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51D" w:rsidRDefault="00AD651D" w:rsidP="00834BF2">
      <w:pPr>
        <w:ind w:firstLine="567"/>
        <w:rPr>
          <w:rFonts w:ascii="Times New Roman" w:eastAsia="Times New Roman" w:hAnsi="Times New Roman" w:cs="Times New Roman"/>
          <w:color w:val="auto"/>
        </w:rPr>
      </w:pPr>
      <w:bookmarkStart w:id="0" w:name="bookmark1"/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5823BE" w:rsidTr="005823BE">
        <w:tc>
          <w:tcPr>
            <w:tcW w:w="5211" w:type="dxa"/>
          </w:tcPr>
          <w:p w:rsidR="005823BE" w:rsidRDefault="005823BE" w:rsidP="005823BE">
            <w:pP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 w:rsidRPr="005823BE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«Согласовано»</w:t>
            </w:r>
          </w:p>
          <w:p w:rsidR="005823BE" w:rsidRDefault="005823BE" w:rsidP="005823BE">
            <w:pP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на педагогическом совете</w:t>
            </w:r>
          </w:p>
          <w:p w:rsidR="005823BE" w:rsidRPr="005823BE" w:rsidRDefault="005823BE" w:rsidP="005823BE">
            <w:pP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«___</w:t>
            </w:r>
            <w:r w:rsidR="008F0EFA" w:rsidRPr="008F0EF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u w:val="single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_» _______</w:t>
            </w:r>
            <w:r w:rsidR="008F0EF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u w:val="single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___2015года</w:t>
            </w:r>
          </w:p>
        </w:tc>
        <w:tc>
          <w:tcPr>
            <w:tcW w:w="5211" w:type="dxa"/>
          </w:tcPr>
          <w:p w:rsidR="005823BE" w:rsidRDefault="005823BE" w:rsidP="005823BE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«Утверждаю»</w:t>
            </w:r>
          </w:p>
          <w:p w:rsidR="005823BE" w:rsidRDefault="005823BE" w:rsidP="005823BE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Заведующий МБДОУ «Солнышко»</w:t>
            </w:r>
          </w:p>
          <w:p w:rsidR="005823BE" w:rsidRDefault="005823BE" w:rsidP="005823BE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_______________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Д.К.Шамсутдинова</w:t>
            </w:r>
            <w:proofErr w:type="spellEnd"/>
          </w:p>
          <w:p w:rsidR="005823BE" w:rsidRDefault="005823BE" w:rsidP="005823BE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«__</w:t>
            </w:r>
            <w:r w:rsidR="008F0EF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u w:val="single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__» ______</w:t>
            </w:r>
            <w:r w:rsidR="008F0EF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u w:val="single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____ 2015 года</w:t>
            </w:r>
          </w:p>
          <w:p w:rsidR="005823BE" w:rsidRPr="005823BE" w:rsidRDefault="005823BE" w:rsidP="005823BE">
            <w:pPr>
              <w:jc w:val="right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</w:rPr>
              <w:t>Приказ №___ от __________2015г.</w:t>
            </w:r>
          </w:p>
        </w:tc>
      </w:tr>
    </w:tbl>
    <w:p w:rsidR="006F3752" w:rsidRPr="006F3752" w:rsidRDefault="006F3752" w:rsidP="005823BE">
      <w:pPr>
        <w:ind w:firstLine="567"/>
        <w:jc w:val="both"/>
        <w:rPr>
          <w:rFonts w:ascii="Times New Roman" w:eastAsia="Times New Roman" w:hAnsi="Times New Roman" w:cs="Times New Roman"/>
          <w:color w:val="002060"/>
        </w:rPr>
      </w:pPr>
    </w:p>
    <w:p w:rsidR="006F3752" w:rsidRPr="006F3752" w:rsidRDefault="006F3752" w:rsidP="00834BF2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6F3752" w:rsidRPr="006F3752" w:rsidRDefault="006F3752" w:rsidP="00834BF2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6F3752" w:rsidRPr="006F3752" w:rsidRDefault="006F3752" w:rsidP="00834BF2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6F3752" w:rsidRPr="006F3752" w:rsidRDefault="006F3752" w:rsidP="00834BF2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6F3752" w:rsidRPr="006F3752" w:rsidRDefault="006F3752" w:rsidP="00834BF2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1" w:name="_GoBack"/>
      <w:bookmarkEnd w:id="1"/>
    </w:p>
    <w:p w:rsidR="006F3752" w:rsidRPr="006F3752" w:rsidRDefault="006F3752" w:rsidP="00834BF2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6F3752" w:rsidRPr="006F3752" w:rsidRDefault="006F3752" w:rsidP="00834BF2">
      <w:pPr>
        <w:ind w:firstLine="567"/>
        <w:rPr>
          <w:rFonts w:ascii="Times New Roman" w:eastAsia="Times New Roman" w:hAnsi="Times New Roman" w:cs="Times New Roman"/>
          <w:b/>
          <w:color w:val="auto"/>
        </w:rPr>
      </w:pPr>
    </w:p>
    <w:p w:rsidR="006F3752" w:rsidRPr="006F3752" w:rsidRDefault="006F3752" w:rsidP="00834BF2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32"/>
        </w:rPr>
      </w:pPr>
    </w:p>
    <w:p w:rsidR="006F3752" w:rsidRPr="006F3752" w:rsidRDefault="006F3752" w:rsidP="00834BF2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32"/>
        </w:rPr>
      </w:pPr>
    </w:p>
    <w:p w:rsidR="006F3752" w:rsidRPr="006F3752" w:rsidRDefault="006F3752" w:rsidP="00834BF2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32"/>
        </w:rPr>
      </w:pPr>
    </w:p>
    <w:p w:rsidR="006F3752" w:rsidRPr="006F3752" w:rsidRDefault="000D3309" w:rsidP="00834BF2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36"/>
        </w:rPr>
      </w:pPr>
      <w:r>
        <w:rPr>
          <w:rFonts w:ascii="Times New Roman" w:eastAsia="Times New Roman" w:hAnsi="Times New Roman" w:cs="Times New Roman"/>
          <w:b/>
          <w:color w:val="auto"/>
          <w:sz w:val="36"/>
        </w:rPr>
        <w:t xml:space="preserve">Основная </w:t>
      </w:r>
      <w:r w:rsidR="006F3752" w:rsidRPr="006F3752">
        <w:rPr>
          <w:rFonts w:ascii="Times New Roman" w:eastAsia="Times New Roman" w:hAnsi="Times New Roman" w:cs="Times New Roman"/>
          <w:b/>
          <w:color w:val="auto"/>
          <w:sz w:val="36"/>
        </w:rPr>
        <w:t>образовательная программа</w:t>
      </w:r>
    </w:p>
    <w:p w:rsidR="006F3752" w:rsidRPr="006F3752" w:rsidRDefault="000D3309" w:rsidP="00834BF2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36"/>
        </w:rPr>
      </w:pPr>
      <w:r>
        <w:rPr>
          <w:rFonts w:ascii="Times New Roman" w:eastAsia="Times New Roman" w:hAnsi="Times New Roman" w:cs="Times New Roman"/>
          <w:b/>
          <w:color w:val="auto"/>
          <w:sz w:val="36"/>
        </w:rPr>
        <w:t>м</w:t>
      </w:r>
      <w:r w:rsidR="00385AD7">
        <w:rPr>
          <w:rFonts w:ascii="Times New Roman" w:eastAsia="Times New Roman" w:hAnsi="Times New Roman" w:cs="Times New Roman"/>
          <w:b/>
          <w:color w:val="auto"/>
          <w:sz w:val="36"/>
        </w:rPr>
        <w:t>униципального бюджетного дошкольного образовател</w:t>
      </w:r>
      <w:r w:rsidR="00385AD7">
        <w:rPr>
          <w:rFonts w:ascii="Times New Roman" w:eastAsia="Times New Roman" w:hAnsi="Times New Roman" w:cs="Times New Roman"/>
          <w:b/>
          <w:color w:val="auto"/>
          <w:sz w:val="36"/>
        </w:rPr>
        <w:t>ь</w:t>
      </w:r>
      <w:r w:rsidR="00385AD7">
        <w:rPr>
          <w:rFonts w:ascii="Times New Roman" w:eastAsia="Times New Roman" w:hAnsi="Times New Roman" w:cs="Times New Roman"/>
          <w:b/>
          <w:color w:val="auto"/>
          <w:sz w:val="36"/>
        </w:rPr>
        <w:t>ного учреждения «</w:t>
      </w:r>
      <w:proofErr w:type="spellStart"/>
      <w:r w:rsidR="00385AD7">
        <w:rPr>
          <w:rFonts w:ascii="Times New Roman" w:eastAsia="Times New Roman" w:hAnsi="Times New Roman" w:cs="Times New Roman"/>
          <w:b/>
          <w:color w:val="auto"/>
          <w:sz w:val="36"/>
        </w:rPr>
        <w:t>Апастовский</w:t>
      </w:r>
      <w:proofErr w:type="spellEnd"/>
      <w:r w:rsidR="00385AD7">
        <w:rPr>
          <w:rFonts w:ascii="Times New Roman" w:eastAsia="Times New Roman" w:hAnsi="Times New Roman" w:cs="Times New Roman"/>
          <w:b/>
          <w:color w:val="auto"/>
          <w:sz w:val="36"/>
        </w:rPr>
        <w:t xml:space="preserve"> детский сад общеразвива</w:t>
      </w:r>
      <w:r w:rsidR="00385AD7">
        <w:rPr>
          <w:rFonts w:ascii="Times New Roman" w:eastAsia="Times New Roman" w:hAnsi="Times New Roman" w:cs="Times New Roman"/>
          <w:b/>
          <w:color w:val="auto"/>
          <w:sz w:val="36"/>
        </w:rPr>
        <w:t>ю</w:t>
      </w:r>
      <w:r w:rsidR="00385AD7">
        <w:rPr>
          <w:rFonts w:ascii="Times New Roman" w:eastAsia="Times New Roman" w:hAnsi="Times New Roman" w:cs="Times New Roman"/>
          <w:b/>
          <w:color w:val="auto"/>
          <w:sz w:val="36"/>
        </w:rPr>
        <w:t xml:space="preserve">щего вида «Солнышко» </w:t>
      </w:r>
      <w:proofErr w:type="spellStart"/>
      <w:r w:rsidR="00385AD7">
        <w:rPr>
          <w:rFonts w:ascii="Times New Roman" w:eastAsia="Times New Roman" w:hAnsi="Times New Roman" w:cs="Times New Roman"/>
          <w:b/>
          <w:color w:val="auto"/>
          <w:sz w:val="36"/>
        </w:rPr>
        <w:t>Апастовского</w:t>
      </w:r>
      <w:proofErr w:type="spellEnd"/>
      <w:r w:rsidR="00385AD7">
        <w:rPr>
          <w:rFonts w:ascii="Times New Roman" w:eastAsia="Times New Roman" w:hAnsi="Times New Roman" w:cs="Times New Roman"/>
          <w:b/>
          <w:color w:val="auto"/>
          <w:sz w:val="36"/>
        </w:rPr>
        <w:t xml:space="preserve"> муниципального ра</w:t>
      </w:r>
      <w:r w:rsidR="00385AD7">
        <w:rPr>
          <w:rFonts w:ascii="Times New Roman" w:eastAsia="Times New Roman" w:hAnsi="Times New Roman" w:cs="Times New Roman"/>
          <w:b/>
          <w:color w:val="auto"/>
          <w:sz w:val="36"/>
        </w:rPr>
        <w:t>й</w:t>
      </w:r>
      <w:r w:rsidR="00385AD7">
        <w:rPr>
          <w:rFonts w:ascii="Times New Roman" w:eastAsia="Times New Roman" w:hAnsi="Times New Roman" w:cs="Times New Roman"/>
          <w:b/>
          <w:color w:val="auto"/>
          <w:sz w:val="36"/>
        </w:rPr>
        <w:t>она Республики Татарстан</w:t>
      </w:r>
    </w:p>
    <w:p w:rsidR="006F3752" w:rsidRDefault="006F3752" w:rsidP="00834BF2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0D3309" w:rsidRDefault="000D3309" w:rsidP="00834BF2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  <w:proofErr w:type="gramStart"/>
      <w:r>
        <w:rPr>
          <w:rFonts w:ascii="Times New Roman" w:eastAsia="Times New Roman" w:hAnsi="Times New Roman" w:cs="Times New Roman"/>
          <w:color w:val="auto"/>
        </w:rPr>
        <w:t>разработанная</w:t>
      </w:r>
      <w:proofErr w:type="gramEnd"/>
      <w:r>
        <w:rPr>
          <w:rFonts w:ascii="Times New Roman" w:eastAsia="Times New Roman" w:hAnsi="Times New Roman" w:cs="Times New Roman"/>
          <w:color w:val="auto"/>
        </w:rPr>
        <w:t xml:space="preserve"> на основе примерной основной общеобразовательной программы дошкольного образования «От рождения до школы» под редакцией </w:t>
      </w:r>
      <w:proofErr w:type="spellStart"/>
      <w:r>
        <w:rPr>
          <w:rFonts w:ascii="Times New Roman" w:eastAsia="Times New Roman" w:hAnsi="Times New Roman" w:cs="Times New Roman"/>
          <w:color w:val="auto"/>
        </w:rPr>
        <w:t>Н.Е.Вераксы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auto"/>
        </w:rPr>
        <w:t>Т.С.Комаровой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auto"/>
        </w:rPr>
        <w:t>М.А.Васильевой</w:t>
      </w:r>
      <w:proofErr w:type="spellEnd"/>
    </w:p>
    <w:p w:rsidR="005823BE" w:rsidRPr="006F3752" w:rsidRDefault="005823BE" w:rsidP="00834BF2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(в соответствии с ФГОС </w:t>
      </w:r>
      <w:proofErr w:type="gramStart"/>
      <w:r>
        <w:rPr>
          <w:rFonts w:ascii="Times New Roman" w:eastAsia="Times New Roman" w:hAnsi="Times New Roman" w:cs="Times New Roman"/>
          <w:color w:val="auto"/>
        </w:rPr>
        <w:t>ДО</w:t>
      </w:r>
      <w:proofErr w:type="gramEnd"/>
      <w:r>
        <w:rPr>
          <w:rFonts w:ascii="Times New Roman" w:eastAsia="Times New Roman" w:hAnsi="Times New Roman" w:cs="Times New Roman"/>
          <w:color w:val="auto"/>
        </w:rPr>
        <w:t>)</w:t>
      </w:r>
    </w:p>
    <w:p w:rsidR="006F3752" w:rsidRPr="006F3752" w:rsidRDefault="006F3752" w:rsidP="00834BF2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6F3752" w:rsidRPr="006F3752" w:rsidRDefault="006F3752" w:rsidP="00834BF2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6F3752" w:rsidRPr="006F3752" w:rsidRDefault="006F3752" w:rsidP="00834BF2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6F3752" w:rsidRPr="006F3752" w:rsidRDefault="006F3752" w:rsidP="00834BF2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6F3752" w:rsidRPr="006F3752" w:rsidRDefault="006F3752" w:rsidP="00834BF2">
      <w:pPr>
        <w:ind w:firstLine="567"/>
        <w:rPr>
          <w:rFonts w:ascii="Times New Roman" w:eastAsia="Times New Roman" w:hAnsi="Times New Roman" w:cs="Times New Roman"/>
          <w:color w:val="auto"/>
        </w:rPr>
      </w:pPr>
    </w:p>
    <w:p w:rsidR="006F3752" w:rsidRPr="006F3752" w:rsidRDefault="006F3752" w:rsidP="00834BF2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6F3752" w:rsidRPr="006F3752" w:rsidRDefault="006F3752" w:rsidP="00834BF2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6F3752" w:rsidRPr="006F3752" w:rsidRDefault="006F3752" w:rsidP="00834BF2">
      <w:pPr>
        <w:ind w:firstLine="567"/>
        <w:rPr>
          <w:rFonts w:ascii="Times New Roman" w:eastAsia="Times New Roman" w:hAnsi="Times New Roman" w:cs="Times New Roman"/>
          <w:color w:val="auto"/>
        </w:rPr>
      </w:pPr>
    </w:p>
    <w:p w:rsidR="006F3752" w:rsidRPr="006F3752" w:rsidRDefault="006F3752" w:rsidP="00834BF2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6F3752" w:rsidRPr="006F3752" w:rsidRDefault="006F3752" w:rsidP="00834BF2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6F3752" w:rsidRDefault="006F3752" w:rsidP="00834BF2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4C35BB" w:rsidRDefault="004C35BB" w:rsidP="00834BF2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4C35BB" w:rsidRDefault="004C35BB" w:rsidP="00834BF2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6F3752" w:rsidRPr="006F3752" w:rsidRDefault="006F3752" w:rsidP="00B92C2E">
      <w:pPr>
        <w:rPr>
          <w:rFonts w:ascii="Times New Roman" w:eastAsia="Times New Roman" w:hAnsi="Times New Roman" w:cs="Times New Roman"/>
          <w:color w:val="auto"/>
        </w:rPr>
      </w:pPr>
    </w:p>
    <w:p w:rsidR="006F3752" w:rsidRPr="006F3752" w:rsidRDefault="00385AD7" w:rsidP="00834BF2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auto"/>
          <w:sz w:val="28"/>
        </w:rPr>
        <w:t>Пгт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28"/>
        </w:rPr>
        <w:t xml:space="preserve"> Апастово</w:t>
      </w:r>
    </w:p>
    <w:p w:rsidR="006F3752" w:rsidRPr="007265A0" w:rsidRDefault="006F3752" w:rsidP="00834BF2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</w:rPr>
      </w:pPr>
      <w:r w:rsidRPr="007265A0">
        <w:rPr>
          <w:rFonts w:ascii="Times New Roman" w:eastAsia="Times New Roman" w:hAnsi="Times New Roman" w:cs="Times New Roman"/>
          <w:b/>
          <w:color w:val="auto"/>
          <w:sz w:val="28"/>
        </w:rPr>
        <w:t>201</w:t>
      </w:r>
      <w:r w:rsidR="005823BE">
        <w:rPr>
          <w:rFonts w:ascii="Times New Roman" w:eastAsia="Times New Roman" w:hAnsi="Times New Roman" w:cs="Times New Roman"/>
          <w:b/>
          <w:color w:val="auto"/>
          <w:sz w:val="28"/>
        </w:rPr>
        <w:t>5</w:t>
      </w:r>
      <w:r w:rsidRPr="007265A0">
        <w:rPr>
          <w:rFonts w:ascii="Times New Roman" w:eastAsia="Times New Roman" w:hAnsi="Times New Roman" w:cs="Times New Roman"/>
          <w:b/>
          <w:color w:val="auto"/>
          <w:sz w:val="28"/>
        </w:rPr>
        <w:t>- 20</w:t>
      </w:r>
      <w:r w:rsidR="005823BE">
        <w:rPr>
          <w:rFonts w:ascii="Times New Roman" w:eastAsia="Times New Roman" w:hAnsi="Times New Roman" w:cs="Times New Roman"/>
          <w:b/>
          <w:color w:val="auto"/>
          <w:sz w:val="28"/>
        </w:rPr>
        <w:t>20</w:t>
      </w:r>
      <w:r w:rsidRPr="007265A0">
        <w:rPr>
          <w:rFonts w:ascii="Times New Roman" w:eastAsia="Times New Roman" w:hAnsi="Times New Roman" w:cs="Times New Roman"/>
          <w:b/>
          <w:color w:val="auto"/>
          <w:sz w:val="28"/>
        </w:rPr>
        <w:t xml:space="preserve"> год</w:t>
      </w:r>
      <w:r w:rsidR="005823BE">
        <w:rPr>
          <w:rFonts w:ascii="Times New Roman" w:eastAsia="Times New Roman" w:hAnsi="Times New Roman" w:cs="Times New Roman"/>
          <w:b/>
          <w:color w:val="auto"/>
          <w:sz w:val="28"/>
        </w:rPr>
        <w:t>ы</w:t>
      </w:r>
    </w:p>
    <w:p w:rsidR="006F3752" w:rsidRDefault="006F3752" w:rsidP="00834BF2">
      <w:pPr>
        <w:ind w:firstLine="567"/>
        <w:jc w:val="center"/>
        <w:rPr>
          <w:rFonts w:ascii="Times New Roman" w:eastAsia="Times New Roman" w:hAnsi="Times New Roman" w:cs="Times New Roman"/>
          <w:b/>
          <w:color w:val="FF0000"/>
        </w:rPr>
      </w:pPr>
    </w:p>
    <w:p w:rsidR="00AC5B14" w:rsidRDefault="00AC5B14" w:rsidP="00834BF2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</w:rPr>
      </w:pPr>
    </w:p>
    <w:p w:rsidR="00385AD7" w:rsidRDefault="00385AD7" w:rsidP="00834BF2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</w:rPr>
      </w:pPr>
    </w:p>
    <w:p w:rsidR="00385AD7" w:rsidRDefault="00385AD7" w:rsidP="00834BF2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</w:rPr>
      </w:pPr>
    </w:p>
    <w:p w:rsidR="00385AD7" w:rsidRDefault="00385AD7" w:rsidP="00834BF2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</w:rPr>
      </w:pPr>
    </w:p>
    <w:p w:rsidR="00385AD7" w:rsidRDefault="00385AD7" w:rsidP="00834BF2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</w:rPr>
      </w:pPr>
    </w:p>
    <w:p w:rsidR="00385AD7" w:rsidRDefault="00385AD7" w:rsidP="00834BF2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</w:rPr>
      </w:pPr>
    </w:p>
    <w:p w:rsidR="00385AD7" w:rsidRDefault="00385AD7" w:rsidP="00834BF2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</w:rPr>
      </w:pPr>
    </w:p>
    <w:p w:rsidR="006F3752" w:rsidRDefault="006F3752" w:rsidP="00834BF2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</w:rPr>
      </w:pPr>
      <w:r w:rsidRPr="00C062FF">
        <w:rPr>
          <w:rFonts w:ascii="Times New Roman" w:eastAsia="Times New Roman" w:hAnsi="Times New Roman" w:cs="Times New Roman"/>
          <w:b/>
          <w:color w:val="auto"/>
          <w:sz w:val="28"/>
        </w:rPr>
        <w:t>Содержание</w:t>
      </w:r>
      <w:r w:rsidR="00D00C3E">
        <w:rPr>
          <w:rFonts w:ascii="Times New Roman" w:eastAsia="Times New Roman" w:hAnsi="Times New Roman" w:cs="Times New Roman"/>
          <w:b/>
          <w:color w:val="auto"/>
          <w:sz w:val="28"/>
        </w:rPr>
        <w:t xml:space="preserve"> </w:t>
      </w:r>
    </w:p>
    <w:p w:rsidR="00D00C3E" w:rsidRDefault="00D00C3E" w:rsidP="00D00C3E">
      <w:pPr>
        <w:ind w:firstLine="567"/>
        <w:rPr>
          <w:rFonts w:ascii="Times New Roman" w:eastAsia="Times New Roman" w:hAnsi="Times New Roman" w:cs="Times New Roman"/>
          <w:b/>
          <w:color w:val="auto"/>
          <w:sz w:val="28"/>
        </w:rPr>
      </w:pPr>
    </w:p>
    <w:p w:rsidR="00AC5B14" w:rsidRPr="00C062FF" w:rsidRDefault="00AC5B14" w:rsidP="00834BF2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</w:rPr>
      </w:pPr>
    </w:p>
    <w:p w:rsidR="00D8716B" w:rsidRPr="00D27B3F" w:rsidRDefault="00BF73B2" w:rsidP="002E15FB">
      <w:pPr>
        <w:tabs>
          <w:tab w:val="left" w:pos="284"/>
        </w:tabs>
        <w:spacing w:after="200"/>
        <w:ind w:right="-284"/>
        <w:contextualSpacing/>
        <w:rPr>
          <w:rFonts w:ascii="Times New Roman" w:eastAsia="Times New Roman" w:hAnsi="Times New Roman" w:cs="Times New Roman"/>
          <w:b/>
          <w:color w:val="auto"/>
        </w:rPr>
      </w:pPr>
      <w:r w:rsidRPr="00BF73B2">
        <w:rPr>
          <w:rFonts w:ascii="Times New Roman" w:eastAsia="Times New Roman" w:hAnsi="Times New Roman" w:cs="Times New Roman"/>
          <w:b/>
          <w:color w:val="auto"/>
        </w:rPr>
        <w:t>Введение</w:t>
      </w:r>
      <w:r w:rsidR="00287330">
        <w:rPr>
          <w:rFonts w:ascii="Times New Roman" w:eastAsia="Times New Roman" w:hAnsi="Times New Roman" w:cs="Times New Roman"/>
          <w:b/>
          <w:color w:val="auto"/>
        </w:rPr>
        <w:t>………………………………………………………………</w:t>
      </w:r>
      <w:r w:rsidR="00287330" w:rsidRPr="00D27B3F">
        <w:rPr>
          <w:rFonts w:ascii="Times New Roman" w:eastAsia="Times New Roman" w:hAnsi="Times New Roman" w:cs="Times New Roman"/>
          <w:b/>
          <w:color w:val="auto"/>
        </w:rPr>
        <w:t>……………………</w:t>
      </w:r>
      <w:r w:rsidR="00AC5B14">
        <w:rPr>
          <w:rFonts w:ascii="Times New Roman" w:eastAsia="Times New Roman" w:hAnsi="Times New Roman" w:cs="Times New Roman"/>
          <w:b/>
          <w:color w:val="auto"/>
        </w:rPr>
        <w:t>………..</w:t>
      </w:r>
      <w:r w:rsidR="00BD20C1" w:rsidRPr="00D27B3F">
        <w:rPr>
          <w:rFonts w:ascii="Times New Roman" w:eastAsia="Times New Roman" w:hAnsi="Times New Roman" w:cs="Times New Roman"/>
          <w:b/>
          <w:color w:val="auto"/>
        </w:rPr>
        <w:t xml:space="preserve"> 3 стр.</w:t>
      </w:r>
    </w:p>
    <w:p w:rsidR="006F3752" w:rsidRPr="00AC5B14" w:rsidRDefault="006F3752" w:rsidP="00D27B3F">
      <w:pPr>
        <w:tabs>
          <w:tab w:val="left" w:pos="284"/>
        </w:tabs>
        <w:spacing w:after="200"/>
        <w:contextualSpacing/>
        <w:rPr>
          <w:rFonts w:ascii="Times New Roman" w:eastAsia="Times New Roman" w:hAnsi="Times New Roman" w:cs="Times New Roman"/>
          <w:b/>
          <w:color w:val="auto"/>
        </w:rPr>
      </w:pPr>
      <w:r w:rsidRPr="00D27B3F">
        <w:rPr>
          <w:rFonts w:ascii="Times New Roman" w:eastAsia="Times New Roman" w:hAnsi="Times New Roman" w:cs="Times New Roman"/>
          <w:b/>
          <w:color w:val="auto"/>
          <w:lang w:val="en-US"/>
        </w:rPr>
        <w:t>I</w:t>
      </w:r>
      <w:r w:rsidRPr="00D27B3F">
        <w:rPr>
          <w:rFonts w:ascii="Times New Roman" w:eastAsia="Times New Roman" w:hAnsi="Times New Roman" w:cs="Times New Roman"/>
          <w:b/>
          <w:color w:val="auto"/>
        </w:rPr>
        <w:t xml:space="preserve"> раздел: Целевой</w:t>
      </w:r>
      <w:r w:rsidRPr="00AC5B14">
        <w:rPr>
          <w:rFonts w:ascii="Times New Roman" w:eastAsia="Times New Roman" w:hAnsi="Times New Roman" w:cs="Times New Roman"/>
          <w:b/>
          <w:color w:val="auto"/>
        </w:rPr>
        <w:t>……………………………………………………………………………</w:t>
      </w:r>
      <w:r w:rsidR="00AC5B14" w:rsidRPr="00AC5B14">
        <w:rPr>
          <w:rFonts w:ascii="Times New Roman" w:eastAsia="Times New Roman" w:hAnsi="Times New Roman" w:cs="Times New Roman"/>
          <w:b/>
          <w:color w:val="auto"/>
        </w:rPr>
        <w:t>……..</w:t>
      </w:r>
      <w:r w:rsidR="00BD20C1" w:rsidRPr="00AC5B14">
        <w:rPr>
          <w:rFonts w:ascii="Times New Roman" w:eastAsia="Times New Roman" w:hAnsi="Times New Roman" w:cs="Times New Roman"/>
          <w:b/>
          <w:color w:val="auto"/>
        </w:rPr>
        <w:t xml:space="preserve"> 4 стр.</w:t>
      </w:r>
      <w:r w:rsidRPr="00AC5B14">
        <w:rPr>
          <w:rFonts w:ascii="Times New Roman" w:eastAsia="Times New Roman" w:hAnsi="Times New Roman" w:cs="Times New Roman"/>
          <w:b/>
          <w:color w:val="auto"/>
        </w:rPr>
        <w:t xml:space="preserve"> </w:t>
      </w:r>
    </w:p>
    <w:p w:rsidR="00C60280" w:rsidRPr="00D27B3F" w:rsidRDefault="00D8716B" w:rsidP="00D27B3F">
      <w:pPr>
        <w:tabs>
          <w:tab w:val="left" w:pos="6030"/>
        </w:tabs>
        <w:rPr>
          <w:rFonts w:ascii="Times New Roman" w:eastAsia="Times New Roman" w:hAnsi="Times New Roman" w:cs="Times New Roman"/>
          <w:color w:val="auto"/>
        </w:rPr>
      </w:pPr>
      <w:r w:rsidRPr="00D27B3F">
        <w:rPr>
          <w:rFonts w:ascii="Times New Roman" w:eastAsia="Calibri" w:hAnsi="Times New Roman" w:cs="Times New Roman"/>
          <w:color w:val="auto"/>
          <w:lang w:eastAsia="en-US"/>
        </w:rPr>
        <w:t>1</w:t>
      </w:r>
      <w:r w:rsidR="006F3752" w:rsidRPr="00D27B3F">
        <w:rPr>
          <w:rFonts w:ascii="Times New Roman" w:eastAsia="Calibri" w:hAnsi="Times New Roman" w:cs="Times New Roman"/>
          <w:color w:val="auto"/>
          <w:lang w:eastAsia="en-US"/>
        </w:rPr>
        <w:t>.1</w:t>
      </w:r>
      <w:r w:rsidRPr="00D27B3F">
        <w:rPr>
          <w:rFonts w:ascii="Times New Roman" w:eastAsia="Calibri" w:hAnsi="Times New Roman" w:cs="Times New Roman"/>
          <w:color w:val="auto"/>
          <w:lang w:eastAsia="en-US"/>
        </w:rPr>
        <w:t>.</w:t>
      </w:r>
      <w:r w:rsidR="006F3752" w:rsidRPr="00D27B3F">
        <w:rPr>
          <w:rFonts w:ascii="Times New Roman" w:eastAsia="Calibri" w:hAnsi="Times New Roman" w:cs="Times New Roman"/>
          <w:color w:val="auto"/>
          <w:lang w:eastAsia="en-US"/>
        </w:rPr>
        <w:t xml:space="preserve"> Пояснительная записка</w:t>
      </w:r>
      <w:r w:rsidR="00BD20C1" w:rsidRPr="00D27B3F">
        <w:rPr>
          <w:rFonts w:ascii="Times New Roman" w:eastAsia="Calibri" w:hAnsi="Times New Roman" w:cs="Times New Roman"/>
          <w:color w:val="auto"/>
          <w:lang w:eastAsia="en-US"/>
        </w:rPr>
        <w:t>…………………………………………………………………………</w:t>
      </w:r>
      <w:r w:rsidR="00D27B3F">
        <w:rPr>
          <w:rFonts w:ascii="Times New Roman" w:eastAsia="Calibri" w:hAnsi="Times New Roman" w:cs="Times New Roman"/>
          <w:color w:val="auto"/>
          <w:lang w:eastAsia="en-US"/>
        </w:rPr>
        <w:t>.</w:t>
      </w:r>
      <w:r w:rsidR="00BD20C1" w:rsidRPr="00D27B3F">
        <w:rPr>
          <w:rFonts w:ascii="Times New Roman" w:eastAsia="Calibri" w:hAnsi="Times New Roman" w:cs="Times New Roman"/>
          <w:color w:val="auto"/>
          <w:lang w:eastAsia="en-US"/>
        </w:rPr>
        <w:t>4 стр.</w:t>
      </w:r>
    </w:p>
    <w:p w:rsidR="006F3752" w:rsidRPr="00D27B3F" w:rsidRDefault="00D8716B" w:rsidP="00002798">
      <w:pPr>
        <w:tabs>
          <w:tab w:val="left" w:pos="6030"/>
        </w:tabs>
        <w:ind w:left="567"/>
        <w:rPr>
          <w:rFonts w:ascii="Times New Roman" w:eastAsia="Times New Roman" w:hAnsi="Times New Roman" w:cs="Times New Roman"/>
          <w:color w:val="auto"/>
        </w:rPr>
      </w:pPr>
      <w:r w:rsidRPr="00D27B3F">
        <w:rPr>
          <w:rFonts w:ascii="Times New Roman" w:eastAsia="Times New Roman" w:hAnsi="Times New Roman" w:cs="Times New Roman"/>
          <w:color w:val="auto"/>
        </w:rPr>
        <w:t>1</w:t>
      </w:r>
      <w:r w:rsidR="006F3752" w:rsidRPr="00D27B3F">
        <w:rPr>
          <w:rFonts w:ascii="Times New Roman" w:eastAsia="Times New Roman" w:hAnsi="Times New Roman" w:cs="Times New Roman"/>
          <w:color w:val="auto"/>
        </w:rPr>
        <w:t>.1.1. Цели и задачи Прог</w:t>
      </w:r>
      <w:r w:rsidR="000F5032">
        <w:rPr>
          <w:rFonts w:ascii="Times New Roman" w:eastAsia="Times New Roman" w:hAnsi="Times New Roman" w:cs="Times New Roman"/>
          <w:color w:val="auto"/>
        </w:rPr>
        <w:t>раммы …………………………………………………………..…</w:t>
      </w:r>
      <w:r w:rsidR="00D27B3F" w:rsidRPr="00D27B3F">
        <w:rPr>
          <w:rFonts w:ascii="Times New Roman" w:eastAsia="Times New Roman" w:hAnsi="Times New Roman" w:cs="Times New Roman"/>
          <w:color w:val="auto"/>
        </w:rPr>
        <w:t>4 стр.</w:t>
      </w:r>
    </w:p>
    <w:p w:rsidR="006F3752" w:rsidRPr="00D27B3F" w:rsidRDefault="00D8716B" w:rsidP="00002798">
      <w:pPr>
        <w:tabs>
          <w:tab w:val="left" w:pos="6030"/>
        </w:tabs>
        <w:ind w:left="567"/>
        <w:rPr>
          <w:rFonts w:ascii="Times New Roman" w:eastAsia="Times New Roman" w:hAnsi="Times New Roman" w:cs="Times New Roman"/>
          <w:color w:val="auto"/>
        </w:rPr>
      </w:pPr>
      <w:r w:rsidRPr="00D27B3F">
        <w:rPr>
          <w:rFonts w:ascii="Times New Roman" w:eastAsia="Times New Roman" w:hAnsi="Times New Roman" w:cs="Times New Roman"/>
          <w:color w:val="auto"/>
        </w:rPr>
        <w:t>1</w:t>
      </w:r>
      <w:r w:rsidR="006F3752" w:rsidRPr="00D27B3F">
        <w:rPr>
          <w:rFonts w:ascii="Times New Roman" w:eastAsia="Times New Roman" w:hAnsi="Times New Roman" w:cs="Times New Roman"/>
          <w:color w:val="auto"/>
        </w:rPr>
        <w:t>.1.2.  Принципы и подходы к форм</w:t>
      </w:r>
      <w:r w:rsidR="000F5032">
        <w:rPr>
          <w:rFonts w:ascii="Times New Roman" w:eastAsia="Times New Roman" w:hAnsi="Times New Roman" w:cs="Times New Roman"/>
          <w:color w:val="auto"/>
        </w:rPr>
        <w:t>ированию Программы …………………………</w:t>
      </w:r>
      <w:r w:rsidR="006F3752" w:rsidRPr="00D27B3F">
        <w:rPr>
          <w:rFonts w:ascii="Times New Roman" w:eastAsia="Times New Roman" w:hAnsi="Times New Roman" w:cs="Times New Roman"/>
          <w:color w:val="auto"/>
        </w:rPr>
        <w:t>……</w:t>
      </w:r>
      <w:r w:rsidR="00D27B3F" w:rsidRPr="00D27B3F">
        <w:rPr>
          <w:rFonts w:ascii="Times New Roman" w:eastAsia="Times New Roman" w:hAnsi="Times New Roman" w:cs="Times New Roman"/>
          <w:color w:val="auto"/>
        </w:rPr>
        <w:t>. 5 стр.</w:t>
      </w:r>
    </w:p>
    <w:p w:rsidR="006F3752" w:rsidRPr="00D27B3F" w:rsidRDefault="00D8716B" w:rsidP="00D27B3F">
      <w:pPr>
        <w:tabs>
          <w:tab w:val="left" w:pos="6030"/>
        </w:tabs>
        <w:rPr>
          <w:rFonts w:ascii="Times New Roman" w:eastAsia="Times New Roman" w:hAnsi="Times New Roman" w:cs="Times New Roman"/>
          <w:color w:val="auto"/>
        </w:rPr>
      </w:pPr>
      <w:r w:rsidRPr="00D27B3F">
        <w:rPr>
          <w:rFonts w:ascii="Times New Roman" w:eastAsia="Times New Roman" w:hAnsi="Times New Roman" w:cs="Times New Roman"/>
          <w:color w:val="auto"/>
        </w:rPr>
        <w:t>1</w:t>
      </w:r>
      <w:r w:rsidR="006F3752" w:rsidRPr="00D27B3F">
        <w:rPr>
          <w:rFonts w:ascii="Times New Roman" w:eastAsia="Times New Roman" w:hAnsi="Times New Roman" w:cs="Times New Roman"/>
          <w:color w:val="auto"/>
        </w:rPr>
        <w:t>.2. Планируемые результаты освоения Программы…………………………………………</w:t>
      </w:r>
      <w:r w:rsidR="00D27B3F">
        <w:rPr>
          <w:rFonts w:ascii="Times New Roman" w:eastAsia="Times New Roman" w:hAnsi="Times New Roman" w:cs="Times New Roman"/>
          <w:color w:val="auto"/>
        </w:rPr>
        <w:t>...</w:t>
      </w:r>
      <w:r w:rsidR="00D27B3F" w:rsidRPr="00D27B3F">
        <w:rPr>
          <w:rFonts w:ascii="Times New Roman" w:eastAsia="Times New Roman" w:hAnsi="Times New Roman" w:cs="Times New Roman"/>
          <w:color w:val="auto"/>
        </w:rPr>
        <w:t>…</w:t>
      </w:r>
      <w:r w:rsidR="00AC5B14">
        <w:rPr>
          <w:rFonts w:ascii="Times New Roman" w:eastAsia="Times New Roman" w:hAnsi="Times New Roman" w:cs="Times New Roman"/>
          <w:color w:val="auto"/>
        </w:rPr>
        <w:t>5</w:t>
      </w:r>
      <w:r w:rsidR="00D27B3F" w:rsidRPr="00D27B3F">
        <w:rPr>
          <w:rFonts w:ascii="Times New Roman" w:eastAsia="Times New Roman" w:hAnsi="Times New Roman" w:cs="Times New Roman"/>
          <w:color w:val="auto"/>
        </w:rPr>
        <w:t xml:space="preserve"> стр.</w:t>
      </w:r>
      <w:r w:rsidR="006F3752" w:rsidRPr="00D27B3F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AC5B14" w:rsidRPr="00AC5B14" w:rsidRDefault="00AC5B14" w:rsidP="00AC5B14">
      <w:pPr>
        <w:tabs>
          <w:tab w:val="left" w:pos="567"/>
          <w:tab w:val="right" w:leader="dot" w:pos="9344"/>
        </w:tabs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1.2.1. </w:t>
      </w:r>
      <w:r w:rsidRPr="00AC5B14">
        <w:rPr>
          <w:rFonts w:ascii="Times New Roman" w:hAnsi="Times New Roman" w:cs="Times New Roman"/>
        </w:rPr>
        <w:t>Целевые ориентиры</w:t>
      </w:r>
      <w:r>
        <w:rPr>
          <w:rFonts w:ascii="Times New Roman" w:hAnsi="Times New Roman" w:cs="Times New Roman"/>
        </w:rPr>
        <w:t xml:space="preserve"> ……………………………………………………………………. 6 стр.</w:t>
      </w:r>
    </w:p>
    <w:p w:rsidR="00AC5B14" w:rsidRPr="00AC5B14" w:rsidRDefault="00AC5B14" w:rsidP="00AC5B14">
      <w:pPr>
        <w:tabs>
          <w:tab w:val="left" w:pos="567"/>
          <w:tab w:val="right" w:leader="dot" w:pos="9344"/>
        </w:tabs>
        <w:ind w:left="567"/>
        <w:jc w:val="both"/>
        <w:rPr>
          <w:rFonts w:ascii="Times New Roman" w:hAnsi="Times New Roman" w:cs="Times New Roman"/>
          <w:color w:val="auto"/>
        </w:rPr>
      </w:pPr>
      <w:r w:rsidRPr="00AC5B14">
        <w:rPr>
          <w:color w:val="auto"/>
        </w:rPr>
        <w:t xml:space="preserve">           </w:t>
      </w:r>
      <w:hyperlink w:anchor="_Toc422496173" w:history="1">
        <w:r w:rsidR="00FF596E" w:rsidRPr="00AC5B14">
          <w:rPr>
            <w:rFonts w:ascii="Times New Roman" w:eastAsia="Calibri" w:hAnsi="Times New Roman" w:cs="Times New Roman"/>
            <w:noProof/>
            <w:color w:val="auto"/>
            <w:lang w:eastAsia="en-US"/>
          </w:rPr>
          <w:t>Целевые ориентиры в младенческом возрасте</w:t>
        </w:r>
        <w:r w:rsidR="000F5032" w:rsidRPr="00AC5B14">
          <w:rPr>
            <w:rFonts w:ascii="Times New Roman" w:eastAsia="Calibri" w:hAnsi="Times New Roman" w:cs="Times New Roman"/>
            <w:noProof/>
            <w:webHidden/>
            <w:color w:val="auto"/>
            <w:lang w:eastAsia="en-US"/>
          </w:rPr>
          <w:tab/>
        </w:r>
        <w:r w:rsidRPr="00AC5B14">
          <w:rPr>
            <w:rFonts w:ascii="Times New Roman" w:eastAsia="Calibri" w:hAnsi="Times New Roman" w:cs="Times New Roman"/>
            <w:noProof/>
            <w:webHidden/>
            <w:color w:val="auto"/>
            <w:lang w:eastAsia="en-US"/>
          </w:rPr>
          <w:t>………………………………………</w:t>
        </w:r>
      </w:hyperlink>
      <w:r w:rsidRPr="00AC5B14">
        <w:rPr>
          <w:rFonts w:ascii="Times New Roman" w:eastAsia="Calibri" w:hAnsi="Times New Roman" w:cs="Times New Roman"/>
          <w:noProof/>
          <w:color w:val="auto"/>
          <w:lang w:eastAsia="en-US"/>
        </w:rPr>
        <w:t xml:space="preserve"> </w:t>
      </w:r>
      <w:r w:rsidRPr="00AC5B14">
        <w:rPr>
          <w:rFonts w:ascii="Times New Roman" w:hAnsi="Times New Roman" w:cs="Times New Roman"/>
          <w:color w:val="auto"/>
        </w:rPr>
        <w:t>6 стр.</w:t>
      </w:r>
    </w:p>
    <w:p w:rsidR="000F5032" w:rsidRPr="00AC5B14" w:rsidRDefault="00AC5B14" w:rsidP="00AC5B14">
      <w:pPr>
        <w:tabs>
          <w:tab w:val="left" w:pos="567"/>
          <w:tab w:val="right" w:leader="dot" w:pos="9344"/>
        </w:tabs>
        <w:ind w:left="567"/>
        <w:jc w:val="both"/>
        <w:rPr>
          <w:rFonts w:ascii="Times New Roman" w:hAnsi="Times New Roman" w:cs="Times New Roman"/>
          <w:color w:val="auto"/>
        </w:rPr>
      </w:pPr>
      <w:r w:rsidRPr="00AC5B14">
        <w:rPr>
          <w:color w:val="auto"/>
        </w:rPr>
        <w:t xml:space="preserve">           </w:t>
      </w:r>
      <w:hyperlink w:anchor="_Toc422496174" w:history="1">
        <w:r w:rsidR="00FF596E" w:rsidRPr="00AC5B14">
          <w:rPr>
            <w:rFonts w:ascii="Times New Roman" w:eastAsia="Calibri" w:hAnsi="Times New Roman" w:cs="Times New Roman"/>
            <w:noProof/>
            <w:color w:val="auto"/>
            <w:lang w:eastAsia="en-US"/>
          </w:rPr>
          <w:t>Целевые ориентиры в раннем возрасте</w:t>
        </w:r>
        <w:r w:rsidRPr="00AC5B14">
          <w:rPr>
            <w:rFonts w:ascii="Times New Roman" w:eastAsia="Calibri" w:hAnsi="Times New Roman" w:cs="Times New Roman"/>
            <w:noProof/>
            <w:webHidden/>
            <w:color w:val="auto"/>
            <w:lang w:eastAsia="en-US"/>
          </w:rPr>
          <w:t>……………………………………………….</w:t>
        </w:r>
      </w:hyperlink>
      <w:r w:rsidRPr="00AC5B14">
        <w:rPr>
          <w:rFonts w:ascii="Times New Roman" w:hAnsi="Times New Roman" w:cs="Times New Roman"/>
          <w:color w:val="auto"/>
        </w:rPr>
        <w:t>6 стр.</w:t>
      </w:r>
    </w:p>
    <w:p w:rsidR="00AC5B14" w:rsidRPr="00AC5B14" w:rsidRDefault="000F5032" w:rsidP="00AC5B14">
      <w:pPr>
        <w:tabs>
          <w:tab w:val="left" w:pos="567"/>
          <w:tab w:val="right" w:leader="dot" w:pos="9344"/>
        </w:tabs>
        <w:ind w:left="567"/>
        <w:jc w:val="both"/>
        <w:rPr>
          <w:rFonts w:ascii="Times New Roman" w:hAnsi="Times New Roman" w:cs="Times New Roman"/>
          <w:color w:val="auto"/>
        </w:rPr>
      </w:pPr>
      <w:r w:rsidRPr="00AC5B14">
        <w:rPr>
          <w:rFonts w:ascii="Times New Roman" w:eastAsia="Calibri" w:hAnsi="Times New Roman" w:cs="Times New Roman"/>
          <w:color w:val="auto"/>
          <w:lang w:eastAsia="en-US"/>
        </w:rPr>
        <w:t xml:space="preserve">  </w:t>
      </w:r>
      <w:r w:rsidR="00AC5B14" w:rsidRPr="00AC5B14">
        <w:rPr>
          <w:rFonts w:ascii="Times New Roman" w:eastAsia="Calibri" w:hAnsi="Times New Roman" w:cs="Times New Roman"/>
          <w:color w:val="auto"/>
          <w:lang w:eastAsia="en-US"/>
        </w:rPr>
        <w:t xml:space="preserve">          </w:t>
      </w:r>
      <w:r w:rsidR="00566820" w:rsidRPr="00AC5B14">
        <w:rPr>
          <w:color w:val="auto"/>
        </w:rPr>
        <w:fldChar w:fldCharType="begin"/>
      </w:r>
      <w:r w:rsidR="00566820" w:rsidRPr="00AC5B14">
        <w:rPr>
          <w:color w:val="auto"/>
        </w:rPr>
        <w:instrText xml:space="preserve"> HYPERLINK \l "_Toc422496175" </w:instrText>
      </w:r>
      <w:r w:rsidR="00566820" w:rsidRPr="00AC5B14">
        <w:rPr>
          <w:color w:val="auto"/>
        </w:rPr>
        <w:fldChar w:fldCharType="separate"/>
      </w:r>
      <w:r w:rsidR="00FF596E" w:rsidRPr="00AC5B14">
        <w:rPr>
          <w:rFonts w:ascii="Times New Roman" w:eastAsia="Calibri" w:hAnsi="Times New Roman" w:cs="Times New Roman"/>
          <w:noProof/>
          <w:color w:val="auto"/>
          <w:lang w:eastAsia="en-US"/>
        </w:rPr>
        <w:t>Целевые ориентиры на этапе завершения освоения Программы</w:t>
      </w:r>
      <w:r w:rsidRPr="00AC5B14">
        <w:rPr>
          <w:rFonts w:ascii="Times New Roman" w:eastAsia="Calibri" w:hAnsi="Times New Roman" w:cs="Times New Roman"/>
          <w:noProof/>
          <w:webHidden/>
          <w:color w:val="auto"/>
          <w:lang w:eastAsia="en-US"/>
        </w:rPr>
        <w:tab/>
      </w:r>
      <w:r w:rsidR="00AC5B14" w:rsidRPr="00AC5B14">
        <w:rPr>
          <w:rFonts w:ascii="Times New Roman" w:eastAsia="Calibri" w:hAnsi="Times New Roman" w:cs="Times New Roman"/>
          <w:noProof/>
          <w:webHidden/>
          <w:color w:val="auto"/>
          <w:lang w:eastAsia="en-US"/>
        </w:rPr>
        <w:t>…………………...7</w:t>
      </w:r>
      <w:r w:rsidR="00AC5B14" w:rsidRPr="00AC5B14">
        <w:rPr>
          <w:rFonts w:ascii="Times New Roman" w:hAnsi="Times New Roman" w:cs="Times New Roman"/>
          <w:color w:val="auto"/>
        </w:rPr>
        <w:t xml:space="preserve"> стр.</w:t>
      </w:r>
    </w:p>
    <w:p w:rsidR="00AC5B14" w:rsidRDefault="00566820" w:rsidP="00AC5B14">
      <w:pPr>
        <w:tabs>
          <w:tab w:val="left" w:pos="567"/>
          <w:tab w:val="right" w:leader="dot" w:pos="9344"/>
        </w:tabs>
        <w:ind w:left="567"/>
        <w:rPr>
          <w:rFonts w:ascii="Times New Roman" w:hAnsi="Times New Roman" w:cs="Times New Roman"/>
          <w:color w:val="auto"/>
        </w:rPr>
      </w:pPr>
      <w:r w:rsidRPr="00AC5B14">
        <w:rPr>
          <w:rFonts w:ascii="Times New Roman" w:eastAsia="Calibri" w:hAnsi="Times New Roman" w:cs="Times New Roman"/>
          <w:noProof/>
          <w:color w:val="auto"/>
          <w:lang w:eastAsia="en-US"/>
        </w:rPr>
        <w:fldChar w:fldCharType="end"/>
      </w:r>
      <w:r w:rsidR="000F5032" w:rsidRPr="00AC5B14">
        <w:rPr>
          <w:rFonts w:ascii="Times New Roman" w:hAnsi="Times New Roman" w:cs="Times New Roman"/>
          <w:color w:val="auto"/>
        </w:rPr>
        <w:t xml:space="preserve">1.3. Развивающее оценивание качества </w:t>
      </w:r>
      <w:proofErr w:type="gramStart"/>
      <w:r w:rsidR="000F5032" w:rsidRPr="00AC5B14">
        <w:rPr>
          <w:rFonts w:ascii="Times New Roman" w:hAnsi="Times New Roman" w:cs="Times New Roman"/>
          <w:color w:val="auto"/>
        </w:rPr>
        <w:t>образовательной</w:t>
      </w:r>
      <w:proofErr w:type="gramEnd"/>
      <w:r w:rsidR="000F5032" w:rsidRPr="00AC5B14">
        <w:rPr>
          <w:rFonts w:ascii="Times New Roman" w:hAnsi="Times New Roman" w:cs="Times New Roman"/>
          <w:color w:val="auto"/>
        </w:rPr>
        <w:t xml:space="preserve"> </w:t>
      </w:r>
      <w:r w:rsidR="00AC5B14"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</w:t>
      </w:r>
    </w:p>
    <w:p w:rsidR="00AC5B14" w:rsidRPr="00AC5B14" w:rsidRDefault="000F5032" w:rsidP="00AC5B14">
      <w:pPr>
        <w:tabs>
          <w:tab w:val="left" w:pos="567"/>
          <w:tab w:val="right" w:leader="dot" w:pos="9344"/>
        </w:tabs>
        <w:rPr>
          <w:rFonts w:ascii="Times New Roman" w:hAnsi="Times New Roman" w:cs="Times New Roman"/>
        </w:rPr>
      </w:pPr>
      <w:r w:rsidRPr="00AC5B14">
        <w:rPr>
          <w:rFonts w:ascii="Times New Roman" w:hAnsi="Times New Roman" w:cs="Times New Roman"/>
          <w:color w:val="auto"/>
        </w:rPr>
        <w:t>деятельности по Программе</w:t>
      </w:r>
      <w:r w:rsidR="00AC5B14">
        <w:rPr>
          <w:rFonts w:ascii="Times New Roman" w:hAnsi="Times New Roman" w:cs="Times New Roman"/>
          <w:color w:val="auto"/>
        </w:rPr>
        <w:t xml:space="preserve"> ………....................................................................................................</w:t>
      </w:r>
      <w:r w:rsidR="009031EE">
        <w:rPr>
          <w:rFonts w:ascii="Times New Roman" w:hAnsi="Times New Roman" w:cs="Times New Roman"/>
          <w:color w:val="auto"/>
        </w:rPr>
        <w:t>7</w:t>
      </w:r>
      <w:r w:rsidR="00AC5B14">
        <w:rPr>
          <w:rFonts w:ascii="Times New Roman" w:hAnsi="Times New Roman" w:cs="Times New Roman"/>
        </w:rPr>
        <w:t>стр.</w:t>
      </w:r>
    </w:p>
    <w:p w:rsidR="006F3752" w:rsidRPr="00D8716B" w:rsidRDefault="006F3752" w:rsidP="002E15FB">
      <w:pPr>
        <w:pStyle w:val="af3"/>
        <w:rPr>
          <w:rFonts w:ascii="Times New Roman" w:hAnsi="Times New Roman" w:cs="Times New Roman"/>
        </w:rPr>
      </w:pPr>
      <w:r w:rsidRPr="00AC5B14">
        <w:rPr>
          <w:rFonts w:ascii="Times New Roman" w:hAnsi="Times New Roman" w:cs="Times New Roman"/>
          <w:b/>
          <w:color w:val="auto"/>
          <w:lang w:val="en-US"/>
        </w:rPr>
        <w:t>II</w:t>
      </w:r>
      <w:r w:rsidRPr="00AC5B14">
        <w:rPr>
          <w:rFonts w:ascii="Times New Roman" w:hAnsi="Times New Roman" w:cs="Times New Roman"/>
          <w:b/>
          <w:color w:val="auto"/>
        </w:rPr>
        <w:t xml:space="preserve"> раздел: Содержательный</w:t>
      </w:r>
      <w:r w:rsidR="000D1F35" w:rsidRPr="000D1F35">
        <w:rPr>
          <w:rFonts w:ascii="Times New Roman" w:hAnsi="Times New Roman" w:cs="Times New Roman"/>
          <w:b/>
          <w:color w:val="auto"/>
        </w:rPr>
        <w:t>………………………………………………………………………...</w:t>
      </w:r>
      <w:r w:rsidR="009031EE">
        <w:rPr>
          <w:rFonts w:ascii="Times New Roman" w:hAnsi="Times New Roman" w:cs="Times New Roman"/>
          <w:b/>
        </w:rPr>
        <w:t>8</w:t>
      </w:r>
      <w:r w:rsidR="00D27B3F" w:rsidRPr="00AC5B14">
        <w:rPr>
          <w:rFonts w:ascii="Times New Roman" w:hAnsi="Times New Roman" w:cs="Times New Roman"/>
          <w:b/>
        </w:rPr>
        <w:t>стр.</w:t>
      </w:r>
      <w:r w:rsidRPr="00D8716B">
        <w:rPr>
          <w:rFonts w:ascii="Times New Roman" w:hAnsi="Times New Roman" w:cs="Times New Roman"/>
        </w:rPr>
        <w:t xml:space="preserve"> </w:t>
      </w:r>
    </w:p>
    <w:p w:rsidR="00D8716B" w:rsidRPr="00255B7D" w:rsidRDefault="00D8716B" w:rsidP="002E15FB">
      <w:pPr>
        <w:pStyle w:val="af3"/>
        <w:rPr>
          <w:rFonts w:ascii="Times New Roman" w:hAnsi="Times New Roman" w:cs="Times New Roman"/>
          <w:color w:val="auto"/>
        </w:rPr>
      </w:pPr>
      <w:r w:rsidRPr="002E15FB">
        <w:rPr>
          <w:rFonts w:ascii="Times New Roman" w:hAnsi="Times New Roman" w:cs="Times New Roman"/>
        </w:rPr>
        <w:t xml:space="preserve">2.1. </w:t>
      </w:r>
      <w:r w:rsidR="009031EE">
        <w:rPr>
          <w:rFonts w:ascii="Times New Roman" w:hAnsi="Times New Roman" w:cs="Times New Roman"/>
        </w:rPr>
        <w:t>Общие положения-------------------------------------------------</w:t>
      </w:r>
      <w:r w:rsidR="00B31207" w:rsidRPr="00255B7D">
        <w:rPr>
          <w:rFonts w:ascii="Times New Roman" w:hAnsi="Times New Roman" w:cs="Times New Roman"/>
          <w:color w:val="auto"/>
        </w:rPr>
        <w:t>………………………………</w:t>
      </w:r>
      <w:r w:rsidR="00A22979">
        <w:rPr>
          <w:rFonts w:ascii="Times New Roman" w:hAnsi="Times New Roman" w:cs="Times New Roman"/>
          <w:color w:val="auto"/>
        </w:rPr>
        <w:t>…</w:t>
      </w:r>
      <w:r w:rsidR="00AC5B14">
        <w:rPr>
          <w:rFonts w:ascii="Times New Roman" w:hAnsi="Times New Roman" w:cs="Times New Roman"/>
          <w:color w:val="auto"/>
        </w:rPr>
        <w:t>…</w:t>
      </w:r>
      <w:r w:rsidR="009031EE">
        <w:rPr>
          <w:rFonts w:ascii="Times New Roman" w:hAnsi="Times New Roman" w:cs="Times New Roman"/>
          <w:color w:val="auto"/>
        </w:rPr>
        <w:t>8</w:t>
      </w:r>
      <w:r w:rsidR="00255B7D" w:rsidRPr="00255B7D">
        <w:rPr>
          <w:rFonts w:ascii="Times New Roman" w:hAnsi="Times New Roman" w:cs="Times New Roman"/>
          <w:color w:val="auto"/>
        </w:rPr>
        <w:t xml:space="preserve"> стр.</w:t>
      </w:r>
    </w:p>
    <w:p w:rsidR="00E06E90" w:rsidRPr="00E06E90" w:rsidRDefault="004F236F" w:rsidP="00E06E90">
      <w:pPr>
        <w:pStyle w:val="af3"/>
        <w:rPr>
          <w:rFonts w:ascii="Times New Roman" w:hAnsi="Times New Roman" w:cs="Times New Roman"/>
          <w:color w:val="auto"/>
        </w:rPr>
      </w:pPr>
      <w:r w:rsidRPr="00E06E90">
        <w:rPr>
          <w:rFonts w:ascii="Times New Roman" w:hAnsi="Times New Roman" w:cs="Times New Roman"/>
          <w:color w:val="auto"/>
        </w:rPr>
        <w:t>2.</w:t>
      </w:r>
      <w:r w:rsidR="00AC5B14" w:rsidRPr="00E06E90">
        <w:rPr>
          <w:rFonts w:ascii="Times New Roman" w:hAnsi="Times New Roman" w:cs="Times New Roman"/>
          <w:color w:val="auto"/>
        </w:rPr>
        <w:t>2</w:t>
      </w:r>
      <w:r w:rsidR="00B31207" w:rsidRPr="00E06E90">
        <w:rPr>
          <w:rFonts w:ascii="Times New Roman" w:hAnsi="Times New Roman" w:cs="Times New Roman"/>
          <w:color w:val="auto"/>
        </w:rPr>
        <w:t xml:space="preserve">. </w:t>
      </w:r>
      <w:r w:rsidR="00255B7D" w:rsidRPr="00E06E90">
        <w:rPr>
          <w:rFonts w:ascii="Times New Roman" w:hAnsi="Times New Roman" w:cs="Times New Roman"/>
          <w:color w:val="auto"/>
        </w:rPr>
        <w:t>Вз</w:t>
      </w:r>
      <w:r w:rsidR="00B31207" w:rsidRPr="00E06E90">
        <w:rPr>
          <w:rFonts w:ascii="Times New Roman" w:hAnsi="Times New Roman" w:cs="Times New Roman"/>
          <w:color w:val="auto"/>
        </w:rPr>
        <w:t>аимодействи</w:t>
      </w:r>
      <w:r w:rsidR="00255B7D" w:rsidRPr="00E06E90">
        <w:rPr>
          <w:rFonts w:ascii="Times New Roman" w:hAnsi="Times New Roman" w:cs="Times New Roman"/>
          <w:color w:val="auto"/>
        </w:rPr>
        <w:t>е</w:t>
      </w:r>
      <w:r w:rsidR="00B31207" w:rsidRPr="00E06E90">
        <w:rPr>
          <w:rFonts w:ascii="Times New Roman" w:hAnsi="Times New Roman" w:cs="Times New Roman"/>
          <w:color w:val="auto"/>
        </w:rPr>
        <w:t xml:space="preserve"> </w:t>
      </w:r>
      <w:r w:rsidR="00255B7D" w:rsidRPr="00E06E90">
        <w:rPr>
          <w:rFonts w:ascii="Times New Roman" w:hAnsi="Times New Roman" w:cs="Times New Roman"/>
          <w:color w:val="auto"/>
        </w:rPr>
        <w:t>детского сада</w:t>
      </w:r>
      <w:r w:rsidR="00B31207" w:rsidRPr="00E06E90">
        <w:rPr>
          <w:rFonts w:ascii="Times New Roman" w:hAnsi="Times New Roman" w:cs="Times New Roman"/>
          <w:color w:val="auto"/>
        </w:rPr>
        <w:t xml:space="preserve"> с семьями воспитанников…</w:t>
      </w:r>
      <w:r w:rsidR="00255B7D" w:rsidRPr="00E06E90">
        <w:rPr>
          <w:rFonts w:ascii="Times New Roman" w:hAnsi="Times New Roman" w:cs="Times New Roman"/>
          <w:color w:val="auto"/>
        </w:rPr>
        <w:t>…</w:t>
      </w:r>
      <w:r w:rsidR="00A22979" w:rsidRPr="00E06E90">
        <w:rPr>
          <w:rFonts w:ascii="Times New Roman" w:hAnsi="Times New Roman" w:cs="Times New Roman"/>
          <w:color w:val="auto"/>
        </w:rPr>
        <w:t>……………………………</w:t>
      </w:r>
      <w:r w:rsidR="00AC5B14" w:rsidRPr="00E06E90">
        <w:rPr>
          <w:rFonts w:ascii="Times New Roman" w:hAnsi="Times New Roman" w:cs="Times New Roman"/>
          <w:color w:val="auto"/>
        </w:rPr>
        <w:t>….</w:t>
      </w:r>
      <w:r w:rsidR="009031EE">
        <w:rPr>
          <w:rFonts w:ascii="Times New Roman" w:hAnsi="Times New Roman" w:cs="Times New Roman"/>
          <w:color w:val="auto"/>
        </w:rPr>
        <w:t>9</w:t>
      </w:r>
      <w:r w:rsidR="00255B7D" w:rsidRPr="00E06E90">
        <w:rPr>
          <w:rFonts w:ascii="Times New Roman" w:hAnsi="Times New Roman" w:cs="Times New Roman"/>
          <w:color w:val="auto"/>
        </w:rPr>
        <w:t xml:space="preserve"> стр.</w:t>
      </w:r>
    </w:p>
    <w:p w:rsidR="00B31207" w:rsidRDefault="00E06E90" w:rsidP="00D8716B">
      <w:pPr>
        <w:pStyle w:val="af3"/>
        <w:rPr>
          <w:rFonts w:ascii="Times New Roman" w:hAnsi="Times New Roman" w:cs="Times New Roman"/>
          <w:color w:val="auto"/>
        </w:rPr>
      </w:pPr>
      <w:r w:rsidRPr="000D1F35">
        <w:rPr>
          <w:rFonts w:ascii="Times New Roman" w:hAnsi="Times New Roman" w:cs="Times New Roman"/>
          <w:color w:val="auto"/>
        </w:rPr>
        <w:t>2.3</w:t>
      </w:r>
      <w:r w:rsidR="00B31207" w:rsidRPr="000D1F35">
        <w:rPr>
          <w:rFonts w:ascii="Times New Roman" w:hAnsi="Times New Roman" w:cs="Times New Roman"/>
          <w:color w:val="auto"/>
        </w:rPr>
        <w:t>. Содержание психолого-педагогической работы……………………………………</w:t>
      </w:r>
      <w:r w:rsidR="000D1F35" w:rsidRPr="000D1F35">
        <w:rPr>
          <w:rFonts w:ascii="Times New Roman" w:hAnsi="Times New Roman" w:cs="Times New Roman"/>
          <w:color w:val="auto"/>
        </w:rPr>
        <w:t>………...11</w:t>
      </w:r>
      <w:r w:rsidR="00BA5783" w:rsidRPr="000D1F35">
        <w:rPr>
          <w:rFonts w:ascii="Times New Roman" w:hAnsi="Times New Roman" w:cs="Times New Roman"/>
          <w:color w:val="auto"/>
        </w:rPr>
        <w:t xml:space="preserve"> стр.</w:t>
      </w:r>
    </w:p>
    <w:p w:rsidR="000D1F35" w:rsidRDefault="000D1F35" w:rsidP="000D1F35">
      <w:pPr>
        <w:pStyle w:val="af3"/>
        <w:ind w:left="56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2.3.1.  Младенческий и ранний возраст ……………………………………………………..1</w:t>
      </w:r>
      <w:r w:rsidR="009031EE">
        <w:rPr>
          <w:rFonts w:ascii="Times New Roman" w:hAnsi="Times New Roman" w:cs="Times New Roman"/>
          <w:color w:val="auto"/>
        </w:rPr>
        <w:t>1</w:t>
      </w:r>
      <w:r>
        <w:rPr>
          <w:rFonts w:ascii="Times New Roman" w:hAnsi="Times New Roman" w:cs="Times New Roman"/>
          <w:color w:val="auto"/>
        </w:rPr>
        <w:t xml:space="preserve"> стр.    </w:t>
      </w:r>
    </w:p>
    <w:p w:rsidR="000D1F35" w:rsidRPr="000D1F35" w:rsidRDefault="000D1F35" w:rsidP="000D1F35">
      <w:pPr>
        <w:pStyle w:val="af3"/>
        <w:ind w:left="567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2.3.2. Дошкольный возраст …………………………………………………………………..17 стр.    </w:t>
      </w:r>
    </w:p>
    <w:p w:rsidR="000D1F35" w:rsidRPr="000D1F35" w:rsidRDefault="000D1F35" w:rsidP="00D8716B">
      <w:pPr>
        <w:pStyle w:val="af3"/>
        <w:rPr>
          <w:rFonts w:ascii="Times New Roman" w:hAnsi="Times New Roman" w:cs="Times New Roman"/>
          <w:color w:val="auto"/>
        </w:rPr>
      </w:pPr>
      <w:r w:rsidRPr="000D1F35">
        <w:rPr>
          <w:rFonts w:ascii="Times New Roman" w:hAnsi="Times New Roman" w:cs="Times New Roman"/>
          <w:color w:val="auto"/>
        </w:rPr>
        <w:t xml:space="preserve">2.4. Программа коррекционно-развивающей работы с детьми с </w:t>
      </w:r>
      <w:r>
        <w:rPr>
          <w:rFonts w:ascii="Times New Roman" w:hAnsi="Times New Roman" w:cs="Times New Roman"/>
          <w:color w:val="auto"/>
        </w:rPr>
        <w:t xml:space="preserve">                                                                         </w:t>
      </w:r>
      <w:r w:rsidRPr="000D1F35">
        <w:rPr>
          <w:rFonts w:ascii="Times New Roman" w:hAnsi="Times New Roman" w:cs="Times New Roman"/>
          <w:color w:val="auto"/>
        </w:rPr>
        <w:t>ограниченными возможностями здоровья</w:t>
      </w:r>
      <w:r>
        <w:rPr>
          <w:rFonts w:ascii="Times New Roman" w:hAnsi="Times New Roman" w:cs="Times New Roman"/>
          <w:color w:val="auto"/>
        </w:rPr>
        <w:t>………………………………………………………..</w:t>
      </w:r>
      <w:r w:rsidR="009031EE">
        <w:rPr>
          <w:rFonts w:ascii="Times New Roman" w:hAnsi="Times New Roman" w:cs="Times New Roman"/>
          <w:color w:val="auto"/>
        </w:rPr>
        <w:t>32</w:t>
      </w:r>
      <w:r>
        <w:rPr>
          <w:rFonts w:ascii="Times New Roman" w:hAnsi="Times New Roman" w:cs="Times New Roman"/>
          <w:color w:val="auto"/>
        </w:rPr>
        <w:t xml:space="preserve"> стр.</w:t>
      </w:r>
    </w:p>
    <w:p w:rsidR="006F3752" w:rsidRPr="00DC47AD" w:rsidRDefault="006F3752" w:rsidP="00D8716B">
      <w:pPr>
        <w:pStyle w:val="af3"/>
        <w:rPr>
          <w:rFonts w:ascii="Times New Roman" w:hAnsi="Times New Roman" w:cs="Times New Roman"/>
          <w:b/>
          <w:color w:val="auto"/>
        </w:rPr>
      </w:pPr>
      <w:r w:rsidRPr="00C239B1">
        <w:rPr>
          <w:rFonts w:ascii="Times New Roman" w:hAnsi="Times New Roman" w:cs="Times New Roman"/>
          <w:b/>
          <w:color w:val="auto"/>
          <w:lang w:val="en-US"/>
        </w:rPr>
        <w:t>III</w:t>
      </w:r>
      <w:r w:rsidRPr="00C239B1">
        <w:rPr>
          <w:rFonts w:ascii="Times New Roman" w:hAnsi="Times New Roman" w:cs="Times New Roman"/>
          <w:b/>
          <w:color w:val="auto"/>
        </w:rPr>
        <w:t xml:space="preserve"> раздел: </w:t>
      </w:r>
      <w:r w:rsidRPr="00DC47AD">
        <w:rPr>
          <w:rFonts w:ascii="Times New Roman" w:hAnsi="Times New Roman" w:cs="Times New Roman"/>
          <w:b/>
          <w:color w:val="auto"/>
        </w:rPr>
        <w:t>Организационный………</w:t>
      </w:r>
      <w:r w:rsidR="00BA5783" w:rsidRPr="00DC47AD">
        <w:rPr>
          <w:rFonts w:ascii="Times New Roman" w:hAnsi="Times New Roman" w:cs="Times New Roman"/>
          <w:b/>
          <w:color w:val="auto"/>
        </w:rPr>
        <w:t>…………………………………………………………</w:t>
      </w:r>
      <w:r w:rsidR="000D1F35" w:rsidRPr="00DC47AD">
        <w:rPr>
          <w:rFonts w:ascii="Times New Roman" w:hAnsi="Times New Roman" w:cs="Times New Roman"/>
          <w:b/>
          <w:color w:val="auto"/>
        </w:rPr>
        <w:t>…</w:t>
      </w:r>
      <w:r w:rsidR="00A22979" w:rsidRPr="00DC47AD">
        <w:rPr>
          <w:rFonts w:ascii="Times New Roman" w:hAnsi="Times New Roman" w:cs="Times New Roman"/>
          <w:b/>
          <w:color w:val="auto"/>
        </w:rPr>
        <w:t>3</w:t>
      </w:r>
      <w:r w:rsidR="009031EE">
        <w:rPr>
          <w:rFonts w:ascii="Times New Roman" w:hAnsi="Times New Roman" w:cs="Times New Roman"/>
          <w:b/>
          <w:color w:val="auto"/>
        </w:rPr>
        <w:t>4</w:t>
      </w:r>
      <w:r w:rsidR="00A22979" w:rsidRPr="00DC47AD">
        <w:rPr>
          <w:rFonts w:ascii="Times New Roman" w:hAnsi="Times New Roman" w:cs="Times New Roman"/>
          <w:b/>
          <w:color w:val="auto"/>
        </w:rPr>
        <w:t xml:space="preserve"> </w:t>
      </w:r>
      <w:r w:rsidR="00BA5783" w:rsidRPr="00DC47AD">
        <w:rPr>
          <w:rFonts w:ascii="Times New Roman" w:hAnsi="Times New Roman" w:cs="Times New Roman"/>
          <w:b/>
          <w:color w:val="auto"/>
        </w:rPr>
        <w:t>стр.</w:t>
      </w:r>
    </w:p>
    <w:p w:rsidR="004F1236" w:rsidRPr="00DE6420" w:rsidRDefault="00DC47AD" w:rsidP="00D8716B">
      <w:pPr>
        <w:pStyle w:val="af3"/>
        <w:rPr>
          <w:rFonts w:ascii="Times New Roman" w:hAnsi="Times New Roman" w:cs="Times New Roman"/>
          <w:color w:val="auto"/>
        </w:rPr>
      </w:pPr>
      <w:r w:rsidRPr="00DC47AD">
        <w:rPr>
          <w:rFonts w:ascii="Times New Roman" w:hAnsi="Times New Roman" w:cs="Times New Roman"/>
          <w:color w:val="auto"/>
        </w:rPr>
        <w:t>3.1. Планирование образовательной деятельности  ……………………………………………...3</w:t>
      </w:r>
      <w:r w:rsidR="009031EE">
        <w:rPr>
          <w:rFonts w:ascii="Times New Roman" w:hAnsi="Times New Roman" w:cs="Times New Roman"/>
          <w:color w:val="auto"/>
        </w:rPr>
        <w:t>4</w:t>
      </w:r>
      <w:r w:rsidRPr="00DC47AD">
        <w:rPr>
          <w:rFonts w:ascii="Times New Roman" w:hAnsi="Times New Roman" w:cs="Times New Roman"/>
          <w:color w:val="auto"/>
        </w:rPr>
        <w:t xml:space="preserve"> стр.   </w:t>
      </w:r>
      <w:r w:rsidR="00B31207" w:rsidRPr="00DE6420">
        <w:rPr>
          <w:rFonts w:ascii="Times New Roman" w:hAnsi="Times New Roman" w:cs="Times New Roman"/>
          <w:color w:val="auto"/>
        </w:rPr>
        <w:t xml:space="preserve">3.2. </w:t>
      </w:r>
      <w:r w:rsidR="00DE6420">
        <w:rPr>
          <w:rFonts w:ascii="Times New Roman" w:hAnsi="Times New Roman" w:cs="Times New Roman"/>
          <w:color w:val="auto"/>
        </w:rPr>
        <w:t xml:space="preserve">Режим дня и </w:t>
      </w:r>
      <w:r w:rsidR="0084313D">
        <w:rPr>
          <w:rFonts w:ascii="Times New Roman" w:hAnsi="Times New Roman" w:cs="Times New Roman"/>
          <w:color w:val="auto"/>
        </w:rPr>
        <w:t>распорядок ……………………….</w:t>
      </w:r>
      <w:r w:rsidR="00DE6420" w:rsidRPr="00DE6420">
        <w:rPr>
          <w:rFonts w:ascii="Times New Roman" w:hAnsi="Times New Roman" w:cs="Times New Roman"/>
          <w:color w:val="auto"/>
        </w:rPr>
        <w:t>………………………………………………3</w:t>
      </w:r>
      <w:r w:rsidR="009031EE">
        <w:rPr>
          <w:rFonts w:ascii="Times New Roman" w:hAnsi="Times New Roman" w:cs="Times New Roman"/>
          <w:color w:val="auto"/>
        </w:rPr>
        <w:t>4</w:t>
      </w:r>
      <w:r w:rsidR="00DE6420" w:rsidRPr="00DE6420">
        <w:rPr>
          <w:rFonts w:ascii="Times New Roman" w:hAnsi="Times New Roman" w:cs="Times New Roman"/>
          <w:color w:val="auto"/>
        </w:rPr>
        <w:t xml:space="preserve"> стр.</w:t>
      </w:r>
    </w:p>
    <w:p w:rsidR="00C239B1" w:rsidRPr="00DE6420" w:rsidRDefault="004F1236" w:rsidP="00D8716B">
      <w:pPr>
        <w:pStyle w:val="af3"/>
        <w:rPr>
          <w:rFonts w:ascii="Times New Roman" w:hAnsi="Times New Roman" w:cs="Times New Roman"/>
          <w:color w:val="auto"/>
        </w:rPr>
      </w:pPr>
      <w:r w:rsidRPr="00DE6420">
        <w:rPr>
          <w:rFonts w:ascii="Times New Roman" w:hAnsi="Times New Roman" w:cs="Times New Roman"/>
          <w:color w:val="auto"/>
        </w:rPr>
        <w:t xml:space="preserve">3.3. </w:t>
      </w:r>
      <w:r w:rsidR="004F236F" w:rsidRPr="00DE6420">
        <w:rPr>
          <w:rFonts w:ascii="Times New Roman" w:hAnsi="Times New Roman" w:cs="Times New Roman"/>
          <w:color w:val="auto"/>
        </w:rPr>
        <w:t>Физкультурно-оздоровительная работа…</w:t>
      </w:r>
      <w:r w:rsidR="00A22979" w:rsidRPr="00DE6420">
        <w:rPr>
          <w:rFonts w:ascii="Times New Roman" w:hAnsi="Times New Roman" w:cs="Times New Roman"/>
          <w:color w:val="auto"/>
        </w:rPr>
        <w:t>……………………………………………………</w:t>
      </w:r>
      <w:r w:rsidR="00DE6420" w:rsidRPr="00DE6420">
        <w:rPr>
          <w:rFonts w:ascii="Times New Roman" w:hAnsi="Times New Roman" w:cs="Times New Roman"/>
          <w:color w:val="auto"/>
        </w:rPr>
        <w:t>3</w:t>
      </w:r>
      <w:r w:rsidR="009031EE">
        <w:rPr>
          <w:rFonts w:ascii="Times New Roman" w:hAnsi="Times New Roman" w:cs="Times New Roman"/>
          <w:color w:val="auto"/>
        </w:rPr>
        <w:t>6</w:t>
      </w:r>
      <w:r w:rsidR="00BA5783" w:rsidRPr="00DE6420">
        <w:rPr>
          <w:rFonts w:ascii="Times New Roman" w:hAnsi="Times New Roman" w:cs="Times New Roman"/>
          <w:color w:val="auto"/>
        </w:rPr>
        <w:t>стр.</w:t>
      </w:r>
    </w:p>
    <w:p w:rsidR="00C239B1" w:rsidRPr="00DE6420" w:rsidRDefault="004F1236" w:rsidP="00D8716B">
      <w:pPr>
        <w:pStyle w:val="af3"/>
        <w:rPr>
          <w:rFonts w:ascii="Times New Roman" w:hAnsi="Times New Roman" w:cs="Times New Roman"/>
          <w:color w:val="auto"/>
        </w:rPr>
      </w:pPr>
      <w:r w:rsidRPr="00DE6420">
        <w:rPr>
          <w:rFonts w:ascii="Times New Roman" w:hAnsi="Times New Roman" w:cs="Times New Roman"/>
          <w:color w:val="auto"/>
        </w:rPr>
        <w:t xml:space="preserve">3.4. </w:t>
      </w:r>
      <w:r w:rsidR="00BA5783" w:rsidRPr="00DE6420">
        <w:rPr>
          <w:rFonts w:ascii="Times New Roman" w:hAnsi="Times New Roman" w:cs="Times New Roman"/>
          <w:color w:val="auto"/>
        </w:rPr>
        <w:t>Культурно-досуговая деятельность……………………………</w:t>
      </w:r>
      <w:r w:rsidR="00B31207" w:rsidRPr="00DE6420">
        <w:rPr>
          <w:rFonts w:ascii="Times New Roman" w:hAnsi="Times New Roman" w:cs="Times New Roman"/>
          <w:color w:val="auto"/>
        </w:rPr>
        <w:t>……………………………</w:t>
      </w:r>
      <w:r w:rsidR="00B75C01" w:rsidRPr="00DE6420">
        <w:rPr>
          <w:rFonts w:ascii="Times New Roman" w:hAnsi="Times New Roman" w:cs="Times New Roman"/>
          <w:color w:val="auto"/>
        </w:rPr>
        <w:t>…</w:t>
      </w:r>
      <w:r w:rsidR="00DE6420">
        <w:rPr>
          <w:rFonts w:ascii="Times New Roman" w:hAnsi="Times New Roman" w:cs="Times New Roman"/>
          <w:color w:val="auto"/>
        </w:rPr>
        <w:t>3</w:t>
      </w:r>
      <w:r w:rsidR="009031EE">
        <w:rPr>
          <w:rFonts w:ascii="Times New Roman" w:hAnsi="Times New Roman" w:cs="Times New Roman"/>
          <w:color w:val="auto"/>
        </w:rPr>
        <w:t>7</w:t>
      </w:r>
      <w:r w:rsidR="00BA5783" w:rsidRPr="00DE6420">
        <w:rPr>
          <w:rFonts w:ascii="Times New Roman" w:hAnsi="Times New Roman" w:cs="Times New Roman"/>
          <w:color w:val="auto"/>
        </w:rPr>
        <w:t xml:space="preserve"> стр</w:t>
      </w:r>
      <w:r w:rsidR="00C239B1" w:rsidRPr="00DE6420">
        <w:rPr>
          <w:rFonts w:ascii="Times New Roman" w:hAnsi="Times New Roman" w:cs="Times New Roman"/>
          <w:color w:val="auto"/>
        </w:rPr>
        <w:t>.</w:t>
      </w:r>
    </w:p>
    <w:p w:rsidR="00B31207" w:rsidRDefault="004F236F" w:rsidP="00D8716B">
      <w:pPr>
        <w:pStyle w:val="af3"/>
        <w:rPr>
          <w:rFonts w:ascii="Times New Roman" w:hAnsi="Times New Roman" w:cs="Times New Roman"/>
          <w:color w:val="auto"/>
        </w:rPr>
      </w:pPr>
      <w:r w:rsidRPr="00B31207">
        <w:rPr>
          <w:rFonts w:ascii="Times New Roman" w:hAnsi="Times New Roman" w:cs="Times New Roman"/>
          <w:color w:val="auto"/>
        </w:rPr>
        <w:t>3.</w:t>
      </w:r>
      <w:r w:rsidR="004F1236">
        <w:rPr>
          <w:rFonts w:ascii="Times New Roman" w:hAnsi="Times New Roman" w:cs="Times New Roman"/>
          <w:color w:val="auto"/>
        </w:rPr>
        <w:t>5</w:t>
      </w:r>
      <w:r w:rsidRPr="00B31207">
        <w:rPr>
          <w:rFonts w:ascii="Times New Roman" w:hAnsi="Times New Roman" w:cs="Times New Roman"/>
          <w:color w:val="auto"/>
        </w:rPr>
        <w:t xml:space="preserve">. </w:t>
      </w:r>
      <w:r w:rsidR="00B31207" w:rsidRPr="00B31207">
        <w:rPr>
          <w:rFonts w:ascii="Times New Roman" w:hAnsi="Times New Roman" w:cs="Times New Roman"/>
          <w:color w:val="auto"/>
        </w:rPr>
        <w:t>Особенности организации развивающей предметн</w:t>
      </w:r>
      <w:r w:rsidR="00BA5783">
        <w:rPr>
          <w:rFonts w:ascii="Times New Roman" w:hAnsi="Times New Roman" w:cs="Times New Roman"/>
          <w:color w:val="auto"/>
        </w:rPr>
        <w:t>о-пространственной среды</w:t>
      </w:r>
      <w:r w:rsidR="00BA5783" w:rsidRPr="00C65760">
        <w:rPr>
          <w:rFonts w:ascii="Times New Roman" w:hAnsi="Times New Roman" w:cs="Times New Roman"/>
          <w:color w:val="auto"/>
        </w:rPr>
        <w:t>…………</w:t>
      </w:r>
      <w:r w:rsidR="00B75C01" w:rsidRPr="00C65760">
        <w:rPr>
          <w:rFonts w:ascii="Times New Roman" w:hAnsi="Times New Roman" w:cs="Times New Roman"/>
          <w:color w:val="auto"/>
        </w:rPr>
        <w:t>…</w:t>
      </w:r>
      <w:r w:rsidR="00C65760" w:rsidRPr="00C65760">
        <w:rPr>
          <w:rFonts w:ascii="Times New Roman" w:hAnsi="Times New Roman" w:cs="Times New Roman"/>
          <w:color w:val="auto"/>
        </w:rPr>
        <w:t>3</w:t>
      </w:r>
      <w:r w:rsidR="009031EE">
        <w:rPr>
          <w:rFonts w:ascii="Times New Roman" w:hAnsi="Times New Roman" w:cs="Times New Roman"/>
          <w:color w:val="auto"/>
        </w:rPr>
        <w:t>9</w:t>
      </w:r>
      <w:r w:rsidR="00BA5783" w:rsidRPr="00C65760">
        <w:rPr>
          <w:rFonts w:ascii="Times New Roman" w:hAnsi="Times New Roman" w:cs="Times New Roman"/>
          <w:color w:val="auto"/>
        </w:rPr>
        <w:t xml:space="preserve"> стр.</w:t>
      </w:r>
    </w:p>
    <w:p w:rsidR="009031EE" w:rsidRPr="00C65760" w:rsidRDefault="009031EE" w:rsidP="00D8716B">
      <w:pPr>
        <w:pStyle w:val="af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 Мониторинг образовательного процесса-------------------------------------------------------------- 40стр.</w:t>
      </w:r>
    </w:p>
    <w:p w:rsidR="005D0448" w:rsidRPr="00C65760" w:rsidRDefault="004F1236" w:rsidP="005D0448">
      <w:pPr>
        <w:pStyle w:val="af3"/>
        <w:rPr>
          <w:rFonts w:ascii="Times New Roman" w:hAnsi="Times New Roman" w:cs="Times New Roman"/>
          <w:color w:val="auto"/>
        </w:rPr>
      </w:pPr>
      <w:r w:rsidRPr="00C65760">
        <w:rPr>
          <w:rFonts w:ascii="Times New Roman" w:hAnsi="Times New Roman" w:cs="Times New Roman"/>
          <w:color w:val="auto"/>
        </w:rPr>
        <w:t xml:space="preserve">3.6. </w:t>
      </w:r>
      <w:r w:rsidR="00C65760" w:rsidRPr="00C65760">
        <w:rPr>
          <w:rFonts w:ascii="Times New Roman" w:hAnsi="Times New Roman" w:cs="Times New Roman"/>
          <w:color w:val="auto"/>
        </w:rPr>
        <w:t>К</w:t>
      </w:r>
      <w:r w:rsidR="005D0448" w:rsidRPr="00C65760">
        <w:rPr>
          <w:rFonts w:ascii="Times New Roman" w:hAnsi="Times New Roman" w:cs="Times New Roman"/>
          <w:color w:val="auto"/>
        </w:rPr>
        <w:t>адровые условия реализации Программы</w:t>
      </w:r>
      <w:r w:rsidR="00C65760" w:rsidRPr="00C65760">
        <w:rPr>
          <w:rFonts w:ascii="Times New Roman" w:hAnsi="Times New Roman" w:cs="Times New Roman"/>
          <w:color w:val="auto"/>
        </w:rPr>
        <w:t>…………………………………………………..</w:t>
      </w:r>
      <w:r w:rsidR="009031EE">
        <w:rPr>
          <w:rFonts w:ascii="Times New Roman" w:hAnsi="Times New Roman" w:cs="Times New Roman"/>
          <w:color w:val="auto"/>
        </w:rPr>
        <w:t>42</w:t>
      </w:r>
      <w:r w:rsidR="00C65760" w:rsidRPr="00C65760">
        <w:rPr>
          <w:rFonts w:ascii="Times New Roman" w:hAnsi="Times New Roman" w:cs="Times New Roman"/>
          <w:color w:val="auto"/>
        </w:rPr>
        <w:t xml:space="preserve"> стр.</w:t>
      </w:r>
    </w:p>
    <w:p w:rsidR="00C239B1" w:rsidRPr="00C65760" w:rsidRDefault="004F1236" w:rsidP="00C239B1">
      <w:pPr>
        <w:pStyle w:val="af3"/>
        <w:rPr>
          <w:rFonts w:ascii="Times New Roman" w:hAnsi="Times New Roman" w:cs="Times New Roman"/>
          <w:color w:val="auto"/>
        </w:rPr>
      </w:pPr>
      <w:r w:rsidRPr="00C65760">
        <w:rPr>
          <w:rFonts w:ascii="Times New Roman" w:hAnsi="Times New Roman" w:cs="Times New Roman"/>
          <w:color w:val="auto"/>
        </w:rPr>
        <w:t xml:space="preserve">3.7. </w:t>
      </w:r>
      <w:r w:rsidR="00C239B1" w:rsidRPr="00C65760">
        <w:rPr>
          <w:rFonts w:ascii="Times New Roman" w:hAnsi="Times New Roman" w:cs="Times New Roman"/>
          <w:color w:val="auto"/>
        </w:rPr>
        <w:t>Финансовые условия реализации Программы</w:t>
      </w:r>
      <w:r w:rsidR="00C65760" w:rsidRPr="00C65760">
        <w:rPr>
          <w:rFonts w:ascii="Times New Roman" w:hAnsi="Times New Roman" w:cs="Times New Roman"/>
          <w:color w:val="auto"/>
        </w:rPr>
        <w:t xml:space="preserve"> ………………………………………………..</w:t>
      </w:r>
      <w:r w:rsidR="009031EE">
        <w:rPr>
          <w:rFonts w:ascii="Times New Roman" w:hAnsi="Times New Roman" w:cs="Times New Roman"/>
          <w:color w:val="auto"/>
        </w:rPr>
        <w:t>43</w:t>
      </w:r>
      <w:r w:rsidR="00C65760" w:rsidRPr="00C65760">
        <w:rPr>
          <w:rFonts w:ascii="Times New Roman" w:hAnsi="Times New Roman" w:cs="Times New Roman"/>
          <w:color w:val="auto"/>
        </w:rPr>
        <w:t xml:space="preserve"> стр.</w:t>
      </w:r>
    </w:p>
    <w:p w:rsidR="005D0448" w:rsidRPr="00C65760" w:rsidRDefault="00C65760" w:rsidP="005D0448">
      <w:pPr>
        <w:pStyle w:val="af3"/>
        <w:rPr>
          <w:rFonts w:ascii="Times New Roman" w:hAnsi="Times New Roman" w:cs="Times New Roman"/>
          <w:color w:val="auto"/>
        </w:rPr>
      </w:pPr>
      <w:r w:rsidRPr="00C65760">
        <w:rPr>
          <w:rFonts w:ascii="Times New Roman" w:hAnsi="Times New Roman" w:cs="Times New Roman"/>
          <w:color w:val="auto"/>
        </w:rPr>
        <w:t xml:space="preserve">3.8  Материально-техническое обеспечение </w:t>
      </w:r>
      <w:r w:rsidR="005D0448" w:rsidRPr="00C65760">
        <w:rPr>
          <w:rFonts w:ascii="Times New Roman" w:hAnsi="Times New Roman" w:cs="Times New Roman"/>
          <w:color w:val="auto"/>
        </w:rPr>
        <w:t>…………………………………………………….</w:t>
      </w:r>
      <w:r w:rsidRPr="00C65760">
        <w:rPr>
          <w:rFonts w:ascii="Times New Roman" w:hAnsi="Times New Roman" w:cs="Times New Roman"/>
          <w:color w:val="auto"/>
        </w:rPr>
        <w:t>.</w:t>
      </w:r>
      <w:r w:rsidR="005D0448" w:rsidRPr="00C65760">
        <w:rPr>
          <w:rFonts w:ascii="Times New Roman" w:hAnsi="Times New Roman" w:cs="Times New Roman"/>
          <w:color w:val="auto"/>
        </w:rPr>
        <w:t>..</w:t>
      </w:r>
      <w:r w:rsidR="009031EE">
        <w:rPr>
          <w:rFonts w:ascii="Times New Roman" w:hAnsi="Times New Roman" w:cs="Times New Roman"/>
          <w:color w:val="auto"/>
        </w:rPr>
        <w:t>46</w:t>
      </w:r>
      <w:r w:rsidR="005D0448" w:rsidRPr="00C65760">
        <w:rPr>
          <w:rFonts w:ascii="Times New Roman" w:hAnsi="Times New Roman" w:cs="Times New Roman"/>
          <w:color w:val="auto"/>
        </w:rPr>
        <w:t xml:space="preserve"> стр.  </w:t>
      </w:r>
    </w:p>
    <w:p w:rsidR="005D0448" w:rsidRPr="00C65760" w:rsidRDefault="00C65760" w:rsidP="00D8716B">
      <w:pPr>
        <w:pStyle w:val="af3"/>
        <w:rPr>
          <w:rFonts w:ascii="Times New Roman" w:hAnsi="Times New Roman" w:cs="Times New Roman"/>
          <w:color w:val="auto"/>
        </w:rPr>
      </w:pPr>
      <w:r w:rsidRPr="00C65760">
        <w:rPr>
          <w:rFonts w:ascii="Times New Roman" w:hAnsi="Times New Roman" w:cs="Times New Roman"/>
          <w:color w:val="auto"/>
        </w:rPr>
        <w:t xml:space="preserve">3.9. </w:t>
      </w:r>
      <w:proofErr w:type="spellStart"/>
      <w:r w:rsidRPr="00C65760">
        <w:rPr>
          <w:rFonts w:ascii="Times New Roman" w:hAnsi="Times New Roman" w:cs="Times New Roman"/>
          <w:color w:val="auto"/>
        </w:rPr>
        <w:t>П</w:t>
      </w:r>
      <w:r w:rsidR="005D0448" w:rsidRPr="00C65760">
        <w:rPr>
          <w:rFonts w:ascii="Times New Roman" w:hAnsi="Times New Roman" w:cs="Times New Roman"/>
          <w:color w:val="auto"/>
        </w:rPr>
        <w:t>ерспектиы</w:t>
      </w:r>
      <w:proofErr w:type="spellEnd"/>
      <w:r w:rsidR="005D0448" w:rsidRPr="00C65760">
        <w:rPr>
          <w:rFonts w:ascii="Times New Roman" w:hAnsi="Times New Roman" w:cs="Times New Roman"/>
          <w:color w:val="auto"/>
        </w:rPr>
        <w:t xml:space="preserve"> работы по совершенствованию и развитию содержания Программы и </w:t>
      </w:r>
      <w:r w:rsidRPr="00C65760">
        <w:rPr>
          <w:rFonts w:ascii="Times New Roman" w:hAnsi="Times New Roman" w:cs="Times New Roman"/>
          <w:color w:val="auto"/>
        </w:rPr>
        <w:t xml:space="preserve">                               </w:t>
      </w:r>
      <w:r w:rsidR="005D0448" w:rsidRPr="00C65760">
        <w:rPr>
          <w:rFonts w:ascii="Times New Roman" w:hAnsi="Times New Roman" w:cs="Times New Roman"/>
          <w:color w:val="auto"/>
        </w:rPr>
        <w:t xml:space="preserve">обеспечивающих ее реализацию нормативно-правовых, финансовых, научно методических, </w:t>
      </w:r>
      <w:r w:rsidRPr="00C65760">
        <w:rPr>
          <w:rFonts w:ascii="Times New Roman" w:hAnsi="Times New Roman" w:cs="Times New Roman"/>
          <w:color w:val="auto"/>
        </w:rPr>
        <w:t xml:space="preserve">                        </w:t>
      </w:r>
      <w:r w:rsidR="005D0448" w:rsidRPr="00C65760">
        <w:rPr>
          <w:rFonts w:ascii="Times New Roman" w:hAnsi="Times New Roman" w:cs="Times New Roman"/>
          <w:color w:val="auto"/>
        </w:rPr>
        <w:t>кадровых, информационных  и материально-технических ресурсов</w:t>
      </w:r>
      <w:r w:rsidRPr="00C65760">
        <w:rPr>
          <w:rFonts w:ascii="Times New Roman" w:hAnsi="Times New Roman" w:cs="Times New Roman"/>
          <w:color w:val="auto"/>
        </w:rPr>
        <w:t>…………………………….4</w:t>
      </w:r>
      <w:r w:rsidR="009031EE">
        <w:rPr>
          <w:rFonts w:ascii="Times New Roman" w:hAnsi="Times New Roman" w:cs="Times New Roman"/>
          <w:color w:val="auto"/>
        </w:rPr>
        <w:t>7</w:t>
      </w:r>
      <w:r w:rsidRPr="00C65760">
        <w:rPr>
          <w:rFonts w:ascii="Times New Roman" w:hAnsi="Times New Roman" w:cs="Times New Roman"/>
          <w:color w:val="auto"/>
        </w:rPr>
        <w:t>стр.</w:t>
      </w:r>
    </w:p>
    <w:p w:rsidR="005D0448" w:rsidRPr="00C65760" w:rsidRDefault="00C65760" w:rsidP="00D8716B">
      <w:pPr>
        <w:pStyle w:val="af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3.10. П</w:t>
      </w:r>
      <w:r w:rsidR="005D0448" w:rsidRPr="00C65760">
        <w:rPr>
          <w:rFonts w:ascii="Times New Roman" w:hAnsi="Times New Roman" w:cs="Times New Roman"/>
          <w:color w:val="auto"/>
        </w:rPr>
        <w:t>еречень нормативных и нормативно-методических документов</w:t>
      </w:r>
      <w:r>
        <w:rPr>
          <w:rFonts w:ascii="Times New Roman" w:hAnsi="Times New Roman" w:cs="Times New Roman"/>
          <w:color w:val="auto"/>
        </w:rPr>
        <w:t xml:space="preserve"> ………………………..4</w:t>
      </w:r>
      <w:r w:rsidR="009031EE">
        <w:rPr>
          <w:rFonts w:ascii="Times New Roman" w:hAnsi="Times New Roman" w:cs="Times New Roman"/>
          <w:color w:val="auto"/>
        </w:rPr>
        <w:t>8</w:t>
      </w:r>
      <w:r>
        <w:rPr>
          <w:rFonts w:ascii="Times New Roman" w:hAnsi="Times New Roman" w:cs="Times New Roman"/>
          <w:color w:val="auto"/>
        </w:rPr>
        <w:t xml:space="preserve"> стр.</w:t>
      </w:r>
    </w:p>
    <w:p w:rsidR="005D0448" w:rsidRDefault="00C65760" w:rsidP="00D8716B">
      <w:pPr>
        <w:pStyle w:val="af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3.11. П</w:t>
      </w:r>
      <w:r w:rsidR="005D0448" w:rsidRPr="00C65760">
        <w:rPr>
          <w:rFonts w:ascii="Times New Roman" w:hAnsi="Times New Roman" w:cs="Times New Roman"/>
          <w:color w:val="auto"/>
        </w:rPr>
        <w:t>еречень литературных источников</w:t>
      </w:r>
      <w:r>
        <w:rPr>
          <w:rFonts w:ascii="Times New Roman" w:hAnsi="Times New Roman" w:cs="Times New Roman"/>
          <w:color w:val="auto"/>
        </w:rPr>
        <w:t xml:space="preserve"> ……………………………………………………...…4</w:t>
      </w:r>
      <w:r w:rsidR="009031EE">
        <w:rPr>
          <w:rFonts w:ascii="Times New Roman" w:hAnsi="Times New Roman" w:cs="Times New Roman"/>
          <w:color w:val="auto"/>
        </w:rPr>
        <w:t>9</w:t>
      </w:r>
      <w:r>
        <w:rPr>
          <w:rFonts w:ascii="Times New Roman" w:hAnsi="Times New Roman" w:cs="Times New Roman"/>
          <w:color w:val="auto"/>
        </w:rPr>
        <w:t>стр.</w:t>
      </w:r>
    </w:p>
    <w:p w:rsidR="0084313D" w:rsidRDefault="0084313D" w:rsidP="00B25242">
      <w:pPr>
        <w:pStyle w:val="421"/>
        <w:tabs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bookmarkStart w:id="2" w:name="bookmark2"/>
      <w:bookmarkEnd w:id="0"/>
    </w:p>
    <w:p w:rsidR="00C65760" w:rsidRDefault="00C65760" w:rsidP="00B25242">
      <w:pPr>
        <w:pStyle w:val="421"/>
        <w:tabs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C65760" w:rsidRDefault="00C65760" w:rsidP="00B25242">
      <w:pPr>
        <w:pStyle w:val="421"/>
        <w:tabs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C65760" w:rsidRDefault="00C65760" w:rsidP="00B25242">
      <w:pPr>
        <w:pStyle w:val="421"/>
        <w:tabs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84313D" w:rsidRDefault="0084313D" w:rsidP="00B25242">
      <w:pPr>
        <w:pStyle w:val="421"/>
        <w:tabs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84313D" w:rsidRDefault="0084313D" w:rsidP="00B25242">
      <w:pPr>
        <w:pStyle w:val="421"/>
        <w:tabs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84313D" w:rsidRDefault="0084313D" w:rsidP="00B25242">
      <w:pPr>
        <w:pStyle w:val="421"/>
        <w:tabs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84313D" w:rsidRDefault="0084313D" w:rsidP="00B25242">
      <w:pPr>
        <w:pStyle w:val="421"/>
        <w:tabs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84313D" w:rsidRDefault="0084313D" w:rsidP="00B25242">
      <w:pPr>
        <w:pStyle w:val="421"/>
        <w:tabs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84313D" w:rsidRDefault="0084313D" w:rsidP="00B25242">
      <w:pPr>
        <w:pStyle w:val="421"/>
        <w:tabs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84313D" w:rsidRDefault="0084313D" w:rsidP="00B25242">
      <w:pPr>
        <w:pStyle w:val="421"/>
        <w:tabs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385AD7" w:rsidRDefault="00385AD7" w:rsidP="00B25242">
      <w:pPr>
        <w:pStyle w:val="421"/>
        <w:tabs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84313D" w:rsidRDefault="0084313D" w:rsidP="00B25242">
      <w:pPr>
        <w:pStyle w:val="421"/>
        <w:tabs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84313D" w:rsidRDefault="0084313D" w:rsidP="00B25242">
      <w:pPr>
        <w:pStyle w:val="421"/>
        <w:tabs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C6265A" w:rsidRPr="004C35BB" w:rsidRDefault="007C0C6D" w:rsidP="00B25242">
      <w:pPr>
        <w:pStyle w:val="421"/>
        <w:tabs>
          <w:tab w:val="left" w:pos="5245"/>
        </w:tabs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4C35BB">
        <w:rPr>
          <w:rFonts w:ascii="Times New Roman" w:hAnsi="Times New Roman" w:cs="Times New Roman"/>
          <w:sz w:val="32"/>
        </w:rPr>
        <w:t>ВВЕДЕНИЕ</w:t>
      </w:r>
      <w:bookmarkEnd w:id="2"/>
    </w:p>
    <w:p w:rsidR="00BF73B2" w:rsidRDefault="00BF73B2" w:rsidP="00BF73B2">
      <w:pPr>
        <w:pStyle w:val="af3"/>
        <w:ind w:firstLine="567"/>
        <w:rPr>
          <w:rFonts w:ascii="Times New Roman" w:hAnsi="Times New Roman" w:cs="Times New Roman"/>
          <w:color w:val="002060"/>
          <w:lang w:eastAsia="en-US"/>
        </w:rPr>
      </w:pPr>
    </w:p>
    <w:p w:rsidR="002F19EE" w:rsidRPr="00385AD7" w:rsidRDefault="002F19EE" w:rsidP="00BF73B2">
      <w:pPr>
        <w:pStyle w:val="af3"/>
        <w:ind w:firstLine="567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r w:rsidRPr="00385AD7"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Развитие современного общества предъявляет новые требования к дошкольным образовательным учреждениям, к организации </w:t>
      </w:r>
      <w:proofErr w:type="spellStart"/>
      <w:r w:rsidRPr="00385AD7">
        <w:rPr>
          <w:rFonts w:ascii="Times New Roman" w:hAnsi="Times New Roman" w:cs="Times New Roman"/>
          <w:color w:val="auto"/>
          <w:sz w:val="22"/>
          <w:szCs w:val="22"/>
          <w:lang w:eastAsia="en-US"/>
        </w:rPr>
        <w:t>воспитательно</w:t>
      </w:r>
      <w:proofErr w:type="spellEnd"/>
      <w:r w:rsidRPr="00385AD7">
        <w:rPr>
          <w:rFonts w:ascii="Times New Roman" w:hAnsi="Times New Roman" w:cs="Times New Roman"/>
          <w:color w:val="auto"/>
          <w:sz w:val="22"/>
          <w:szCs w:val="22"/>
          <w:lang w:eastAsia="en-US"/>
        </w:rPr>
        <w:t>-образовательного процесса, выбору и обоснованию содержания основных и парциальных учебных программ, результатам и результативности их деятельности.</w:t>
      </w:r>
    </w:p>
    <w:p w:rsidR="002F19EE" w:rsidRPr="00385AD7" w:rsidRDefault="002F19EE" w:rsidP="00BF73B2">
      <w:pPr>
        <w:pStyle w:val="af3"/>
        <w:ind w:firstLine="567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>Деятельность МБДОУ осуществляется на основе документов:</w:t>
      </w:r>
    </w:p>
    <w:p w:rsidR="002F19EE" w:rsidRPr="00385AD7" w:rsidRDefault="002F19EE" w:rsidP="00CA3867">
      <w:pPr>
        <w:pStyle w:val="af3"/>
        <w:numPr>
          <w:ilvl w:val="0"/>
          <w:numId w:val="9"/>
        </w:numPr>
        <w:tabs>
          <w:tab w:val="left" w:pos="851"/>
        </w:tabs>
        <w:ind w:left="0" w:firstLine="567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>Федеральный закон от 29.12.2012 №273-ФЗ «Об образовании в Российской Федерации».</w:t>
      </w:r>
    </w:p>
    <w:p w:rsidR="00A00EF1" w:rsidRPr="00385AD7" w:rsidRDefault="002F19EE" w:rsidP="00CA3867">
      <w:pPr>
        <w:pStyle w:val="af3"/>
        <w:numPr>
          <w:ilvl w:val="0"/>
          <w:numId w:val="9"/>
        </w:numPr>
        <w:tabs>
          <w:tab w:val="left" w:pos="851"/>
        </w:tabs>
        <w:ind w:left="0" w:firstLine="567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Федеральный государственный образовательный стандарт дошкольного образования. Приказ </w:t>
      </w:r>
      <w:proofErr w:type="spellStart"/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>Минобрнауки</w:t>
      </w:r>
      <w:proofErr w:type="spellEnd"/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России от 17.10.2013 №1155.</w:t>
      </w:r>
    </w:p>
    <w:p w:rsidR="00E14742" w:rsidRPr="00385AD7" w:rsidRDefault="00E14742" w:rsidP="00CA3867">
      <w:pPr>
        <w:pStyle w:val="af3"/>
        <w:numPr>
          <w:ilvl w:val="0"/>
          <w:numId w:val="9"/>
        </w:numPr>
        <w:tabs>
          <w:tab w:val="left" w:pos="851"/>
        </w:tabs>
        <w:ind w:left="0" w:firstLine="567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>Закон Республики Татарстан № 16 от 03.03.2012 г. «О государственных языках Республики Тата</w:t>
      </w: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>р</w:t>
      </w: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стан и других языках в Республике Татарстан». </w:t>
      </w:r>
    </w:p>
    <w:p w:rsidR="00E14742" w:rsidRPr="00385AD7" w:rsidRDefault="00E14742" w:rsidP="00CA3867">
      <w:pPr>
        <w:pStyle w:val="af3"/>
        <w:numPr>
          <w:ilvl w:val="0"/>
          <w:numId w:val="9"/>
        </w:numPr>
        <w:tabs>
          <w:tab w:val="left" w:pos="851"/>
        </w:tabs>
        <w:ind w:left="0" w:firstLine="567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>Приказ Министерства образования и науки  Республики Татарстан № 463 от 29.06.2001г. «О мерах по улучшению изучения родного, татарского, русского языков в ДОУ».</w:t>
      </w:r>
    </w:p>
    <w:p w:rsidR="00A00EF1" w:rsidRPr="00385AD7" w:rsidRDefault="00A00EF1" w:rsidP="00CA3867">
      <w:pPr>
        <w:pStyle w:val="af3"/>
        <w:numPr>
          <w:ilvl w:val="0"/>
          <w:numId w:val="9"/>
        </w:numPr>
        <w:tabs>
          <w:tab w:val="left" w:pos="851"/>
        </w:tabs>
        <w:ind w:left="0" w:firstLine="567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>Постановление Главного государственного санитарного врача РФ от 15.05.2013  № 26 «Об утве</w:t>
      </w: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>р</w:t>
      </w: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>ждении СанПиН 2.4.3049-13».</w:t>
      </w:r>
    </w:p>
    <w:p w:rsidR="004A08AE" w:rsidRDefault="004A08AE" w:rsidP="00385AD7">
      <w:pPr>
        <w:pStyle w:val="a5"/>
        <w:spacing w:before="0" w:after="0" w:line="259" w:lineRule="exact"/>
        <w:ind w:right="20" w:firstLine="0"/>
        <w:rPr>
          <w:rFonts w:ascii="Arial Unicode MS" w:hAnsi="Arial Unicode MS" w:cs="Arial Unicode MS"/>
        </w:rPr>
      </w:pPr>
    </w:p>
    <w:p w:rsidR="00CB0975" w:rsidRPr="009B4C2B" w:rsidRDefault="00CB0975" w:rsidP="00CB0975">
      <w:pPr>
        <w:spacing w:after="200"/>
        <w:ind w:left="-284" w:firstLine="284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</w:pPr>
      <w:r w:rsidRPr="009B4C2B"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t xml:space="preserve">На основе Программы на разных возрастных этапах развития и социализации дошкольников конструируется мотивирующая образовательная среда. </w:t>
      </w:r>
      <w:proofErr w:type="gramStart"/>
      <w:r w:rsidRPr="009B4C2B"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t xml:space="preserve">Мотивирующая образовательная среда предоставляет систему условий развития детей, включая пространственно-временные (гибкость и </w:t>
      </w:r>
      <w:proofErr w:type="spellStart"/>
      <w:r w:rsidRPr="009B4C2B"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t>трансформируемость</w:t>
      </w:r>
      <w:proofErr w:type="spellEnd"/>
      <w:r w:rsidRPr="009B4C2B"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t xml:space="preserve"> пространства и его предметного наполнения, гибкость планирования), социальные (формы сотрудничества и общения, ролевые и межличностные отношения всех участников образовательных отношений, включая педагогов, детей, родителей (законных представителей), администрацию), условия детской активности (доступность и разнообразие видов деятельности, соответствующих возрастно-психологическим особенностям дошкольников, задачам развития каждого ребенка), материально-технические и другие условия</w:t>
      </w:r>
      <w:proofErr w:type="gramEnd"/>
      <w:r w:rsidRPr="009B4C2B"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t xml:space="preserve"> образовательной деятельности. Содержание Программы в соответствии с требованиями Стандарта включает три основных раздела</w:t>
      </w:r>
    </w:p>
    <w:p w:rsidR="00CB0975" w:rsidRPr="009B4C2B" w:rsidRDefault="00CB0975" w:rsidP="00CB0975">
      <w:pPr>
        <w:spacing w:after="200"/>
        <w:ind w:left="-284" w:firstLine="284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</w:pPr>
      <w:r w:rsidRPr="009B4C2B"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t xml:space="preserve"> – целевой, </w:t>
      </w:r>
    </w:p>
    <w:p w:rsidR="00CB0975" w:rsidRPr="009B4C2B" w:rsidRDefault="00CB0975" w:rsidP="00CB0975">
      <w:pPr>
        <w:spacing w:after="200"/>
        <w:ind w:left="-284" w:firstLine="284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</w:pPr>
      <w:r w:rsidRPr="009B4C2B"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t xml:space="preserve">-содержательный </w:t>
      </w:r>
    </w:p>
    <w:p w:rsidR="00CB0975" w:rsidRPr="009B4C2B" w:rsidRDefault="00CB0975" w:rsidP="00CB0975">
      <w:pPr>
        <w:spacing w:after="200"/>
        <w:ind w:left="-284" w:firstLine="284"/>
        <w:jc w:val="both"/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</w:pPr>
      <w:r w:rsidRPr="009B4C2B"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t xml:space="preserve">- организационный. </w:t>
      </w:r>
    </w:p>
    <w:p w:rsidR="00CB0975" w:rsidRDefault="00CB0975" w:rsidP="00385AD7">
      <w:pPr>
        <w:pStyle w:val="a5"/>
        <w:spacing w:before="0" w:after="0" w:line="259" w:lineRule="exact"/>
        <w:ind w:right="20" w:firstLine="0"/>
        <w:rPr>
          <w:rFonts w:ascii="Arial Unicode MS" w:hAnsi="Arial Unicode MS" w:cs="Arial Unicode MS"/>
        </w:rPr>
      </w:pPr>
    </w:p>
    <w:p w:rsidR="00CB0975" w:rsidRPr="009B4C2B" w:rsidRDefault="00CB0975" w:rsidP="00CB0975">
      <w:pPr>
        <w:shd w:val="clear" w:color="auto" w:fill="FFFFFF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Приоритетное направление детского сада: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</w:p>
    <w:p w:rsidR="00CB0975" w:rsidRPr="009B4C2B" w:rsidRDefault="00CB0975" w:rsidP="00CB0975">
      <w:pPr>
        <w:shd w:val="clear" w:color="auto" w:fill="FFFFFF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B0975" w:rsidRPr="009B4C2B" w:rsidRDefault="00CB0975" w:rsidP="00CB0975">
      <w:pPr>
        <w:shd w:val="clear" w:color="auto" w:fill="FFFFFF"/>
        <w:ind w:left="-284" w:firstLine="284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</w:rPr>
      </w:pPr>
      <w:r w:rsidRPr="009B4C2B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</w:rPr>
        <w:t>Познавательн</w:t>
      </w:r>
      <w:proofErr w:type="gramStart"/>
      <w:r w:rsidRPr="009B4C2B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</w:rPr>
        <w:t>о-</w:t>
      </w:r>
      <w:proofErr w:type="gramEnd"/>
      <w:r w:rsidRPr="009B4C2B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</w:rPr>
        <w:t xml:space="preserve"> речевое развитие через обучение детей двум государственным языкам.</w:t>
      </w:r>
    </w:p>
    <w:p w:rsidR="00CB0975" w:rsidRPr="009B4C2B" w:rsidRDefault="00CB0975" w:rsidP="00CB0975">
      <w:pPr>
        <w:shd w:val="clear" w:color="auto" w:fill="FFFFFF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</w:pPr>
    </w:p>
    <w:p w:rsidR="00CB0975" w:rsidRDefault="00CB0975" w:rsidP="00385AD7">
      <w:pPr>
        <w:pStyle w:val="a5"/>
        <w:spacing w:before="0" w:after="0" w:line="259" w:lineRule="exact"/>
        <w:ind w:right="20" w:firstLine="0"/>
        <w:rPr>
          <w:rFonts w:ascii="Arial Unicode MS" w:hAnsi="Arial Unicode MS" w:cs="Arial Unicode MS"/>
        </w:rPr>
        <w:sectPr w:rsidR="00CB0975" w:rsidSect="00B92C2E">
          <w:footerReference w:type="default" r:id="rId9"/>
          <w:pgSz w:w="11905" w:h="16837"/>
          <w:pgMar w:top="709" w:right="565" w:bottom="568" w:left="1134" w:header="284" w:footer="0" w:gutter="0"/>
          <w:cols w:space="720"/>
          <w:noEndnote/>
          <w:titlePg/>
          <w:docGrid w:linePitch="360"/>
        </w:sectPr>
      </w:pPr>
    </w:p>
    <w:p w:rsidR="00C6265A" w:rsidRDefault="00C6265A" w:rsidP="00834BF2">
      <w:pPr>
        <w:framePr w:wrap="notBeside" w:vAnchor="text" w:hAnchor="text" w:xAlign="center"/>
        <w:ind w:firstLine="567"/>
        <w:jc w:val="center"/>
        <w:rPr>
          <w:color w:val="auto"/>
        </w:rPr>
      </w:pPr>
    </w:p>
    <w:p w:rsidR="009A5B93" w:rsidRPr="00B4416D" w:rsidRDefault="00BF73B2" w:rsidP="00385AD7">
      <w:pPr>
        <w:pStyle w:val="af3"/>
        <w:ind w:left="2880" w:firstLine="720"/>
        <w:rPr>
          <w:rStyle w:val="123"/>
          <w:rFonts w:ascii="Times New Roman" w:hAnsi="Times New Roman" w:cs="Times New Roman"/>
          <w:b/>
          <w:sz w:val="28"/>
          <w:szCs w:val="28"/>
        </w:rPr>
      </w:pPr>
      <w:r w:rsidRPr="00B4416D">
        <w:rPr>
          <w:rStyle w:val="123"/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4416D">
        <w:rPr>
          <w:rStyle w:val="123"/>
          <w:rFonts w:ascii="Times New Roman" w:hAnsi="Times New Roman" w:cs="Times New Roman"/>
          <w:b/>
          <w:sz w:val="28"/>
          <w:szCs w:val="28"/>
        </w:rPr>
        <w:t xml:space="preserve"> </w:t>
      </w:r>
      <w:r w:rsidR="004C35BB" w:rsidRPr="00B4416D">
        <w:rPr>
          <w:rStyle w:val="123"/>
          <w:rFonts w:ascii="Times New Roman" w:hAnsi="Times New Roman" w:cs="Times New Roman"/>
          <w:b/>
          <w:sz w:val="28"/>
          <w:szCs w:val="28"/>
        </w:rPr>
        <w:t xml:space="preserve">РАЗДЕЛ: </w:t>
      </w:r>
      <w:r w:rsidR="007C0C6D" w:rsidRPr="00B4416D">
        <w:rPr>
          <w:rStyle w:val="123"/>
          <w:rFonts w:ascii="Times New Roman" w:hAnsi="Times New Roman" w:cs="Times New Roman"/>
          <w:b/>
          <w:sz w:val="28"/>
          <w:szCs w:val="28"/>
        </w:rPr>
        <w:t xml:space="preserve">ЦЕЛЕВОЙ </w:t>
      </w:r>
    </w:p>
    <w:p w:rsidR="0012727F" w:rsidRDefault="004C35BB" w:rsidP="00CA3867">
      <w:pPr>
        <w:pStyle w:val="421"/>
        <w:numPr>
          <w:ilvl w:val="1"/>
          <w:numId w:val="8"/>
        </w:numPr>
        <w:spacing w:after="0" w:line="398" w:lineRule="exact"/>
        <w:ind w:left="0" w:firstLine="0"/>
        <w:jc w:val="center"/>
        <w:rPr>
          <w:rFonts w:ascii="Times New Roman" w:hAnsi="Times New Roman" w:cs="Times New Roman"/>
          <w:sz w:val="24"/>
          <w:szCs w:val="28"/>
        </w:rPr>
      </w:pPr>
      <w:bookmarkStart w:id="3" w:name="bookmark6"/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7C0C6D" w:rsidRPr="0012727F">
        <w:rPr>
          <w:rFonts w:ascii="Times New Roman" w:hAnsi="Times New Roman" w:cs="Times New Roman"/>
          <w:sz w:val="24"/>
          <w:szCs w:val="28"/>
        </w:rPr>
        <w:t>ПОЯСНИТЕЛЬНАЯ</w:t>
      </w:r>
      <w:r w:rsidR="007C0C6D" w:rsidRPr="0012727F">
        <w:rPr>
          <w:rStyle w:val="423"/>
          <w:rFonts w:ascii="Times New Roman" w:hAnsi="Times New Roman" w:cs="Times New Roman"/>
          <w:b/>
          <w:bCs/>
          <w:noProof w:val="0"/>
          <w:sz w:val="24"/>
          <w:szCs w:val="28"/>
        </w:rPr>
        <w:t xml:space="preserve"> </w:t>
      </w:r>
      <w:r w:rsidR="007C0C6D" w:rsidRPr="0012727F">
        <w:rPr>
          <w:rFonts w:ascii="Times New Roman" w:hAnsi="Times New Roman" w:cs="Times New Roman"/>
          <w:sz w:val="24"/>
          <w:szCs w:val="28"/>
        </w:rPr>
        <w:t>ЗАПИСКА</w:t>
      </w:r>
      <w:bookmarkEnd w:id="3"/>
    </w:p>
    <w:p w:rsidR="002631E2" w:rsidRPr="002631E2" w:rsidRDefault="002631E2" w:rsidP="002631E2">
      <w:pPr>
        <w:pStyle w:val="421"/>
        <w:spacing w:after="0" w:line="398" w:lineRule="exact"/>
        <w:rPr>
          <w:rFonts w:ascii="Times New Roman" w:hAnsi="Times New Roman" w:cs="Times New Roman"/>
          <w:sz w:val="20"/>
          <w:szCs w:val="28"/>
        </w:rPr>
      </w:pPr>
    </w:p>
    <w:p w:rsidR="009A5B93" w:rsidRDefault="009A5B93" w:rsidP="00CA3867">
      <w:pPr>
        <w:pStyle w:val="af3"/>
        <w:numPr>
          <w:ilvl w:val="2"/>
          <w:numId w:val="8"/>
        </w:numPr>
        <w:ind w:left="0" w:firstLine="0"/>
        <w:jc w:val="center"/>
        <w:rPr>
          <w:rFonts w:ascii="Times New Roman" w:hAnsi="Times New Roman" w:cs="Times New Roman"/>
          <w:b/>
          <w:color w:val="auto"/>
        </w:rPr>
      </w:pPr>
      <w:r w:rsidRPr="00F92D97">
        <w:rPr>
          <w:rFonts w:ascii="Times New Roman" w:hAnsi="Times New Roman" w:cs="Times New Roman"/>
          <w:b/>
          <w:color w:val="auto"/>
        </w:rPr>
        <w:t>Цели и задачи Программы.</w:t>
      </w:r>
    </w:p>
    <w:p w:rsidR="00B92C2E" w:rsidRPr="00F92D97" w:rsidRDefault="00B92C2E" w:rsidP="00B92C2E">
      <w:pPr>
        <w:pStyle w:val="af3"/>
        <w:rPr>
          <w:rFonts w:ascii="Times New Roman" w:hAnsi="Times New Roman" w:cs="Times New Roman"/>
          <w:b/>
          <w:color w:val="auto"/>
        </w:rPr>
      </w:pPr>
    </w:p>
    <w:p w:rsidR="00385AD7" w:rsidRDefault="009A5B93" w:rsidP="00AD60EA">
      <w:pPr>
        <w:pStyle w:val="af3"/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85AD7">
        <w:rPr>
          <w:rFonts w:ascii="Times New Roman" w:hAnsi="Times New Roman" w:cs="Times New Roman"/>
          <w:sz w:val="22"/>
          <w:szCs w:val="22"/>
        </w:rPr>
        <w:t xml:space="preserve">Опираясь на нормативно-правовые документы в области образования: </w:t>
      </w:r>
      <w:proofErr w:type="gramStart"/>
      <w:r w:rsidRPr="00385AD7">
        <w:rPr>
          <w:rFonts w:ascii="Times New Roman" w:hAnsi="Times New Roman" w:cs="Times New Roman"/>
          <w:sz w:val="22"/>
          <w:szCs w:val="22"/>
        </w:rPr>
        <w:t>ФЗ-273 «Об образовании в Российской Федерации»</w:t>
      </w:r>
      <w:r w:rsidR="00BE39AD" w:rsidRPr="00385AD7">
        <w:rPr>
          <w:rFonts w:ascii="Times New Roman" w:hAnsi="Times New Roman" w:cs="Times New Roman"/>
          <w:sz w:val="22"/>
          <w:szCs w:val="22"/>
        </w:rPr>
        <w:t xml:space="preserve"> от 31.12.2012</w:t>
      </w:r>
      <w:r w:rsidRPr="00385AD7">
        <w:rPr>
          <w:rFonts w:ascii="Times New Roman" w:hAnsi="Times New Roman" w:cs="Times New Roman"/>
          <w:sz w:val="22"/>
          <w:szCs w:val="22"/>
        </w:rPr>
        <w:t xml:space="preserve">, </w:t>
      </w:r>
      <w:r w:rsidR="00A90182" w:rsidRPr="00385AD7">
        <w:rPr>
          <w:rFonts w:ascii="Times New Roman" w:hAnsi="Times New Roman" w:cs="Times New Roman"/>
          <w:sz w:val="22"/>
          <w:szCs w:val="22"/>
        </w:rPr>
        <w:t>«Федеральный государственный образовательный стандарт д</w:t>
      </w:r>
      <w:r w:rsidR="00A90182" w:rsidRPr="00385AD7">
        <w:rPr>
          <w:rFonts w:ascii="Times New Roman" w:hAnsi="Times New Roman" w:cs="Times New Roman"/>
          <w:sz w:val="22"/>
          <w:szCs w:val="22"/>
        </w:rPr>
        <w:t>о</w:t>
      </w:r>
      <w:r w:rsidR="00A90182" w:rsidRPr="00385AD7">
        <w:rPr>
          <w:rFonts w:ascii="Times New Roman" w:hAnsi="Times New Roman" w:cs="Times New Roman"/>
          <w:sz w:val="22"/>
          <w:szCs w:val="22"/>
        </w:rPr>
        <w:t>школьного образования»</w:t>
      </w:r>
      <w:r w:rsidR="00BE39AD" w:rsidRPr="00385AD7">
        <w:rPr>
          <w:rFonts w:ascii="Times New Roman" w:hAnsi="Times New Roman" w:cs="Times New Roman"/>
          <w:sz w:val="22"/>
          <w:szCs w:val="22"/>
        </w:rPr>
        <w:t xml:space="preserve"> № 1155 от 17.10.2013</w:t>
      </w:r>
      <w:r w:rsidR="00A90182" w:rsidRPr="00385AD7">
        <w:rPr>
          <w:rFonts w:ascii="Times New Roman" w:hAnsi="Times New Roman" w:cs="Times New Roman"/>
          <w:sz w:val="22"/>
          <w:szCs w:val="22"/>
        </w:rPr>
        <w:t xml:space="preserve">, </w:t>
      </w:r>
      <w:r w:rsidRPr="00385AD7">
        <w:rPr>
          <w:rFonts w:ascii="Times New Roman" w:hAnsi="Times New Roman" w:cs="Times New Roman"/>
          <w:sz w:val="22"/>
          <w:szCs w:val="22"/>
        </w:rPr>
        <w:t xml:space="preserve">на </w:t>
      </w:r>
      <w:hyperlink r:id="rId10" w:history="1">
        <w:r w:rsidRPr="00385AD7">
          <w:rPr>
            <w:rFonts w:ascii="Times New Roman" w:hAnsi="Times New Roman" w:cs="Times New Roman"/>
            <w:sz w:val="22"/>
            <w:szCs w:val="22"/>
          </w:rPr>
          <w:t>приказ Министерства образования и науки Республики Татарстан и Российской Федерации от 23.11.2009  № 655</w:t>
        </w:r>
      </w:hyperlink>
      <w:r w:rsidRPr="00385AD7">
        <w:rPr>
          <w:rFonts w:ascii="Times New Roman" w:hAnsi="Times New Roman" w:cs="Times New Roman"/>
          <w:sz w:val="22"/>
          <w:szCs w:val="22"/>
        </w:rPr>
        <w:t xml:space="preserve"> «Об утверждении и введение в действие Фед</w:t>
      </w:r>
      <w:r w:rsidRPr="00385AD7">
        <w:rPr>
          <w:rFonts w:ascii="Times New Roman" w:hAnsi="Times New Roman" w:cs="Times New Roman"/>
          <w:sz w:val="22"/>
          <w:szCs w:val="22"/>
        </w:rPr>
        <w:t>е</w:t>
      </w:r>
      <w:r w:rsidRPr="00385AD7">
        <w:rPr>
          <w:rFonts w:ascii="Times New Roman" w:hAnsi="Times New Roman" w:cs="Times New Roman"/>
          <w:sz w:val="22"/>
          <w:szCs w:val="22"/>
        </w:rPr>
        <w:t>ральных государственных требований к структуре основной общеобразовательной программы дошкол</w:t>
      </w:r>
      <w:r w:rsidRPr="00385AD7">
        <w:rPr>
          <w:rFonts w:ascii="Times New Roman" w:hAnsi="Times New Roman" w:cs="Times New Roman"/>
          <w:sz w:val="22"/>
          <w:szCs w:val="22"/>
        </w:rPr>
        <w:t>ь</w:t>
      </w:r>
      <w:r w:rsidRPr="00385AD7">
        <w:rPr>
          <w:rFonts w:ascii="Times New Roman" w:hAnsi="Times New Roman" w:cs="Times New Roman"/>
          <w:sz w:val="22"/>
          <w:szCs w:val="22"/>
        </w:rPr>
        <w:t xml:space="preserve">ного образования», </w:t>
      </w:r>
      <w:r w:rsidR="00A90182" w:rsidRPr="00385AD7">
        <w:rPr>
          <w:rFonts w:ascii="Times New Roman" w:hAnsi="Times New Roman" w:cs="Times New Roman"/>
          <w:sz w:val="22"/>
          <w:szCs w:val="22"/>
        </w:rPr>
        <w:t xml:space="preserve">УМК по обучению детей татарскому языку, </w:t>
      </w:r>
      <w:r w:rsidR="00E35903"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>Закон Республики Татарстан «О госуда</w:t>
      </w:r>
      <w:r w:rsidR="00E35903"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>р</w:t>
      </w:r>
      <w:r w:rsidR="00E35903"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>ственных языках Республики</w:t>
      </w:r>
      <w:proofErr w:type="gramEnd"/>
      <w:r w:rsidR="00E35903"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Татарстан и других языках в Республике Татарстан», п.2 ст. 15, </w:t>
      </w:r>
      <w:r w:rsidR="00AD60EA" w:rsidRPr="00385AD7">
        <w:rPr>
          <w:rFonts w:ascii="Times New Roman" w:hAnsi="Times New Roman" w:cs="Times New Roman"/>
          <w:color w:val="auto"/>
          <w:sz w:val="22"/>
          <w:szCs w:val="22"/>
        </w:rPr>
        <w:t>Постано</w:t>
      </w:r>
      <w:r w:rsidR="00AD60EA" w:rsidRPr="00385AD7">
        <w:rPr>
          <w:rFonts w:ascii="Times New Roman" w:hAnsi="Times New Roman" w:cs="Times New Roman"/>
          <w:color w:val="auto"/>
          <w:sz w:val="22"/>
          <w:szCs w:val="22"/>
        </w:rPr>
        <w:t>в</w:t>
      </w:r>
      <w:r w:rsidR="00AD60EA" w:rsidRPr="00385AD7">
        <w:rPr>
          <w:rFonts w:ascii="Times New Roman" w:hAnsi="Times New Roman" w:cs="Times New Roman"/>
          <w:color w:val="auto"/>
          <w:sz w:val="22"/>
          <w:szCs w:val="22"/>
        </w:rPr>
        <w:t>ление Главного государственного сан</w:t>
      </w:r>
      <w:r w:rsidR="0096056E" w:rsidRPr="00385AD7">
        <w:rPr>
          <w:rFonts w:ascii="Times New Roman" w:hAnsi="Times New Roman" w:cs="Times New Roman"/>
          <w:color w:val="auto"/>
          <w:sz w:val="22"/>
          <w:szCs w:val="22"/>
        </w:rPr>
        <w:t xml:space="preserve">итарного врача РФ от 15.05.2013 № 26 «Об утверждении </w:t>
      </w:r>
      <w:r w:rsidR="00AD60EA" w:rsidRPr="00385AD7">
        <w:rPr>
          <w:rFonts w:ascii="Times New Roman" w:hAnsi="Times New Roman" w:cs="Times New Roman"/>
          <w:color w:val="auto"/>
          <w:sz w:val="22"/>
          <w:szCs w:val="22"/>
        </w:rPr>
        <w:t>СанПиН 2.4.3049-13»,</w:t>
      </w:r>
    </w:p>
    <w:p w:rsidR="007E2D24" w:rsidRPr="00385AD7" w:rsidRDefault="00AD60EA" w:rsidP="00AD60EA">
      <w:pPr>
        <w:pStyle w:val="af3"/>
        <w:ind w:firstLine="567"/>
        <w:jc w:val="both"/>
        <w:rPr>
          <w:rFonts w:ascii="Times New Roman" w:hAnsi="Times New Roman" w:cs="Times New Roman"/>
          <w:color w:val="0070C0"/>
          <w:sz w:val="22"/>
          <w:szCs w:val="22"/>
        </w:rPr>
      </w:pPr>
      <w:r w:rsidRPr="00385AD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9A5B93" w:rsidRPr="00385AD7">
        <w:rPr>
          <w:rFonts w:ascii="Times New Roman" w:hAnsi="Times New Roman" w:cs="Times New Roman"/>
          <w:b/>
          <w:color w:val="auto"/>
          <w:sz w:val="22"/>
          <w:szCs w:val="22"/>
        </w:rPr>
        <w:t xml:space="preserve">основная цель деятельности ДОУ </w:t>
      </w:r>
      <w:r w:rsidR="009A5B93" w:rsidRPr="00385AD7">
        <w:rPr>
          <w:rFonts w:ascii="Times New Roman" w:hAnsi="Times New Roman" w:cs="Times New Roman"/>
          <w:color w:val="auto"/>
          <w:sz w:val="22"/>
          <w:szCs w:val="22"/>
        </w:rPr>
        <w:t xml:space="preserve">- «Формирование </w:t>
      </w:r>
      <w:r w:rsidR="009A5B93" w:rsidRPr="00385AD7">
        <w:rPr>
          <w:rFonts w:ascii="Times New Roman" w:hAnsi="Times New Roman" w:cs="Times New Roman"/>
          <w:sz w:val="22"/>
          <w:szCs w:val="22"/>
        </w:rPr>
        <w:t>личности ребёнка с учётом особенностей его физического, психического развития, индивидуальных во</w:t>
      </w:r>
      <w:r w:rsidR="00E35903" w:rsidRPr="00385AD7">
        <w:rPr>
          <w:rFonts w:ascii="Times New Roman" w:hAnsi="Times New Roman" w:cs="Times New Roman"/>
          <w:sz w:val="22"/>
          <w:szCs w:val="22"/>
        </w:rPr>
        <w:t>з</w:t>
      </w:r>
      <w:r w:rsidR="009A5B93" w:rsidRPr="00385AD7">
        <w:rPr>
          <w:rFonts w:ascii="Times New Roman" w:hAnsi="Times New Roman" w:cs="Times New Roman"/>
          <w:sz w:val="22"/>
          <w:szCs w:val="22"/>
        </w:rPr>
        <w:t xml:space="preserve">можностей и способностей, </w:t>
      </w:r>
      <w:r w:rsidR="00385AD7">
        <w:rPr>
          <w:rFonts w:ascii="Times New Roman" w:hAnsi="Times New Roman" w:cs="Times New Roman"/>
          <w:sz w:val="22"/>
          <w:szCs w:val="22"/>
        </w:rPr>
        <w:t>формирование предпосылок учебной деятельности.</w:t>
      </w:r>
    </w:p>
    <w:p w:rsidR="002631E2" w:rsidRPr="00385AD7" w:rsidRDefault="002631E2" w:rsidP="00834BF2">
      <w:pPr>
        <w:pStyle w:val="af3"/>
        <w:ind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9A5B93" w:rsidRPr="00385AD7" w:rsidRDefault="009A5B93" w:rsidP="00834BF2">
      <w:pPr>
        <w:pStyle w:val="af3"/>
        <w:ind w:firstLine="567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385AD7">
        <w:rPr>
          <w:rFonts w:ascii="Times New Roman" w:hAnsi="Times New Roman" w:cs="Times New Roman"/>
          <w:b/>
          <w:bCs/>
          <w:color w:val="auto"/>
          <w:sz w:val="22"/>
          <w:szCs w:val="22"/>
        </w:rPr>
        <w:t>Цель</w:t>
      </w:r>
      <w:r w:rsidRPr="00385AD7">
        <w:rPr>
          <w:rFonts w:ascii="Times New Roman" w:hAnsi="Times New Roman" w:cs="Times New Roman"/>
          <w:b/>
          <w:color w:val="auto"/>
          <w:sz w:val="22"/>
          <w:szCs w:val="22"/>
        </w:rPr>
        <w:t xml:space="preserve">: </w:t>
      </w:r>
    </w:p>
    <w:p w:rsidR="002631E2" w:rsidRPr="00385AD7" w:rsidRDefault="002631E2" w:rsidP="00834BF2">
      <w:pPr>
        <w:pStyle w:val="af3"/>
        <w:ind w:firstLine="567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BF73B2" w:rsidRPr="00385AD7" w:rsidRDefault="00BF73B2" w:rsidP="00CA3867">
      <w:pPr>
        <w:pStyle w:val="af3"/>
        <w:numPr>
          <w:ilvl w:val="0"/>
          <w:numId w:val="4"/>
        </w:numPr>
        <w:ind w:left="0"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>повышение социального статуса дошкольного образования;</w:t>
      </w:r>
    </w:p>
    <w:p w:rsidR="009A5B93" w:rsidRPr="00385AD7" w:rsidRDefault="009A5B93" w:rsidP="00CA3867">
      <w:pPr>
        <w:pStyle w:val="af3"/>
        <w:numPr>
          <w:ilvl w:val="0"/>
          <w:numId w:val="4"/>
        </w:numPr>
        <w:ind w:left="0"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385AD7">
        <w:rPr>
          <w:rFonts w:ascii="Times New Roman" w:hAnsi="Times New Roman" w:cs="Times New Roman"/>
          <w:color w:val="auto"/>
          <w:sz w:val="22"/>
          <w:szCs w:val="22"/>
        </w:rPr>
        <w:t>обеспеч</w:t>
      </w:r>
      <w:r w:rsidR="0020132D" w:rsidRPr="00385AD7">
        <w:rPr>
          <w:rFonts w:ascii="Times New Roman" w:hAnsi="Times New Roman" w:cs="Times New Roman"/>
          <w:color w:val="auto"/>
          <w:sz w:val="22"/>
          <w:szCs w:val="22"/>
        </w:rPr>
        <w:t>ение</w:t>
      </w:r>
      <w:r w:rsidRPr="00385AD7">
        <w:rPr>
          <w:rFonts w:ascii="Times New Roman" w:hAnsi="Times New Roman" w:cs="Times New Roman"/>
          <w:color w:val="auto"/>
          <w:sz w:val="22"/>
          <w:szCs w:val="22"/>
        </w:rPr>
        <w:t xml:space="preserve"> равенств</w:t>
      </w:r>
      <w:r w:rsidR="0020132D" w:rsidRPr="00385AD7">
        <w:rPr>
          <w:rFonts w:ascii="Times New Roman" w:hAnsi="Times New Roman" w:cs="Times New Roman"/>
          <w:color w:val="auto"/>
          <w:sz w:val="22"/>
          <w:szCs w:val="22"/>
        </w:rPr>
        <w:t>а</w:t>
      </w:r>
      <w:r w:rsidRPr="00385AD7">
        <w:rPr>
          <w:rFonts w:ascii="Times New Roman" w:hAnsi="Times New Roman" w:cs="Times New Roman"/>
          <w:color w:val="auto"/>
          <w:sz w:val="22"/>
          <w:szCs w:val="22"/>
        </w:rPr>
        <w:t xml:space="preserve"> возможностей для каждого ребенка в получении качественного дошкол</w:t>
      </w:r>
      <w:r w:rsidRPr="00385AD7">
        <w:rPr>
          <w:rFonts w:ascii="Times New Roman" w:hAnsi="Times New Roman" w:cs="Times New Roman"/>
          <w:color w:val="auto"/>
          <w:sz w:val="22"/>
          <w:szCs w:val="22"/>
        </w:rPr>
        <w:t>ь</w:t>
      </w:r>
      <w:r w:rsidRPr="00385AD7">
        <w:rPr>
          <w:rFonts w:ascii="Times New Roman" w:hAnsi="Times New Roman" w:cs="Times New Roman"/>
          <w:color w:val="auto"/>
          <w:sz w:val="22"/>
          <w:szCs w:val="22"/>
        </w:rPr>
        <w:t>ного образования;</w:t>
      </w:r>
    </w:p>
    <w:p w:rsidR="00BF73B2" w:rsidRPr="00385AD7" w:rsidRDefault="00BF73B2" w:rsidP="00CA3867">
      <w:pPr>
        <w:pStyle w:val="af3"/>
        <w:numPr>
          <w:ilvl w:val="0"/>
          <w:numId w:val="4"/>
        </w:numPr>
        <w:ind w:left="0"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>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</w:t>
      </w: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>б</w:t>
      </w: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разования, </w:t>
      </w:r>
      <w:r w:rsidR="009D61EB"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в том числе региональных, </w:t>
      </w: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>их структуре и результатам их освоения;</w:t>
      </w:r>
    </w:p>
    <w:p w:rsidR="00BF73B2" w:rsidRPr="00385AD7" w:rsidRDefault="00BF73B2" w:rsidP="00CA3867">
      <w:pPr>
        <w:pStyle w:val="af3"/>
        <w:numPr>
          <w:ilvl w:val="0"/>
          <w:numId w:val="4"/>
        </w:numPr>
        <w:ind w:left="0"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>сохранение единства образовательного пространства Российской Федерации относительно уровня дошкольного образования</w:t>
      </w:r>
      <w:r w:rsidRPr="00385AD7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:rsidR="002631E2" w:rsidRPr="00385AD7" w:rsidRDefault="002631E2" w:rsidP="00834BF2">
      <w:pPr>
        <w:pStyle w:val="af3"/>
        <w:ind w:firstLine="567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9A5B93" w:rsidRPr="00385AD7" w:rsidRDefault="009A5B93" w:rsidP="00834BF2">
      <w:pPr>
        <w:pStyle w:val="af3"/>
        <w:ind w:firstLine="567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385AD7">
        <w:rPr>
          <w:rFonts w:ascii="Times New Roman" w:hAnsi="Times New Roman" w:cs="Times New Roman"/>
          <w:b/>
          <w:color w:val="auto"/>
          <w:sz w:val="22"/>
          <w:szCs w:val="22"/>
        </w:rPr>
        <w:t xml:space="preserve">Задачи: </w:t>
      </w:r>
    </w:p>
    <w:p w:rsidR="002631E2" w:rsidRPr="00385AD7" w:rsidRDefault="002631E2" w:rsidP="00834BF2">
      <w:pPr>
        <w:pStyle w:val="af3"/>
        <w:ind w:firstLine="567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F92D97" w:rsidRPr="00385AD7" w:rsidRDefault="00E95676" w:rsidP="00CA3867">
      <w:pPr>
        <w:pStyle w:val="af3"/>
        <w:numPr>
          <w:ilvl w:val="0"/>
          <w:numId w:val="4"/>
        </w:numPr>
        <w:ind w:left="0"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385AD7">
        <w:rPr>
          <w:rFonts w:ascii="Times New Roman" w:hAnsi="Times New Roman" w:cs="Times New Roman"/>
          <w:color w:val="auto"/>
          <w:sz w:val="22"/>
          <w:szCs w:val="22"/>
        </w:rPr>
        <w:t>охранять и укреплять физическое и психическое здоровье детей, в том числе их эмоциональное благополучие;</w:t>
      </w:r>
      <w:r w:rsidR="00DA6B40" w:rsidRPr="00385AD7">
        <w:rPr>
          <w:color w:val="auto"/>
          <w:sz w:val="22"/>
          <w:szCs w:val="22"/>
        </w:rPr>
        <w:t xml:space="preserve"> </w:t>
      </w:r>
    </w:p>
    <w:p w:rsidR="00DA6B40" w:rsidRPr="00385AD7" w:rsidRDefault="00E95676" w:rsidP="00CA3867">
      <w:pPr>
        <w:pStyle w:val="af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85AD7">
        <w:rPr>
          <w:rFonts w:ascii="Times New Roman" w:hAnsi="Times New Roman" w:cs="Times New Roman"/>
          <w:color w:val="auto"/>
          <w:sz w:val="22"/>
          <w:szCs w:val="22"/>
        </w:rPr>
        <w:t>обеспечи</w:t>
      </w:r>
      <w:r w:rsidR="00DA6B40" w:rsidRPr="00385AD7">
        <w:rPr>
          <w:rFonts w:ascii="Times New Roman" w:hAnsi="Times New Roman" w:cs="Times New Roman"/>
          <w:color w:val="auto"/>
          <w:sz w:val="22"/>
          <w:szCs w:val="22"/>
        </w:rPr>
        <w:t>ва</w:t>
      </w:r>
      <w:r w:rsidRPr="00385AD7">
        <w:rPr>
          <w:rFonts w:ascii="Times New Roman" w:hAnsi="Times New Roman" w:cs="Times New Roman"/>
          <w:color w:val="auto"/>
          <w:sz w:val="22"/>
          <w:szCs w:val="22"/>
        </w:rPr>
        <w:t>ть равные возможности для полноценного развития каждого ребенка в период д</w:t>
      </w:r>
      <w:r w:rsidRPr="00385AD7">
        <w:rPr>
          <w:rFonts w:ascii="Times New Roman" w:hAnsi="Times New Roman" w:cs="Times New Roman"/>
          <w:color w:val="auto"/>
          <w:sz w:val="22"/>
          <w:szCs w:val="22"/>
        </w:rPr>
        <w:t>о</w:t>
      </w:r>
      <w:r w:rsidRPr="00385AD7">
        <w:rPr>
          <w:rFonts w:ascii="Times New Roman" w:hAnsi="Times New Roman" w:cs="Times New Roman"/>
          <w:color w:val="auto"/>
          <w:sz w:val="22"/>
          <w:szCs w:val="22"/>
        </w:rPr>
        <w:t>школьного детства независимо от места жительства, пола, нации, языка, социального статуса, психоф</w:t>
      </w:r>
      <w:r w:rsidRPr="00385AD7">
        <w:rPr>
          <w:rFonts w:ascii="Times New Roman" w:hAnsi="Times New Roman" w:cs="Times New Roman"/>
          <w:color w:val="auto"/>
          <w:sz w:val="22"/>
          <w:szCs w:val="22"/>
        </w:rPr>
        <w:t>и</w:t>
      </w:r>
      <w:r w:rsidRPr="00385AD7">
        <w:rPr>
          <w:rFonts w:ascii="Times New Roman" w:hAnsi="Times New Roman" w:cs="Times New Roman"/>
          <w:color w:val="auto"/>
          <w:sz w:val="22"/>
          <w:szCs w:val="22"/>
        </w:rPr>
        <w:t>зиологических и других особенностей (в том числе ограниченных возможностей здоро</w:t>
      </w:r>
      <w:r w:rsidR="00DA6B40" w:rsidRPr="00385AD7">
        <w:rPr>
          <w:rFonts w:ascii="Times New Roman" w:hAnsi="Times New Roman" w:cs="Times New Roman"/>
          <w:color w:val="auto"/>
          <w:sz w:val="22"/>
          <w:szCs w:val="22"/>
        </w:rPr>
        <w:t>вья);</w:t>
      </w:r>
    </w:p>
    <w:p w:rsidR="00035B46" w:rsidRPr="00385AD7" w:rsidRDefault="00DA6B40" w:rsidP="00CA3867">
      <w:pPr>
        <w:pStyle w:val="af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85AD7">
        <w:rPr>
          <w:rFonts w:ascii="Times New Roman" w:hAnsi="Times New Roman" w:cs="Times New Roman"/>
          <w:color w:val="auto"/>
          <w:sz w:val="22"/>
          <w:szCs w:val="22"/>
        </w:rPr>
        <w:t>создавать в группах атмосферы гуманного и доброжелательного от</w:t>
      </w:r>
      <w:r w:rsidRPr="00385AD7">
        <w:rPr>
          <w:rFonts w:ascii="Times New Roman" w:hAnsi="Times New Roman" w:cs="Times New Roman"/>
          <w:color w:val="auto"/>
          <w:sz w:val="22"/>
          <w:szCs w:val="22"/>
        </w:rPr>
        <w:softHyphen/>
        <w:t>ношения ко всем воспитанн</w:t>
      </w:r>
      <w:r w:rsidRPr="00385AD7">
        <w:rPr>
          <w:rFonts w:ascii="Times New Roman" w:hAnsi="Times New Roman" w:cs="Times New Roman"/>
          <w:color w:val="auto"/>
          <w:sz w:val="22"/>
          <w:szCs w:val="22"/>
        </w:rPr>
        <w:t>и</w:t>
      </w:r>
      <w:r w:rsidRPr="00385AD7">
        <w:rPr>
          <w:rFonts w:ascii="Times New Roman" w:hAnsi="Times New Roman" w:cs="Times New Roman"/>
          <w:color w:val="auto"/>
          <w:sz w:val="22"/>
          <w:szCs w:val="22"/>
        </w:rPr>
        <w:t>кам, что позволяет растить их общительны</w:t>
      </w:r>
      <w:r w:rsidRPr="00385AD7">
        <w:rPr>
          <w:rFonts w:ascii="Times New Roman" w:hAnsi="Times New Roman" w:cs="Times New Roman"/>
          <w:color w:val="auto"/>
          <w:sz w:val="22"/>
          <w:szCs w:val="22"/>
        </w:rPr>
        <w:softHyphen/>
        <w:t>ми, добрыми, любознательными, инициативными, стремящ</w:t>
      </w:r>
      <w:r w:rsidRPr="00385AD7">
        <w:rPr>
          <w:rFonts w:ascii="Times New Roman" w:hAnsi="Times New Roman" w:cs="Times New Roman"/>
          <w:color w:val="auto"/>
          <w:sz w:val="22"/>
          <w:szCs w:val="22"/>
        </w:rPr>
        <w:t>и</w:t>
      </w:r>
      <w:r w:rsidRPr="00385AD7">
        <w:rPr>
          <w:rFonts w:ascii="Times New Roman" w:hAnsi="Times New Roman" w:cs="Times New Roman"/>
          <w:color w:val="auto"/>
          <w:sz w:val="22"/>
          <w:szCs w:val="22"/>
        </w:rPr>
        <w:t>мися к само</w:t>
      </w:r>
      <w:r w:rsidRPr="00385AD7">
        <w:rPr>
          <w:rFonts w:ascii="Times New Roman" w:hAnsi="Times New Roman" w:cs="Times New Roman"/>
          <w:color w:val="auto"/>
          <w:sz w:val="22"/>
          <w:szCs w:val="22"/>
        </w:rPr>
        <w:softHyphen/>
        <w:t>стоятельности и творчеству;</w:t>
      </w:r>
    </w:p>
    <w:p w:rsidR="00035B46" w:rsidRPr="00385AD7" w:rsidRDefault="00E95676" w:rsidP="00CA3867">
      <w:pPr>
        <w:pStyle w:val="af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85AD7">
        <w:rPr>
          <w:rFonts w:ascii="Times New Roman" w:hAnsi="Times New Roman" w:cs="Times New Roman"/>
          <w:color w:val="auto"/>
          <w:sz w:val="22"/>
          <w:szCs w:val="22"/>
        </w:rPr>
        <w:t>созда</w:t>
      </w:r>
      <w:r w:rsidR="0020132D" w:rsidRPr="00385AD7">
        <w:rPr>
          <w:rFonts w:ascii="Times New Roman" w:hAnsi="Times New Roman" w:cs="Times New Roman"/>
          <w:color w:val="auto"/>
          <w:sz w:val="22"/>
          <w:szCs w:val="22"/>
        </w:rPr>
        <w:t>ва</w:t>
      </w:r>
      <w:r w:rsidRPr="00385AD7">
        <w:rPr>
          <w:rFonts w:ascii="Times New Roman" w:hAnsi="Times New Roman" w:cs="Times New Roman"/>
          <w:color w:val="auto"/>
          <w:sz w:val="22"/>
          <w:szCs w:val="22"/>
        </w:rPr>
        <w:t>ть благоприятные условия развития детей в соответствии с их возрастными и индивид</w:t>
      </w:r>
      <w:r w:rsidRPr="00385AD7">
        <w:rPr>
          <w:rFonts w:ascii="Times New Roman" w:hAnsi="Times New Roman" w:cs="Times New Roman"/>
          <w:color w:val="auto"/>
          <w:sz w:val="22"/>
          <w:szCs w:val="22"/>
        </w:rPr>
        <w:t>у</w:t>
      </w:r>
      <w:r w:rsidRPr="00385AD7">
        <w:rPr>
          <w:rFonts w:ascii="Times New Roman" w:hAnsi="Times New Roman" w:cs="Times New Roman"/>
          <w:color w:val="auto"/>
          <w:sz w:val="22"/>
          <w:szCs w:val="22"/>
        </w:rPr>
        <w:t>альными особенностями и склонностями, развитие способностей и творческого потенциала каждого р</w:t>
      </w:r>
      <w:r w:rsidRPr="00385AD7">
        <w:rPr>
          <w:rFonts w:ascii="Times New Roman" w:hAnsi="Times New Roman" w:cs="Times New Roman"/>
          <w:color w:val="auto"/>
          <w:sz w:val="22"/>
          <w:szCs w:val="22"/>
        </w:rPr>
        <w:t>е</w:t>
      </w:r>
      <w:r w:rsidRPr="00385AD7">
        <w:rPr>
          <w:rFonts w:ascii="Times New Roman" w:hAnsi="Times New Roman" w:cs="Times New Roman"/>
          <w:color w:val="auto"/>
          <w:sz w:val="22"/>
          <w:szCs w:val="22"/>
        </w:rPr>
        <w:t>бенка как субъекта отношений с самим собой, другими детьми, взрослыми и миром;</w:t>
      </w:r>
    </w:p>
    <w:p w:rsidR="00035B46" w:rsidRPr="00385AD7" w:rsidRDefault="00E95676" w:rsidP="00CA3867">
      <w:pPr>
        <w:pStyle w:val="af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385AD7">
        <w:rPr>
          <w:rFonts w:ascii="Times New Roman" w:hAnsi="Times New Roman" w:cs="Times New Roman"/>
          <w:color w:val="auto"/>
          <w:sz w:val="22"/>
          <w:szCs w:val="22"/>
        </w:rPr>
        <w:t>объединить обучение и воспитание в целостный образовательный процесс на основе духо</w:t>
      </w:r>
      <w:r w:rsidRPr="00385AD7">
        <w:rPr>
          <w:rFonts w:ascii="Times New Roman" w:hAnsi="Times New Roman" w:cs="Times New Roman"/>
          <w:color w:val="auto"/>
          <w:sz w:val="22"/>
          <w:szCs w:val="22"/>
        </w:rPr>
        <w:t>в</w:t>
      </w:r>
      <w:r w:rsidRPr="00385AD7">
        <w:rPr>
          <w:rFonts w:ascii="Times New Roman" w:hAnsi="Times New Roman" w:cs="Times New Roman"/>
          <w:color w:val="auto"/>
          <w:sz w:val="22"/>
          <w:szCs w:val="22"/>
        </w:rPr>
        <w:t>но-нравственных и социокультурных ценностей и принятых в обществе правил и норм поведения в инт</w:t>
      </w:r>
      <w:r w:rsidRPr="00385AD7">
        <w:rPr>
          <w:rFonts w:ascii="Times New Roman" w:hAnsi="Times New Roman" w:cs="Times New Roman"/>
          <w:color w:val="auto"/>
          <w:sz w:val="22"/>
          <w:szCs w:val="22"/>
        </w:rPr>
        <w:t>е</w:t>
      </w:r>
      <w:r w:rsidRPr="00385AD7">
        <w:rPr>
          <w:rFonts w:ascii="Times New Roman" w:hAnsi="Times New Roman" w:cs="Times New Roman"/>
          <w:color w:val="auto"/>
          <w:sz w:val="22"/>
          <w:szCs w:val="22"/>
        </w:rPr>
        <w:t>ресах человека, семьи, общества</w:t>
      </w:r>
      <w:r w:rsidR="009D61EB" w:rsidRPr="00385AD7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9D61EB" w:rsidRPr="00385AD7">
        <w:rPr>
          <w:rFonts w:ascii="Times New Roman" w:hAnsi="Times New Roman" w:cs="Times New Roman"/>
          <w:b/>
          <w:color w:val="auto"/>
          <w:sz w:val="22"/>
          <w:szCs w:val="22"/>
        </w:rPr>
        <w:t>с учетом национальных особенностей русского и татарского нар</w:t>
      </w:r>
      <w:r w:rsidR="009D61EB" w:rsidRPr="00385AD7">
        <w:rPr>
          <w:rFonts w:ascii="Times New Roman" w:hAnsi="Times New Roman" w:cs="Times New Roman"/>
          <w:b/>
          <w:color w:val="auto"/>
          <w:sz w:val="22"/>
          <w:szCs w:val="22"/>
        </w:rPr>
        <w:t>о</w:t>
      </w:r>
      <w:r w:rsidR="009D61EB" w:rsidRPr="00385AD7">
        <w:rPr>
          <w:rFonts w:ascii="Times New Roman" w:hAnsi="Times New Roman" w:cs="Times New Roman"/>
          <w:b/>
          <w:color w:val="auto"/>
          <w:sz w:val="22"/>
          <w:szCs w:val="22"/>
        </w:rPr>
        <w:t>дов</w:t>
      </w:r>
      <w:r w:rsidRPr="00385AD7">
        <w:rPr>
          <w:rFonts w:ascii="Times New Roman" w:hAnsi="Times New Roman" w:cs="Times New Roman"/>
          <w:b/>
          <w:color w:val="auto"/>
          <w:sz w:val="22"/>
          <w:szCs w:val="22"/>
        </w:rPr>
        <w:t>;</w:t>
      </w:r>
    </w:p>
    <w:p w:rsidR="00035B46" w:rsidRPr="00385AD7" w:rsidRDefault="00E95676" w:rsidP="00CA3867">
      <w:pPr>
        <w:pStyle w:val="af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85AD7">
        <w:rPr>
          <w:rFonts w:ascii="Times New Roman" w:hAnsi="Times New Roman" w:cs="Times New Roman"/>
          <w:color w:val="auto"/>
          <w:sz w:val="22"/>
          <w:szCs w:val="22"/>
        </w:rPr>
        <w:t>формировать общую культуру личности детей</w:t>
      </w:r>
      <w:r w:rsidR="009D61EB" w:rsidRPr="00385AD7">
        <w:rPr>
          <w:rFonts w:ascii="Times New Roman" w:hAnsi="Times New Roman" w:cs="Times New Roman"/>
          <w:color w:val="auto"/>
          <w:sz w:val="22"/>
          <w:szCs w:val="22"/>
        </w:rPr>
        <w:t xml:space="preserve"> в условиях </w:t>
      </w:r>
      <w:r w:rsidR="009D61EB" w:rsidRPr="00385AD7">
        <w:rPr>
          <w:rFonts w:ascii="Times New Roman" w:hAnsi="Times New Roman" w:cs="Times New Roman"/>
          <w:b/>
          <w:color w:val="auto"/>
          <w:sz w:val="22"/>
          <w:szCs w:val="22"/>
        </w:rPr>
        <w:t>поликультурной среды</w:t>
      </w:r>
      <w:r w:rsidRPr="00385AD7">
        <w:rPr>
          <w:rFonts w:ascii="Times New Roman" w:hAnsi="Times New Roman" w:cs="Times New Roman"/>
          <w:color w:val="auto"/>
          <w:sz w:val="22"/>
          <w:szCs w:val="22"/>
        </w:rPr>
        <w:t>, в том числе ценностей здорового образа жизни, развития их социальных, нравственных, эстетических, интеллект</w:t>
      </w:r>
      <w:r w:rsidRPr="00385AD7">
        <w:rPr>
          <w:rFonts w:ascii="Times New Roman" w:hAnsi="Times New Roman" w:cs="Times New Roman"/>
          <w:color w:val="auto"/>
          <w:sz w:val="22"/>
          <w:szCs w:val="22"/>
        </w:rPr>
        <w:t>у</w:t>
      </w:r>
      <w:r w:rsidRPr="00385AD7">
        <w:rPr>
          <w:rFonts w:ascii="Times New Roman" w:hAnsi="Times New Roman" w:cs="Times New Roman"/>
          <w:color w:val="auto"/>
          <w:sz w:val="22"/>
          <w:szCs w:val="22"/>
        </w:rPr>
        <w:t>альных, физических качеств, инициативности, самостоятельности и ответственности ребенка, формир</w:t>
      </w:r>
      <w:r w:rsidRPr="00385AD7">
        <w:rPr>
          <w:rFonts w:ascii="Times New Roman" w:hAnsi="Times New Roman" w:cs="Times New Roman"/>
          <w:color w:val="auto"/>
          <w:sz w:val="22"/>
          <w:szCs w:val="22"/>
        </w:rPr>
        <w:t>о</w:t>
      </w:r>
      <w:r w:rsidRPr="00385AD7">
        <w:rPr>
          <w:rFonts w:ascii="Times New Roman" w:hAnsi="Times New Roman" w:cs="Times New Roman"/>
          <w:color w:val="auto"/>
          <w:sz w:val="22"/>
          <w:szCs w:val="22"/>
        </w:rPr>
        <w:t>вать предпосылки учебной деятельности;</w:t>
      </w:r>
    </w:p>
    <w:p w:rsidR="00035B46" w:rsidRPr="00385AD7" w:rsidRDefault="00E95676" w:rsidP="00CA3867">
      <w:pPr>
        <w:pStyle w:val="af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85AD7">
        <w:rPr>
          <w:rFonts w:ascii="Times New Roman" w:hAnsi="Times New Roman" w:cs="Times New Roman"/>
          <w:color w:val="auto"/>
          <w:sz w:val="22"/>
          <w:szCs w:val="22"/>
        </w:rPr>
        <w:lastRenderedPageBreak/>
        <w:t>формировать социокультурную среду, соответствующую возрастным, индивидуальным, псих</w:t>
      </w:r>
      <w:r w:rsidRPr="00385AD7">
        <w:rPr>
          <w:rFonts w:ascii="Times New Roman" w:hAnsi="Times New Roman" w:cs="Times New Roman"/>
          <w:color w:val="auto"/>
          <w:sz w:val="22"/>
          <w:szCs w:val="22"/>
        </w:rPr>
        <w:t>о</w:t>
      </w:r>
      <w:r w:rsidRPr="00385AD7">
        <w:rPr>
          <w:rFonts w:ascii="Times New Roman" w:hAnsi="Times New Roman" w:cs="Times New Roman"/>
          <w:color w:val="auto"/>
          <w:sz w:val="22"/>
          <w:szCs w:val="22"/>
        </w:rPr>
        <w:t>логическим и физиологическим особенностям детей</w:t>
      </w:r>
      <w:r w:rsidR="009D61EB" w:rsidRPr="00385AD7">
        <w:rPr>
          <w:rFonts w:ascii="Times New Roman" w:hAnsi="Times New Roman" w:cs="Times New Roman"/>
          <w:color w:val="auto"/>
          <w:sz w:val="22"/>
          <w:szCs w:val="22"/>
        </w:rPr>
        <w:t>, а так же национальной принадлежности</w:t>
      </w:r>
      <w:r w:rsidRPr="00385AD7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:rsidR="00F92D97" w:rsidRPr="00385AD7" w:rsidRDefault="00F92D97" w:rsidP="00CA3867">
      <w:pPr>
        <w:pStyle w:val="af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85AD7">
        <w:rPr>
          <w:rFonts w:ascii="Times New Roman" w:hAnsi="Times New Roman" w:cs="Times New Roman"/>
          <w:color w:val="auto"/>
          <w:sz w:val="22"/>
          <w:szCs w:val="22"/>
        </w:rPr>
        <w:t>обеспечивать психолого-педагогическую поддержку семьи и повышение компетентности родит</w:t>
      </w:r>
      <w:r w:rsidRPr="00385AD7">
        <w:rPr>
          <w:rFonts w:ascii="Times New Roman" w:hAnsi="Times New Roman" w:cs="Times New Roman"/>
          <w:color w:val="auto"/>
          <w:sz w:val="22"/>
          <w:szCs w:val="22"/>
        </w:rPr>
        <w:t>е</w:t>
      </w:r>
      <w:r w:rsidRPr="00385AD7">
        <w:rPr>
          <w:rFonts w:ascii="Times New Roman" w:hAnsi="Times New Roman" w:cs="Times New Roman"/>
          <w:color w:val="auto"/>
          <w:sz w:val="22"/>
          <w:szCs w:val="22"/>
        </w:rPr>
        <w:t>лей (законных представителей) в вопросах развития и образования, охраны и укрепления здоровья детей.</w:t>
      </w:r>
    </w:p>
    <w:p w:rsidR="00F92D97" w:rsidRPr="00385AD7" w:rsidRDefault="00F92D97" w:rsidP="00CA3867">
      <w:pPr>
        <w:pStyle w:val="af3"/>
        <w:numPr>
          <w:ilvl w:val="0"/>
          <w:numId w:val="4"/>
        </w:numPr>
        <w:ind w:left="0"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385AD7">
        <w:rPr>
          <w:rFonts w:ascii="Times New Roman" w:hAnsi="Times New Roman" w:cs="Times New Roman"/>
          <w:color w:val="auto"/>
          <w:sz w:val="22"/>
          <w:szCs w:val="22"/>
        </w:rPr>
        <w:t>обеспечивать</w:t>
      </w:r>
      <w:r w:rsidRPr="00385AD7">
        <w:rPr>
          <w:color w:val="auto"/>
          <w:sz w:val="22"/>
          <w:szCs w:val="22"/>
        </w:rPr>
        <w:t xml:space="preserve"> </w:t>
      </w:r>
      <w:r w:rsidRPr="00385AD7">
        <w:rPr>
          <w:rFonts w:ascii="Times New Roman" w:hAnsi="Times New Roman" w:cs="Times New Roman"/>
          <w:color w:val="auto"/>
          <w:sz w:val="22"/>
          <w:szCs w:val="22"/>
        </w:rPr>
        <w:t xml:space="preserve">единство подходов к воспитанию детей в условиях дошкольного </w:t>
      </w:r>
      <w:proofErr w:type="spellStart"/>
      <w:proofErr w:type="gramStart"/>
      <w:r w:rsidRPr="00385AD7">
        <w:rPr>
          <w:rFonts w:ascii="Times New Roman" w:hAnsi="Times New Roman" w:cs="Times New Roman"/>
          <w:color w:val="auto"/>
          <w:sz w:val="22"/>
          <w:szCs w:val="22"/>
        </w:rPr>
        <w:t>об</w:t>
      </w:r>
      <w:r w:rsidRPr="00385AD7">
        <w:rPr>
          <w:rFonts w:ascii="Times New Roman" w:hAnsi="Times New Roman" w:cs="Times New Roman"/>
          <w:color w:val="auto"/>
          <w:sz w:val="22"/>
          <w:szCs w:val="22"/>
        </w:rPr>
        <w:softHyphen/>
        <w:t>разова</w:t>
      </w:r>
      <w:proofErr w:type="spellEnd"/>
      <w:r w:rsidR="007E1B24" w:rsidRPr="00385AD7">
        <w:rPr>
          <w:rFonts w:ascii="Times New Roman" w:hAnsi="Times New Roman" w:cs="Times New Roman"/>
          <w:color w:val="auto"/>
          <w:sz w:val="22"/>
          <w:szCs w:val="22"/>
        </w:rPr>
        <w:t xml:space="preserve"> - </w:t>
      </w:r>
      <w:r w:rsidRPr="00385AD7">
        <w:rPr>
          <w:rFonts w:ascii="Times New Roman" w:hAnsi="Times New Roman" w:cs="Times New Roman"/>
          <w:color w:val="auto"/>
          <w:sz w:val="22"/>
          <w:szCs w:val="22"/>
        </w:rPr>
        <w:t>тельного</w:t>
      </w:r>
      <w:proofErr w:type="gramEnd"/>
      <w:r w:rsidRPr="00385AD7">
        <w:rPr>
          <w:rFonts w:ascii="Times New Roman" w:hAnsi="Times New Roman" w:cs="Times New Roman"/>
          <w:color w:val="auto"/>
          <w:sz w:val="22"/>
          <w:szCs w:val="22"/>
        </w:rPr>
        <w:t xml:space="preserve"> учреждения и семьи;</w:t>
      </w:r>
    </w:p>
    <w:p w:rsidR="00F92D97" w:rsidRPr="00385AD7" w:rsidRDefault="00F92D97" w:rsidP="00CA3867">
      <w:pPr>
        <w:pStyle w:val="af3"/>
        <w:numPr>
          <w:ilvl w:val="0"/>
          <w:numId w:val="4"/>
        </w:numPr>
        <w:ind w:left="0"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385AD7">
        <w:rPr>
          <w:rFonts w:ascii="Times New Roman" w:hAnsi="Times New Roman" w:cs="Times New Roman"/>
          <w:color w:val="auto"/>
          <w:sz w:val="22"/>
          <w:szCs w:val="22"/>
        </w:rPr>
        <w:t>обеспечивать</w:t>
      </w:r>
      <w:r w:rsidRPr="00385AD7">
        <w:rPr>
          <w:color w:val="auto"/>
          <w:sz w:val="22"/>
          <w:szCs w:val="22"/>
        </w:rPr>
        <w:t xml:space="preserve"> </w:t>
      </w:r>
      <w:r w:rsidRPr="00385AD7">
        <w:rPr>
          <w:rFonts w:ascii="Times New Roman" w:hAnsi="Times New Roman" w:cs="Times New Roman"/>
          <w:color w:val="auto"/>
          <w:sz w:val="22"/>
          <w:szCs w:val="22"/>
        </w:rPr>
        <w:t>соблюдение в работе детского сада и начальной школы преемствен</w:t>
      </w:r>
      <w:r w:rsidRPr="00385AD7">
        <w:rPr>
          <w:rFonts w:ascii="Times New Roman" w:hAnsi="Times New Roman" w:cs="Times New Roman"/>
          <w:color w:val="auto"/>
          <w:sz w:val="22"/>
          <w:szCs w:val="22"/>
        </w:rPr>
        <w:softHyphen/>
        <w:t>ности, искл</w:t>
      </w:r>
      <w:r w:rsidRPr="00385AD7">
        <w:rPr>
          <w:rFonts w:ascii="Times New Roman" w:hAnsi="Times New Roman" w:cs="Times New Roman"/>
          <w:color w:val="auto"/>
          <w:sz w:val="22"/>
          <w:szCs w:val="22"/>
        </w:rPr>
        <w:t>ю</w:t>
      </w:r>
      <w:r w:rsidRPr="00385AD7">
        <w:rPr>
          <w:rFonts w:ascii="Times New Roman" w:hAnsi="Times New Roman" w:cs="Times New Roman"/>
          <w:color w:val="auto"/>
          <w:sz w:val="22"/>
          <w:szCs w:val="22"/>
        </w:rPr>
        <w:t>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</w:p>
    <w:p w:rsidR="0020132D" w:rsidRPr="00385AD7" w:rsidRDefault="0020132D" w:rsidP="00A90182">
      <w:pPr>
        <w:pStyle w:val="af3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4" w:name="bookmark8"/>
    </w:p>
    <w:p w:rsidR="00344A57" w:rsidRPr="00385AD7" w:rsidRDefault="00344A57" w:rsidP="00CA3867">
      <w:pPr>
        <w:pStyle w:val="af3"/>
        <w:numPr>
          <w:ilvl w:val="2"/>
          <w:numId w:val="8"/>
        </w:numPr>
        <w:ind w:left="0" w:hanging="12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385AD7">
        <w:rPr>
          <w:rFonts w:ascii="Times New Roman" w:hAnsi="Times New Roman" w:cs="Times New Roman"/>
          <w:b/>
          <w:color w:val="auto"/>
          <w:sz w:val="22"/>
          <w:szCs w:val="22"/>
        </w:rPr>
        <w:t>Принципы и подходы</w:t>
      </w:r>
      <w:r w:rsidRPr="00385AD7">
        <w:rPr>
          <w:rStyle w:val="620"/>
          <w:rFonts w:ascii="Times New Roman" w:hAnsi="Times New Roman" w:cs="Times New Roman"/>
          <w:b/>
          <w:noProof w:val="0"/>
          <w:color w:val="auto"/>
          <w:sz w:val="22"/>
          <w:szCs w:val="22"/>
        </w:rPr>
        <w:t xml:space="preserve"> </w:t>
      </w:r>
      <w:r w:rsidRPr="00385AD7">
        <w:rPr>
          <w:rFonts w:ascii="Times New Roman" w:hAnsi="Times New Roman" w:cs="Times New Roman"/>
          <w:b/>
          <w:color w:val="auto"/>
          <w:sz w:val="22"/>
          <w:szCs w:val="22"/>
        </w:rPr>
        <w:t>к формированию Программы</w:t>
      </w:r>
    </w:p>
    <w:p w:rsidR="00B92C2E" w:rsidRPr="00385AD7" w:rsidRDefault="00B92C2E" w:rsidP="00B92C2E">
      <w:pPr>
        <w:pStyle w:val="af3"/>
        <w:ind w:left="1854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717B82" w:rsidRPr="00385AD7" w:rsidRDefault="00717B82" w:rsidP="00717B82">
      <w:pPr>
        <w:pStyle w:val="af4"/>
        <w:tabs>
          <w:tab w:val="left" w:pos="-142"/>
        </w:tabs>
        <w:spacing w:before="0" w:beforeAutospacing="0" w:after="0" w:afterAutospacing="0"/>
        <w:jc w:val="both"/>
        <w:rPr>
          <w:sz w:val="22"/>
          <w:szCs w:val="22"/>
        </w:rPr>
      </w:pPr>
      <w:r w:rsidRPr="00385AD7">
        <w:rPr>
          <w:sz w:val="22"/>
          <w:szCs w:val="22"/>
        </w:rPr>
        <w:t>В соответствии со Стандартом Программа построена на следующих принципах:</w:t>
      </w:r>
    </w:p>
    <w:p w:rsidR="003830BF" w:rsidRPr="00385AD7" w:rsidRDefault="00717B82" w:rsidP="00CA3867">
      <w:pPr>
        <w:numPr>
          <w:ilvl w:val="0"/>
          <w:numId w:val="5"/>
        </w:numPr>
        <w:tabs>
          <w:tab w:val="clear" w:pos="1070"/>
          <w:tab w:val="num" w:pos="0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85AD7">
        <w:rPr>
          <w:rFonts w:ascii="Times New Roman" w:eastAsia="Times New Roman" w:hAnsi="Times New Roman"/>
          <w:bCs/>
          <w:i/>
          <w:color w:val="auto"/>
          <w:sz w:val="22"/>
          <w:szCs w:val="22"/>
        </w:rPr>
        <w:t>Поддержка разнообразия детства</w:t>
      </w:r>
      <w:r w:rsidRPr="00385AD7">
        <w:rPr>
          <w:rFonts w:ascii="Times New Roman" w:eastAsia="Times New Roman" w:hAnsi="Times New Roman"/>
          <w:bCs/>
          <w:color w:val="auto"/>
          <w:sz w:val="22"/>
          <w:szCs w:val="22"/>
        </w:rPr>
        <w:t>.</w:t>
      </w:r>
    </w:p>
    <w:p w:rsidR="003830BF" w:rsidRPr="00385AD7" w:rsidRDefault="00717B82" w:rsidP="00CA3867">
      <w:pPr>
        <w:numPr>
          <w:ilvl w:val="0"/>
          <w:numId w:val="5"/>
        </w:numPr>
        <w:tabs>
          <w:tab w:val="clear" w:pos="1070"/>
          <w:tab w:val="num" w:pos="0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85AD7">
        <w:rPr>
          <w:rFonts w:ascii="Times New Roman" w:eastAsia="Times New Roman" w:hAnsi="Times New Roman"/>
          <w:bCs/>
          <w:i/>
          <w:color w:val="auto"/>
          <w:sz w:val="22"/>
          <w:szCs w:val="22"/>
        </w:rPr>
        <w:t xml:space="preserve">Сохранение уникальности и </w:t>
      </w:r>
      <w:proofErr w:type="spellStart"/>
      <w:r w:rsidRPr="00385AD7">
        <w:rPr>
          <w:rFonts w:ascii="Times New Roman" w:eastAsia="Times New Roman" w:hAnsi="Times New Roman"/>
          <w:bCs/>
          <w:i/>
          <w:color w:val="auto"/>
          <w:sz w:val="22"/>
          <w:szCs w:val="22"/>
        </w:rPr>
        <w:t>самоценности</w:t>
      </w:r>
      <w:proofErr w:type="spellEnd"/>
      <w:r w:rsidRPr="00385AD7">
        <w:rPr>
          <w:rFonts w:ascii="Times New Roman" w:eastAsia="Times New Roman" w:hAnsi="Times New Roman"/>
          <w:bCs/>
          <w:i/>
          <w:color w:val="auto"/>
          <w:sz w:val="22"/>
          <w:szCs w:val="22"/>
        </w:rPr>
        <w:t xml:space="preserve"> детства</w:t>
      </w:r>
      <w:r w:rsidRPr="00385AD7">
        <w:rPr>
          <w:rFonts w:ascii="Times New Roman" w:eastAsia="Times New Roman" w:hAnsi="Times New Roman"/>
          <w:bCs/>
          <w:color w:val="auto"/>
          <w:sz w:val="22"/>
          <w:szCs w:val="22"/>
        </w:rPr>
        <w:t xml:space="preserve"> как важного этапа в общем развитии человека.</w:t>
      </w:r>
    </w:p>
    <w:p w:rsidR="00717B82" w:rsidRPr="00385AD7" w:rsidRDefault="00717B82" w:rsidP="00CA3867">
      <w:pPr>
        <w:numPr>
          <w:ilvl w:val="0"/>
          <w:numId w:val="5"/>
        </w:numPr>
        <w:tabs>
          <w:tab w:val="clear" w:pos="1070"/>
          <w:tab w:val="num" w:pos="0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85AD7">
        <w:rPr>
          <w:rFonts w:ascii="Times New Roman" w:eastAsia="Times New Roman" w:hAnsi="Times New Roman"/>
          <w:bCs/>
          <w:i/>
          <w:color w:val="auto"/>
          <w:sz w:val="22"/>
          <w:szCs w:val="22"/>
        </w:rPr>
        <w:t>Позитивная социализация</w:t>
      </w:r>
      <w:r w:rsidRPr="00385AD7">
        <w:rPr>
          <w:rFonts w:ascii="Times New Roman" w:eastAsia="Times New Roman" w:hAnsi="Times New Roman"/>
          <w:bCs/>
          <w:color w:val="auto"/>
          <w:sz w:val="22"/>
          <w:szCs w:val="22"/>
        </w:rPr>
        <w:t xml:space="preserve"> ребенка</w:t>
      </w:r>
      <w:r w:rsidRPr="00385AD7">
        <w:rPr>
          <w:rFonts w:ascii="Times New Roman" w:eastAsia="Times New Roman" w:hAnsi="Times New Roman"/>
          <w:color w:val="auto"/>
          <w:sz w:val="22"/>
          <w:szCs w:val="22"/>
        </w:rPr>
        <w:t xml:space="preserve"> предполагает, что освоение ребенком культурных норм, средств и способов деятельности, культурных образцов поведения и общения с другими людьми, приобщение к </w:t>
      </w:r>
      <w:r w:rsidRPr="00385AD7">
        <w:rPr>
          <w:rFonts w:ascii="Times New Roman" w:eastAsia="Times New Roman" w:hAnsi="Times New Roman"/>
          <w:bCs/>
          <w:color w:val="auto"/>
          <w:sz w:val="22"/>
          <w:szCs w:val="22"/>
        </w:rPr>
        <w:t xml:space="preserve">традициям семьи, общества, государства. </w:t>
      </w:r>
    </w:p>
    <w:p w:rsidR="003830BF" w:rsidRPr="00385AD7" w:rsidRDefault="00717B82" w:rsidP="00CA3867">
      <w:pPr>
        <w:numPr>
          <w:ilvl w:val="0"/>
          <w:numId w:val="5"/>
        </w:numPr>
        <w:tabs>
          <w:tab w:val="clear" w:pos="1070"/>
          <w:tab w:val="num" w:pos="0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85AD7">
        <w:rPr>
          <w:rFonts w:ascii="Times New Roman" w:eastAsia="Times New Roman" w:hAnsi="Times New Roman"/>
          <w:bCs/>
          <w:i/>
          <w:color w:val="auto"/>
          <w:sz w:val="22"/>
          <w:szCs w:val="22"/>
        </w:rPr>
        <w:t>Личностно-развивающий и гуманистический характер взаимодействия</w:t>
      </w:r>
      <w:r w:rsidRPr="00385AD7">
        <w:rPr>
          <w:rFonts w:ascii="Times New Roman" w:eastAsia="Times New Roman" w:hAnsi="Times New Roman"/>
          <w:bCs/>
          <w:color w:val="auto"/>
          <w:sz w:val="22"/>
          <w:szCs w:val="22"/>
        </w:rPr>
        <w:t xml:space="preserve"> взрослых (родителей (з</w:t>
      </w:r>
      <w:r w:rsidRPr="00385AD7">
        <w:rPr>
          <w:rFonts w:ascii="Times New Roman" w:eastAsia="Times New Roman" w:hAnsi="Times New Roman"/>
          <w:bCs/>
          <w:color w:val="auto"/>
          <w:sz w:val="22"/>
          <w:szCs w:val="22"/>
        </w:rPr>
        <w:t>а</w:t>
      </w:r>
      <w:r w:rsidRPr="00385AD7">
        <w:rPr>
          <w:rFonts w:ascii="Times New Roman" w:eastAsia="Times New Roman" w:hAnsi="Times New Roman"/>
          <w:bCs/>
          <w:color w:val="auto"/>
          <w:sz w:val="22"/>
          <w:szCs w:val="22"/>
        </w:rPr>
        <w:t>конных представителей), педагогических и иных работников Организации) и детей.</w:t>
      </w:r>
    </w:p>
    <w:p w:rsidR="00717B82" w:rsidRPr="00385AD7" w:rsidRDefault="00717B82" w:rsidP="00CA3867">
      <w:pPr>
        <w:numPr>
          <w:ilvl w:val="0"/>
          <w:numId w:val="5"/>
        </w:numPr>
        <w:tabs>
          <w:tab w:val="clear" w:pos="1070"/>
          <w:tab w:val="num" w:pos="-567"/>
          <w:tab w:val="num" w:pos="-284"/>
          <w:tab w:val="num" w:pos="0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85AD7">
        <w:rPr>
          <w:rFonts w:ascii="Times New Roman" w:eastAsia="Times New Roman" w:hAnsi="Times New Roman"/>
          <w:bCs/>
          <w:i/>
          <w:color w:val="auto"/>
          <w:sz w:val="22"/>
          <w:szCs w:val="22"/>
        </w:rPr>
        <w:t>Содействие и сотрудничество детей и взрослых</w:t>
      </w:r>
      <w:r w:rsidRPr="00385AD7">
        <w:rPr>
          <w:rFonts w:ascii="Times New Roman" w:eastAsia="Times New Roman" w:hAnsi="Times New Roman"/>
          <w:bCs/>
          <w:color w:val="auto"/>
          <w:sz w:val="22"/>
          <w:szCs w:val="22"/>
        </w:rPr>
        <w:t xml:space="preserve">, </w:t>
      </w:r>
      <w:r w:rsidRPr="00385AD7">
        <w:rPr>
          <w:rFonts w:ascii="Times New Roman" w:eastAsia="Times New Roman" w:hAnsi="Times New Roman"/>
          <w:bCs/>
          <w:i/>
          <w:color w:val="auto"/>
          <w:sz w:val="22"/>
          <w:szCs w:val="22"/>
        </w:rPr>
        <w:t>признание ребенка полноценным участником (субъектом) образовательных отношений</w:t>
      </w:r>
      <w:r w:rsidRPr="00385AD7">
        <w:rPr>
          <w:rFonts w:ascii="Times New Roman" w:eastAsia="Times New Roman" w:hAnsi="Times New Roman"/>
          <w:bCs/>
          <w:color w:val="auto"/>
          <w:sz w:val="22"/>
          <w:szCs w:val="22"/>
        </w:rPr>
        <w:t>.</w:t>
      </w:r>
    </w:p>
    <w:p w:rsidR="00717B82" w:rsidRPr="00385AD7" w:rsidRDefault="00717B82" w:rsidP="00CA3867">
      <w:pPr>
        <w:numPr>
          <w:ilvl w:val="0"/>
          <w:numId w:val="5"/>
        </w:numPr>
        <w:tabs>
          <w:tab w:val="clear" w:pos="1070"/>
          <w:tab w:val="num" w:pos="-567"/>
          <w:tab w:val="num" w:pos="-284"/>
          <w:tab w:val="num" w:pos="0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85AD7">
        <w:rPr>
          <w:rFonts w:ascii="Times New Roman" w:eastAsia="Times New Roman" w:hAnsi="Times New Roman"/>
          <w:bCs/>
          <w:i/>
          <w:color w:val="auto"/>
          <w:sz w:val="22"/>
          <w:szCs w:val="22"/>
        </w:rPr>
        <w:t>Сотрудничество Организации с семьей</w:t>
      </w:r>
      <w:r w:rsidRPr="00385AD7">
        <w:rPr>
          <w:rFonts w:ascii="Times New Roman" w:eastAsia="Times New Roman" w:hAnsi="Times New Roman"/>
          <w:bCs/>
          <w:color w:val="auto"/>
          <w:sz w:val="22"/>
          <w:szCs w:val="22"/>
        </w:rPr>
        <w:t>. С</w:t>
      </w:r>
      <w:r w:rsidRPr="00385AD7">
        <w:rPr>
          <w:rFonts w:ascii="Times New Roman" w:hAnsi="Times New Roman"/>
          <w:bCs/>
          <w:color w:val="auto"/>
          <w:sz w:val="22"/>
          <w:szCs w:val="22"/>
        </w:rPr>
        <w:t>отрудничество, кооперация с семьей, открытость в о</w:t>
      </w:r>
      <w:r w:rsidRPr="00385AD7">
        <w:rPr>
          <w:rFonts w:ascii="Times New Roman" w:hAnsi="Times New Roman"/>
          <w:bCs/>
          <w:color w:val="auto"/>
          <w:sz w:val="22"/>
          <w:szCs w:val="22"/>
        </w:rPr>
        <w:t>т</w:t>
      </w:r>
      <w:r w:rsidRPr="00385AD7">
        <w:rPr>
          <w:rFonts w:ascii="Times New Roman" w:hAnsi="Times New Roman"/>
          <w:bCs/>
          <w:color w:val="auto"/>
          <w:sz w:val="22"/>
          <w:szCs w:val="22"/>
        </w:rPr>
        <w:t xml:space="preserve">ношении семьи, уважение семейных ценностей и традиций, их учет в образовательной работе являются важнейшим принципом образовательной программы. </w:t>
      </w:r>
    </w:p>
    <w:p w:rsidR="00717B82" w:rsidRPr="00385AD7" w:rsidRDefault="00717B82" w:rsidP="00CA3867">
      <w:pPr>
        <w:numPr>
          <w:ilvl w:val="0"/>
          <w:numId w:val="5"/>
        </w:numPr>
        <w:tabs>
          <w:tab w:val="clear" w:pos="1070"/>
          <w:tab w:val="num" w:pos="-567"/>
          <w:tab w:val="num" w:pos="-284"/>
          <w:tab w:val="num" w:pos="0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85AD7">
        <w:rPr>
          <w:rFonts w:ascii="Times New Roman" w:hAnsi="Times New Roman"/>
          <w:bCs/>
          <w:i/>
          <w:color w:val="auto"/>
          <w:sz w:val="22"/>
          <w:szCs w:val="22"/>
        </w:rPr>
        <w:t>Сетевое взаимодействие с организациями</w:t>
      </w:r>
      <w:r w:rsidRPr="00385AD7">
        <w:rPr>
          <w:rFonts w:ascii="Times New Roman" w:hAnsi="Times New Roman"/>
          <w:bCs/>
          <w:color w:val="auto"/>
          <w:sz w:val="22"/>
          <w:szCs w:val="22"/>
        </w:rPr>
        <w:t xml:space="preserve"> социализации, образования, охраны здоровья и другими партнерами, которые могут внести вклад в развитие и образование детей, а также использование ресурсов местного сообщества и вариативных программ дополнительного образования детей для обогащения де</w:t>
      </w:r>
      <w:r w:rsidRPr="00385AD7">
        <w:rPr>
          <w:rFonts w:ascii="Times New Roman" w:hAnsi="Times New Roman"/>
          <w:bCs/>
          <w:color w:val="auto"/>
          <w:sz w:val="22"/>
          <w:szCs w:val="22"/>
        </w:rPr>
        <w:t>т</w:t>
      </w:r>
      <w:r w:rsidRPr="00385AD7">
        <w:rPr>
          <w:rFonts w:ascii="Times New Roman" w:hAnsi="Times New Roman"/>
          <w:bCs/>
          <w:color w:val="auto"/>
          <w:sz w:val="22"/>
          <w:szCs w:val="22"/>
        </w:rPr>
        <w:t>ского развития.</w:t>
      </w:r>
    </w:p>
    <w:p w:rsidR="00E954F9" w:rsidRPr="00385AD7" w:rsidRDefault="00717B82" w:rsidP="00680674">
      <w:pPr>
        <w:tabs>
          <w:tab w:val="num" w:pos="-284"/>
          <w:tab w:val="num" w:pos="0"/>
        </w:tabs>
        <w:ind w:firstLine="567"/>
        <w:jc w:val="both"/>
        <w:rPr>
          <w:rFonts w:ascii="Times New Roman" w:hAnsi="Times New Roman"/>
          <w:bCs/>
          <w:color w:val="auto"/>
          <w:sz w:val="22"/>
          <w:szCs w:val="22"/>
        </w:rPr>
      </w:pPr>
      <w:r w:rsidRPr="00385AD7">
        <w:rPr>
          <w:rFonts w:ascii="Times New Roman" w:hAnsi="Times New Roman"/>
          <w:bCs/>
          <w:color w:val="auto"/>
          <w:sz w:val="22"/>
          <w:szCs w:val="22"/>
        </w:rPr>
        <w:t xml:space="preserve"> Программа предполагает, что Организация устанавливает партнерские отношения не только с с</w:t>
      </w:r>
      <w:r w:rsidRPr="00385AD7">
        <w:rPr>
          <w:rFonts w:ascii="Times New Roman" w:hAnsi="Times New Roman"/>
          <w:bCs/>
          <w:color w:val="auto"/>
          <w:sz w:val="22"/>
          <w:szCs w:val="22"/>
        </w:rPr>
        <w:t>е</w:t>
      </w:r>
      <w:r w:rsidRPr="00385AD7">
        <w:rPr>
          <w:rFonts w:ascii="Times New Roman" w:hAnsi="Times New Roman"/>
          <w:bCs/>
          <w:color w:val="auto"/>
          <w:sz w:val="22"/>
          <w:szCs w:val="22"/>
        </w:rPr>
        <w:t>мьями детей, но и с другими организациями и лицами, которые могут способствовать обогащению соц</w:t>
      </w:r>
      <w:r w:rsidRPr="00385AD7">
        <w:rPr>
          <w:rFonts w:ascii="Times New Roman" w:hAnsi="Times New Roman"/>
          <w:bCs/>
          <w:color w:val="auto"/>
          <w:sz w:val="22"/>
          <w:szCs w:val="22"/>
        </w:rPr>
        <w:t>и</w:t>
      </w:r>
      <w:r w:rsidRPr="00385AD7">
        <w:rPr>
          <w:rFonts w:ascii="Times New Roman" w:hAnsi="Times New Roman"/>
          <w:bCs/>
          <w:color w:val="auto"/>
          <w:sz w:val="22"/>
          <w:szCs w:val="22"/>
        </w:rPr>
        <w:t>ального и/или культурного опыта детей, приобщению детей к национальным традициям (посещение т</w:t>
      </w:r>
      <w:r w:rsidRPr="00385AD7">
        <w:rPr>
          <w:rFonts w:ascii="Times New Roman" w:hAnsi="Times New Roman"/>
          <w:bCs/>
          <w:color w:val="auto"/>
          <w:sz w:val="22"/>
          <w:szCs w:val="22"/>
        </w:rPr>
        <w:t>е</w:t>
      </w:r>
      <w:r w:rsidRPr="00385AD7">
        <w:rPr>
          <w:rFonts w:ascii="Times New Roman" w:hAnsi="Times New Roman"/>
          <w:bCs/>
          <w:color w:val="auto"/>
          <w:sz w:val="22"/>
          <w:szCs w:val="22"/>
        </w:rPr>
        <w:t>атров, музеев, освоение программ дополнительного образования), к природе и истории родного края;</w:t>
      </w:r>
      <w:bookmarkStart w:id="5" w:name="_Toc420597610"/>
      <w:bookmarkStart w:id="6" w:name="_Toc420598529"/>
      <w:bookmarkStart w:id="7" w:name="_Toc422496172"/>
      <w:bookmarkEnd w:id="4"/>
    </w:p>
    <w:p w:rsidR="00B92C2E" w:rsidRPr="00385AD7" w:rsidRDefault="00B92C2E" w:rsidP="00680674">
      <w:pPr>
        <w:tabs>
          <w:tab w:val="num" w:pos="-284"/>
          <w:tab w:val="num" w:pos="0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2631E2" w:rsidRPr="00385AD7" w:rsidRDefault="002631E2" w:rsidP="00680674">
      <w:pPr>
        <w:tabs>
          <w:tab w:val="num" w:pos="-284"/>
          <w:tab w:val="num" w:pos="0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717B82" w:rsidRPr="00385AD7" w:rsidRDefault="0099261F" w:rsidP="00717B82">
      <w:pPr>
        <w:pStyle w:val="421"/>
        <w:spacing w:after="0" w:line="398" w:lineRule="exac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385AD7">
        <w:rPr>
          <w:rFonts w:ascii="Times New Roman" w:eastAsia="SimSun" w:hAnsi="Times New Roman" w:cs="Times New Roman"/>
          <w:iCs/>
          <w:kern w:val="28"/>
          <w:sz w:val="22"/>
          <w:szCs w:val="22"/>
          <w:lang w:eastAsia="hi-IN" w:bidi="hi-IN"/>
        </w:rPr>
        <w:t xml:space="preserve">1.2. </w:t>
      </w:r>
      <w:bookmarkStart w:id="8" w:name="bookmark29"/>
      <w:r w:rsidR="00717B82" w:rsidRPr="00385AD7">
        <w:rPr>
          <w:rFonts w:ascii="Times New Roman" w:hAnsi="Times New Roman" w:cs="Times New Roman"/>
          <w:sz w:val="22"/>
          <w:szCs w:val="22"/>
        </w:rPr>
        <w:t>ПЛАНИРУЕМЫЕ РЕЗУЛЬТАТЫ</w:t>
      </w:r>
      <w:r w:rsidR="00717B82" w:rsidRPr="00385AD7">
        <w:rPr>
          <w:rStyle w:val="422"/>
          <w:rFonts w:ascii="Times New Roman" w:hAnsi="Times New Roman" w:cs="Times New Roman"/>
          <w:b/>
          <w:bCs/>
          <w:noProof w:val="0"/>
          <w:sz w:val="22"/>
          <w:szCs w:val="22"/>
        </w:rPr>
        <w:t xml:space="preserve"> </w:t>
      </w:r>
      <w:r w:rsidR="00717B82" w:rsidRPr="00385AD7">
        <w:rPr>
          <w:rFonts w:ascii="Times New Roman" w:hAnsi="Times New Roman" w:cs="Times New Roman"/>
          <w:sz w:val="22"/>
          <w:szCs w:val="22"/>
        </w:rPr>
        <w:t>ОСВОЕНИЯ ПРОГРАММЫ</w:t>
      </w:r>
      <w:bookmarkEnd w:id="8"/>
    </w:p>
    <w:p w:rsidR="00B92C2E" w:rsidRPr="00385AD7" w:rsidRDefault="00B92C2E" w:rsidP="00E954F9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bookmarkStart w:id="9" w:name="bookmark30"/>
    </w:p>
    <w:p w:rsidR="00E954F9" w:rsidRPr="00385AD7" w:rsidRDefault="00E954F9" w:rsidP="00E954F9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В соответствии с ФГОС </w:t>
      </w:r>
      <w:proofErr w:type="gramStart"/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>ДО</w:t>
      </w:r>
      <w:proofErr w:type="gramEnd"/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proofErr w:type="gramStart"/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>специфика</w:t>
      </w:r>
      <w:proofErr w:type="gramEnd"/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</w:t>
      </w: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>о</w:t>
      </w: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>вательных достижений. Поэтому результаты освоения Программы представлены в виде целевых орие</w:t>
      </w: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>н</w:t>
      </w: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>тиров дошкольного образования и представляют собой возрастные характеристики возможных достиж</w:t>
      </w: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>е</w:t>
      </w: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ний ребенка к концу дошкольного образования. </w:t>
      </w:r>
    </w:p>
    <w:p w:rsidR="00E954F9" w:rsidRPr="00385AD7" w:rsidRDefault="00E954F9" w:rsidP="00E954F9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>Реализация образовательных целей и задач Программы направлена на достижение целевых орие</w:t>
      </w: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>н</w:t>
      </w: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>тиров дошкольного образования, которые описаны как основные характеристики развития ребенка. О</w:t>
      </w: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>с</w:t>
      </w: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>новные характеристики развития ребенка представлены в виде изложения возможных достижений во</w:t>
      </w: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>с</w:t>
      </w: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питанников на разных возрастных этапах дошкольного детства. </w:t>
      </w:r>
    </w:p>
    <w:p w:rsidR="00E954F9" w:rsidRPr="00385AD7" w:rsidRDefault="00E954F9" w:rsidP="00E954F9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385AD7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В соответствии с периодизацией психического развития ребенка, принятой в культу</w:t>
      </w:r>
      <w:r w:rsidRPr="00385AD7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р</w:t>
      </w:r>
      <w:r w:rsidRPr="00385AD7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но-исторической психологии, дошкольное детство подразделяется на три возраста детства: младенческий (первое и второе полугодия жизни), ранний (от 1 года до 3 лет) и дошкольный возраст (от 3 до 7 лет). </w:t>
      </w:r>
    </w:p>
    <w:p w:rsidR="00B4416D" w:rsidRPr="00385AD7" w:rsidRDefault="00B4416D" w:rsidP="00717B82">
      <w:pPr>
        <w:pStyle w:val="af3"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92C2E" w:rsidRPr="00385AD7" w:rsidRDefault="00F24303" w:rsidP="00B92C2E">
      <w:pPr>
        <w:pStyle w:val="af3"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85AD7">
        <w:rPr>
          <w:rFonts w:ascii="Times New Roman" w:hAnsi="Times New Roman" w:cs="Times New Roman"/>
          <w:b/>
          <w:color w:val="auto"/>
          <w:sz w:val="22"/>
          <w:szCs w:val="22"/>
        </w:rPr>
        <w:t xml:space="preserve">1.2.1. </w:t>
      </w:r>
      <w:r w:rsidR="00717B82" w:rsidRPr="00385AD7">
        <w:rPr>
          <w:rFonts w:ascii="Times New Roman" w:hAnsi="Times New Roman" w:cs="Times New Roman"/>
          <w:b/>
          <w:color w:val="auto"/>
          <w:sz w:val="22"/>
          <w:szCs w:val="22"/>
        </w:rPr>
        <w:t>Целев</w:t>
      </w:r>
      <w:r w:rsidR="00717B82" w:rsidRPr="00385AD7">
        <w:rPr>
          <w:rFonts w:ascii="Times New Roman" w:hAnsi="Times New Roman" w:cs="Times New Roman"/>
          <w:b/>
          <w:sz w:val="22"/>
          <w:szCs w:val="22"/>
        </w:rPr>
        <w:t>ые</w:t>
      </w:r>
      <w:r w:rsidR="00717B82" w:rsidRPr="00385AD7">
        <w:rPr>
          <w:rStyle w:val="623"/>
          <w:rFonts w:ascii="Times New Roman" w:hAnsi="Times New Roman" w:cs="Times New Roman"/>
          <w:b/>
          <w:noProof w:val="0"/>
          <w:sz w:val="22"/>
          <w:szCs w:val="22"/>
        </w:rPr>
        <w:t xml:space="preserve"> </w:t>
      </w:r>
      <w:r w:rsidR="00717B82" w:rsidRPr="00385AD7">
        <w:rPr>
          <w:rFonts w:ascii="Times New Roman" w:hAnsi="Times New Roman" w:cs="Times New Roman"/>
          <w:b/>
          <w:sz w:val="22"/>
          <w:szCs w:val="22"/>
        </w:rPr>
        <w:t>ориентиры</w:t>
      </w:r>
      <w:bookmarkEnd w:id="9"/>
    </w:p>
    <w:p w:rsidR="00B92C2E" w:rsidRPr="00385AD7" w:rsidRDefault="00B92C2E" w:rsidP="00B92C2E">
      <w:pPr>
        <w:pStyle w:val="af3"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717B82" w:rsidRPr="00385AD7" w:rsidRDefault="00717B82" w:rsidP="00717B82">
      <w:pPr>
        <w:pStyle w:val="a5"/>
        <w:spacing w:before="0" w:after="0" w:line="259" w:lineRule="exact"/>
        <w:ind w:firstLine="567"/>
        <w:rPr>
          <w:sz w:val="22"/>
          <w:szCs w:val="22"/>
        </w:rPr>
      </w:pPr>
      <w:r w:rsidRPr="00385AD7">
        <w:rPr>
          <w:sz w:val="22"/>
          <w:szCs w:val="22"/>
        </w:rPr>
        <w:t xml:space="preserve">Целевые ориентиры дошкольного образования, представленные в ФГОС </w:t>
      </w:r>
      <w:proofErr w:type="gramStart"/>
      <w:r w:rsidRPr="00385AD7">
        <w:rPr>
          <w:sz w:val="22"/>
          <w:szCs w:val="22"/>
        </w:rPr>
        <w:t>ДО</w:t>
      </w:r>
      <w:proofErr w:type="gramEnd"/>
      <w:r w:rsidRPr="00385AD7">
        <w:rPr>
          <w:sz w:val="22"/>
          <w:szCs w:val="22"/>
        </w:rPr>
        <w:t xml:space="preserve">, следует рассматривать как </w:t>
      </w:r>
      <w:proofErr w:type="gramStart"/>
      <w:r w:rsidRPr="00385AD7">
        <w:rPr>
          <w:sz w:val="22"/>
          <w:szCs w:val="22"/>
        </w:rPr>
        <w:t>социально-нормативные</w:t>
      </w:r>
      <w:proofErr w:type="gramEnd"/>
      <w:r w:rsidRPr="00385AD7">
        <w:rPr>
          <w:sz w:val="22"/>
          <w:szCs w:val="22"/>
        </w:rPr>
        <w:t xml:space="preserve"> возраст</w:t>
      </w:r>
      <w:r w:rsidRPr="00385AD7">
        <w:rPr>
          <w:sz w:val="22"/>
          <w:szCs w:val="22"/>
        </w:rPr>
        <w:softHyphen/>
        <w:t xml:space="preserve">ные характеристики возможных достижений ребенка. </w:t>
      </w:r>
    </w:p>
    <w:p w:rsidR="00717B82" w:rsidRPr="00385AD7" w:rsidRDefault="00717B82" w:rsidP="00717B82">
      <w:pPr>
        <w:pStyle w:val="a5"/>
        <w:spacing w:before="0" w:after="0" w:line="259" w:lineRule="exact"/>
        <w:ind w:firstLine="567"/>
        <w:rPr>
          <w:rFonts w:ascii="Arial Unicode MS" w:hAnsi="Arial Unicode MS" w:cs="Arial Unicode MS"/>
          <w:sz w:val="22"/>
          <w:szCs w:val="22"/>
        </w:rPr>
      </w:pPr>
      <w:proofErr w:type="gramStart"/>
      <w:r w:rsidRPr="00385AD7">
        <w:rPr>
          <w:sz w:val="22"/>
          <w:szCs w:val="22"/>
        </w:rPr>
        <w:lastRenderedPageBreak/>
        <w:t>Целевые ориентиры, обозначенные в ФГОС ДО, являются общими для всего образовательного пространства Российской Федерации, одна</w:t>
      </w:r>
      <w:r w:rsidRPr="00385AD7">
        <w:rPr>
          <w:sz w:val="22"/>
          <w:szCs w:val="22"/>
        </w:rPr>
        <w:softHyphen/>
        <w:t>ко каждая из примерных программ имеет свои отличительные особен</w:t>
      </w:r>
      <w:r w:rsidRPr="00385AD7">
        <w:rPr>
          <w:sz w:val="22"/>
          <w:szCs w:val="22"/>
        </w:rPr>
        <w:softHyphen/>
        <w:t>ности, свои приоритеты, целевые ориентиры, которые не противоречат ФГОС ДО, но могут углублять и дополнять его требования.</w:t>
      </w:r>
      <w:proofErr w:type="gramEnd"/>
    </w:p>
    <w:p w:rsidR="00BA1173" w:rsidRPr="00385AD7" w:rsidRDefault="00BA1173" w:rsidP="00BA1173">
      <w:pPr>
        <w:keepNext/>
        <w:widowControl w:val="0"/>
        <w:tabs>
          <w:tab w:val="left" w:pos="567"/>
        </w:tabs>
        <w:suppressAutoHyphens/>
        <w:ind w:firstLine="567"/>
        <w:outlineLvl w:val="2"/>
        <w:rPr>
          <w:rFonts w:ascii="Times New Roman" w:eastAsia="Times New Roman" w:hAnsi="Times New Roman" w:cs="Times New Roman"/>
          <w:b/>
          <w:color w:val="FF0000"/>
          <w:sz w:val="22"/>
          <w:szCs w:val="22"/>
        </w:rPr>
      </w:pPr>
      <w:bookmarkStart w:id="10" w:name="_Toc420597611"/>
      <w:bookmarkStart w:id="11" w:name="_Toc420598530"/>
      <w:bookmarkStart w:id="12" w:name="_Toc422496173"/>
      <w:bookmarkStart w:id="13" w:name="bookmark33"/>
    </w:p>
    <w:p w:rsidR="00BA1173" w:rsidRPr="00385AD7" w:rsidRDefault="00BA1173" w:rsidP="00BA1173">
      <w:pPr>
        <w:keepNext/>
        <w:widowControl w:val="0"/>
        <w:tabs>
          <w:tab w:val="left" w:pos="567"/>
        </w:tabs>
        <w:suppressAutoHyphens/>
        <w:ind w:firstLine="567"/>
        <w:jc w:val="center"/>
        <w:outlineLvl w:val="2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385AD7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Целевые ориентиры в младенческом возрасте</w:t>
      </w:r>
      <w:bookmarkEnd w:id="10"/>
      <w:bookmarkEnd w:id="11"/>
      <w:bookmarkEnd w:id="12"/>
    </w:p>
    <w:p w:rsidR="00BA1173" w:rsidRPr="00385AD7" w:rsidRDefault="00BA1173" w:rsidP="00BA1173">
      <w:pPr>
        <w:keepNext/>
        <w:widowControl w:val="0"/>
        <w:tabs>
          <w:tab w:val="left" w:pos="567"/>
        </w:tabs>
        <w:suppressAutoHyphens/>
        <w:ind w:firstLine="567"/>
        <w:outlineLvl w:val="2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:rsidR="00BA1173" w:rsidRPr="00385AD7" w:rsidRDefault="00BA1173" w:rsidP="00BA1173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</w:pPr>
      <w:r w:rsidRPr="00385AD7"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>К концу первого полугодия жизни ребенок:</w:t>
      </w:r>
    </w:p>
    <w:p w:rsidR="00BA1173" w:rsidRPr="00385AD7" w:rsidRDefault="00BA1173" w:rsidP="00CA3867">
      <w:pPr>
        <w:numPr>
          <w:ilvl w:val="0"/>
          <w:numId w:val="13"/>
        </w:numPr>
        <w:tabs>
          <w:tab w:val="left" w:pos="567"/>
        </w:tabs>
        <w:spacing w:after="200"/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обнаруживает выраженную потребность в общении </w:t>
      </w:r>
      <w:proofErr w:type="gramStart"/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>со</w:t>
      </w:r>
      <w:proofErr w:type="gramEnd"/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взрослыми: </w:t>
      </w:r>
      <w:r w:rsidRPr="00385AD7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проявляет интерес и полож</w:t>
      </w:r>
      <w:r w:rsidRPr="00385AD7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и</w:t>
      </w:r>
      <w:r w:rsidRPr="00385AD7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тельные эмоции в ответ на обращения взрослого, сам инициирует общение, привлекая взрослого с пом</w:t>
      </w:r>
      <w:r w:rsidRPr="00385AD7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о</w:t>
      </w:r>
      <w:r w:rsidRPr="00385AD7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щью голосовых проявлений, улыбок, движений, охотно включается в эмоциональные игры;</w:t>
      </w:r>
    </w:p>
    <w:p w:rsidR="00BA1173" w:rsidRPr="00385AD7" w:rsidRDefault="00BA1173" w:rsidP="00CA3867">
      <w:pPr>
        <w:numPr>
          <w:ilvl w:val="0"/>
          <w:numId w:val="13"/>
        </w:numPr>
        <w:tabs>
          <w:tab w:val="left" w:pos="567"/>
        </w:tabs>
        <w:spacing w:after="200"/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проявляет</w:t>
      </w:r>
      <w:r w:rsidRPr="00385AD7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поисковую и познавательную активность по отношению к предметному окружению: с интересом рассматривает игрушки и другие предметы, следит за их перемещением, прислушивается к издаваемым ими звукам, радуется, стремится взять игрушку в руки, обследовать ее. </w:t>
      </w:r>
    </w:p>
    <w:p w:rsidR="00BA1173" w:rsidRPr="00385AD7" w:rsidRDefault="00BA1173" w:rsidP="00BA1173">
      <w:pPr>
        <w:tabs>
          <w:tab w:val="left" w:pos="567"/>
        </w:tabs>
        <w:ind w:firstLine="567"/>
        <w:contextualSpacing/>
        <w:jc w:val="both"/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</w:pPr>
      <w:r w:rsidRPr="00385AD7"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>К концу первого года жизни ребенок:</w:t>
      </w:r>
    </w:p>
    <w:p w:rsidR="00BA1173" w:rsidRPr="00385AD7" w:rsidRDefault="00BA1173" w:rsidP="00CA3867">
      <w:pPr>
        <w:numPr>
          <w:ilvl w:val="0"/>
          <w:numId w:val="14"/>
        </w:numPr>
        <w:tabs>
          <w:tab w:val="left" w:pos="567"/>
        </w:tabs>
        <w:spacing w:after="200"/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385AD7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активно проявляет потребность в эмоциональном общении, поиске разнообразных впечатлений, чувствительность к эмоциям и смыслам слов взрослых, избирательное отношение к близким и посторо</w:t>
      </w:r>
      <w:r w:rsidRPr="00385AD7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н</w:t>
      </w:r>
      <w:r w:rsidRPr="00385AD7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ним людям;</w:t>
      </w:r>
    </w:p>
    <w:p w:rsidR="00BA1173" w:rsidRPr="00385AD7" w:rsidRDefault="00BA1173" w:rsidP="00CA3867">
      <w:pPr>
        <w:numPr>
          <w:ilvl w:val="0"/>
          <w:numId w:val="14"/>
        </w:numPr>
        <w:tabs>
          <w:tab w:val="left" w:pos="567"/>
        </w:tabs>
        <w:spacing w:after="200"/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385AD7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активно обследует разнообразные предметы, интересуется и манипулирует ими, пытается по</w:t>
      </w:r>
      <w:r w:rsidRPr="00385AD7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д</w:t>
      </w:r>
      <w:r w:rsidRPr="00385AD7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ражать действиям взрослых; проявляет инициативу и настойчивость в желании получить ту или иную игрушку и действовать с ней по своему усмотрению;</w:t>
      </w:r>
    </w:p>
    <w:p w:rsidR="00BA1173" w:rsidRPr="00385AD7" w:rsidRDefault="00BA1173" w:rsidP="00CA3867">
      <w:pPr>
        <w:numPr>
          <w:ilvl w:val="0"/>
          <w:numId w:val="14"/>
        </w:numPr>
        <w:tabs>
          <w:tab w:val="left" w:pos="567"/>
        </w:tabs>
        <w:spacing w:after="200"/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385AD7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во взаимодействии </w:t>
      </w:r>
      <w:proofErr w:type="gramStart"/>
      <w:r w:rsidRPr="00385AD7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со</w:t>
      </w:r>
      <w:proofErr w:type="gramEnd"/>
      <w:r w:rsidRPr="00385AD7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взрослым пользуется разнообразными средствами общения: мимикой, ж</w:t>
      </w:r>
      <w:r w:rsidRPr="00385AD7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е</w:t>
      </w:r>
      <w:r w:rsidRPr="00385AD7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стами, голосовыми проявлениями (лепечет, произносит первые слова); стремится привлечь взрослого к совместным действиям с предметами; различает поощрение и порицание взрослыми своих действий;</w:t>
      </w:r>
    </w:p>
    <w:p w:rsidR="00BA1173" w:rsidRPr="00385AD7" w:rsidRDefault="00BA1173" w:rsidP="00CA3867">
      <w:pPr>
        <w:numPr>
          <w:ilvl w:val="0"/>
          <w:numId w:val="14"/>
        </w:numPr>
        <w:tabs>
          <w:tab w:val="left" w:pos="567"/>
        </w:tabs>
        <w:spacing w:after="200"/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385AD7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охотно слушает детские стишки, песенки, игру на музыкальных инструментах, рассматривает картинки, узнает, что на них изображено, по просьбе взрослого может показать названный предмет; п</w:t>
      </w:r>
      <w:r w:rsidRPr="00385AD7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ы</w:t>
      </w:r>
      <w:r w:rsidRPr="00385AD7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тается сам использовать мелки и карандаши; </w:t>
      </w:r>
    </w:p>
    <w:p w:rsidR="00BA1173" w:rsidRPr="00385AD7" w:rsidRDefault="00BA1173" w:rsidP="00CA3867">
      <w:pPr>
        <w:numPr>
          <w:ilvl w:val="0"/>
          <w:numId w:val="14"/>
        </w:numPr>
        <w:tabs>
          <w:tab w:val="left" w:pos="567"/>
        </w:tabs>
        <w:spacing w:after="200"/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385AD7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стремится проявлять самостоятельность при овладении навыками самообслуживания (есть ло</w:t>
      </w:r>
      <w:r w:rsidRPr="00385AD7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ж</w:t>
      </w:r>
      <w:r w:rsidRPr="00385AD7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кой, пить из чашки и пр.);</w:t>
      </w:r>
    </w:p>
    <w:p w:rsidR="00BA1173" w:rsidRPr="00385AD7" w:rsidRDefault="00BA1173" w:rsidP="00CA3867">
      <w:pPr>
        <w:numPr>
          <w:ilvl w:val="0"/>
          <w:numId w:val="14"/>
        </w:numPr>
        <w:tabs>
          <w:tab w:val="left" w:pos="567"/>
        </w:tabs>
        <w:spacing w:after="200"/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385AD7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проявляет двигательную активность: свободно изменяет позу, сидит, ползает, встает на ножки, переступает ногами, ходит самостоятельно или при поддержке взрослых. </w:t>
      </w:r>
    </w:p>
    <w:p w:rsidR="00BA1173" w:rsidRPr="00385AD7" w:rsidRDefault="00BA1173" w:rsidP="00BA1173">
      <w:pPr>
        <w:keepNext/>
        <w:widowControl w:val="0"/>
        <w:tabs>
          <w:tab w:val="left" w:pos="567"/>
        </w:tabs>
        <w:suppressAutoHyphens/>
        <w:ind w:firstLine="567"/>
        <w:outlineLvl w:val="2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bookmarkStart w:id="14" w:name="_Toc420597612"/>
      <w:bookmarkStart w:id="15" w:name="_Toc420598531"/>
      <w:bookmarkStart w:id="16" w:name="_Toc422496174"/>
    </w:p>
    <w:p w:rsidR="00BA1173" w:rsidRPr="00385AD7" w:rsidRDefault="00BA1173" w:rsidP="00BA1173">
      <w:pPr>
        <w:keepNext/>
        <w:widowControl w:val="0"/>
        <w:tabs>
          <w:tab w:val="left" w:pos="567"/>
        </w:tabs>
        <w:suppressAutoHyphens/>
        <w:ind w:firstLine="567"/>
        <w:jc w:val="center"/>
        <w:outlineLvl w:val="2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385AD7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Целевые ориентиры в раннем возрасте</w:t>
      </w:r>
      <w:bookmarkEnd w:id="14"/>
      <w:bookmarkEnd w:id="15"/>
      <w:bookmarkEnd w:id="16"/>
    </w:p>
    <w:p w:rsidR="00BA1173" w:rsidRPr="00385AD7" w:rsidRDefault="00BA1173" w:rsidP="00BA1173">
      <w:pPr>
        <w:keepNext/>
        <w:widowControl w:val="0"/>
        <w:tabs>
          <w:tab w:val="left" w:pos="567"/>
        </w:tabs>
        <w:suppressAutoHyphens/>
        <w:ind w:firstLine="567"/>
        <w:jc w:val="center"/>
        <w:outlineLvl w:val="2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:rsidR="00BA1173" w:rsidRPr="00385AD7" w:rsidRDefault="00BA1173" w:rsidP="00BA1173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85AD7"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К трем годам ребенок</w:t>
      </w: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>:</w:t>
      </w:r>
    </w:p>
    <w:p w:rsidR="00BA1173" w:rsidRPr="00385AD7" w:rsidRDefault="00BA1173" w:rsidP="00CA3867">
      <w:pPr>
        <w:numPr>
          <w:ilvl w:val="0"/>
          <w:numId w:val="15"/>
        </w:numPr>
        <w:tabs>
          <w:tab w:val="left" w:pos="567"/>
        </w:tabs>
        <w:spacing w:after="200"/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385AD7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интересуется окружающими предметами, активно действует с ними, исследует их свойства, эк</w:t>
      </w:r>
      <w:r w:rsidRPr="00385AD7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с</w:t>
      </w:r>
      <w:r w:rsidRPr="00385AD7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периментирует.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Проявляет настойчивость в достижении результата своих действий; </w:t>
      </w:r>
    </w:p>
    <w:p w:rsidR="00BA1173" w:rsidRPr="00385AD7" w:rsidRDefault="00BA1173" w:rsidP="00CA3867">
      <w:pPr>
        <w:numPr>
          <w:ilvl w:val="0"/>
          <w:numId w:val="15"/>
        </w:numPr>
        <w:tabs>
          <w:tab w:val="left" w:pos="567"/>
        </w:tabs>
        <w:spacing w:after="200"/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385AD7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стремится к общению и воспринимает смыслы в различных ситуациях общения </w:t>
      </w:r>
      <w:proofErr w:type="gramStart"/>
      <w:r w:rsidRPr="00385AD7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со</w:t>
      </w:r>
      <w:proofErr w:type="gramEnd"/>
      <w:r w:rsidRPr="00385AD7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взрослыми, активно подражает им в движениях и действиях, умеет действовать согласованно; </w:t>
      </w:r>
    </w:p>
    <w:p w:rsidR="00BA1173" w:rsidRPr="00385AD7" w:rsidRDefault="00BA1173" w:rsidP="00CA3867">
      <w:pPr>
        <w:numPr>
          <w:ilvl w:val="0"/>
          <w:numId w:val="15"/>
        </w:numPr>
        <w:tabs>
          <w:tab w:val="left" w:pos="567"/>
        </w:tabs>
        <w:spacing w:after="200"/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385AD7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владеет активной и пассивной речью: понимает речь взрослых, может обращаться с вопросами и просьбами, знает названия окружающих предметов и игрушек;</w:t>
      </w:r>
    </w:p>
    <w:p w:rsidR="00BA1173" w:rsidRPr="005C69BD" w:rsidRDefault="00BA1173" w:rsidP="00CA3867">
      <w:pPr>
        <w:numPr>
          <w:ilvl w:val="0"/>
          <w:numId w:val="15"/>
        </w:numPr>
        <w:tabs>
          <w:tab w:val="left" w:pos="567"/>
        </w:tabs>
        <w:spacing w:after="200"/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5C69BD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проявляет интерес к сверстникам; наблюдает за их действиями и подражает им.  Взаимодействие с ровесниками окрашено яркими эмоциями; </w:t>
      </w:r>
    </w:p>
    <w:p w:rsidR="00BA1173" w:rsidRPr="005C69BD" w:rsidRDefault="00BA1173" w:rsidP="00CA3867">
      <w:pPr>
        <w:numPr>
          <w:ilvl w:val="0"/>
          <w:numId w:val="15"/>
        </w:numPr>
        <w:tabs>
          <w:tab w:val="left" w:pos="567"/>
        </w:tabs>
        <w:spacing w:after="200"/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5C69BD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в короткой игре воспроизводит действия взрослого, впервые осуществляя игровые замещения;</w:t>
      </w:r>
    </w:p>
    <w:p w:rsidR="00BA1173" w:rsidRPr="005C69BD" w:rsidRDefault="00BA1173" w:rsidP="00CA3867">
      <w:pPr>
        <w:numPr>
          <w:ilvl w:val="0"/>
          <w:numId w:val="15"/>
        </w:numPr>
        <w:tabs>
          <w:tab w:val="left" w:pos="567"/>
        </w:tabs>
        <w:spacing w:after="200"/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5C69BD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проявляет самостоятельность в бытовых и игровых действиях. Владеет простейшими навыками самообслуживания; </w:t>
      </w:r>
    </w:p>
    <w:p w:rsidR="00BA1173" w:rsidRPr="005C69BD" w:rsidRDefault="00BA1173" w:rsidP="00CA3867">
      <w:pPr>
        <w:numPr>
          <w:ilvl w:val="0"/>
          <w:numId w:val="15"/>
        </w:numPr>
        <w:tabs>
          <w:tab w:val="left" w:pos="567"/>
        </w:tabs>
        <w:spacing w:after="200"/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5C69BD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любит слушать стихи, песни, короткие сказки, рассматривать картинки, двигаться под музыку. Проявляет живой эмоциональный отклик на эстетические впечатления. Охотно включается в проду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к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тивные виды деятельности (изобразительную деятельность, конструирование и др.);</w:t>
      </w:r>
    </w:p>
    <w:p w:rsidR="00BA1173" w:rsidRPr="005C69BD" w:rsidRDefault="00BA1173" w:rsidP="00CA3867">
      <w:pPr>
        <w:numPr>
          <w:ilvl w:val="0"/>
          <w:numId w:val="15"/>
        </w:numPr>
        <w:tabs>
          <w:tab w:val="left" w:pos="567"/>
        </w:tabs>
        <w:spacing w:after="200"/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5C69BD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с удовольствием двигается – ходит, бегает в разных направлениях, стремится осваивать различные виды движения (подпрыгивание, лазанье, перешагивание и пр.).</w:t>
      </w:r>
    </w:p>
    <w:p w:rsidR="00BA1173" w:rsidRPr="005C69BD" w:rsidRDefault="00BA1173" w:rsidP="00BA1173">
      <w:pPr>
        <w:keepNext/>
        <w:widowControl w:val="0"/>
        <w:tabs>
          <w:tab w:val="left" w:pos="567"/>
        </w:tabs>
        <w:suppressAutoHyphens/>
        <w:ind w:firstLine="567"/>
        <w:outlineLvl w:val="2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bookmarkStart w:id="17" w:name="_Toc420597613"/>
      <w:bookmarkStart w:id="18" w:name="_Toc420598532"/>
      <w:bookmarkStart w:id="19" w:name="_Toc422496175"/>
    </w:p>
    <w:p w:rsidR="00BA1173" w:rsidRPr="005C69BD" w:rsidRDefault="00BA1173" w:rsidP="00BA1173">
      <w:pPr>
        <w:keepNext/>
        <w:widowControl w:val="0"/>
        <w:tabs>
          <w:tab w:val="left" w:pos="567"/>
        </w:tabs>
        <w:suppressAutoHyphens/>
        <w:ind w:firstLine="567"/>
        <w:jc w:val="center"/>
        <w:outlineLvl w:val="2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5C69BD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Целевые ориентиры на этапе завершения освоения Программы</w:t>
      </w:r>
      <w:bookmarkEnd w:id="17"/>
      <w:bookmarkEnd w:id="18"/>
      <w:bookmarkEnd w:id="19"/>
    </w:p>
    <w:p w:rsidR="00BA1173" w:rsidRPr="005C69BD" w:rsidRDefault="00BA1173" w:rsidP="00BA1173">
      <w:pPr>
        <w:keepNext/>
        <w:widowControl w:val="0"/>
        <w:tabs>
          <w:tab w:val="left" w:pos="567"/>
        </w:tabs>
        <w:suppressAutoHyphens/>
        <w:ind w:firstLine="567"/>
        <w:outlineLvl w:val="2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:rsidR="00BA1173" w:rsidRPr="005C69BD" w:rsidRDefault="00BA1173" w:rsidP="00BA1173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i/>
          <w:color w:val="auto"/>
          <w:sz w:val="22"/>
          <w:szCs w:val="22"/>
        </w:rPr>
      </w:pPr>
      <w:r w:rsidRPr="005C69BD"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К семи годам:</w:t>
      </w:r>
    </w:p>
    <w:p w:rsidR="00BA1173" w:rsidRPr="00385AD7" w:rsidRDefault="00BA1173" w:rsidP="00CA3867">
      <w:pPr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after="200"/>
        <w:ind w:left="0"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</w:rPr>
      </w:pPr>
      <w:r w:rsidRPr="00385AD7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ребенок овладевает основными культурными способами деятельности, проявляет </w:t>
      </w:r>
      <w:r w:rsidRPr="00385AD7">
        <w:rPr>
          <w:rFonts w:ascii="Times New Roman" w:eastAsia="Calibri" w:hAnsi="Times New Roman" w:cs="Times New Roman"/>
          <w:bCs/>
          <w:iCs/>
          <w:color w:val="auto"/>
          <w:sz w:val="22"/>
          <w:szCs w:val="22"/>
        </w:rPr>
        <w:t xml:space="preserve">инициативу </w:t>
      </w:r>
      <w:r w:rsidRPr="00385AD7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и </w:t>
      </w:r>
      <w:r w:rsidRPr="00385AD7">
        <w:rPr>
          <w:rFonts w:ascii="Times New Roman" w:eastAsia="Calibri" w:hAnsi="Times New Roman" w:cs="Times New Roman"/>
          <w:bCs/>
          <w:iCs/>
          <w:color w:val="auto"/>
          <w:sz w:val="22"/>
          <w:szCs w:val="22"/>
        </w:rPr>
        <w:t xml:space="preserve">самостоятельность </w:t>
      </w:r>
      <w:r w:rsidRPr="00385AD7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в игре, общении, конструировании и других видах детской активности. Способен </w:t>
      </w:r>
      <w:r w:rsidRPr="00385AD7">
        <w:rPr>
          <w:rFonts w:ascii="Times New Roman" w:eastAsia="Calibri" w:hAnsi="Times New Roman" w:cs="Times New Roman"/>
          <w:bCs/>
          <w:iCs/>
          <w:color w:val="auto"/>
          <w:sz w:val="22"/>
          <w:szCs w:val="22"/>
        </w:rPr>
        <w:t>в</w:t>
      </w:r>
      <w:r w:rsidRPr="00385AD7">
        <w:rPr>
          <w:rFonts w:ascii="Times New Roman" w:eastAsia="Calibri" w:hAnsi="Times New Roman" w:cs="Times New Roman"/>
          <w:bCs/>
          <w:iCs/>
          <w:color w:val="auto"/>
          <w:sz w:val="22"/>
          <w:szCs w:val="22"/>
        </w:rPr>
        <w:t>ы</w:t>
      </w:r>
      <w:r w:rsidRPr="00385AD7">
        <w:rPr>
          <w:rFonts w:ascii="Times New Roman" w:eastAsia="Calibri" w:hAnsi="Times New Roman" w:cs="Times New Roman"/>
          <w:bCs/>
          <w:iCs/>
          <w:color w:val="auto"/>
          <w:sz w:val="22"/>
          <w:szCs w:val="22"/>
        </w:rPr>
        <w:t xml:space="preserve">бирать </w:t>
      </w:r>
      <w:r w:rsidRPr="00385AD7">
        <w:rPr>
          <w:rFonts w:ascii="Times New Roman" w:eastAsia="Calibri" w:hAnsi="Times New Roman" w:cs="Times New Roman"/>
          <w:color w:val="auto"/>
          <w:sz w:val="22"/>
          <w:szCs w:val="22"/>
        </w:rPr>
        <w:t>себе род занятий, участников по совместной деятельности;</w:t>
      </w:r>
    </w:p>
    <w:p w:rsidR="00BA1173" w:rsidRPr="00385AD7" w:rsidRDefault="00BA1173" w:rsidP="00CA3867">
      <w:pPr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after="200"/>
        <w:ind w:left="0"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</w:rPr>
      </w:pPr>
      <w:r w:rsidRPr="00385AD7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р</w:t>
      </w:r>
      <w:r w:rsidRPr="00385AD7">
        <w:rPr>
          <w:rFonts w:ascii="Times New Roman" w:eastAsia="Calibri" w:hAnsi="Times New Roman" w:cs="Times New Roman"/>
          <w:bCs/>
          <w:iCs/>
          <w:color w:val="auto"/>
          <w:sz w:val="22"/>
          <w:szCs w:val="22"/>
        </w:rPr>
        <w:t xml:space="preserve">ебенок положительно относится </w:t>
      </w:r>
      <w:r w:rsidRPr="00385AD7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к миру, другим людям и самому себе, обладает </w:t>
      </w:r>
      <w:r w:rsidRPr="00385AD7">
        <w:rPr>
          <w:rFonts w:ascii="Times New Roman" w:eastAsia="Calibri" w:hAnsi="Times New Roman" w:cs="Times New Roman"/>
          <w:bCs/>
          <w:iCs/>
          <w:color w:val="auto"/>
          <w:sz w:val="22"/>
          <w:szCs w:val="22"/>
        </w:rPr>
        <w:t>чувством со</w:t>
      </w:r>
      <w:r w:rsidRPr="00385AD7">
        <w:rPr>
          <w:rFonts w:ascii="Times New Roman" w:eastAsia="Calibri" w:hAnsi="Times New Roman" w:cs="Times New Roman"/>
          <w:bCs/>
          <w:iCs/>
          <w:color w:val="auto"/>
          <w:sz w:val="22"/>
          <w:szCs w:val="22"/>
        </w:rPr>
        <w:t>б</w:t>
      </w:r>
      <w:r w:rsidRPr="00385AD7">
        <w:rPr>
          <w:rFonts w:ascii="Times New Roman" w:eastAsia="Calibri" w:hAnsi="Times New Roman" w:cs="Times New Roman"/>
          <w:bCs/>
          <w:iCs/>
          <w:color w:val="auto"/>
          <w:sz w:val="22"/>
          <w:szCs w:val="22"/>
        </w:rPr>
        <w:t xml:space="preserve">ственного достоинства. </w:t>
      </w:r>
      <w:r w:rsidRPr="00385AD7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Активно </w:t>
      </w:r>
      <w:r w:rsidRPr="00385AD7">
        <w:rPr>
          <w:rFonts w:ascii="Times New Roman" w:eastAsia="Calibri" w:hAnsi="Times New Roman" w:cs="Times New Roman"/>
          <w:bCs/>
          <w:iCs/>
          <w:color w:val="auto"/>
          <w:sz w:val="22"/>
          <w:szCs w:val="22"/>
        </w:rPr>
        <w:t xml:space="preserve">взаимодействует со сверстниками и взрослыми, </w:t>
      </w:r>
      <w:r w:rsidRPr="00385AD7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участвует в совместных играх. </w:t>
      </w:r>
      <w:proofErr w:type="gramStart"/>
      <w:r w:rsidRPr="00385AD7">
        <w:rPr>
          <w:rFonts w:ascii="Times New Roman" w:eastAsia="Calibri" w:hAnsi="Times New Roman" w:cs="Times New Roman"/>
          <w:color w:val="auto"/>
          <w:sz w:val="22"/>
          <w:szCs w:val="22"/>
        </w:rPr>
        <w:t>Способен договариваться, учитывать интересы и чувства других, сопереживать неудачам и рад</w:t>
      </w:r>
      <w:r w:rsidRPr="00385AD7">
        <w:rPr>
          <w:rFonts w:ascii="Times New Roman" w:eastAsia="Calibri" w:hAnsi="Times New Roman" w:cs="Times New Roman"/>
          <w:color w:val="auto"/>
          <w:sz w:val="22"/>
          <w:szCs w:val="22"/>
        </w:rPr>
        <w:t>о</w:t>
      </w:r>
      <w:r w:rsidRPr="00385AD7">
        <w:rPr>
          <w:rFonts w:ascii="Times New Roman" w:eastAsia="Calibri" w:hAnsi="Times New Roman" w:cs="Times New Roman"/>
          <w:color w:val="auto"/>
          <w:sz w:val="22"/>
          <w:szCs w:val="22"/>
        </w:rPr>
        <w:t>ваться успехам других, адекватно проявляет свои чувства, в том числе чувство веры в себя, старается разрешать конфликты;</w:t>
      </w:r>
      <w:proofErr w:type="gramEnd"/>
    </w:p>
    <w:p w:rsidR="00BA1173" w:rsidRPr="00385AD7" w:rsidRDefault="00BA1173" w:rsidP="00CA3867">
      <w:pPr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after="200"/>
        <w:ind w:left="0"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</w:rPr>
      </w:pPr>
      <w:r w:rsidRPr="00385AD7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ребенок обладает </w:t>
      </w:r>
      <w:r w:rsidRPr="00385AD7">
        <w:rPr>
          <w:rFonts w:ascii="Times New Roman" w:eastAsia="Calibri" w:hAnsi="Times New Roman" w:cs="Times New Roman"/>
          <w:bCs/>
          <w:iCs/>
          <w:color w:val="auto"/>
          <w:sz w:val="22"/>
          <w:szCs w:val="22"/>
        </w:rPr>
        <w:t xml:space="preserve">воображением, </w:t>
      </w:r>
      <w:r w:rsidRPr="00385AD7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которое реализуется в разных видах деятельности и прежде всего в </w:t>
      </w:r>
      <w:r w:rsidRPr="00385AD7">
        <w:rPr>
          <w:rFonts w:ascii="Times New Roman" w:eastAsia="Calibri" w:hAnsi="Times New Roman" w:cs="Times New Roman"/>
          <w:bCs/>
          <w:iCs/>
          <w:color w:val="auto"/>
          <w:sz w:val="22"/>
          <w:szCs w:val="22"/>
        </w:rPr>
        <w:t xml:space="preserve">игре. </w:t>
      </w:r>
      <w:r w:rsidRPr="00385AD7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Ребенок владеет разными формами и видами игры, различает условную и реальную ситуации, следует игровым правилам; </w:t>
      </w:r>
    </w:p>
    <w:p w:rsidR="00BA1173" w:rsidRPr="00385AD7" w:rsidRDefault="00BA1173" w:rsidP="00CA3867">
      <w:pPr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after="200"/>
        <w:ind w:left="0"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</w:rPr>
      </w:pPr>
      <w:r w:rsidRPr="00385AD7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ребенок достаточно хорошо владеет устной речью, может высказывать свои мысли и желания,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BA1173" w:rsidRPr="00385AD7" w:rsidRDefault="00BA1173" w:rsidP="00CA3867">
      <w:pPr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after="200"/>
        <w:ind w:left="0"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</w:rPr>
      </w:pPr>
      <w:r w:rsidRPr="00385AD7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у ребенка развита крупная и мелкая моторика. Он подвижен, вынослив, владеет основными пр</w:t>
      </w:r>
      <w:r w:rsidRPr="00385AD7">
        <w:rPr>
          <w:rFonts w:ascii="Times New Roman" w:eastAsia="Calibri" w:hAnsi="Times New Roman" w:cs="Times New Roman"/>
          <w:color w:val="auto"/>
          <w:sz w:val="22"/>
          <w:szCs w:val="22"/>
        </w:rPr>
        <w:t>о</w:t>
      </w:r>
      <w:r w:rsidRPr="00385AD7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извольными движениями, может контролировать свои движения и управлять ими; </w:t>
      </w:r>
    </w:p>
    <w:p w:rsidR="00BA1173" w:rsidRPr="00385AD7" w:rsidRDefault="00BA1173" w:rsidP="00CA3867">
      <w:pPr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after="200"/>
        <w:ind w:left="0"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</w:rPr>
      </w:pPr>
      <w:r w:rsidRPr="00385AD7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385AD7">
        <w:rPr>
          <w:rFonts w:ascii="Times New Roman" w:eastAsia="Calibri" w:hAnsi="Times New Roman" w:cs="Times New Roman"/>
          <w:color w:val="auto"/>
          <w:sz w:val="22"/>
          <w:szCs w:val="22"/>
        </w:rPr>
        <w:t>со</w:t>
      </w:r>
      <w:proofErr w:type="gramEnd"/>
      <w:r w:rsidRPr="00385AD7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взрослыми и сверстниками, может соблюдать правила безопасного поведения и личной гигиены; </w:t>
      </w:r>
    </w:p>
    <w:p w:rsidR="00BA1173" w:rsidRPr="00385AD7" w:rsidRDefault="00BA1173" w:rsidP="00CA3867">
      <w:pPr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after="200"/>
        <w:ind w:left="0"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</w:rPr>
      </w:pPr>
      <w:r w:rsidRPr="00385AD7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ребенок проявляет </w:t>
      </w:r>
      <w:r w:rsidRPr="00385AD7">
        <w:rPr>
          <w:rFonts w:ascii="Times New Roman" w:eastAsia="Calibri" w:hAnsi="Times New Roman" w:cs="Times New Roman"/>
          <w:bCs/>
          <w:iCs/>
          <w:color w:val="auto"/>
          <w:sz w:val="22"/>
          <w:szCs w:val="22"/>
        </w:rPr>
        <w:t xml:space="preserve">любознательность, </w:t>
      </w:r>
      <w:r w:rsidRPr="00385AD7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людей. Склонен </w:t>
      </w:r>
      <w:r w:rsidRPr="00385AD7">
        <w:rPr>
          <w:rFonts w:ascii="Times New Roman" w:eastAsia="Calibri" w:hAnsi="Times New Roman" w:cs="Times New Roman"/>
          <w:bCs/>
          <w:iCs/>
          <w:color w:val="auto"/>
          <w:sz w:val="22"/>
          <w:szCs w:val="22"/>
        </w:rPr>
        <w:t xml:space="preserve">наблюдать, экспериментировать, </w:t>
      </w:r>
      <w:r w:rsidRPr="00385AD7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строить смысловую картину окружающей реальности, обладает начальными знаниями о себе, о природном и социальном мире, в котором он живет.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 </w:t>
      </w:r>
      <w:proofErr w:type="gramStart"/>
      <w:r w:rsidRPr="00385AD7">
        <w:rPr>
          <w:rFonts w:ascii="Times New Roman" w:eastAsia="Calibri" w:hAnsi="Times New Roman" w:cs="Times New Roman"/>
          <w:bCs/>
          <w:iCs/>
          <w:color w:val="auto"/>
          <w:sz w:val="22"/>
          <w:szCs w:val="22"/>
        </w:rPr>
        <w:t>Способен</w:t>
      </w:r>
      <w:proofErr w:type="gramEnd"/>
      <w:r w:rsidRPr="00385AD7">
        <w:rPr>
          <w:rFonts w:ascii="Times New Roman" w:eastAsia="Calibri" w:hAnsi="Times New Roman" w:cs="Times New Roman"/>
          <w:bCs/>
          <w:iCs/>
          <w:color w:val="auto"/>
          <w:sz w:val="22"/>
          <w:szCs w:val="22"/>
        </w:rPr>
        <w:t xml:space="preserve"> к принятию собственных решений</w:t>
      </w:r>
      <w:r w:rsidRPr="00385AD7">
        <w:rPr>
          <w:rFonts w:ascii="Times New Roman" w:eastAsia="Calibri" w:hAnsi="Times New Roman" w:cs="Times New Roman"/>
          <w:color w:val="auto"/>
          <w:sz w:val="22"/>
          <w:szCs w:val="22"/>
        </w:rPr>
        <w:t>, опираясь на свои знания и умения в различных видах деятельности.</w:t>
      </w:r>
    </w:p>
    <w:p w:rsidR="00BA1173" w:rsidRPr="00385AD7" w:rsidRDefault="00BA1173" w:rsidP="00BA1173">
      <w:pPr>
        <w:tabs>
          <w:tab w:val="left" w:pos="360"/>
          <w:tab w:val="left" w:pos="567"/>
          <w:tab w:val="left" w:pos="9540"/>
          <w:tab w:val="left" w:pos="9999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>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</w:t>
      </w: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>з</w:t>
      </w: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>личий в условиях жизни и индивидуальных особенностей развития конкретного ребенка.</w:t>
      </w:r>
    </w:p>
    <w:p w:rsidR="00BA1173" w:rsidRPr="00385AD7" w:rsidRDefault="00BA1173" w:rsidP="00BA1173">
      <w:pPr>
        <w:tabs>
          <w:tab w:val="left" w:pos="360"/>
          <w:tab w:val="left" w:pos="567"/>
          <w:tab w:val="left" w:pos="9540"/>
          <w:tab w:val="left" w:pos="9999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Программа строится на основе общих </w:t>
      </w:r>
      <w:proofErr w:type="gramStart"/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>закономерностей развития личности детей дошкольного во</w:t>
      </w: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>з</w:t>
      </w: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>раста</w:t>
      </w:r>
      <w:proofErr w:type="gramEnd"/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с учетом сенситивных периодов в развитии.</w:t>
      </w:r>
    </w:p>
    <w:p w:rsidR="00BA1173" w:rsidRPr="00385AD7" w:rsidRDefault="00BA1173" w:rsidP="00BA1173">
      <w:pPr>
        <w:tabs>
          <w:tab w:val="left" w:pos="360"/>
          <w:tab w:val="left" w:pos="567"/>
          <w:tab w:val="left" w:pos="9540"/>
          <w:tab w:val="left" w:pos="9999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>Дети с различными недостатками в физическом и/или психическом развитии могут иметь кач</w:t>
      </w: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>е</w:t>
      </w: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>ственно неоднородные уровни речевого, познавательного и социального развития личности. Поэтому ц</w:t>
      </w: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>е</w:t>
      </w: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>левые ориентиры основной образовательной программы Организации, реализуемой с участием детей с ограниченными возможностями здоровья (далее - ОВЗ), должны учитывать не только возраст ребенка, но и уровень развития его личности, степень выраженности различных нарушений, а также индивидуал</w:t>
      </w: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>ь</w:t>
      </w:r>
      <w:r w:rsidRPr="00385AD7">
        <w:rPr>
          <w:rFonts w:ascii="Times New Roman" w:eastAsia="Times New Roman" w:hAnsi="Times New Roman" w:cs="Times New Roman"/>
          <w:color w:val="auto"/>
          <w:sz w:val="22"/>
          <w:szCs w:val="22"/>
        </w:rPr>
        <w:t>но-типологические особенности развития ребенка.</w:t>
      </w:r>
    </w:p>
    <w:p w:rsidR="00967D31" w:rsidRPr="00385AD7" w:rsidRDefault="00967D31" w:rsidP="00BA1173">
      <w:pPr>
        <w:pStyle w:val="a5"/>
        <w:tabs>
          <w:tab w:val="left" w:pos="-284"/>
        </w:tabs>
        <w:spacing w:before="0" w:after="0" w:line="240" w:lineRule="auto"/>
        <w:ind w:right="20" w:firstLine="567"/>
        <w:rPr>
          <w:i/>
          <w:sz w:val="22"/>
          <w:szCs w:val="22"/>
          <w:u w:val="single"/>
        </w:rPr>
      </w:pPr>
    </w:p>
    <w:p w:rsidR="006D656F" w:rsidRPr="00385AD7" w:rsidRDefault="006D656F" w:rsidP="006D656F">
      <w:pPr>
        <w:pStyle w:val="af3"/>
        <w:ind w:left="-284" w:firstLine="284"/>
        <w:rPr>
          <w:rFonts w:ascii="Times New Roman" w:hAnsi="Times New Roman" w:cs="Times New Roman"/>
          <w:b/>
          <w:color w:val="auto"/>
          <w:sz w:val="22"/>
          <w:szCs w:val="22"/>
        </w:rPr>
      </w:pPr>
      <w:proofErr w:type="gramStart"/>
      <w:r w:rsidRPr="00385AD7">
        <w:rPr>
          <w:rFonts w:ascii="Times New Roman" w:hAnsi="Times New Roman" w:cs="Times New Roman"/>
          <w:i/>
          <w:sz w:val="22"/>
          <w:szCs w:val="22"/>
          <w:u w:val="single"/>
        </w:rPr>
        <w:t>Подробнее о целевых ориентирах образования</w:t>
      </w:r>
      <w:r w:rsidRPr="00385AD7">
        <w:rPr>
          <w:rStyle w:val="720"/>
          <w:rFonts w:ascii="Times New Roman" w:hAnsi="Times New Roman" w:cs="Times New Roman"/>
          <w:i/>
          <w:noProof w:val="0"/>
          <w:u w:val="single"/>
        </w:rPr>
        <w:t xml:space="preserve"> </w:t>
      </w:r>
      <w:r w:rsidRPr="00385AD7">
        <w:rPr>
          <w:rFonts w:ascii="Times New Roman" w:hAnsi="Times New Roman" w:cs="Times New Roman"/>
          <w:i/>
          <w:sz w:val="22"/>
          <w:szCs w:val="22"/>
          <w:u w:val="single"/>
        </w:rPr>
        <w:t>в младенческом и раннем возрасте и о целевых ориентирах на этапе</w:t>
      </w:r>
      <w:r w:rsidRPr="00385AD7">
        <w:rPr>
          <w:rStyle w:val="720"/>
          <w:rFonts w:ascii="Times New Roman" w:hAnsi="Times New Roman" w:cs="Times New Roman"/>
          <w:bCs w:val="0"/>
          <w:i/>
          <w:noProof w:val="0"/>
          <w:u w:val="single"/>
        </w:rPr>
        <w:t xml:space="preserve"> </w:t>
      </w:r>
      <w:r w:rsidRPr="00385AD7">
        <w:rPr>
          <w:rFonts w:ascii="Times New Roman" w:hAnsi="Times New Roman" w:cs="Times New Roman"/>
          <w:i/>
          <w:sz w:val="22"/>
          <w:szCs w:val="22"/>
          <w:u w:val="single"/>
        </w:rPr>
        <w:t>завершения дошкольного образования смотрите</w:t>
      </w:r>
      <w:r w:rsidRPr="00385AD7">
        <w:rPr>
          <w:rFonts w:ascii="Times New Roman" w:hAnsi="Times New Roman" w:cs="Times New Roman"/>
          <w:b/>
          <w:sz w:val="22"/>
          <w:szCs w:val="22"/>
        </w:rPr>
        <w:t xml:space="preserve"> Примерную </w:t>
      </w:r>
      <w:r w:rsidRPr="00385AD7">
        <w:rPr>
          <w:rFonts w:ascii="Times New Roman" w:hAnsi="Times New Roman" w:cs="Times New Roman"/>
          <w:b/>
          <w:iCs/>
          <w:sz w:val="22"/>
          <w:szCs w:val="22"/>
        </w:rPr>
        <w:t>основную общеобразовательную</w:t>
      </w:r>
      <w:r w:rsidRPr="00385AD7">
        <w:rPr>
          <w:rFonts w:ascii="Times New Roman" w:hAnsi="Times New Roman" w:cs="Times New Roman"/>
          <w:b/>
          <w:sz w:val="22"/>
          <w:szCs w:val="22"/>
        </w:rPr>
        <w:t xml:space="preserve"> программу </w:t>
      </w:r>
      <w:r w:rsidRPr="00385AD7">
        <w:rPr>
          <w:rFonts w:ascii="Times New Roman" w:hAnsi="Times New Roman" w:cs="Times New Roman"/>
          <w:b/>
          <w:iCs/>
          <w:sz w:val="22"/>
          <w:szCs w:val="22"/>
        </w:rPr>
        <w:t xml:space="preserve">дошкольного образования </w:t>
      </w:r>
      <w:r w:rsidRPr="00385AD7">
        <w:rPr>
          <w:rFonts w:ascii="Times New Roman" w:hAnsi="Times New Roman" w:cs="Times New Roman"/>
          <w:b/>
          <w:sz w:val="22"/>
          <w:szCs w:val="22"/>
        </w:rPr>
        <w:t>«От рождения до школы</w:t>
      </w:r>
      <w:r w:rsidRPr="00385AD7">
        <w:rPr>
          <w:rFonts w:ascii="Times New Roman" w:hAnsi="Times New Roman" w:cs="Times New Roman"/>
          <w:b/>
          <w:iCs/>
          <w:sz w:val="22"/>
          <w:szCs w:val="22"/>
        </w:rPr>
        <w:t xml:space="preserve">», под редакцией </w:t>
      </w:r>
      <w:proofErr w:type="spellStart"/>
      <w:r w:rsidRPr="00385AD7">
        <w:rPr>
          <w:rFonts w:ascii="Times New Roman" w:hAnsi="Times New Roman" w:cs="Times New Roman"/>
          <w:b/>
          <w:iCs/>
          <w:sz w:val="22"/>
          <w:szCs w:val="22"/>
        </w:rPr>
        <w:t>Н.Е.Веракса</w:t>
      </w:r>
      <w:proofErr w:type="spellEnd"/>
      <w:r w:rsidRPr="00385AD7">
        <w:rPr>
          <w:rFonts w:ascii="Times New Roman" w:hAnsi="Times New Roman" w:cs="Times New Roman"/>
          <w:b/>
          <w:iCs/>
          <w:sz w:val="22"/>
          <w:szCs w:val="22"/>
        </w:rPr>
        <w:t xml:space="preserve">, </w:t>
      </w:r>
      <w:r w:rsidRPr="00385AD7">
        <w:rPr>
          <w:rFonts w:ascii="Times New Roman" w:hAnsi="Times New Roman" w:cs="Times New Roman"/>
          <w:iCs/>
          <w:sz w:val="22"/>
          <w:szCs w:val="22"/>
        </w:rPr>
        <w:t xml:space="preserve">М.: МОЗАИКА-СИНТЕЗ, 2014 </w:t>
      </w:r>
      <w:r w:rsidRPr="00385AD7">
        <w:rPr>
          <w:rFonts w:ascii="Times New Roman" w:hAnsi="Times New Roman" w:cs="Times New Roman"/>
          <w:sz w:val="22"/>
          <w:szCs w:val="22"/>
        </w:rPr>
        <w:t xml:space="preserve"> г., </w:t>
      </w:r>
      <w:r w:rsidRPr="00385AD7">
        <w:rPr>
          <w:rFonts w:ascii="Times New Roman" w:hAnsi="Times New Roman" w:cs="Times New Roman"/>
          <w:color w:val="auto"/>
          <w:sz w:val="22"/>
          <w:szCs w:val="22"/>
        </w:rPr>
        <w:t>а так же</w:t>
      </w:r>
      <w:r w:rsidRPr="00385AD7">
        <w:rPr>
          <w:rFonts w:ascii="Times New Roman" w:hAnsi="Times New Roman" w:cs="Times New Roman"/>
          <w:b/>
          <w:color w:val="auto"/>
          <w:sz w:val="22"/>
          <w:szCs w:val="22"/>
        </w:rPr>
        <w:t xml:space="preserve"> «Региональную програ</w:t>
      </w:r>
      <w:r w:rsidR="00D00C3E">
        <w:rPr>
          <w:rFonts w:ascii="Times New Roman" w:hAnsi="Times New Roman" w:cs="Times New Roman"/>
          <w:b/>
          <w:color w:val="auto"/>
          <w:sz w:val="22"/>
          <w:szCs w:val="22"/>
        </w:rPr>
        <w:t xml:space="preserve">мму дошкольного образования  </w:t>
      </w:r>
      <w:r w:rsidRPr="00385AD7">
        <w:rPr>
          <w:rFonts w:ascii="Times New Roman" w:hAnsi="Times New Roman" w:cs="Times New Roman"/>
          <w:b/>
          <w:color w:val="auto"/>
          <w:sz w:val="22"/>
          <w:szCs w:val="22"/>
        </w:rPr>
        <w:t xml:space="preserve"> Р.К. </w:t>
      </w:r>
      <w:proofErr w:type="spellStart"/>
      <w:r w:rsidRPr="00385AD7">
        <w:rPr>
          <w:rFonts w:ascii="Times New Roman" w:hAnsi="Times New Roman" w:cs="Times New Roman"/>
          <w:b/>
          <w:color w:val="auto"/>
          <w:sz w:val="22"/>
          <w:szCs w:val="22"/>
        </w:rPr>
        <w:t>Шаеховой</w:t>
      </w:r>
      <w:proofErr w:type="spellEnd"/>
      <w:r w:rsidRPr="00385AD7">
        <w:rPr>
          <w:rFonts w:ascii="Times New Roman" w:hAnsi="Times New Roman" w:cs="Times New Roman"/>
          <w:b/>
          <w:color w:val="auto"/>
          <w:sz w:val="22"/>
          <w:szCs w:val="22"/>
        </w:rPr>
        <w:t>, Казань, 201</w:t>
      </w:r>
      <w:r w:rsidR="00D00C3E"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 w:rsidRPr="00385AD7">
        <w:rPr>
          <w:rFonts w:ascii="Times New Roman" w:hAnsi="Times New Roman" w:cs="Times New Roman"/>
          <w:b/>
          <w:color w:val="auto"/>
          <w:sz w:val="22"/>
          <w:szCs w:val="22"/>
        </w:rPr>
        <w:t>г.</w:t>
      </w:r>
      <w:proofErr w:type="gramEnd"/>
    </w:p>
    <w:p w:rsidR="00F10D2F" w:rsidRPr="00680674" w:rsidRDefault="00F10D2F" w:rsidP="00F10D2F">
      <w:pPr>
        <w:pStyle w:val="af3"/>
        <w:ind w:firstLine="567"/>
        <w:rPr>
          <w:sz w:val="22"/>
        </w:rPr>
      </w:pPr>
    </w:p>
    <w:p w:rsidR="00E06546" w:rsidRPr="005C69BD" w:rsidRDefault="00E06546" w:rsidP="00E06546">
      <w:pPr>
        <w:pStyle w:val="a5"/>
        <w:spacing w:before="0" w:after="0" w:line="259" w:lineRule="exact"/>
        <w:ind w:right="20" w:firstLine="567"/>
        <w:jc w:val="center"/>
        <w:rPr>
          <w:color w:val="002060"/>
          <w:sz w:val="22"/>
          <w:szCs w:val="22"/>
        </w:rPr>
      </w:pPr>
      <w:r w:rsidRPr="005C69BD">
        <w:rPr>
          <w:rFonts w:eastAsia="SimSun"/>
          <w:b/>
          <w:iCs/>
          <w:kern w:val="28"/>
          <w:sz w:val="22"/>
          <w:szCs w:val="22"/>
          <w:lang w:eastAsia="hi-IN" w:bidi="hi-IN"/>
        </w:rPr>
        <w:t>1.3. Развивающее оцен</w:t>
      </w:r>
      <w:r w:rsidR="00680674" w:rsidRPr="005C69BD">
        <w:rPr>
          <w:rFonts w:eastAsia="SimSun"/>
          <w:b/>
          <w:iCs/>
          <w:kern w:val="28"/>
          <w:sz w:val="22"/>
          <w:szCs w:val="22"/>
          <w:lang w:eastAsia="hi-IN" w:bidi="hi-IN"/>
        </w:rPr>
        <w:t>и</w:t>
      </w:r>
      <w:r w:rsidR="00635FBC" w:rsidRPr="005C69BD">
        <w:rPr>
          <w:rFonts w:eastAsia="SimSun"/>
          <w:b/>
          <w:iCs/>
          <w:kern w:val="28"/>
          <w:sz w:val="22"/>
          <w:szCs w:val="22"/>
          <w:lang w:eastAsia="hi-IN" w:bidi="hi-IN"/>
        </w:rPr>
        <w:t xml:space="preserve">вание качества образовательной </w:t>
      </w:r>
      <w:r w:rsidRPr="005C69BD">
        <w:rPr>
          <w:rFonts w:eastAsia="SimSun"/>
          <w:b/>
          <w:iCs/>
          <w:kern w:val="28"/>
          <w:sz w:val="22"/>
          <w:szCs w:val="22"/>
          <w:lang w:eastAsia="hi-IN" w:bidi="hi-IN"/>
        </w:rPr>
        <w:t>деятельности по Программе</w:t>
      </w:r>
    </w:p>
    <w:bookmarkEnd w:id="13"/>
    <w:p w:rsidR="00717B82" w:rsidRPr="005C69BD" w:rsidRDefault="00717B82" w:rsidP="00717B82">
      <w:pPr>
        <w:pStyle w:val="a5"/>
        <w:spacing w:before="105" w:after="0" w:line="259" w:lineRule="exact"/>
        <w:ind w:right="20" w:firstLine="567"/>
        <w:rPr>
          <w:rFonts w:ascii="Arial Unicode MS" w:hAnsi="Arial Unicode MS" w:cs="Arial Unicode MS"/>
          <w:sz w:val="22"/>
          <w:szCs w:val="22"/>
        </w:rPr>
      </w:pPr>
      <w:r w:rsidRPr="005C69BD">
        <w:rPr>
          <w:sz w:val="22"/>
          <w:szCs w:val="22"/>
        </w:rPr>
        <w:lastRenderedPageBreak/>
        <w:t xml:space="preserve">В соответствии с ФГОС </w:t>
      </w:r>
      <w:proofErr w:type="gramStart"/>
      <w:r w:rsidRPr="005C69BD">
        <w:rPr>
          <w:sz w:val="22"/>
          <w:szCs w:val="22"/>
        </w:rPr>
        <w:t>ДО</w:t>
      </w:r>
      <w:proofErr w:type="gramEnd"/>
      <w:r w:rsidRPr="005C69BD">
        <w:rPr>
          <w:sz w:val="22"/>
          <w:szCs w:val="22"/>
        </w:rPr>
        <w:t xml:space="preserve">, </w:t>
      </w:r>
      <w:proofErr w:type="gramStart"/>
      <w:r w:rsidRPr="005C69BD">
        <w:rPr>
          <w:sz w:val="22"/>
          <w:szCs w:val="22"/>
        </w:rPr>
        <w:t>целевые</w:t>
      </w:r>
      <w:proofErr w:type="gramEnd"/>
      <w:r w:rsidRPr="005C69BD">
        <w:rPr>
          <w:sz w:val="22"/>
          <w:szCs w:val="22"/>
        </w:rPr>
        <w:t xml:space="preserve"> ориентиры не подлежат непос</w:t>
      </w:r>
      <w:r w:rsidRPr="005C69BD">
        <w:rPr>
          <w:sz w:val="22"/>
          <w:szCs w:val="22"/>
        </w:rPr>
        <w:softHyphen/>
        <w:t>редственной оценке, в том числе в виде педагогической диагностики (мони</w:t>
      </w:r>
      <w:r w:rsidRPr="005C69BD">
        <w:rPr>
          <w:sz w:val="22"/>
          <w:szCs w:val="22"/>
        </w:rPr>
        <w:softHyphen/>
        <w:t>торинга), и не являются основанием для их формального сра</w:t>
      </w:r>
      <w:r w:rsidRPr="005C69BD">
        <w:rPr>
          <w:sz w:val="22"/>
          <w:szCs w:val="22"/>
        </w:rPr>
        <w:t>в</w:t>
      </w:r>
      <w:r w:rsidRPr="005C69BD">
        <w:rPr>
          <w:sz w:val="22"/>
          <w:szCs w:val="22"/>
        </w:rPr>
        <w:t>нения с реаль</w:t>
      </w:r>
      <w:r w:rsidRPr="005C69BD">
        <w:rPr>
          <w:sz w:val="22"/>
          <w:szCs w:val="22"/>
        </w:rPr>
        <w:softHyphen/>
        <w:t xml:space="preserve">ными достижениями детей. Они не являются основой объективной оценки </w:t>
      </w:r>
      <w:proofErr w:type="gramStart"/>
      <w:r w:rsidRPr="005C69BD">
        <w:rPr>
          <w:sz w:val="22"/>
          <w:szCs w:val="22"/>
        </w:rPr>
        <w:t>соответствия</w:t>
      </w:r>
      <w:proofErr w:type="gramEnd"/>
      <w:r w:rsidRPr="005C69BD">
        <w:rPr>
          <w:sz w:val="22"/>
          <w:szCs w:val="22"/>
        </w:rPr>
        <w:t xml:space="preserve">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 аттестации воспитанников.</w:t>
      </w:r>
    </w:p>
    <w:p w:rsidR="00680674" w:rsidRPr="005C69BD" w:rsidRDefault="00680674" w:rsidP="00E06546">
      <w:pPr>
        <w:tabs>
          <w:tab w:val="left" w:pos="360"/>
          <w:tab w:val="left" w:pos="567"/>
          <w:tab w:val="left" w:pos="9540"/>
          <w:tab w:val="left" w:pos="9999"/>
        </w:tabs>
        <w:ind w:firstLine="567"/>
        <w:jc w:val="both"/>
        <w:rPr>
          <w:rFonts w:ascii="Times New Roman" w:eastAsia="SimSun" w:hAnsi="Times New Roman" w:cs="Times New Roman"/>
          <w:color w:val="auto"/>
          <w:sz w:val="22"/>
          <w:szCs w:val="22"/>
          <w:lang w:eastAsia="en-US"/>
        </w:rPr>
      </w:pPr>
      <w:bookmarkStart w:id="20" w:name="bookmark34"/>
      <w:proofErr w:type="gramStart"/>
      <w:r w:rsidRPr="005C69BD">
        <w:rPr>
          <w:rFonts w:ascii="Times New Roman" w:eastAsia="SimSun" w:hAnsi="Times New Roman" w:cs="Times New Roman"/>
          <w:color w:val="auto"/>
          <w:sz w:val="22"/>
          <w:szCs w:val="22"/>
          <w:lang w:eastAsia="en-US"/>
        </w:rPr>
        <w:t>Система оценки образовательной деятельности, предусмотренная Программой, предполагает оц</w:t>
      </w:r>
      <w:r w:rsidRPr="005C69BD">
        <w:rPr>
          <w:rFonts w:ascii="Times New Roman" w:eastAsia="SimSun" w:hAnsi="Times New Roman" w:cs="Times New Roman"/>
          <w:color w:val="auto"/>
          <w:sz w:val="22"/>
          <w:szCs w:val="22"/>
          <w:lang w:eastAsia="en-US"/>
        </w:rPr>
        <w:t>е</w:t>
      </w:r>
      <w:r w:rsidRPr="005C69BD">
        <w:rPr>
          <w:rFonts w:ascii="Times New Roman" w:eastAsia="SimSun" w:hAnsi="Times New Roman" w:cs="Times New Roman"/>
          <w:color w:val="auto"/>
          <w:sz w:val="22"/>
          <w:szCs w:val="22"/>
          <w:lang w:eastAsia="en-US"/>
        </w:rPr>
        <w:t xml:space="preserve">нивание </w:t>
      </w:r>
      <w:r w:rsidRPr="005C69BD">
        <w:rPr>
          <w:rFonts w:ascii="Times New Roman" w:eastAsia="SimSun" w:hAnsi="Times New Roman" w:cs="Times New Roman"/>
          <w:i/>
          <w:color w:val="auto"/>
          <w:sz w:val="22"/>
          <w:szCs w:val="22"/>
          <w:lang w:eastAsia="en-US"/>
        </w:rPr>
        <w:t>качества условий образовательной деятельности</w:t>
      </w:r>
      <w:r w:rsidRPr="005C69BD">
        <w:rPr>
          <w:rFonts w:ascii="Times New Roman" w:eastAsia="SimSun" w:hAnsi="Times New Roman" w:cs="Times New Roman"/>
          <w:color w:val="auto"/>
          <w:sz w:val="22"/>
          <w:szCs w:val="22"/>
          <w:lang w:eastAsia="en-US"/>
        </w:rPr>
        <w:t>, обеспечиваемых Организаций, включая пс</w:t>
      </w:r>
      <w:r w:rsidRPr="005C69BD">
        <w:rPr>
          <w:rFonts w:ascii="Times New Roman" w:eastAsia="SimSun" w:hAnsi="Times New Roman" w:cs="Times New Roman"/>
          <w:color w:val="auto"/>
          <w:sz w:val="22"/>
          <w:szCs w:val="22"/>
          <w:lang w:eastAsia="en-US"/>
        </w:rPr>
        <w:t>и</w:t>
      </w:r>
      <w:r w:rsidRPr="005C69BD">
        <w:rPr>
          <w:rFonts w:ascii="Times New Roman" w:eastAsia="SimSun" w:hAnsi="Times New Roman" w:cs="Times New Roman"/>
          <w:color w:val="auto"/>
          <w:sz w:val="22"/>
          <w:szCs w:val="22"/>
          <w:lang w:eastAsia="en-US"/>
        </w:rPr>
        <w:t>холого-педагогические, кадровые, материально-технические, финансовые, информационно-методические, управление Организацией и т. д..</w:t>
      </w:r>
      <w:proofErr w:type="gramEnd"/>
    </w:p>
    <w:p w:rsidR="00E06546" w:rsidRPr="005C69BD" w:rsidRDefault="00E06546" w:rsidP="00E06546">
      <w:pPr>
        <w:tabs>
          <w:tab w:val="left" w:pos="284"/>
          <w:tab w:val="left" w:pos="360"/>
          <w:tab w:val="left" w:pos="567"/>
        </w:tabs>
        <w:ind w:firstLine="567"/>
        <w:jc w:val="both"/>
        <w:rPr>
          <w:rFonts w:ascii="Times New Roman" w:eastAsia="SimSun" w:hAnsi="Times New Roman" w:cs="Times New Roman"/>
          <w:color w:val="auto"/>
          <w:sz w:val="22"/>
          <w:szCs w:val="22"/>
          <w:lang w:eastAsia="en-US"/>
        </w:rPr>
      </w:pPr>
      <w:r w:rsidRPr="005C69BD">
        <w:rPr>
          <w:rFonts w:ascii="Times New Roman" w:eastAsia="SimSun" w:hAnsi="Times New Roman" w:cs="Times New Roman"/>
          <w:color w:val="auto"/>
          <w:sz w:val="22"/>
          <w:szCs w:val="22"/>
          <w:lang w:eastAsia="en-US"/>
        </w:rPr>
        <w:t xml:space="preserve">Программой </w:t>
      </w:r>
      <w:r w:rsidRPr="005C69BD">
        <w:rPr>
          <w:rFonts w:ascii="Times New Roman" w:eastAsia="SimSun" w:hAnsi="Times New Roman" w:cs="Times New Roman"/>
          <w:i/>
          <w:color w:val="auto"/>
          <w:sz w:val="22"/>
          <w:szCs w:val="22"/>
          <w:lang w:eastAsia="en-US"/>
        </w:rPr>
        <w:t>не предусматривается оценивание</w:t>
      </w:r>
      <w:r w:rsidRPr="005C69BD">
        <w:rPr>
          <w:rFonts w:ascii="Times New Roman" w:eastAsia="SimSun" w:hAnsi="Times New Roman" w:cs="Times New Roman"/>
          <w:color w:val="auto"/>
          <w:sz w:val="22"/>
          <w:szCs w:val="22"/>
          <w:lang w:eastAsia="en-US"/>
        </w:rPr>
        <w:t xml:space="preserve"> качества образовательной деятельности Организ</w:t>
      </w:r>
      <w:r w:rsidRPr="005C69BD">
        <w:rPr>
          <w:rFonts w:ascii="Times New Roman" w:eastAsia="SimSun" w:hAnsi="Times New Roman" w:cs="Times New Roman"/>
          <w:color w:val="auto"/>
          <w:sz w:val="22"/>
          <w:szCs w:val="22"/>
          <w:lang w:eastAsia="en-US"/>
        </w:rPr>
        <w:t>а</w:t>
      </w:r>
      <w:r w:rsidRPr="005C69BD">
        <w:rPr>
          <w:rFonts w:ascii="Times New Roman" w:eastAsia="SimSun" w:hAnsi="Times New Roman" w:cs="Times New Roman"/>
          <w:color w:val="auto"/>
          <w:sz w:val="22"/>
          <w:szCs w:val="22"/>
          <w:lang w:eastAsia="en-US"/>
        </w:rPr>
        <w:t>ции на основе достижения детьми планируемых результатов освоения Программы.</w:t>
      </w:r>
    </w:p>
    <w:p w:rsidR="00E06546" w:rsidRPr="005C69BD" w:rsidRDefault="00E06546" w:rsidP="00E06546">
      <w:pPr>
        <w:tabs>
          <w:tab w:val="left" w:pos="284"/>
          <w:tab w:val="left" w:pos="360"/>
          <w:tab w:val="left" w:pos="567"/>
        </w:tabs>
        <w:ind w:firstLine="567"/>
        <w:jc w:val="both"/>
        <w:rPr>
          <w:rFonts w:ascii="Times New Roman" w:eastAsia="SimSun" w:hAnsi="Times New Roman" w:cs="Times New Roman"/>
          <w:color w:val="auto"/>
          <w:sz w:val="22"/>
          <w:szCs w:val="22"/>
          <w:lang w:eastAsia="en-US"/>
        </w:rPr>
      </w:pPr>
      <w:r w:rsidRPr="005C69BD">
        <w:rPr>
          <w:rFonts w:ascii="Times New Roman" w:eastAsia="SimSun" w:hAnsi="Times New Roman" w:cs="Times New Roman"/>
          <w:color w:val="auto"/>
          <w:sz w:val="22"/>
          <w:szCs w:val="22"/>
          <w:lang w:eastAsia="en-US"/>
        </w:rPr>
        <w:t>Программа предоставляет Организации право самостоятельного выбора инструментов  педагог</w:t>
      </w:r>
      <w:r w:rsidRPr="005C69BD">
        <w:rPr>
          <w:rFonts w:ascii="Times New Roman" w:eastAsia="SimSun" w:hAnsi="Times New Roman" w:cs="Times New Roman"/>
          <w:color w:val="auto"/>
          <w:sz w:val="22"/>
          <w:szCs w:val="22"/>
          <w:lang w:eastAsia="en-US"/>
        </w:rPr>
        <w:t>и</w:t>
      </w:r>
      <w:r w:rsidRPr="005C69BD">
        <w:rPr>
          <w:rFonts w:ascii="Times New Roman" w:eastAsia="SimSun" w:hAnsi="Times New Roman" w:cs="Times New Roman"/>
          <w:color w:val="auto"/>
          <w:sz w:val="22"/>
          <w:szCs w:val="22"/>
          <w:lang w:eastAsia="en-US"/>
        </w:rPr>
        <w:t>ческой и психологической диагностики развития детей, в том числе, его динамики.</w:t>
      </w:r>
    </w:p>
    <w:p w:rsidR="00E06546" w:rsidRPr="005C69BD" w:rsidRDefault="00E06546" w:rsidP="00E06546">
      <w:pPr>
        <w:tabs>
          <w:tab w:val="left" w:pos="360"/>
          <w:tab w:val="left" w:pos="567"/>
          <w:tab w:val="left" w:pos="9540"/>
          <w:tab w:val="left" w:pos="9999"/>
        </w:tabs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</w:pPr>
      <w:r w:rsidRPr="005C69BD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 xml:space="preserve">Система </w:t>
      </w:r>
      <w:proofErr w:type="gramStart"/>
      <w:r w:rsidRPr="005C69BD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>оценки качества реализации программ дошкольного образования</w:t>
      </w:r>
      <w:proofErr w:type="gramEnd"/>
      <w:r w:rsidRPr="005C69BD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 xml:space="preserve"> на уровне Организации должна обеспечивать участие всех участников образовательных отношений и в то же время выполнять свою основную задачу – обеспечивать развитие системы дошкольного образования в соответствии с принципами и требованиями Стандарта. </w:t>
      </w:r>
    </w:p>
    <w:p w:rsidR="00680674" w:rsidRPr="005C69BD" w:rsidRDefault="00680674" w:rsidP="00717B82">
      <w:pPr>
        <w:pStyle w:val="710"/>
        <w:spacing w:before="46" w:line="202" w:lineRule="exact"/>
        <w:ind w:firstLine="567"/>
        <w:jc w:val="center"/>
        <w:rPr>
          <w:rFonts w:ascii="Times New Roman" w:hAnsi="Times New Roman" w:cs="Times New Roman"/>
        </w:rPr>
      </w:pPr>
    </w:p>
    <w:bookmarkEnd w:id="5"/>
    <w:bookmarkEnd w:id="6"/>
    <w:bookmarkEnd w:id="7"/>
    <w:bookmarkEnd w:id="20"/>
    <w:p w:rsidR="006D656F" w:rsidRPr="005C69BD" w:rsidRDefault="00967D31" w:rsidP="006D656F">
      <w:pPr>
        <w:pStyle w:val="af3"/>
        <w:ind w:left="-284" w:firstLine="284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5C69BD">
        <w:rPr>
          <w:rFonts w:ascii="Times New Roman" w:hAnsi="Times New Roman" w:cs="Times New Roman"/>
          <w:i/>
          <w:sz w:val="22"/>
          <w:szCs w:val="22"/>
          <w:u w:val="single"/>
        </w:rPr>
        <w:t>Подробнее смотрите</w:t>
      </w:r>
      <w:r w:rsidRPr="005C69BD">
        <w:rPr>
          <w:b/>
          <w:sz w:val="22"/>
          <w:szCs w:val="22"/>
        </w:rPr>
        <w:t xml:space="preserve"> </w:t>
      </w:r>
      <w:r w:rsidR="006D656F" w:rsidRPr="005C69BD">
        <w:rPr>
          <w:rFonts w:ascii="Times New Roman" w:hAnsi="Times New Roman" w:cs="Times New Roman"/>
          <w:b/>
          <w:sz w:val="22"/>
          <w:szCs w:val="22"/>
        </w:rPr>
        <w:t xml:space="preserve">Примерную </w:t>
      </w:r>
      <w:r w:rsidR="006D656F" w:rsidRPr="005C69BD">
        <w:rPr>
          <w:rFonts w:ascii="Times New Roman" w:hAnsi="Times New Roman" w:cs="Times New Roman"/>
          <w:b/>
          <w:iCs/>
          <w:sz w:val="22"/>
          <w:szCs w:val="22"/>
        </w:rPr>
        <w:t>основную общеобразовательную</w:t>
      </w:r>
      <w:r w:rsidR="006D656F" w:rsidRPr="005C69BD">
        <w:rPr>
          <w:rFonts w:ascii="Times New Roman" w:hAnsi="Times New Roman" w:cs="Times New Roman"/>
          <w:b/>
          <w:sz w:val="22"/>
          <w:szCs w:val="22"/>
        </w:rPr>
        <w:t xml:space="preserve"> программу </w:t>
      </w:r>
      <w:r w:rsidR="006D656F" w:rsidRPr="005C69BD">
        <w:rPr>
          <w:rFonts w:ascii="Times New Roman" w:hAnsi="Times New Roman" w:cs="Times New Roman"/>
          <w:b/>
          <w:iCs/>
          <w:sz w:val="22"/>
          <w:szCs w:val="22"/>
        </w:rPr>
        <w:t>дошкольного обр</w:t>
      </w:r>
      <w:r w:rsidR="006D656F" w:rsidRPr="005C69BD">
        <w:rPr>
          <w:rFonts w:ascii="Times New Roman" w:hAnsi="Times New Roman" w:cs="Times New Roman"/>
          <w:b/>
          <w:iCs/>
          <w:sz w:val="22"/>
          <w:szCs w:val="22"/>
        </w:rPr>
        <w:t>а</w:t>
      </w:r>
      <w:r w:rsidR="006D656F" w:rsidRPr="005C69BD">
        <w:rPr>
          <w:rFonts w:ascii="Times New Roman" w:hAnsi="Times New Roman" w:cs="Times New Roman"/>
          <w:b/>
          <w:iCs/>
          <w:sz w:val="22"/>
          <w:szCs w:val="22"/>
        </w:rPr>
        <w:t xml:space="preserve">зования </w:t>
      </w:r>
      <w:r w:rsidR="006D656F" w:rsidRPr="005C69BD">
        <w:rPr>
          <w:rFonts w:ascii="Times New Roman" w:hAnsi="Times New Roman" w:cs="Times New Roman"/>
          <w:b/>
          <w:sz w:val="22"/>
          <w:szCs w:val="22"/>
        </w:rPr>
        <w:t>«От рождения до школы</w:t>
      </w:r>
      <w:r w:rsidR="006D656F" w:rsidRPr="005C69BD">
        <w:rPr>
          <w:rFonts w:ascii="Times New Roman" w:hAnsi="Times New Roman" w:cs="Times New Roman"/>
          <w:b/>
          <w:iCs/>
          <w:sz w:val="22"/>
          <w:szCs w:val="22"/>
        </w:rPr>
        <w:t xml:space="preserve">», под редакцией </w:t>
      </w:r>
      <w:proofErr w:type="spellStart"/>
      <w:r w:rsidR="006D656F" w:rsidRPr="005C69BD">
        <w:rPr>
          <w:rFonts w:ascii="Times New Roman" w:hAnsi="Times New Roman" w:cs="Times New Roman"/>
          <w:b/>
          <w:iCs/>
          <w:sz w:val="22"/>
          <w:szCs w:val="22"/>
        </w:rPr>
        <w:t>Н.Е.Веракса</w:t>
      </w:r>
      <w:proofErr w:type="spellEnd"/>
      <w:r w:rsidR="006D656F" w:rsidRPr="005C69BD">
        <w:rPr>
          <w:rFonts w:ascii="Times New Roman" w:hAnsi="Times New Roman" w:cs="Times New Roman"/>
          <w:b/>
          <w:iCs/>
          <w:sz w:val="22"/>
          <w:szCs w:val="22"/>
        </w:rPr>
        <w:t xml:space="preserve">, </w:t>
      </w:r>
      <w:r w:rsidR="006D656F" w:rsidRPr="005C69BD">
        <w:rPr>
          <w:rFonts w:ascii="Times New Roman" w:hAnsi="Times New Roman" w:cs="Times New Roman"/>
          <w:iCs/>
          <w:sz w:val="22"/>
          <w:szCs w:val="22"/>
        </w:rPr>
        <w:t xml:space="preserve">М.: МОЗАИКА-СИНТЕЗ, 2014 </w:t>
      </w:r>
      <w:r w:rsidR="006D656F" w:rsidRPr="005C69BD">
        <w:rPr>
          <w:rFonts w:ascii="Times New Roman" w:hAnsi="Times New Roman" w:cs="Times New Roman"/>
          <w:sz w:val="22"/>
          <w:szCs w:val="22"/>
        </w:rPr>
        <w:t xml:space="preserve"> г., </w:t>
      </w:r>
      <w:r w:rsidR="006D656F" w:rsidRPr="005C69BD">
        <w:rPr>
          <w:rFonts w:ascii="Times New Roman" w:hAnsi="Times New Roman" w:cs="Times New Roman"/>
          <w:color w:val="auto"/>
          <w:sz w:val="22"/>
          <w:szCs w:val="22"/>
        </w:rPr>
        <w:t>а так же</w:t>
      </w:r>
      <w:r w:rsidR="006D656F" w:rsidRPr="005C69BD">
        <w:rPr>
          <w:rFonts w:ascii="Times New Roman" w:hAnsi="Times New Roman" w:cs="Times New Roman"/>
          <w:b/>
          <w:color w:val="auto"/>
          <w:sz w:val="22"/>
          <w:szCs w:val="22"/>
        </w:rPr>
        <w:t xml:space="preserve"> «Региональную программу дошкольного образования  </w:t>
      </w:r>
      <w:r w:rsidR="00D00C3E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Р.К. </w:t>
      </w:r>
      <w:proofErr w:type="spellStart"/>
      <w:r w:rsidR="00D00C3E">
        <w:rPr>
          <w:rFonts w:ascii="Times New Roman" w:hAnsi="Times New Roman" w:cs="Times New Roman"/>
          <w:b/>
          <w:color w:val="auto"/>
          <w:sz w:val="22"/>
          <w:szCs w:val="22"/>
        </w:rPr>
        <w:t>Шаеховой</w:t>
      </w:r>
      <w:proofErr w:type="spellEnd"/>
      <w:r w:rsidR="00D00C3E">
        <w:rPr>
          <w:rFonts w:ascii="Times New Roman" w:hAnsi="Times New Roman" w:cs="Times New Roman"/>
          <w:b/>
          <w:color w:val="auto"/>
          <w:sz w:val="22"/>
          <w:szCs w:val="22"/>
        </w:rPr>
        <w:t xml:space="preserve">, Казань, 2012 </w:t>
      </w:r>
      <w:r w:rsidR="006D656F" w:rsidRPr="005C69BD">
        <w:rPr>
          <w:rFonts w:ascii="Times New Roman" w:hAnsi="Times New Roman" w:cs="Times New Roman"/>
          <w:b/>
          <w:color w:val="auto"/>
          <w:sz w:val="22"/>
          <w:szCs w:val="22"/>
        </w:rPr>
        <w:t>г.</w:t>
      </w:r>
    </w:p>
    <w:p w:rsidR="00BA1173" w:rsidRPr="005C69BD" w:rsidRDefault="00BA1173" w:rsidP="005C69BD">
      <w:pPr>
        <w:pStyle w:val="af3"/>
        <w:rPr>
          <w:rStyle w:val="122"/>
          <w:rFonts w:ascii="Times New Roman" w:hAnsi="Times New Roman" w:cs="Times New Roman"/>
          <w:b/>
          <w:color w:val="auto"/>
          <w:sz w:val="22"/>
          <w:szCs w:val="22"/>
        </w:rPr>
      </w:pPr>
    </w:p>
    <w:p w:rsidR="002D6AB8" w:rsidRPr="005C69BD" w:rsidRDefault="002D6AB8" w:rsidP="00834BF2">
      <w:pPr>
        <w:pStyle w:val="af3"/>
        <w:ind w:firstLine="567"/>
        <w:jc w:val="center"/>
        <w:rPr>
          <w:rStyle w:val="122"/>
          <w:rFonts w:ascii="Times New Roman" w:hAnsi="Times New Roman" w:cs="Times New Roman"/>
          <w:b/>
          <w:color w:val="auto"/>
          <w:sz w:val="22"/>
          <w:szCs w:val="22"/>
        </w:rPr>
      </w:pPr>
    </w:p>
    <w:p w:rsidR="008669DD" w:rsidRPr="00967D31" w:rsidRDefault="002F19EE" w:rsidP="00834BF2">
      <w:pPr>
        <w:pStyle w:val="af3"/>
        <w:ind w:firstLine="567"/>
        <w:jc w:val="center"/>
        <w:rPr>
          <w:rFonts w:ascii="Times New Roman" w:hAnsi="Times New Roman" w:cs="Times New Roman"/>
          <w:b/>
          <w:color w:val="auto"/>
        </w:rPr>
      </w:pPr>
      <w:r w:rsidRPr="00967D31">
        <w:rPr>
          <w:rStyle w:val="122"/>
          <w:rFonts w:ascii="Times New Roman" w:hAnsi="Times New Roman" w:cs="Times New Roman"/>
          <w:b/>
          <w:color w:val="auto"/>
          <w:sz w:val="28"/>
          <w:szCs w:val="28"/>
          <w:lang w:val="en-US"/>
        </w:rPr>
        <w:t>II</w:t>
      </w:r>
      <w:r w:rsidRPr="00967D31">
        <w:rPr>
          <w:rStyle w:val="122"/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7C0C6D" w:rsidRPr="00967D31">
        <w:rPr>
          <w:rStyle w:val="122"/>
          <w:rFonts w:ascii="Times New Roman" w:hAnsi="Times New Roman" w:cs="Times New Roman"/>
          <w:b/>
          <w:color w:val="auto"/>
          <w:sz w:val="28"/>
          <w:szCs w:val="28"/>
        </w:rPr>
        <w:t>СОДЕРЖАТЕЛЬНЫЙ РАЗДЕЛ</w:t>
      </w:r>
      <w:bookmarkStart w:id="21" w:name="bookmark169"/>
      <w:r w:rsidR="008669DD" w:rsidRPr="00967D31">
        <w:rPr>
          <w:rFonts w:ascii="Times New Roman" w:hAnsi="Times New Roman" w:cs="Times New Roman"/>
          <w:b/>
          <w:color w:val="auto"/>
        </w:rPr>
        <w:t xml:space="preserve"> </w:t>
      </w:r>
    </w:p>
    <w:p w:rsidR="002631E2" w:rsidRDefault="0099261F" w:rsidP="002631E2">
      <w:pPr>
        <w:keepNext/>
        <w:widowControl w:val="0"/>
        <w:suppressAutoHyphens/>
        <w:spacing w:before="240"/>
        <w:jc w:val="center"/>
        <w:outlineLvl w:val="1"/>
        <w:rPr>
          <w:rFonts w:ascii="Times New Roman" w:eastAsia="SimSun" w:hAnsi="Times New Roman" w:cs="Times New Roman"/>
          <w:b/>
          <w:iCs/>
          <w:color w:val="auto"/>
          <w:kern w:val="28"/>
          <w:sz w:val="28"/>
          <w:szCs w:val="28"/>
          <w:lang w:eastAsia="hi-IN" w:bidi="hi-IN"/>
        </w:rPr>
      </w:pPr>
      <w:bookmarkStart w:id="22" w:name="_Toc420597616"/>
      <w:bookmarkStart w:id="23" w:name="_Toc420598535"/>
      <w:bookmarkStart w:id="24" w:name="_Toc422496178"/>
      <w:r w:rsidRPr="00E06E90">
        <w:rPr>
          <w:rFonts w:ascii="Times New Roman" w:eastAsia="SimSun" w:hAnsi="Times New Roman" w:cs="Times New Roman"/>
          <w:b/>
          <w:iCs/>
          <w:color w:val="auto"/>
          <w:kern w:val="28"/>
          <w:szCs w:val="28"/>
          <w:lang w:eastAsia="hi-IN" w:bidi="hi-IN"/>
        </w:rPr>
        <w:t xml:space="preserve">2.1. </w:t>
      </w:r>
      <w:r w:rsidRPr="00967D31">
        <w:rPr>
          <w:rFonts w:ascii="Times New Roman" w:eastAsia="SimSun" w:hAnsi="Times New Roman" w:cs="Times New Roman"/>
          <w:b/>
          <w:iCs/>
          <w:color w:val="auto"/>
          <w:kern w:val="28"/>
          <w:sz w:val="28"/>
          <w:szCs w:val="28"/>
          <w:lang w:eastAsia="hi-IN" w:bidi="hi-IN"/>
        </w:rPr>
        <w:t>Общие положения</w:t>
      </w:r>
      <w:bookmarkEnd w:id="22"/>
      <w:bookmarkEnd w:id="23"/>
      <w:bookmarkEnd w:id="24"/>
    </w:p>
    <w:p w:rsidR="002631E2" w:rsidRDefault="002631E2" w:rsidP="0099261F">
      <w:pPr>
        <w:tabs>
          <w:tab w:val="left" w:pos="567"/>
        </w:tabs>
        <w:ind w:firstLine="567"/>
        <w:jc w:val="both"/>
        <w:rPr>
          <w:rFonts w:ascii="Times New Roman" w:eastAsia="SimSun" w:hAnsi="Times New Roman" w:cs="Times New Roman"/>
          <w:b/>
          <w:iCs/>
          <w:color w:val="auto"/>
          <w:kern w:val="28"/>
          <w:szCs w:val="28"/>
          <w:lang w:eastAsia="hi-IN" w:bidi="hi-IN"/>
        </w:rPr>
      </w:pPr>
    </w:p>
    <w:p w:rsidR="0099261F" w:rsidRPr="005C69BD" w:rsidRDefault="0099261F" w:rsidP="0099261F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В содержательном разделе </w:t>
      </w:r>
      <w:proofErr w:type="gramStart"/>
      <w:r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представлены</w:t>
      </w:r>
      <w:proofErr w:type="gramEnd"/>
      <w:r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: </w:t>
      </w:r>
    </w:p>
    <w:p w:rsidR="0099261F" w:rsidRPr="005C69BD" w:rsidRDefault="0099261F" w:rsidP="0099261F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– описание модулей образовательной деятельности в соответствии с направлениями развития р</w:t>
      </w: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е</w:t>
      </w: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бенка в</w:t>
      </w:r>
      <w:r w:rsidR="00C9592A"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пяти образовательных областях </w:t>
      </w: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с учетом используемых вариативных программ дошкольного о</w:t>
      </w: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б</w:t>
      </w: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разования и методических пособий, обеспечивающих реализацию данного содержания;</w:t>
      </w:r>
    </w:p>
    <w:p w:rsidR="0099261F" w:rsidRPr="005C69BD" w:rsidRDefault="0099261F" w:rsidP="0099261F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– описание вариативных форм, способов, методов и средств реализации Программы с учетом во</w:t>
      </w: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з</w:t>
      </w: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растных и индивидуально-психологических особенностей воспитанников, специфики их образовательных потребностей, мотивов и интересов; </w:t>
      </w:r>
    </w:p>
    <w:p w:rsidR="0099261F" w:rsidRPr="005C69BD" w:rsidRDefault="0099261F" w:rsidP="0099261F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– адаптивная программа коррекционно-развивающей работы с детьми с ограниченными возможн</w:t>
      </w: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о</w:t>
      </w: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стями здоровья, описывающая образовательную деятельность по профессиональной коррекции нарушений развития детей, предусмотренную Программой.</w:t>
      </w:r>
    </w:p>
    <w:p w:rsidR="0099261F" w:rsidRPr="005C69BD" w:rsidRDefault="0099261F" w:rsidP="0099261F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FF0000"/>
          <w:sz w:val="22"/>
          <w:szCs w:val="22"/>
          <w:lang w:eastAsia="en-US"/>
        </w:rPr>
      </w:pP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условий, предпочтений педагогического коллектива Организации и других участников образовательных отнош</w:t>
      </w: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е</w:t>
      </w: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ний, а также с учетом индивидуальных особенностей воспитанников, специфики их индивидуальных п</w:t>
      </w: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о</w:t>
      </w: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требностей и интересов. </w:t>
      </w:r>
    </w:p>
    <w:p w:rsidR="002A6093" w:rsidRPr="005C69BD" w:rsidRDefault="002A6093" w:rsidP="00B055B4">
      <w:pPr>
        <w:pStyle w:val="a5"/>
        <w:spacing w:before="0" w:after="0" w:line="259" w:lineRule="exact"/>
        <w:ind w:firstLine="567"/>
        <w:jc w:val="center"/>
        <w:rPr>
          <w:b/>
          <w:color w:val="FF0000"/>
          <w:sz w:val="22"/>
          <w:szCs w:val="22"/>
        </w:rPr>
      </w:pPr>
      <w:bookmarkStart w:id="25" w:name="bookmark182"/>
      <w:bookmarkEnd w:id="21"/>
    </w:p>
    <w:p w:rsidR="002631E2" w:rsidRDefault="002631E2" w:rsidP="00B055B4">
      <w:pPr>
        <w:pStyle w:val="a5"/>
        <w:spacing w:before="0" w:after="0" w:line="259" w:lineRule="exact"/>
        <w:ind w:firstLine="567"/>
        <w:jc w:val="center"/>
        <w:rPr>
          <w:b/>
          <w:color w:val="FF0000"/>
        </w:rPr>
      </w:pPr>
    </w:p>
    <w:p w:rsidR="002631E2" w:rsidRDefault="002631E2" w:rsidP="00B055B4">
      <w:pPr>
        <w:pStyle w:val="a5"/>
        <w:spacing w:before="0" w:after="0" w:line="259" w:lineRule="exact"/>
        <w:ind w:firstLine="567"/>
        <w:jc w:val="center"/>
        <w:rPr>
          <w:b/>
          <w:color w:val="FF0000"/>
        </w:rPr>
      </w:pPr>
    </w:p>
    <w:p w:rsidR="00D412B1" w:rsidRPr="00B055B4" w:rsidRDefault="004F236F" w:rsidP="00B055B4">
      <w:pPr>
        <w:pStyle w:val="a5"/>
        <w:spacing w:before="0" w:after="0" w:line="259" w:lineRule="exact"/>
        <w:ind w:firstLine="567"/>
        <w:jc w:val="center"/>
        <w:rPr>
          <w:rFonts w:ascii="Arial Unicode MS" w:hAnsi="Arial Unicode MS" w:cs="Arial Unicode MS"/>
          <w:b/>
        </w:rPr>
      </w:pPr>
      <w:r w:rsidRPr="00E06E90">
        <w:rPr>
          <w:b/>
        </w:rPr>
        <w:t>2.</w:t>
      </w:r>
      <w:r w:rsidR="00967D31" w:rsidRPr="00E06E90">
        <w:rPr>
          <w:b/>
        </w:rPr>
        <w:t>2</w:t>
      </w:r>
      <w:r w:rsidR="00BC4EAB" w:rsidRPr="00E06E90">
        <w:rPr>
          <w:b/>
        </w:rPr>
        <w:t>.</w:t>
      </w:r>
      <w:r w:rsidRPr="00E06E90">
        <w:rPr>
          <w:b/>
        </w:rPr>
        <w:t xml:space="preserve"> </w:t>
      </w:r>
      <w:r w:rsidR="008669DD" w:rsidRPr="00E06E90">
        <w:rPr>
          <w:b/>
        </w:rPr>
        <w:t>ВЗА</w:t>
      </w:r>
      <w:r w:rsidR="008669DD" w:rsidRPr="008669DD">
        <w:rPr>
          <w:b/>
        </w:rPr>
        <w:t>ИМОДЕЙСТВИЕ</w:t>
      </w:r>
      <w:r w:rsidR="008669DD" w:rsidRPr="008669DD">
        <w:rPr>
          <w:rStyle w:val="2420"/>
          <w:b/>
          <w:noProof w:val="0"/>
        </w:rPr>
        <w:t xml:space="preserve"> </w:t>
      </w:r>
      <w:r w:rsidR="008669DD" w:rsidRPr="008669DD">
        <w:rPr>
          <w:b/>
        </w:rPr>
        <w:t>ДЕТСКОГО САДА С СЕМЬ</w:t>
      </w:r>
      <w:bookmarkEnd w:id="25"/>
      <w:r w:rsidR="00933A4D">
        <w:rPr>
          <w:b/>
        </w:rPr>
        <w:t>ЯМИ ВОСПИТАННИКОВ</w:t>
      </w:r>
    </w:p>
    <w:p w:rsidR="00F10D2F" w:rsidRDefault="00F10D2F" w:rsidP="00834BF2">
      <w:pPr>
        <w:pStyle w:val="af3"/>
        <w:ind w:firstLine="567"/>
        <w:jc w:val="center"/>
        <w:rPr>
          <w:rFonts w:ascii="Times New Roman" w:hAnsi="Times New Roman" w:cs="Times New Roman"/>
          <w:b/>
        </w:rPr>
      </w:pPr>
    </w:p>
    <w:p w:rsidR="008669DD" w:rsidRDefault="008669DD" w:rsidP="00834BF2">
      <w:pPr>
        <w:pStyle w:val="af3"/>
        <w:ind w:firstLine="567"/>
        <w:jc w:val="center"/>
        <w:rPr>
          <w:rFonts w:ascii="Times New Roman" w:hAnsi="Times New Roman" w:cs="Times New Roman"/>
          <w:b/>
        </w:rPr>
      </w:pPr>
      <w:r w:rsidRPr="008669DD">
        <w:rPr>
          <w:rFonts w:ascii="Times New Roman" w:hAnsi="Times New Roman" w:cs="Times New Roman"/>
          <w:b/>
        </w:rPr>
        <w:t>Основные цели</w:t>
      </w:r>
      <w:r w:rsidRPr="008669DD">
        <w:rPr>
          <w:rStyle w:val="213"/>
          <w:rFonts w:ascii="Times New Roman" w:hAnsi="Times New Roman" w:cs="Times New Roman"/>
          <w:b w:val="0"/>
          <w:bCs w:val="0"/>
          <w:noProof w:val="0"/>
        </w:rPr>
        <w:t xml:space="preserve"> </w:t>
      </w:r>
      <w:r w:rsidRPr="008669DD">
        <w:rPr>
          <w:rFonts w:ascii="Times New Roman" w:hAnsi="Times New Roman" w:cs="Times New Roman"/>
          <w:b/>
        </w:rPr>
        <w:t>и задачи</w:t>
      </w:r>
    </w:p>
    <w:p w:rsidR="00F10D2F" w:rsidRPr="005C69BD" w:rsidRDefault="00F10D2F" w:rsidP="00F10D2F">
      <w:pPr>
        <w:pStyle w:val="af3"/>
        <w:rPr>
          <w:rFonts w:ascii="Times New Roman" w:hAnsi="Times New Roman" w:cs="Times New Roman"/>
          <w:b/>
          <w:sz w:val="22"/>
          <w:szCs w:val="22"/>
        </w:rPr>
      </w:pPr>
    </w:p>
    <w:p w:rsidR="008669DD" w:rsidRPr="005C69BD" w:rsidRDefault="008669DD" w:rsidP="00D412B1">
      <w:pPr>
        <w:pStyle w:val="af3"/>
        <w:ind w:firstLine="567"/>
        <w:rPr>
          <w:rFonts w:ascii="Times New Roman" w:hAnsi="Times New Roman" w:cs="Times New Roman"/>
          <w:sz w:val="22"/>
          <w:szCs w:val="22"/>
        </w:rPr>
      </w:pPr>
      <w:r w:rsidRPr="005C69BD">
        <w:rPr>
          <w:rFonts w:ascii="Times New Roman" w:hAnsi="Times New Roman" w:cs="Times New Roman"/>
          <w:sz w:val="22"/>
          <w:szCs w:val="22"/>
        </w:rPr>
        <w:t>Важнейшим условием обеспечения целостного развития личности ребенка является развитие ко</w:t>
      </w:r>
      <w:r w:rsidRPr="005C69BD">
        <w:rPr>
          <w:rFonts w:ascii="Times New Roman" w:hAnsi="Times New Roman" w:cs="Times New Roman"/>
          <w:sz w:val="22"/>
          <w:szCs w:val="22"/>
        </w:rPr>
        <w:t>н</w:t>
      </w:r>
      <w:r w:rsidRPr="005C69BD">
        <w:rPr>
          <w:rFonts w:ascii="Times New Roman" w:hAnsi="Times New Roman" w:cs="Times New Roman"/>
          <w:sz w:val="22"/>
          <w:szCs w:val="22"/>
        </w:rPr>
        <w:t>структивного взаимодействия с семьей.</w:t>
      </w:r>
    </w:p>
    <w:p w:rsidR="008669DD" w:rsidRPr="005C69BD" w:rsidRDefault="008669DD" w:rsidP="0033277B">
      <w:pPr>
        <w:pStyle w:val="af3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C69BD">
        <w:rPr>
          <w:rFonts w:ascii="Times New Roman" w:hAnsi="Times New Roman" w:cs="Times New Roman"/>
          <w:sz w:val="22"/>
          <w:szCs w:val="22"/>
        </w:rPr>
        <w:t xml:space="preserve">Родителям и воспитателям необходимо преодолеть субординацию, </w:t>
      </w:r>
      <w:proofErr w:type="spellStart"/>
      <w:r w:rsidRPr="005C69BD">
        <w:rPr>
          <w:rFonts w:ascii="Times New Roman" w:hAnsi="Times New Roman" w:cs="Times New Roman"/>
          <w:sz w:val="22"/>
          <w:szCs w:val="22"/>
        </w:rPr>
        <w:t>монологизм</w:t>
      </w:r>
      <w:proofErr w:type="spellEnd"/>
      <w:r w:rsidRPr="005C69BD">
        <w:rPr>
          <w:rFonts w:ascii="Times New Roman" w:hAnsi="Times New Roman" w:cs="Times New Roman"/>
          <w:sz w:val="22"/>
          <w:szCs w:val="22"/>
        </w:rPr>
        <w:t xml:space="preserve"> в отношениях друг с другом, отказаться от привычки критико</w:t>
      </w:r>
      <w:r w:rsidRPr="005C69BD">
        <w:rPr>
          <w:rFonts w:ascii="Times New Roman" w:hAnsi="Times New Roman" w:cs="Times New Roman"/>
          <w:sz w:val="22"/>
          <w:szCs w:val="22"/>
        </w:rPr>
        <w:softHyphen/>
        <w:t>вать друг друга, научиться видеть друг в друге не средство р</w:t>
      </w:r>
      <w:r w:rsidRPr="005C69BD">
        <w:rPr>
          <w:rFonts w:ascii="Times New Roman" w:hAnsi="Times New Roman" w:cs="Times New Roman"/>
          <w:sz w:val="22"/>
          <w:szCs w:val="22"/>
        </w:rPr>
        <w:t>е</w:t>
      </w:r>
      <w:r w:rsidRPr="005C69BD">
        <w:rPr>
          <w:rFonts w:ascii="Times New Roman" w:hAnsi="Times New Roman" w:cs="Times New Roman"/>
          <w:sz w:val="22"/>
          <w:szCs w:val="22"/>
        </w:rPr>
        <w:t>шения своих проблем, а полноправных партнеров, сотрудников.</w:t>
      </w:r>
    </w:p>
    <w:p w:rsidR="00B92C2E" w:rsidRPr="005C69BD" w:rsidRDefault="00B92C2E" w:rsidP="00923C4F">
      <w:pPr>
        <w:pStyle w:val="71"/>
        <w:spacing w:after="0" w:line="259" w:lineRule="exact"/>
        <w:ind w:firstLine="26"/>
        <w:jc w:val="center"/>
        <w:rPr>
          <w:b/>
          <w:sz w:val="22"/>
          <w:szCs w:val="22"/>
        </w:rPr>
      </w:pPr>
    </w:p>
    <w:p w:rsidR="008669DD" w:rsidRPr="005C69BD" w:rsidRDefault="008669DD" w:rsidP="00923C4F">
      <w:pPr>
        <w:pStyle w:val="71"/>
        <w:spacing w:after="0" w:line="259" w:lineRule="exact"/>
        <w:ind w:firstLine="26"/>
        <w:jc w:val="center"/>
        <w:rPr>
          <w:b/>
          <w:sz w:val="22"/>
          <w:szCs w:val="22"/>
        </w:rPr>
      </w:pPr>
      <w:r w:rsidRPr="005C69BD">
        <w:rPr>
          <w:b/>
          <w:sz w:val="22"/>
          <w:szCs w:val="22"/>
        </w:rPr>
        <w:t>Основные задачи взаимодействия детского сада с семьей:</w:t>
      </w:r>
    </w:p>
    <w:p w:rsidR="00F10D2F" w:rsidRPr="005C69BD" w:rsidRDefault="00F10D2F" w:rsidP="00923C4F">
      <w:pPr>
        <w:pStyle w:val="71"/>
        <w:spacing w:after="0" w:line="259" w:lineRule="exact"/>
        <w:ind w:firstLine="26"/>
        <w:jc w:val="center"/>
        <w:rPr>
          <w:rFonts w:ascii="Arial Unicode MS" w:hAnsi="Arial Unicode MS" w:cs="Arial Unicode MS"/>
          <w:b/>
          <w:sz w:val="22"/>
          <w:szCs w:val="22"/>
        </w:rPr>
      </w:pPr>
    </w:p>
    <w:p w:rsidR="008669DD" w:rsidRPr="005C69BD" w:rsidRDefault="008669DD" w:rsidP="00CA3867">
      <w:pPr>
        <w:pStyle w:val="a5"/>
        <w:numPr>
          <w:ilvl w:val="0"/>
          <w:numId w:val="1"/>
        </w:numPr>
        <w:tabs>
          <w:tab w:val="left" w:pos="518"/>
        </w:tabs>
        <w:spacing w:before="0" w:after="0" w:line="259" w:lineRule="exact"/>
        <w:ind w:firstLine="567"/>
        <w:rPr>
          <w:sz w:val="22"/>
          <w:szCs w:val="22"/>
        </w:rPr>
      </w:pPr>
      <w:r w:rsidRPr="005C69BD">
        <w:rPr>
          <w:sz w:val="22"/>
          <w:szCs w:val="22"/>
        </w:rPr>
        <w:t>изучение отношения педагогов и родителей к различным вопросам воспитания, обучения, развития детей, условий организации разнообраз</w:t>
      </w:r>
      <w:r w:rsidRPr="005C69BD">
        <w:rPr>
          <w:sz w:val="22"/>
          <w:szCs w:val="22"/>
        </w:rPr>
        <w:softHyphen/>
        <w:t>ной деятельности в детском саду и семье;</w:t>
      </w:r>
    </w:p>
    <w:p w:rsidR="008669DD" w:rsidRPr="005C69BD" w:rsidRDefault="008669DD" w:rsidP="00CA3867">
      <w:pPr>
        <w:pStyle w:val="a5"/>
        <w:numPr>
          <w:ilvl w:val="0"/>
          <w:numId w:val="1"/>
        </w:numPr>
        <w:tabs>
          <w:tab w:val="left" w:pos="514"/>
        </w:tabs>
        <w:spacing w:before="0" w:after="0" w:line="259" w:lineRule="exact"/>
        <w:ind w:firstLine="567"/>
        <w:rPr>
          <w:sz w:val="22"/>
          <w:szCs w:val="22"/>
        </w:rPr>
      </w:pPr>
      <w:r w:rsidRPr="005C69BD">
        <w:rPr>
          <w:sz w:val="22"/>
          <w:szCs w:val="22"/>
        </w:rPr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8669DD" w:rsidRPr="005C69BD" w:rsidRDefault="008669DD" w:rsidP="00CA3867">
      <w:pPr>
        <w:pStyle w:val="a5"/>
        <w:numPr>
          <w:ilvl w:val="0"/>
          <w:numId w:val="1"/>
        </w:numPr>
        <w:tabs>
          <w:tab w:val="left" w:pos="518"/>
        </w:tabs>
        <w:spacing w:before="0" w:after="0" w:line="259" w:lineRule="exact"/>
        <w:ind w:firstLine="567"/>
        <w:rPr>
          <w:sz w:val="22"/>
          <w:szCs w:val="22"/>
        </w:rPr>
      </w:pPr>
      <w:r w:rsidRPr="005C69BD">
        <w:rPr>
          <w:sz w:val="22"/>
          <w:szCs w:val="22"/>
        </w:rPr>
        <w:t>информирование друг друга об актуальных задачах воспитания и обу</w:t>
      </w:r>
      <w:r w:rsidRPr="005C69BD">
        <w:rPr>
          <w:sz w:val="22"/>
          <w:szCs w:val="22"/>
        </w:rPr>
        <w:softHyphen/>
        <w:t>чения детей и о возможностях детского сада и семьи в решении данных задач;</w:t>
      </w:r>
    </w:p>
    <w:p w:rsidR="008669DD" w:rsidRPr="005C69BD" w:rsidRDefault="008669DD" w:rsidP="00CA3867">
      <w:pPr>
        <w:pStyle w:val="a5"/>
        <w:numPr>
          <w:ilvl w:val="0"/>
          <w:numId w:val="1"/>
        </w:numPr>
        <w:tabs>
          <w:tab w:val="left" w:pos="518"/>
        </w:tabs>
        <w:spacing w:before="0" w:after="0" w:line="259" w:lineRule="exact"/>
        <w:ind w:firstLine="567"/>
        <w:rPr>
          <w:sz w:val="22"/>
          <w:szCs w:val="22"/>
        </w:rPr>
      </w:pPr>
      <w:r w:rsidRPr="005C69BD">
        <w:rPr>
          <w:sz w:val="22"/>
          <w:szCs w:val="22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7603F6" w:rsidRPr="005C69BD" w:rsidRDefault="008669DD" w:rsidP="00CA3867">
      <w:pPr>
        <w:pStyle w:val="a5"/>
        <w:numPr>
          <w:ilvl w:val="0"/>
          <w:numId w:val="1"/>
        </w:numPr>
        <w:tabs>
          <w:tab w:val="left" w:pos="514"/>
        </w:tabs>
        <w:spacing w:before="0" w:after="0" w:line="259" w:lineRule="exact"/>
        <w:ind w:firstLine="567"/>
        <w:rPr>
          <w:sz w:val="22"/>
          <w:szCs w:val="22"/>
        </w:rPr>
      </w:pPr>
      <w:r w:rsidRPr="005C69BD">
        <w:rPr>
          <w:sz w:val="22"/>
          <w:szCs w:val="22"/>
        </w:rPr>
        <w:t>привлечение семей воспитанников к участию в совместных с педаго</w:t>
      </w:r>
      <w:r w:rsidRPr="005C69BD">
        <w:rPr>
          <w:sz w:val="22"/>
          <w:szCs w:val="22"/>
        </w:rPr>
        <w:softHyphen/>
        <w:t xml:space="preserve">гами мероприятиях, </w:t>
      </w:r>
    </w:p>
    <w:p w:rsidR="008669DD" w:rsidRPr="005C69BD" w:rsidRDefault="008669DD" w:rsidP="0033277B">
      <w:pPr>
        <w:pStyle w:val="a5"/>
        <w:tabs>
          <w:tab w:val="left" w:pos="514"/>
        </w:tabs>
        <w:spacing w:before="0" w:after="0" w:line="259" w:lineRule="exact"/>
        <w:ind w:firstLine="0"/>
        <w:rPr>
          <w:sz w:val="22"/>
          <w:szCs w:val="22"/>
        </w:rPr>
      </w:pPr>
      <w:proofErr w:type="gramStart"/>
      <w:r w:rsidRPr="005C69BD">
        <w:rPr>
          <w:sz w:val="22"/>
          <w:szCs w:val="22"/>
        </w:rPr>
        <w:t>организуемых</w:t>
      </w:r>
      <w:proofErr w:type="gramEnd"/>
      <w:r w:rsidRPr="005C69BD">
        <w:rPr>
          <w:sz w:val="22"/>
          <w:szCs w:val="22"/>
        </w:rPr>
        <w:t xml:space="preserve"> в районе (городе, </w:t>
      </w:r>
      <w:r w:rsidR="00021B9E" w:rsidRPr="005C69BD">
        <w:rPr>
          <w:sz w:val="22"/>
          <w:szCs w:val="22"/>
        </w:rPr>
        <w:t>республики</w:t>
      </w:r>
      <w:r w:rsidRPr="005C69BD">
        <w:rPr>
          <w:sz w:val="22"/>
          <w:szCs w:val="22"/>
        </w:rPr>
        <w:t>);</w:t>
      </w:r>
    </w:p>
    <w:p w:rsidR="008669DD" w:rsidRPr="005C69BD" w:rsidRDefault="008669DD" w:rsidP="00CA3867">
      <w:pPr>
        <w:pStyle w:val="a5"/>
        <w:numPr>
          <w:ilvl w:val="0"/>
          <w:numId w:val="1"/>
        </w:numPr>
        <w:tabs>
          <w:tab w:val="left" w:pos="518"/>
        </w:tabs>
        <w:spacing w:before="0" w:after="0" w:line="259" w:lineRule="exact"/>
        <w:ind w:firstLine="567"/>
        <w:rPr>
          <w:sz w:val="22"/>
          <w:szCs w:val="22"/>
        </w:rPr>
      </w:pPr>
      <w:r w:rsidRPr="005C69BD">
        <w:rPr>
          <w:sz w:val="22"/>
          <w:szCs w:val="22"/>
        </w:rPr>
        <w:t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B92C2E" w:rsidRPr="005C69BD" w:rsidRDefault="00B92C2E" w:rsidP="00B055B4">
      <w:pPr>
        <w:pStyle w:val="af3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26" w:name="bookmark185"/>
    </w:p>
    <w:p w:rsidR="00D41BFD" w:rsidRPr="005C69BD" w:rsidRDefault="00D41BFD" w:rsidP="00B055B4">
      <w:pPr>
        <w:pStyle w:val="af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C69BD">
        <w:rPr>
          <w:rFonts w:ascii="Times New Roman" w:hAnsi="Times New Roman" w:cs="Times New Roman"/>
          <w:b/>
          <w:sz w:val="22"/>
          <w:szCs w:val="22"/>
        </w:rPr>
        <w:t>Совместная деятельность</w:t>
      </w:r>
      <w:r w:rsidRPr="005C69BD">
        <w:rPr>
          <w:rStyle w:val="439"/>
          <w:rFonts w:ascii="Times New Roman" w:hAnsi="Times New Roman" w:cs="Times New Roman"/>
          <w:b/>
          <w:noProof w:val="0"/>
          <w:sz w:val="22"/>
          <w:szCs w:val="22"/>
        </w:rPr>
        <w:t xml:space="preserve"> </w:t>
      </w:r>
      <w:r w:rsidRPr="005C69BD">
        <w:rPr>
          <w:rFonts w:ascii="Times New Roman" w:hAnsi="Times New Roman" w:cs="Times New Roman"/>
          <w:b/>
          <w:sz w:val="22"/>
          <w:szCs w:val="22"/>
        </w:rPr>
        <w:t>педагогов, родителей, детей</w:t>
      </w:r>
      <w:bookmarkEnd w:id="26"/>
    </w:p>
    <w:p w:rsidR="00F10D2F" w:rsidRPr="005C69BD" w:rsidRDefault="00F10D2F" w:rsidP="00B055B4">
      <w:pPr>
        <w:pStyle w:val="af3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D41BFD" w:rsidRPr="005C69BD" w:rsidRDefault="00D41BFD" w:rsidP="00D41BFD">
      <w:pPr>
        <w:pStyle w:val="a5"/>
        <w:spacing w:before="45" w:after="0" w:line="259" w:lineRule="exact"/>
        <w:ind w:right="20" w:firstLine="567"/>
        <w:rPr>
          <w:rFonts w:ascii="Arial Unicode MS" w:hAnsi="Arial Unicode MS" w:cs="Arial Unicode MS"/>
          <w:sz w:val="22"/>
          <w:szCs w:val="22"/>
        </w:rPr>
      </w:pPr>
      <w:r w:rsidRPr="005C69BD">
        <w:rPr>
          <w:sz w:val="22"/>
          <w:szCs w:val="22"/>
        </w:rPr>
        <w:t>Определяющей целью разнообразной совместной деятельности в три</w:t>
      </w:r>
      <w:r w:rsidRPr="005C69BD">
        <w:rPr>
          <w:sz w:val="22"/>
          <w:szCs w:val="22"/>
        </w:rPr>
        <w:softHyphen/>
        <w:t>аде «педагоги</w:t>
      </w:r>
      <w:r w:rsidR="00136149" w:rsidRPr="005C69BD">
        <w:rPr>
          <w:sz w:val="22"/>
          <w:szCs w:val="22"/>
        </w:rPr>
        <w:t xml:space="preserve"> </w:t>
      </w:r>
      <w:r w:rsidRPr="005C69BD">
        <w:rPr>
          <w:sz w:val="22"/>
          <w:szCs w:val="22"/>
        </w:rPr>
        <w:t>-</w:t>
      </w:r>
      <w:r w:rsidR="00136149" w:rsidRPr="005C69BD">
        <w:rPr>
          <w:sz w:val="22"/>
          <w:szCs w:val="22"/>
        </w:rPr>
        <w:t xml:space="preserve"> </w:t>
      </w:r>
      <w:r w:rsidRPr="005C69BD">
        <w:rPr>
          <w:sz w:val="22"/>
          <w:szCs w:val="22"/>
        </w:rPr>
        <w:t>родители-дети» является удовлетворение не только базис</w:t>
      </w:r>
      <w:r w:rsidRPr="005C69BD">
        <w:rPr>
          <w:sz w:val="22"/>
          <w:szCs w:val="22"/>
        </w:rPr>
        <w:softHyphen/>
        <w:t>ных стремлений и потребностей ребенка, но и стремлений и п</w:t>
      </w:r>
      <w:r w:rsidRPr="005C69BD">
        <w:rPr>
          <w:sz w:val="22"/>
          <w:szCs w:val="22"/>
        </w:rPr>
        <w:t>о</w:t>
      </w:r>
      <w:r w:rsidRPr="005C69BD">
        <w:rPr>
          <w:sz w:val="22"/>
          <w:szCs w:val="22"/>
        </w:rPr>
        <w:t>требностей родителей и педагогов.</w:t>
      </w:r>
    </w:p>
    <w:p w:rsidR="00D41BFD" w:rsidRPr="005C69BD" w:rsidRDefault="00D41BFD" w:rsidP="00D41BFD">
      <w:pPr>
        <w:pStyle w:val="a5"/>
        <w:spacing w:before="0" w:after="0" w:line="259" w:lineRule="exact"/>
        <w:ind w:right="20" w:firstLine="567"/>
        <w:rPr>
          <w:rFonts w:ascii="Arial Unicode MS" w:hAnsi="Arial Unicode MS" w:cs="Arial Unicode MS"/>
          <w:sz w:val="22"/>
          <w:szCs w:val="22"/>
        </w:rPr>
      </w:pPr>
      <w:r w:rsidRPr="005C69BD">
        <w:rPr>
          <w:sz w:val="22"/>
          <w:szCs w:val="22"/>
        </w:rPr>
        <w:t>Совместная деятельность воспитывающих взрослых может быть организована в разнообразных традиционных и инновационных формах.</w:t>
      </w:r>
    </w:p>
    <w:p w:rsidR="00D41BFD" w:rsidRPr="005C69BD" w:rsidRDefault="00D41BFD" w:rsidP="00D41BFD">
      <w:pPr>
        <w:pStyle w:val="a5"/>
        <w:spacing w:before="0" w:after="0" w:line="259" w:lineRule="exact"/>
        <w:ind w:right="20" w:firstLine="567"/>
        <w:rPr>
          <w:sz w:val="22"/>
          <w:szCs w:val="22"/>
        </w:rPr>
      </w:pPr>
      <w:r w:rsidRPr="005C69BD">
        <w:rPr>
          <w:sz w:val="22"/>
          <w:szCs w:val="22"/>
        </w:rPr>
        <w:t>В этих формах совместной деятельности заложены возможности кор</w:t>
      </w:r>
      <w:r w:rsidRPr="005C69BD">
        <w:rPr>
          <w:sz w:val="22"/>
          <w:szCs w:val="22"/>
        </w:rPr>
        <w:softHyphen/>
        <w:t>рекции поведения родителей и педагогов, предпочитающих авторитарный стиль общения с ребенком; воспитания у них бережного о</w:t>
      </w:r>
      <w:r w:rsidRPr="005C69BD">
        <w:rPr>
          <w:sz w:val="22"/>
          <w:szCs w:val="22"/>
        </w:rPr>
        <w:t>т</w:t>
      </w:r>
      <w:r w:rsidRPr="005C69BD">
        <w:rPr>
          <w:sz w:val="22"/>
          <w:szCs w:val="22"/>
        </w:rPr>
        <w:t>ношения к де</w:t>
      </w:r>
      <w:r w:rsidRPr="005C69BD">
        <w:rPr>
          <w:sz w:val="22"/>
          <w:szCs w:val="22"/>
        </w:rPr>
        <w:softHyphen/>
        <w:t>тскому творчеству</w:t>
      </w:r>
      <w:r w:rsidR="0033277B" w:rsidRPr="005C69BD">
        <w:rPr>
          <w:sz w:val="22"/>
          <w:szCs w:val="22"/>
        </w:rPr>
        <w:t>.</w:t>
      </w:r>
    </w:p>
    <w:p w:rsidR="00817E20" w:rsidRPr="005C69BD" w:rsidRDefault="00817E20" w:rsidP="00817E20">
      <w:pPr>
        <w:keepNext/>
        <w:widowControl w:val="0"/>
        <w:tabs>
          <w:tab w:val="left" w:pos="567"/>
        </w:tabs>
        <w:suppressAutoHyphens/>
        <w:ind w:firstLine="567"/>
        <w:jc w:val="center"/>
        <w:outlineLvl w:val="1"/>
        <w:rPr>
          <w:rFonts w:ascii="Times New Roman" w:eastAsia="SimSun" w:hAnsi="Times New Roman" w:cs="Times New Roman"/>
          <w:b/>
          <w:iCs/>
          <w:color w:val="FF0000"/>
          <w:kern w:val="28"/>
          <w:sz w:val="22"/>
          <w:szCs w:val="22"/>
          <w:lang w:eastAsia="hi-IN" w:bidi="hi-IN"/>
        </w:rPr>
      </w:pPr>
      <w:bookmarkStart w:id="27" w:name="bookmark35"/>
    </w:p>
    <w:p w:rsidR="00817E20" w:rsidRPr="005C69BD" w:rsidRDefault="00817E20" w:rsidP="00817E20">
      <w:pPr>
        <w:keepNext/>
        <w:widowControl w:val="0"/>
        <w:tabs>
          <w:tab w:val="left" w:pos="567"/>
        </w:tabs>
        <w:suppressAutoHyphens/>
        <w:ind w:firstLine="567"/>
        <w:jc w:val="center"/>
        <w:outlineLvl w:val="1"/>
        <w:rPr>
          <w:rFonts w:ascii="Times New Roman" w:eastAsia="SimSun" w:hAnsi="Times New Roman" w:cs="Times New Roman"/>
          <w:b/>
          <w:iCs/>
          <w:color w:val="auto"/>
          <w:kern w:val="28"/>
          <w:sz w:val="22"/>
          <w:szCs w:val="22"/>
          <w:lang w:eastAsia="hi-IN" w:bidi="hi-IN"/>
        </w:rPr>
      </w:pPr>
      <w:r w:rsidRPr="005C69BD">
        <w:rPr>
          <w:rFonts w:ascii="Times New Roman" w:eastAsia="SimSun" w:hAnsi="Times New Roman" w:cs="Times New Roman"/>
          <w:b/>
          <w:iCs/>
          <w:color w:val="auto"/>
          <w:kern w:val="28"/>
          <w:sz w:val="22"/>
          <w:szCs w:val="22"/>
          <w:lang w:eastAsia="hi-IN" w:bidi="hi-IN"/>
        </w:rPr>
        <w:t>Взаимодействие взрослых с детьми</w:t>
      </w:r>
    </w:p>
    <w:p w:rsidR="002631E2" w:rsidRPr="005C69BD" w:rsidRDefault="002631E2" w:rsidP="00817E20">
      <w:pPr>
        <w:keepNext/>
        <w:widowControl w:val="0"/>
        <w:tabs>
          <w:tab w:val="left" w:pos="567"/>
        </w:tabs>
        <w:suppressAutoHyphens/>
        <w:ind w:firstLine="567"/>
        <w:jc w:val="center"/>
        <w:outlineLvl w:val="1"/>
        <w:rPr>
          <w:rFonts w:ascii="Times New Roman" w:eastAsia="SimSun" w:hAnsi="Times New Roman" w:cs="Times New Roman"/>
          <w:b/>
          <w:iCs/>
          <w:color w:val="auto"/>
          <w:kern w:val="28"/>
          <w:sz w:val="22"/>
          <w:szCs w:val="22"/>
          <w:lang w:eastAsia="hi-IN" w:bidi="hi-IN"/>
        </w:rPr>
      </w:pPr>
    </w:p>
    <w:p w:rsidR="00817E20" w:rsidRPr="005C69BD" w:rsidRDefault="00817E20" w:rsidP="00817E20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Взаимодействие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взрослых с детьми является важнейшим фактором развития ребенка и пронизывает все направления образовательной деятельности. </w:t>
      </w:r>
    </w:p>
    <w:p w:rsidR="00817E20" w:rsidRPr="005C69BD" w:rsidRDefault="00817E20" w:rsidP="00817E20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</w:rPr>
      </w:pP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С помощью взрослого и в самостоятельной деятельности ребенок учится познавать окружающий мир, играть, рисовать, общаться с окружающими. Процесс приобщения к культурным образцам челов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е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ческой деятельности (культуре жизни, познанию мира, речи, коммуникации, и прочим), приобретения культур</w:t>
      </w:r>
      <w:r w:rsidR="00B25242"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ных умений при взаимодействии с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взрослыми и в самостоятельной деятельности в предметной среде называется процессом овладения культурными практиками.</w:t>
      </w:r>
    </w:p>
    <w:p w:rsidR="008A0C35" w:rsidRPr="005C69BD" w:rsidRDefault="00817E20" w:rsidP="00817E20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color w:val="FF0000"/>
          <w:sz w:val="22"/>
          <w:szCs w:val="22"/>
          <w:lang w:eastAsia="en-US"/>
        </w:rPr>
      </w:pPr>
      <w:r w:rsidRPr="005C69BD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Для </w:t>
      </w:r>
      <w:r w:rsidRPr="005C69BD"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>личностно-порождающего взаимодействия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характерно принятие ребенка таким, какой он есть, и вера в его способности. </w:t>
      </w:r>
    </w:p>
    <w:p w:rsidR="008A0C35" w:rsidRPr="005C69BD" w:rsidRDefault="00817E20" w:rsidP="00817E20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color w:val="FF0000"/>
          <w:sz w:val="22"/>
          <w:szCs w:val="22"/>
          <w:lang w:eastAsia="en-US"/>
        </w:rPr>
      </w:pPr>
      <w:r w:rsidRPr="005C69BD"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 xml:space="preserve">Личностно-порождающее взаимодействие способствует 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формированию у ребенка  различных позитивных качеств. </w:t>
      </w:r>
    </w:p>
    <w:p w:rsidR="00817E20" w:rsidRPr="005C69BD" w:rsidRDefault="00817E20" w:rsidP="00817E20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5C69BD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Ребенок </w:t>
      </w:r>
      <w:r w:rsidRPr="005C69BD">
        <w:rPr>
          <w:rFonts w:ascii="Times New Roman" w:eastAsia="Calibri" w:hAnsi="Times New Roman" w:cs="Times New Roman"/>
          <w:iCs/>
          <w:color w:val="auto"/>
          <w:sz w:val="22"/>
          <w:szCs w:val="22"/>
          <w:lang w:eastAsia="en-US"/>
        </w:rPr>
        <w:t>не боится быть самим собой, быть искренним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. Взаимное доверие между взрослыми и детьми способствует истинному принятию ребенком моральных норм.</w:t>
      </w:r>
    </w:p>
    <w:p w:rsidR="008A0C35" w:rsidRPr="005C69BD" w:rsidRDefault="00817E20" w:rsidP="00817E20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5C69BD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Ребенок учится </w:t>
      </w:r>
      <w:r w:rsidRPr="005C69BD">
        <w:rPr>
          <w:rFonts w:ascii="Times New Roman" w:eastAsia="Calibri" w:hAnsi="Times New Roman" w:cs="Times New Roman"/>
          <w:iCs/>
          <w:color w:val="auto"/>
          <w:sz w:val="22"/>
          <w:szCs w:val="22"/>
          <w:lang w:eastAsia="en-US"/>
        </w:rPr>
        <w:t>брать на себя ответственность за свои решения и поступки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. </w:t>
      </w:r>
    </w:p>
    <w:p w:rsidR="00817E20" w:rsidRPr="005C69BD" w:rsidRDefault="00817E20" w:rsidP="00817E20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5C69BD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Ребенок приучается </w:t>
      </w:r>
      <w:r w:rsidRPr="005C69BD">
        <w:rPr>
          <w:rFonts w:ascii="Times New Roman" w:eastAsia="Calibri" w:hAnsi="Times New Roman" w:cs="Times New Roman"/>
          <w:iCs/>
          <w:color w:val="auto"/>
          <w:sz w:val="22"/>
          <w:szCs w:val="22"/>
          <w:lang w:eastAsia="en-US"/>
        </w:rPr>
        <w:t xml:space="preserve">думать самостоятельно, 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поскольку взрослые не навязывают ему своего решения, а способствуют тому, чтобы он принял </w:t>
      </w:r>
      <w:proofErr w:type="gramStart"/>
      <w:r w:rsidRPr="005C69BD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собственное</w:t>
      </w:r>
      <w:proofErr w:type="gramEnd"/>
      <w:r w:rsidRPr="005C69BD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.</w:t>
      </w:r>
    </w:p>
    <w:p w:rsidR="008A0C35" w:rsidRPr="005C69BD" w:rsidRDefault="00817E20" w:rsidP="00817E20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color w:val="FF0000"/>
          <w:sz w:val="22"/>
          <w:szCs w:val="22"/>
          <w:lang w:eastAsia="en-US"/>
        </w:rPr>
      </w:pPr>
      <w:r w:rsidRPr="005C69BD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Ребенок учится </w:t>
      </w:r>
      <w:r w:rsidRPr="005C69BD">
        <w:rPr>
          <w:rFonts w:ascii="Times New Roman" w:eastAsia="Calibri" w:hAnsi="Times New Roman" w:cs="Times New Roman"/>
          <w:iCs/>
          <w:color w:val="auto"/>
          <w:sz w:val="22"/>
          <w:szCs w:val="22"/>
          <w:lang w:eastAsia="en-US"/>
        </w:rPr>
        <w:t>адекватно выражать свои чувства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. </w:t>
      </w:r>
    </w:p>
    <w:p w:rsidR="00817E20" w:rsidRPr="005C69BD" w:rsidRDefault="00817E20" w:rsidP="00817E20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5C69BD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Ребенок учится </w:t>
      </w:r>
      <w:r w:rsidRPr="005C69BD">
        <w:rPr>
          <w:rFonts w:ascii="Times New Roman" w:eastAsia="Calibri" w:hAnsi="Times New Roman" w:cs="Times New Roman"/>
          <w:iCs/>
          <w:color w:val="auto"/>
          <w:sz w:val="22"/>
          <w:szCs w:val="22"/>
          <w:lang w:eastAsia="en-US"/>
        </w:rPr>
        <w:t xml:space="preserve">понимать других и сочувствовать им, 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потому что </w:t>
      </w:r>
      <w:r w:rsidR="00B25242" w:rsidRPr="005C69BD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получает этот опыт из общения с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взрослыми и переносит его на других людей.</w:t>
      </w:r>
    </w:p>
    <w:p w:rsidR="002631E2" w:rsidRPr="005C69BD" w:rsidRDefault="002631E2" w:rsidP="00E06E90">
      <w:pPr>
        <w:keepNext/>
        <w:widowControl w:val="0"/>
        <w:tabs>
          <w:tab w:val="left" w:pos="567"/>
        </w:tabs>
        <w:suppressAutoHyphens/>
        <w:outlineLvl w:val="1"/>
        <w:rPr>
          <w:rFonts w:ascii="Times New Roman" w:eastAsia="SimSun" w:hAnsi="Times New Roman" w:cs="Times New Roman"/>
          <w:b/>
          <w:iCs/>
          <w:color w:val="FF0000"/>
          <w:kern w:val="28"/>
          <w:sz w:val="22"/>
          <w:szCs w:val="22"/>
          <w:lang w:eastAsia="hi-IN" w:bidi="hi-IN"/>
        </w:rPr>
      </w:pPr>
    </w:p>
    <w:p w:rsidR="002631E2" w:rsidRPr="005C69BD" w:rsidRDefault="002631E2" w:rsidP="00BC4EAB">
      <w:pPr>
        <w:keepNext/>
        <w:widowControl w:val="0"/>
        <w:tabs>
          <w:tab w:val="left" w:pos="567"/>
        </w:tabs>
        <w:suppressAutoHyphens/>
        <w:jc w:val="center"/>
        <w:outlineLvl w:val="1"/>
        <w:rPr>
          <w:rFonts w:ascii="Times New Roman" w:eastAsia="SimSun" w:hAnsi="Times New Roman" w:cs="Times New Roman"/>
          <w:b/>
          <w:iCs/>
          <w:color w:val="FF0000"/>
          <w:kern w:val="28"/>
          <w:sz w:val="22"/>
          <w:szCs w:val="22"/>
          <w:lang w:eastAsia="hi-IN" w:bidi="hi-IN"/>
        </w:rPr>
      </w:pPr>
    </w:p>
    <w:p w:rsidR="00054EA2" w:rsidRPr="005C69BD" w:rsidRDefault="00817E20" w:rsidP="00E06E90">
      <w:pPr>
        <w:keepNext/>
        <w:widowControl w:val="0"/>
        <w:tabs>
          <w:tab w:val="left" w:pos="567"/>
        </w:tabs>
        <w:suppressAutoHyphens/>
        <w:jc w:val="center"/>
        <w:outlineLvl w:val="1"/>
        <w:rPr>
          <w:rFonts w:ascii="Times New Roman" w:eastAsia="SimSun" w:hAnsi="Times New Roman" w:cs="Times New Roman"/>
          <w:b/>
          <w:iCs/>
          <w:color w:val="FF0000"/>
          <w:kern w:val="28"/>
          <w:sz w:val="22"/>
          <w:szCs w:val="22"/>
          <w:lang w:eastAsia="hi-IN" w:bidi="hi-IN"/>
        </w:rPr>
      </w:pPr>
      <w:r w:rsidRPr="005C69BD">
        <w:rPr>
          <w:rFonts w:ascii="Times New Roman" w:eastAsia="SimSun" w:hAnsi="Times New Roman" w:cs="Times New Roman"/>
          <w:b/>
          <w:iCs/>
          <w:color w:val="auto"/>
          <w:kern w:val="28"/>
          <w:sz w:val="22"/>
          <w:szCs w:val="22"/>
          <w:lang w:eastAsia="hi-IN" w:bidi="hi-IN"/>
        </w:rPr>
        <w:t>Взаимодействие педагогического коллектива с семьями дошкольников</w:t>
      </w:r>
    </w:p>
    <w:p w:rsidR="00BC4EAB" w:rsidRPr="005C69BD" w:rsidRDefault="00BC4EAB" w:rsidP="00054EA2">
      <w:pPr>
        <w:tabs>
          <w:tab w:val="left" w:pos="567"/>
        </w:tabs>
        <w:ind w:firstLine="567"/>
        <w:jc w:val="center"/>
        <w:rPr>
          <w:rFonts w:ascii="Times New Roman" w:eastAsia="Calibri" w:hAnsi="Times New Roman" w:cs="Times New Roman"/>
          <w:b/>
          <w:bCs/>
          <w:color w:val="auto"/>
          <w:sz w:val="22"/>
          <w:szCs w:val="22"/>
        </w:rPr>
      </w:pPr>
    </w:p>
    <w:p w:rsidR="00817E20" w:rsidRPr="005C69BD" w:rsidRDefault="00817E20" w:rsidP="00E06E90">
      <w:pPr>
        <w:tabs>
          <w:tab w:val="left" w:pos="567"/>
        </w:tabs>
        <w:jc w:val="center"/>
        <w:rPr>
          <w:rFonts w:ascii="Times New Roman" w:eastAsia="Calibri" w:hAnsi="Times New Roman" w:cs="Times New Roman"/>
          <w:b/>
          <w:bCs/>
          <w:color w:val="auto"/>
          <w:sz w:val="22"/>
          <w:szCs w:val="22"/>
        </w:rPr>
      </w:pPr>
      <w:r w:rsidRPr="005C69BD">
        <w:rPr>
          <w:rFonts w:ascii="Times New Roman" w:eastAsia="Calibri" w:hAnsi="Times New Roman" w:cs="Times New Roman"/>
          <w:b/>
          <w:bCs/>
          <w:color w:val="auto"/>
          <w:sz w:val="22"/>
          <w:szCs w:val="22"/>
        </w:rPr>
        <w:t>Цели и задачи партнерства с родителями (законными представителями)</w:t>
      </w:r>
    </w:p>
    <w:p w:rsidR="00F10D2F" w:rsidRPr="005C69BD" w:rsidRDefault="00F10D2F" w:rsidP="00054EA2">
      <w:pPr>
        <w:tabs>
          <w:tab w:val="left" w:pos="567"/>
        </w:tabs>
        <w:ind w:firstLine="567"/>
        <w:jc w:val="center"/>
        <w:rPr>
          <w:rFonts w:ascii="Times New Roman" w:eastAsia="Calibri" w:hAnsi="Times New Roman" w:cs="Times New Roman"/>
          <w:b/>
          <w:bCs/>
          <w:color w:val="auto"/>
          <w:sz w:val="22"/>
          <w:szCs w:val="22"/>
        </w:rPr>
      </w:pPr>
    </w:p>
    <w:p w:rsidR="00054EA2" w:rsidRPr="005C69BD" w:rsidRDefault="00054EA2" w:rsidP="00054EA2">
      <w:pPr>
        <w:pStyle w:val="af3"/>
        <w:ind w:firstLine="567"/>
        <w:rPr>
          <w:rFonts w:ascii="Times New Roman" w:hAnsi="Times New Roman" w:cs="Times New Roman"/>
          <w:sz w:val="22"/>
          <w:szCs w:val="22"/>
        </w:rPr>
      </w:pPr>
      <w:r w:rsidRPr="005C69BD">
        <w:rPr>
          <w:rFonts w:ascii="Times New Roman" w:hAnsi="Times New Roman" w:cs="Times New Roman"/>
          <w:sz w:val="22"/>
          <w:szCs w:val="22"/>
        </w:rPr>
        <w:lastRenderedPageBreak/>
        <w:t>Важнейшим условием обеспечения целостного развития личности ребенка является развитие ко</w:t>
      </w:r>
      <w:r w:rsidRPr="005C69BD">
        <w:rPr>
          <w:rFonts w:ascii="Times New Roman" w:hAnsi="Times New Roman" w:cs="Times New Roman"/>
          <w:sz w:val="22"/>
          <w:szCs w:val="22"/>
        </w:rPr>
        <w:t>н</w:t>
      </w:r>
      <w:r w:rsidRPr="005C69BD">
        <w:rPr>
          <w:rFonts w:ascii="Times New Roman" w:hAnsi="Times New Roman" w:cs="Times New Roman"/>
          <w:sz w:val="22"/>
          <w:szCs w:val="22"/>
        </w:rPr>
        <w:t>структивного взаимодействия с семьей.</w:t>
      </w:r>
    </w:p>
    <w:p w:rsidR="00054EA2" w:rsidRPr="005C69BD" w:rsidRDefault="00054EA2" w:rsidP="00054EA2">
      <w:pPr>
        <w:pStyle w:val="af3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C69BD">
        <w:rPr>
          <w:rFonts w:ascii="Times New Roman" w:hAnsi="Times New Roman" w:cs="Times New Roman"/>
          <w:sz w:val="22"/>
          <w:szCs w:val="22"/>
        </w:rPr>
        <w:t xml:space="preserve">Родителям и воспитателям необходимо преодолеть субординацию, </w:t>
      </w:r>
      <w:proofErr w:type="spellStart"/>
      <w:r w:rsidRPr="005C69BD">
        <w:rPr>
          <w:rFonts w:ascii="Times New Roman" w:hAnsi="Times New Roman" w:cs="Times New Roman"/>
          <w:sz w:val="22"/>
          <w:szCs w:val="22"/>
        </w:rPr>
        <w:t>монологизм</w:t>
      </w:r>
      <w:proofErr w:type="spellEnd"/>
      <w:r w:rsidRPr="005C69BD">
        <w:rPr>
          <w:rFonts w:ascii="Times New Roman" w:hAnsi="Times New Roman" w:cs="Times New Roman"/>
          <w:sz w:val="22"/>
          <w:szCs w:val="22"/>
        </w:rPr>
        <w:t xml:space="preserve"> в отношениях друг с другом, отказаться от привычки критико</w:t>
      </w:r>
      <w:r w:rsidRPr="005C69BD">
        <w:rPr>
          <w:rFonts w:ascii="Times New Roman" w:hAnsi="Times New Roman" w:cs="Times New Roman"/>
          <w:sz w:val="22"/>
          <w:szCs w:val="22"/>
        </w:rPr>
        <w:softHyphen/>
        <w:t>вать друг друга, научиться видеть друг в друге не средство р</w:t>
      </w:r>
      <w:r w:rsidRPr="005C69BD">
        <w:rPr>
          <w:rFonts w:ascii="Times New Roman" w:hAnsi="Times New Roman" w:cs="Times New Roman"/>
          <w:sz w:val="22"/>
          <w:szCs w:val="22"/>
        </w:rPr>
        <w:t>е</w:t>
      </w:r>
      <w:r w:rsidRPr="005C69BD">
        <w:rPr>
          <w:rFonts w:ascii="Times New Roman" w:hAnsi="Times New Roman" w:cs="Times New Roman"/>
          <w:sz w:val="22"/>
          <w:szCs w:val="22"/>
        </w:rPr>
        <w:t>шения своих проблем, а полноправных партнеров, сотрудников.</w:t>
      </w:r>
    </w:p>
    <w:p w:rsidR="00054EA2" w:rsidRPr="005C69BD" w:rsidRDefault="00817E20" w:rsidP="00BC4EAB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</w:rPr>
      </w:pP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Семья является институтом первичной социализации и образования, который оказывает большое влияние на развитие ребенка в младенческом, раннем и дошкольном возрасте. Поэтому педагогам, ре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а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лизующим образовательные программы дошкольного образования, необходимо учитывать в своей работе такие факторы, как условия жизни в семье, состав семьи, ее ценности и традиции, а также уважать и пр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и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знавать способности и достижения родителей</w:t>
      </w:r>
      <w:r w:rsidR="00B25242"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(законных представителей) в деле в</w:t>
      </w:r>
      <w:r w:rsidR="00BC4EAB"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оспитания и развития их детей. </w:t>
      </w:r>
    </w:p>
    <w:p w:rsidR="00BC4EAB" w:rsidRPr="005C69BD" w:rsidRDefault="00BC4EAB" w:rsidP="00054EA2">
      <w:pPr>
        <w:pStyle w:val="af3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2631E2" w:rsidRPr="005C69BD" w:rsidRDefault="002631E2" w:rsidP="00054EA2">
      <w:pPr>
        <w:pStyle w:val="af3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054EA2" w:rsidRPr="005C69BD" w:rsidRDefault="00054EA2" w:rsidP="00F24303">
      <w:pPr>
        <w:pStyle w:val="af3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5C69BD">
        <w:rPr>
          <w:rFonts w:ascii="Times New Roman" w:hAnsi="Times New Roman" w:cs="Times New Roman"/>
          <w:b/>
          <w:color w:val="auto"/>
          <w:sz w:val="22"/>
          <w:szCs w:val="22"/>
        </w:rPr>
        <w:t>Совместная деятельность</w:t>
      </w:r>
      <w:r w:rsidRPr="005C69BD">
        <w:rPr>
          <w:rStyle w:val="439"/>
          <w:rFonts w:ascii="Times New Roman" w:hAnsi="Times New Roman" w:cs="Times New Roman"/>
          <w:b/>
          <w:noProof w:val="0"/>
          <w:color w:val="auto"/>
          <w:sz w:val="22"/>
          <w:szCs w:val="22"/>
        </w:rPr>
        <w:t xml:space="preserve"> </w:t>
      </w:r>
      <w:r w:rsidRPr="005C69BD">
        <w:rPr>
          <w:rFonts w:ascii="Times New Roman" w:hAnsi="Times New Roman" w:cs="Times New Roman"/>
          <w:b/>
          <w:color w:val="auto"/>
          <w:sz w:val="22"/>
          <w:szCs w:val="22"/>
        </w:rPr>
        <w:t>педагогов, родителей, детей</w:t>
      </w:r>
    </w:p>
    <w:p w:rsidR="00F10D2F" w:rsidRPr="005C69BD" w:rsidRDefault="00F10D2F" w:rsidP="00054EA2">
      <w:pPr>
        <w:pStyle w:val="af3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F24303" w:rsidRPr="005C69BD" w:rsidRDefault="00817E20" w:rsidP="00817E20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</w:rPr>
      </w:pP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Тесное сотрудничество с семьей делает успешной работу Организации. Только в диалоге обе </w:t>
      </w:r>
    </w:p>
    <w:p w:rsidR="00F24303" w:rsidRPr="005C69BD" w:rsidRDefault="00817E20" w:rsidP="00F24303">
      <w:pPr>
        <w:tabs>
          <w:tab w:val="left" w:pos="567"/>
        </w:tabs>
        <w:jc w:val="both"/>
        <w:rPr>
          <w:rFonts w:ascii="Times New Roman" w:eastAsia="Calibri" w:hAnsi="Times New Roman" w:cs="Times New Roman"/>
          <w:color w:val="auto"/>
          <w:sz w:val="22"/>
          <w:szCs w:val="22"/>
        </w:rPr>
      </w:pP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стороны могут узнать, как ребенок ведет себя в другой жизненной среде. Обмен информацией о </w:t>
      </w:r>
    </w:p>
    <w:p w:rsidR="00817E20" w:rsidRPr="005C69BD" w:rsidRDefault="00817E20" w:rsidP="00F24303">
      <w:pPr>
        <w:tabs>
          <w:tab w:val="left" w:pos="567"/>
        </w:tabs>
        <w:jc w:val="both"/>
        <w:rPr>
          <w:rFonts w:ascii="Times New Roman" w:eastAsia="Calibri" w:hAnsi="Times New Roman" w:cs="Times New Roman"/>
          <w:color w:val="auto"/>
          <w:sz w:val="22"/>
          <w:szCs w:val="22"/>
        </w:rPr>
      </w:pPr>
      <w:proofErr w:type="gramStart"/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ребенке является основой для воспитательного партнерства между родителями</w:t>
      </w:r>
      <w:r w:rsidR="00054EA2"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(законными представит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е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лями) и воспитателями, то есть для открытого, доверительного и интенсивного сотрудничества обеих сторон в общем деле образования и воспитания детей.</w:t>
      </w:r>
      <w:proofErr w:type="gramEnd"/>
    </w:p>
    <w:p w:rsidR="00817E20" w:rsidRPr="005C69BD" w:rsidRDefault="00817E20" w:rsidP="00817E20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</w:rPr>
      </w:pP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Взаимодействие с семьей в духе партнерства в деле образования и воспитания детей является предпосылкой для обеспечения их полноценного развития.</w:t>
      </w:r>
    </w:p>
    <w:p w:rsidR="00FB5A88" w:rsidRPr="005C69BD" w:rsidRDefault="00817E20" w:rsidP="00FB5A88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</w:rPr>
      </w:pPr>
      <w:r w:rsidRPr="005C69BD">
        <w:rPr>
          <w:rFonts w:ascii="Times New Roman" w:eastAsia="Calibri" w:hAnsi="Times New Roman" w:cs="Times New Roman"/>
          <w:color w:val="002060"/>
          <w:sz w:val="22"/>
          <w:szCs w:val="22"/>
        </w:rPr>
        <w:t xml:space="preserve"> 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Партнерство означает, что отношения обеих сторон строятся на основе совместной ответ</w:t>
      </w:r>
    </w:p>
    <w:p w:rsidR="00817E20" w:rsidRPr="005C69BD" w:rsidRDefault="00817E20" w:rsidP="00FB5A88">
      <w:pPr>
        <w:tabs>
          <w:tab w:val="left" w:pos="567"/>
        </w:tabs>
        <w:jc w:val="both"/>
        <w:rPr>
          <w:rFonts w:ascii="Times New Roman" w:eastAsia="Calibri" w:hAnsi="Times New Roman" w:cs="Times New Roman"/>
          <w:color w:val="auto"/>
          <w:sz w:val="22"/>
          <w:szCs w:val="22"/>
        </w:rPr>
      </w:pPr>
      <w:proofErr w:type="spellStart"/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ственности</w:t>
      </w:r>
      <w:proofErr w:type="spellEnd"/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за воспитание детей. Кроме того, понятие «партнерство» подразумевает, что семья и Орган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и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зация равноправны, преследуют одни и те же цели и сотрудничают для их достижения. Согласие партнеров с общими целями и методами воспитания и сотрудничество в их достижении позволяют объединить  усилия и обеспечить преемственность и </w:t>
      </w:r>
      <w:proofErr w:type="spellStart"/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взаимодополняемость</w:t>
      </w:r>
      <w:proofErr w:type="spellEnd"/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в семейном и </w:t>
      </w:r>
      <w:proofErr w:type="spellStart"/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внесемейном</w:t>
      </w:r>
      <w:proofErr w:type="spellEnd"/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образовании.</w:t>
      </w:r>
    </w:p>
    <w:p w:rsidR="00817E20" w:rsidRPr="005C69BD" w:rsidRDefault="00817E20" w:rsidP="00817E20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</w:rPr>
      </w:pP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Особенно важен диалог между педагогом и семьей в случае наличия у ребенка отклонений в пов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е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дении или каких-либо проблем в развитии. Диалог позволяет совместно анализировать поведение или проблемы ребенка, выяснять причины проблем и искать подходящие возможности их решения.</w:t>
      </w:r>
      <w:r w:rsidRPr="005C69BD">
        <w:rPr>
          <w:rFonts w:ascii="Times New Roman" w:eastAsia="Calibri" w:hAnsi="Times New Roman" w:cs="Times New Roman"/>
          <w:color w:val="002060"/>
          <w:sz w:val="22"/>
          <w:szCs w:val="22"/>
        </w:rPr>
        <w:t xml:space="preserve"> 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В диалоге проходит консультирование родителей</w:t>
      </w:r>
      <w:r w:rsidR="00FB5A88"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(законных представителей) по поводу лучшей стратегии в обр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а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зовании и воспитании, согласование мер, которые могут быть предприняты со стороны Организации и семьи. </w:t>
      </w:r>
    </w:p>
    <w:p w:rsidR="00BC4EAB" w:rsidRPr="005C69BD" w:rsidRDefault="00817E20" w:rsidP="00817E20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</w:rPr>
      </w:pP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Педагоги поддерживают семью в деле развития ребенка и при необходимости привлекают </w:t>
      </w:r>
    </w:p>
    <w:p w:rsidR="00817E20" w:rsidRPr="005C69BD" w:rsidRDefault="00817E20" w:rsidP="00BC4EAB">
      <w:pPr>
        <w:tabs>
          <w:tab w:val="left" w:pos="567"/>
        </w:tabs>
        <w:jc w:val="both"/>
        <w:rPr>
          <w:rFonts w:ascii="Times New Roman" w:eastAsia="Calibri" w:hAnsi="Times New Roman" w:cs="Times New Roman"/>
          <w:color w:val="auto"/>
          <w:sz w:val="22"/>
          <w:szCs w:val="22"/>
        </w:rPr>
      </w:pP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других специалистов и службы (консультации психолога, логопеда, дефектолога и др.).</w:t>
      </w:r>
    </w:p>
    <w:p w:rsidR="00817E20" w:rsidRPr="005C69BD" w:rsidRDefault="003168B3" w:rsidP="00817E20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</w:rPr>
      </w:pP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Педагоги МБДОУ</w:t>
      </w:r>
      <w:r w:rsidR="00817E20"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предл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агают</w:t>
      </w:r>
      <w:r w:rsidR="00817E20"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родителям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</w:t>
      </w:r>
      <w:r w:rsidR="00817E20"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(законным представителям) активно участвовать в обр</w:t>
      </w:r>
      <w:r w:rsidR="00817E20"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а</w:t>
      </w:r>
      <w:r w:rsidR="00817E20"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зователь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ной работе, открытых мероприятиях, подготовке мероприятий, тематических недель, конкурсах, выставках, </w:t>
      </w:r>
      <w:r w:rsidR="00817E20"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в отдельных занятиях. </w:t>
      </w:r>
      <w:proofErr w:type="gramStart"/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В МБДОУ проводятся праздники, открытые мероприятия, родительские собрания, заседания Родительского комитете МБДОУ, консультации, семинары, Дни открытых дверей и др. </w:t>
      </w:r>
      <w:r w:rsidR="00817E20"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Родители (законные представители)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показывают </w:t>
      </w:r>
      <w:r w:rsidR="00817E20"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свои особые умения, пригла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шают</w:t>
      </w:r>
      <w:r w:rsidR="00817E20"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детей к себе на работу, став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ят </w:t>
      </w:r>
      <w:r w:rsidR="00817E20"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для них спектакль, 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участвуют в утренниках </w:t>
      </w:r>
      <w:proofErr w:type="spellStart"/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иразвлечениях</w:t>
      </w:r>
      <w:proofErr w:type="spellEnd"/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в качестве персонажей, </w:t>
      </w:r>
      <w:r w:rsidR="00817E20"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орган</w:t>
      </w:r>
      <w:r w:rsidR="00817E20"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и</w:t>
      </w:r>
      <w:r w:rsidR="00817E20"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з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уют</w:t>
      </w:r>
      <w:r w:rsidR="00817E20"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совместное посещение музе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ев</w:t>
      </w:r>
      <w:r w:rsidR="00817E20"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, 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РДК</w:t>
      </w:r>
      <w:r w:rsidR="00817E20"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, 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Детской библиотеки, </w:t>
      </w:r>
      <w:r w:rsidR="00817E20"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помо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гают</w:t>
      </w:r>
      <w:r w:rsidR="00817E20"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с уборкой территории, 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обор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у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довании участков, </w:t>
      </w:r>
      <w:r w:rsidR="00817E20"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сопровожда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ю</w:t>
      </w:r>
      <w:r w:rsidR="00817E20"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т группу детей во</w:t>
      </w:r>
      <w:proofErr w:type="gramEnd"/>
      <w:r w:rsidR="00817E20"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время экскур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сий и т.</w:t>
      </w:r>
      <w:r w:rsidR="00817E20"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п. </w:t>
      </w:r>
    </w:p>
    <w:p w:rsidR="00817E20" w:rsidRPr="005C69BD" w:rsidRDefault="00817E20" w:rsidP="00054EA2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</w:rPr>
      </w:pP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Разнообразные возможности для привлечения родителей</w:t>
      </w:r>
      <w:r w:rsidR="00B25242"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(</w:t>
      </w:r>
      <w:r w:rsidR="00054EA2"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законных представителей) 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предоставляет проектная работа. Родители</w:t>
      </w:r>
      <w:r w:rsidR="00B25242"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(законные представители) принима</w:t>
      </w:r>
      <w:r w:rsidR="003168B3"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ют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участие </w:t>
      </w:r>
      <w:proofErr w:type="gramStart"/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в</w:t>
      </w:r>
      <w:proofErr w:type="gramEnd"/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</w:t>
      </w:r>
    </w:p>
    <w:p w:rsidR="00817E20" w:rsidRPr="005C69BD" w:rsidRDefault="00817E20" w:rsidP="00817E20">
      <w:pPr>
        <w:tabs>
          <w:tab w:val="left" w:pos="567"/>
        </w:tabs>
        <w:jc w:val="both"/>
        <w:rPr>
          <w:rFonts w:ascii="Times New Roman" w:eastAsia="Calibri" w:hAnsi="Times New Roman" w:cs="Times New Roman"/>
          <w:color w:val="auto"/>
          <w:sz w:val="22"/>
          <w:szCs w:val="22"/>
        </w:rPr>
      </w:pPr>
      <w:proofErr w:type="gramStart"/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планировании</w:t>
      </w:r>
      <w:proofErr w:type="gramEnd"/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и подготовке проектов</w:t>
      </w:r>
      <w:r w:rsidR="003168B3"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, праздников, экскурсий и т.д.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 </w:t>
      </w:r>
      <w:r w:rsidR="003168B3"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Детский сад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поощря</w:t>
      </w:r>
      <w:r w:rsidR="003168B3"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ет 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обмен мнен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и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ями между родителями</w:t>
      </w:r>
      <w:r w:rsidR="00B25242"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(законными представителями), возникновение социальных сетей и семейная с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а</w:t>
      </w:r>
      <w:r w:rsidRPr="005C69BD">
        <w:rPr>
          <w:rFonts w:ascii="Times New Roman" w:eastAsia="Calibri" w:hAnsi="Times New Roman" w:cs="Times New Roman"/>
          <w:color w:val="auto"/>
          <w:sz w:val="22"/>
          <w:szCs w:val="22"/>
        </w:rPr>
        <w:t>мопомощь.</w:t>
      </w:r>
    </w:p>
    <w:p w:rsidR="00B92C2E" w:rsidRPr="005C69BD" w:rsidRDefault="00B92C2E" w:rsidP="00B25242">
      <w:pPr>
        <w:pStyle w:val="af3"/>
        <w:ind w:firstLine="567"/>
        <w:rPr>
          <w:rFonts w:ascii="Times New Roman" w:hAnsi="Times New Roman" w:cs="Times New Roman"/>
          <w:i/>
          <w:color w:val="984806" w:themeColor="accent6" w:themeShade="80"/>
          <w:sz w:val="22"/>
          <w:szCs w:val="22"/>
          <w:u w:val="single"/>
        </w:rPr>
      </w:pPr>
    </w:p>
    <w:p w:rsidR="002631E2" w:rsidRPr="005C69BD" w:rsidRDefault="002631E2" w:rsidP="00B25242">
      <w:pPr>
        <w:pStyle w:val="af3"/>
        <w:ind w:firstLine="567"/>
        <w:rPr>
          <w:rFonts w:ascii="Times New Roman" w:hAnsi="Times New Roman" w:cs="Times New Roman"/>
          <w:i/>
          <w:color w:val="984806" w:themeColor="accent6" w:themeShade="80"/>
          <w:sz w:val="22"/>
          <w:szCs w:val="22"/>
          <w:u w:val="single"/>
        </w:rPr>
      </w:pPr>
    </w:p>
    <w:p w:rsidR="006D656F" w:rsidRPr="005C69BD" w:rsidRDefault="00B25242" w:rsidP="006D656F">
      <w:pPr>
        <w:pStyle w:val="af3"/>
        <w:ind w:left="-284" w:firstLine="284"/>
        <w:rPr>
          <w:rFonts w:ascii="Times New Roman" w:hAnsi="Times New Roman" w:cs="Times New Roman"/>
          <w:b/>
          <w:color w:val="auto"/>
          <w:sz w:val="22"/>
          <w:szCs w:val="22"/>
        </w:rPr>
      </w:pPr>
      <w:proofErr w:type="gramStart"/>
      <w:r w:rsidRPr="005C69BD">
        <w:rPr>
          <w:rFonts w:ascii="Times New Roman" w:hAnsi="Times New Roman" w:cs="Times New Roman"/>
          <w:i/>
          <w:color w:val="auto"/>
          <w:sz w:val="22"/>
          <w:szCs w:val="22"/>
          <w:u w:val="single"/>
        </w:rPr>
        <w:t>Подробнее смотрите</w:t>
      </w:r>
      <w:r w:rsidRPr="005C69BD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6D656F" w:rsidRPr="005C69BD">
        <w:rPr>
          <w:rFonts w:ascii="Times New Roman" w:hAnsi="Times New Roman" w:cs="Times New Roman"/>
          <w:i/>
          <w:sz w:val="22"/>
          <w:szCs w:val="22"/>
          <w:u w:val="single"/>
        </w:rPr>
        <w:t>Подробнее о целевых ориентирах образования</w:t>
      </w:r>
      <w:r w:rsidR="006D656F" w:rsidRPr="005C69BD">
        <w:rPr>
          <w:rStyle w:val="720"/>
          <w:rFonts w:ascii="Times New Roman" w:hAnsi="Times New Roman" w:cs="Times New Roman"/>
          <w:i/>
          <w:noProof w:val="0"/>
          <w:u w:val="single"/>
        </w:rPr>
        <w:t xml:space="preserve"> </w:t>
      </w:r>
      <w:r w:rsidR="006D656F" w:rsidRPr="005C69BD">
        <w:rPr>
          <w:rFonts w:ascii="Times New Roman" w:hAnsi="Times New Roman" w:cs="Times New Roman"/>
          <w:i/>
          <w:sz w:val="22"/>
          <w:szCs w:val="22"/>
          <w:u w:val="single"/>
        </w:rPr>
        <w:t>в младенческом и раннем возрасте и о целевых ориентирах на этапе</w:t>
      </w:r>
      <w:r w:rsidR="006D656F" w:rsidRPr="005C69BD">
        <w:rPr>
          <w:rStyle w:val="720"/>
          <w:rFonts w:ascii="Times New Roman" w:hAnsi="Times New Roman" w:cs="Times New Roman"/>
          <w:bCs w:val="0"/>
          <w:i/>
          <w:noProof w:val="0"/>
          <w:u w:val="single"/>
        </w:rPr>
        <w:t xml:space="preserve"> </w:t>
      </w:r>
      <w:r w:rsidR="006D656F" w:rsidRPr="005C69BD">
        <w:rPr>
          <w:rFonts w:ascii="Times New Roman" w:hAnsi="Times New Roman" w:cs="Times New Roman"/>
          <w:i/>
          <w:sz w:val="22"/>
          <w:szCs w:val="22"/>
          <w:u w:val="single"/>
        </w:rPr>
        <w:t>завершения дошкольного образования смотрите</w:t>
      </w:r>
      <w:r w:rsidR="006D656F" w:rsidRPr="005C69BD">
        <w:rPr>
          <w:rFonts w:ascii="Times New Roman" w:hAnsi="Times New Roman" w:cs="Times New Roman"/>
          <w:b/>
          <w:sz w:val="22"/>
          <w:szCs w:val="22"/>
        </w:rPr>
        <w:t xml:space="preserve"> Примерную </w:t>
      </w:r>
      <w:r w:rsidR="006D656F" w:rsidRPr="005C69BD">
        <w:rPr>
          <w:rFonts w:ascii="Times New Roman" w:hAnsi="Times New Roman" w:cs="Times New Roman"/>
          <w:b/>
          <w:iCs/>
          <w:sz w:val="22"/>
          <w:szCs w:val="22"/>
        </w:rPr>
        <w:t>основную общеобразовательную</w:t>
      </w:r>
      <w:r w:rsidR="006D656F" w:rsidRPr="005C69BD">
        <w:rPr>
          <w:rFonts w:ascii="Times New Roman" w:hAnsi="Times New Roman" w:cs="Times New Roman"/>
          <w:b/>
          <w:sz w:val="22"/>
          <w:szCs w:val="22"/>
        </w:rPr>
        <w:t xml:space="preserve"> программу </w:t>
      </w:r>
      <w:r w:rsidR="006D656F" w:rsidRPr="005C69BD">
        <w:rPr>
          <w:rFonts w:ascii="Times New Roman" w:hAnsi="Times New Roman" w:cs="Times New Roman"/>
          <w:b/>
          <w:iCs/>
          <w:sz w:val="22"/>
          <w:szCs w:val="22"/>
        </w:rPr>
        <w:t xml:space="preserve">дошкольного образования </w:t>
      </w:r>
      <w:r w:rsidR="006D656F" w:rsidRPr="005C69BD">
        <w:rPr>
          <w:rFonts w:ascii="Times New Roman" w:hAnsi="Times New Roman" w:cs="Times New Roman"/>
          <w:b/>
          <w:sz w:val="22"/>
          <w:szCs w:val="22"/>
        </w:rPr>
        <w:t>«От рождения до школы</w:t>
      </w:r>
      <w:r w:rsidR="006D656F" w:rsidRPr="005C69BD">
        <w:rPr>
          <w:rFonts w:ascii="Times New Roman" w:hAnsi="Times New Roman" w:cs="Times New Roman"/>
          <w:b/>
          <w:iCs/>
          <w:sz w:val="22"/>
          <w:szCs w:val="22"/>
        </w:rPr>
        <w:t xml:space="preserve">», под редакцией </w:t>
      </w:r>
      <w:proofErr w:type="spellStart"/>
      <w:r w:rsidR="006D656F" w:rsidRPr="005C69BD">
        <w:rPr>
          <w:rFonts w:ascii="Times New Roman" w:hAnsi="Times New Roman" w:cs="Times New Roman"/>
          <w:b/>
          <w:iCs/>
          <w:sz w:val="22"/>
          <w:szCs w:val="22"/>
        </w:rPr>
        <w:t>Н.Е.Веракса</w:t>
      </w:r>
      <w:proofErr w:type="spellEnd"/>
      <w:r w:rsidR="006D656F" w:rsidRPr="005C69BD">
        <w:rPr>
          <w:rFonts w:ascii="Times New Roman" w:hAnsi="Times New Roman" w:cs="Times New Roman"/>
          <w:b/>
          <w:iCs/>
          <w:sz w:val="22"/>
          <w:szCs w:val="22"/>
        </w:rPr>
        <w:t xml:space="preserve">, </w:t>
      </w:r>
      <w:r w:rsidR="006D656F" w:rsidRPr="005C69BD">
        <w:rPr>
          <w:rFonts w:ascii="Times New Roman" w:hAnsi="Times New Roman" w:cs="Times New Roman"/>
          <w:iCs/>
          <w:sz w:val="22"/>
          <w:szCs w:val="22"/>
        </w:rPr>
        <w:t xml:space="preserve">М.: МОЗАИКА-СИНТЕЗ, 2014 </w:t>
      </w:r>
      <w:r w:rsidR="006D656F" w:rsidRPr="005C69BD">
        <w:rPr>
          <w:rFonts w:ascii="Times New Roman" w:hAnsi="Times New Roman" w:cs="Times New Roman"/>
          <w:sz w:val="22"/>
          <w:szCs w:val="22"/>
        </w:rPr>
        <w:t xml:space="preserve"> г., </w:t>
      </w:r>
      <w:r w:rsidR="006D656F" w:rsidRPr="005C69BD">
        <w:rPr>
          <w:rFonts w:ascii="Times New Roman" w:hAnsi="Times New Roman" w:cs="Times New Roman"/>
          <w:color w:val="auto"/>
          <w:sz w:val="22"/>
          <w:szCs w:val="22"/>
        </w:rPr>
        <w:t>а так же</w:t>
      </w:r>
      <w:r w:rsidR="006D656F" w:rsidRPr="005C69BD">
        <w:rPr>
          <w:rFonts w:ascii="Times New Roman" w:hAnsi="Times New Roman" w:cs="Times New Roman"/>
          <w:b/>
          <w:color w:val="auto"/>
          <w:sz w:val="22"/>
          <w:szCs w:val="22"/>
        </w:rPr>
        <w:t xml:space="preserve"> «Региональную программу дошкольного обр</w:t>
      </w:r>
      <w:r w:rsidR="006D656F" w:rsidRPr="005C69BD">
        <w:rPr>
          <w:rFonts w:ascii="Times New Roman" w:hAnsi="Times New Roman" w:cs="Times New Roman"/>
          <w:b/>
          <w:color w:val="auto"/>
          <w:sz w:val="22"/>
          <w:szCs w:val="22"/>
        </w:rPr>
        <w:t>а</w:t>
      </w:r>
      <w:r w:rsidR="006D656F" w:rsidRPr="005C69BD">
        <w:rPr>
          <w:rFonts w:ascii="Times New Roman" w:hAnsi="Times New Roman" w:cs="Times New Roman"/>
          <w:b/>
          <w:color w:val="auto"/>
          <w:sz w:val="22"/>
          <w:szCs w:val="22"/>
        </w:rPr>
        <w:t xml:space="preserve">зования  </w:t>
      </w:r>
      <w:r w:rsidR="00D00C3E">
        <w:rPr>
          <w:rFonts w:ascii="Times New Roman" w:hAnsi="Times New Roman" w:cs="Times New Roman"/>
          <w:b/>
          <w:color w:val="auto"/>
          <w:sz w:val="22"/>
          <w:szCs w:val="22"/>
        </w:rPr>
        <w:t xml:space="preserve">Р.К. </w:t>
      </w:r>
      <w:proofErr w:type="spellStart"/>
      <w:r w:rsidR="00D00C3E">
        <w:rPr>
          <w:rFonts w:ascii="Times New Roman" w:hAnsi="Times New Roman" w:cs="Times New Roman"/>
          <w:b/>
          <w:color w:val="auto"/>
          <w:sz w:val="22"/>
          <w:szCs w:val="22"/>
        </w:rPr>
        <w:t>Шаеховой</w:t>
      </w:r>
      <w:proofErr w:type="spellEnd"/>
      <w:r w:rsidR="00D00C3E">
        <w:rPr>
          <w:rFonts w:ascii="Times New Roman" w:hAnsi="Times New Roman" w:cs="Times New Roman"/>
          <w:b/>
          <w:color w:val="auto"/>
          <w:sz w:val="22"/>
          <w:szCs w:val="22"/>
        </w:rPr>
        <w:t>, Казань, 2012</w:t>
      </w:r>
      <w:r w:rsidR="006D656F" w:rsidRPr="005C69BD">
        <w:rPr>
          <w:rFonts w:ascii="Times New Roman" w:hAnsi="Times New Roman" w:cs="Times New Roman"/>
          <w:b/>
          <w:color w:val="auto"/>
          <w:sz w:val="22"/>
          <w:szCs w:val="22"/>
        </w:rPr>
        <w:t>г.</w:t>
      </w:r>
      <w:proofErr w:type="gramEnd"/>
    </w:p>
    <w:p w:rsidR="00B25242" w:rsidRPr="005C69BD" w:rsidRDefault="00B25242" w:rsidP="00B25242">
      <w:pPr>
        <w:pStyle w:val="af3"/>
        <w:ind w:firstLine="567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5C69BD">
        <w:rPr>
          <w:rFonts w:ascii="Times New Roman" w:hAnsi="Times New Roman" w:cs="Times New Roman"/>
          <w:b/>
          <w:color w:val="auto"/>
          <w:sz w:val="22"/>
          <w:szCs w:val="22"/>
        </w:rPr>
        <w:lastRenderedPageBreak/>
        <w:t>Учебно-методический компл</w:t>
      </w:r>
      <w:r w:rsidR="006D656F" w:rsidRPr="005C69BD">
        <w:rPr>
          <w:rFonts w:ascii="Times New Roman" w:hAnsi="Times New Roman" w:cs="Times New Roman"/>
          <w:b/>
          <w:color w:val="auto"/>
          <w:sz w:val="22"/>
          <w:szCs w:val="22"/>
        </w:rPr>
        <w:t>ект по обучению детей родному (татарскому) и русскому</w:t>
      </w:r>
      <w:r w:rsidRPr="005C69BD">
        <w:rPr>
          <w:rFonts w:ascii="Times New Roman" w:hAnsi="Times New Roman" w:cs="Times New Roman"/>
          <w:b/>
          <w:color w:val="auto"/>
          <w:sz w:val="22"/>
          <w:szCs w:val="22"/>
        </w:rPr>
        <w:t xml:space="preserve"> языку. </w:t>
      </w:r>
    </w:p>
    <w:p w:rsidR="0033277B" w:rsidRDefault="0033277B" w:rsidP="00923C4F">
      <w:pPr>
        <w:pStyle w:val="af3"/>
        <w:jc w:val="center"/>
        <w:rPr>
          <w:rFonts w:ascii="Times New Roman" w:hAnsi="Times New Roman" w:cs="Times New Roman"/>
          <w:b/>
          <w:color w:val="auto"/>
        </w:rPr>
      </w:pPr>
    </w:p>
    <w:p w:rsidR="002631E2" w:rsidRDefault="002631E2" w:rsidP="00923C4F">
      <w:pPr>
        <w:pStyle w:val="af3"/>
        <w:jc w:val="center"/>
        <w:rPr>
          <w:rFonts w:ascii="Times New Roman" w:hAnsi="Times New Roman" w:cs="Times New Roman"/>
          <w:b/>
          <w:color w:val="FF0000"/>
        </w:rPr>
      </w:pPr>
    </w:p>
    <w:p w:rsidR="002631E2" w:rsidRDefault="002631E2" w:rsidP="00923C4F">
      <w:pPr>
        <w:pStyle w:val="af3"/>
        <w:jc w:val="center"/>
        <w:rPr>
          <w:rFonts w:ascii="Times New Roman" w:hAnsi="Times New Roman" w:cs="Times New Roman"/>
          <w:b/>
          <w:color w:val="FF0000"/>
        </w:rPr>
      </w:pPr>
    </w:p>
    <w:p w:rsidR="00D41BFD" w:rsidRPr="00AB76BB" w:rsidRDefault="0099261F" w:rsidP="00923C4F">
      <w:pPr>
        <w:pStyle w:val="af3"/>
        <w:jc w:val="center"/>
        <w:rPr>
          <w:rFonts w:ascii="Times New Roman" w:hAnsi="Times New Roman" w:cs="Times New Roman"/>
          <w:b/>
          <w:color w:val="auto"/>
          <w:sz w:val="22"/>
        </w:rPr>
      </w:pPr>
      <w:r w:rsidRPr="00E06E90">
        <w:rPr>
          <w:rFonts w:ascii="Times New Roman" w:hAnsi="Times New Roman" w:cs="Times New Roman"/>
          <w:b/>
          <w:color w:val="auto"/>
        </w:rPr>
        <w:t>2</w:t>
      </w:r>
      <w:r w:rsidR="00967D31" w:rsidRPr="00E06E90">
        <w:rPr>
          <w:rFonts w:ascii="Times New Roman" w:hAnsi="Times New Roman" w:cs="Times New Roman"/>
          <w:b/>
          <w:color w:val="auto"/>
        </w:rPr>
        <w:t>.</w:t>
      </w:r>
      <w:r w:rsidR="00E06E90" w:rsidRPr="00E06E90">
        <w:rPr>
          <w:rFonts w:ascii="Times New Roman" w:hAnsi="Times New Roman" w:cs="Times New Roman"/>
          <w:b/>
          <w:color w:val="auto"/>
        </w:rPr>
        <w:t>3</w:t>
      </w:r>
      <w:r w:rsidRPr="00E06E90">
        <w:rPr>
          <w:rFonts w:ascii="Times New Roman" w:hAnsi="Times New Roman" w:cs="Times New Roman"/>
          <w:b/>
          <w:color w:val="auto"/>
        </w:rPr>
        <w:t xml:space="preserve">. </w:t>
      </w:r>
      <w:r w:rsidR="00D41BFD" w:rsidRPr="00AB76BB">
        <w:rPr>
          <w:rFonts w:ascii="Times New Roman" w:hAnsi="Times New Roman" w:cs="Times New Roman"/>
          <w:b/>
          <w:color w:val="auto"/>
          <w:sz w:val="22"/>
        </w:rPr>
        <w:t>СОДЕРЖАНИЕ ПСИХОЛОГО-ПЕДАГОГИЧЕСКОЙ РАБОТЫ</w:t>
      </w:r>
      <w:r w:rsidR="00D41BFD" w:rsidRPr="00AB76BB">
        <w:rPr>
          <w:rStyle w:val="420"/>
          <w:rFonts w:ascii="Times New Roman" w:hAnsi="Times New Roman" w:cs="Times New Roman"/>
          <w:b w:val="0"/>
          <w:noProof w:val="0"/>
          <w:color w:val="auto"/>
          <w:sz w:val="22"/>
          <w:szCs w:val="24"/>
        </w:rPr>
        <w:t xml:space="preserve"> </w:t>
      </w:r>
      <w:r w:rsidR="00D41BFD" w:rsidRPr="00AB76BB">
        <w:rPr>
          <w:rFonts w:ascii="Times New Roman" w:hAnsi="Times New Roman" w:cs="Times New Roman"/>
          <w:b/>
          <w:color w:val="auto"/>
          <w:sz w:val="22"/>
        </w:rPr>
        <w:t>С ДЕТЬМИ</w:t>
      </w:r>
      <w:bookmarkEnd w:id="27"/>
    </w:p>
    <w:p w:rsidR="00AB76BB" w:rsidRPr="00AB76BB" w:rsidRDefault="00D41BFD" w:rsidP="00B055B4">
      <w:pPr>
        <w:pStyle w:val="af3"/>
        <w:jc w:val="center"/>
        <w:rPr>
          <w:rFonts w:ascii="Times New Roman" w:eastAsia="SimSun" w:hAnsi="Times New Roman" w:cs="Times New Roman"/>
          <w:b/>
          <w:iCs/>
          <w:color w:val="FF0000"/>
          <w:kern w:val="28"/>
          <w:sz w:val="22"/>
          <w:szCs w:val="28"/>
          <w:lang w:eastAsia="hi-IN" w:bidi="hi-IN"/>
        </w:rPr>
      </w:pPr>
      <w:r w:rsidRPr="00AB76BB">
        <w:rPr>
          <w:rFonts w:ascii="Times New Roman" w:hAnsi="Times New Roman" w:cs="Times New Roman"/>
          <w:b/>
          <w:color w:val="auto"/>
          <w:sz w:val="22"/>
        </w:rPr>
        <w:t>ОБРАЗОВАТЕЛЬНАЯ</w:t>
      </w:r>
      <w:r w:rsidRPr="00AB76BB">
        <w:rPr>
          <w:rStyle w:val="182"/>
          <w:rFonts w:ascii="Times New Roman" w:hAnsi="Times New Roman" w:cs="Times New Roman"/>
          <w:b w:val="0"/>
          <w:noProof w:val="0"/>
          <w:color w:val="auto"/>
          <w:sz w:val="22"/>
          <w:szCs w:val="24"/>
        </w:rPr>
        <w:t xml:space="preserve"> </w:t>
      </w:r>
      <w:r w:rsidRPr="00AB76BB">
        <w:rPr>
          <w:rFonts w:ascii="Times New Roman" w:hAnsi="Times New Roman" w:cs="Times New Roman"/>
          <w:b/>
          <w:color w:val="auto"/>
          <w:sz w:val="22"/>
        </w:rPr>
        <w:t>ДЕЯТЕЛЬНОСТЬ</w:t>
      </w:r>
      <w:r w:rsidRPr="00AB76BB">
        <w:rPr>
          <w:rStyle w:val="182"/>
          <w:rFonts w:ascii="Times New Roman" w:hAnsi="Times New Roman" w:cs="Times New Roman"/>
          <w:b w:val="0"/>
          <w:noProof w:val="0"/>
          <w:color w:val="auto"/>
          <w:sz w:val="22"/>
          <w:szCs w:val="24"/>
        </w:rPr>
        <w:t xml:space="preserve"> </w:t>
      </w:r>
      <w:r w:rsidRPr="00AB76BB">
        <w:rPr>
          <w:rFonts w:ascii="Times New Roman" w:hAnsi="Times New Roman" w:cs="Times New Roman"/>
          <w:b/>
          <w:color w:val="auto"/>
          <w:sz w:val="22"/>
        </w:rPr>
        <w:t>В СООТВЕТСТВИИ</w:t>
      </w:r>
      <w:r w:rsidRPr="00AB76BB">
        <w:rPr>
          <w:rStyle w:val="182"/>
          <w:rFonts w:ascii="Times New Roman" w:hAnsi="Times New Roman" w:cs="Times New Roman"/>
          <w:b w:val="0"/>
          <w:noProof w:val="0"/>
          <w:color w:val="auto"/>
          <w:sz w:val="22"/>
          <w:szCs w:val="24"/>
        </w:rPr>
        <w:t xml:space="preserve"> </w:t>
      </w:r>
      <w:r w:rsidRPr="00AB76BB">
        <w:rPr>
          <w:rFonts w:ascii="Times New Roman" w:hAnsi="Times New Roman" w:cs="Times New Roman"/>
          <w:b/>
          <w:color w:val="auto"/>
          <w:sz w:val="22"/>
        </w:rPr>
        <w:t>С НАПРАВЛЕНИЯМИ РАЗВИТИЯ</w:t>
      </w:r>
      <w:r w:rsidRPr="00AB76BB">
        <w:rPr>
          <w:rStyle w:val="182"/>
          <w:rFonts w:ascii="Times New Roman" w:hAnsi="Times New Roman" w:cs="Times New Roman"/>
          <w:b w:val="0"/>
          <w:noProof w:val="0"/>
          <w:color w:val="auto"/>
          <w:sz w:val="22"/>
          <w:szCs w:val="24"/>
        </w:rPr>
        <w:t xml:space="preserve"> </w:t>
      </w:r>
      <w:r w:rsidR="00AB76BB" w:rsidRPr="00AB76BB">
        <w:rPr>
          <w:rStyle w:val="182"/>
          <w:rFonts w:ascii="Times New Roman" w:hAnsi="Times New Roman" w:cs="Times New Roman"/>
          <w:noProof w:val="0"/>
          <w:color w:val="auto"/>
          <w:sz w:val="22"/>
          <w:szCs w:val="24"/>
        </w:rPr>
        <w:t xml:space="preserve">ЕБЕНКА. </w:t>
      </w:r>
      <w:proofErr w:type="gramStart"/>
      <w:r w:rsidR="00AB76BB" w:rsidRPr="00AB76BB">
        <w:rPr>
          <w:rStyle w:val="182"/>
          <w:rFonts w:ascii="Times New Roman" w:hAnsi="Times New Roman" w:cs="Times New Roman"/>
          <w:noProof w:val="0"/>
          <w:color w:val="auto"/>
          <w:sz w:val="22"/>
          <w:szCs w:val="24"/>
        </w:rPr>
        <w:t>ПРЕДСТАВЛЕННЫМИ В ПЯТИ ОБРАЗОВАТЕЛЬНЫХ ОБЛАСТЯХ.</w:t>
      </w:r>
      <w:proofErr w:type="gramEnd"/>
    </w:p>
    <w:p w:rsidR="00AB76BB" w:rsidRPr="00E06E90" w:rsidRDefault="00AB76BB" w:rsidP="00B055B4">
      <w:pPr>
        <w:pStyle w:val="af3"/>
        <w:ind w:firstLine="567"/>
        <w:jc w:val="both"/>
        <w:rPr>
          <w:rFonts w:ascii="Times New Roman" w:hAnsi="Times New Roman" w:cs="Times New Roman"/>
          <w:color w:val="auto"/>
        </w:rPr>
      </w:pPr>
    </w:p>
    <w:p w:rsidR="00D41BFD" w:rsidRPr="00B25242" w:rsidRDefault="00D41BFD" w:rsidP="00B055B4">
      <w:pPr>
        <w:pStyle w:val="af3"/>
        <w:ind w:firstLine="567"/>
        <w:jc w:val="both"/>
        <w:rPr>
          <w:rFonts w:ascii="Times New Roman" w:hAnsi="Times New Roman" w:cs="Times New Roman"/>
          <w:color w:val="auto"/>
        </w:rPr>
      </w:pPr>
      <w:r w:rsidRPr="00E06E90">
        <w:rPr>
          <w:rFonts w:ascii="Times New Roman" w:hAnsi="Times New Roman" w:cs="Times New Roman"/>
          <w:color w:val="auto"/>
        </w:rPr>
        <w:t xml:space="preserve">Содержание психолого-педагогической работы с детьми 2-7 лет дается </w:t>
      </w:r>
      <w:r w:rsidRPr="001810DD">
        <w:rPr>
          <w:rFonts w:ascii="Times New Roman" w:hAnsi="Times New Roman" w:cs="Times New Roman"/>
        </w:rPr>
        <w:t>по образовательным областям: «Социально-коммуникативное развитие», «Познавательное развитие», «Речевое ра</w:t>
      </w:r>
      <w:r w:rsidRPr="001810DD">
        <w:rPr>
          <w:rFonts w:ascii="Times New Roman" w:hAnsi="Times New Roman" w:cs="Times New Roman"/>
        </w:rPr>
        <w:t>з</w:t>
      </w:r>
      <w:r w:rsidRPr="001810DD">
        <w:rPr>
          <w:rFonts w:ascii="Times New Roman" w:hAnsi="Times New Roman" w:cs="Times New Roman"/>
        </w:rPr>
        <w:t>витие», «Художественно-эстетичес</w:t>
      </w:r>
      <w:r w:rsidRPr="001810DD">
        <w:rPr>
          <w:rFonts w:ascii="Times New Roman" w:hAnsi="Times New Roman" w:cs="Times New Roman"/>
        </w:rPr>
        <w:softHyphen/>
        <w:t xml:space="preserve">кое развитие», </w:t>
      </w:r>
      <w:r w:rsidRPr="0033277B">
        <w:rPr>
          <w:rFonts w:ascii="Times New Roman" w:hAnsi="Times New Roman" w:cs="Times New Roman"/>
          <w:color w:val="auto"/>
        </w:rPr>
        <w:t xml:space="preserve">«Физическое развитие». Содержание работы </w:t>
      </w:r>
      <w:r w:rsidRPr="00B25242">
        <w:rPr>
          <w:rFonts w:ascii="Times New Roman" w:hAnsi="Times New Roman" w:cs="Times New Roman"/>
          <w:color w:val="auto"/>
        </w:rPr>
        <w:t>ориентировано на разностороннее развитие дошкольников с учетом их возрастных и</w:t>
      </w:r>
      <w:r w:rsidR="00136149" w:rsidRPr="00B25242">
        <w:rPr>
          <w:rFonts w:ascii="Times New Roman" w:hAnsi="Times New Roman" w:cs="Times New Roman"/>
          <w:color w:val="auto"/>
        </w:rPr>
        <w:t xml:space="preserve"> ин</w:t>
      </w:r>
      <w:r w:rsidRPr="00B25242">
        <w:rPr>
          <w:rFonts w:ascii="Times New Roman" w:hAnsi="Times New Roman" w:cs="Times New Roman"/>
          <w:color w:val="auto"/>
        </w:rPr>
        <w:t>дивид</w:t>
      </w:r>
      <w:r w:rsidRPr="00B25242">
        <w:rPr>
          <w:rFonts w:ascii="Times New Roman" w:hAnsi="Times New Roman" w:cs="Times New Roman"/>
          <w:color w:val="auto"/>
        </w:rPr>
        <w:t>у</w:t>
      </w:r>
      <w:r w:rsidRPr="00B25242">
        <w:rPr>
          <w:rFonts w:ascii="Times New Roman" w:hAnsi="Times New Roman" w:cs="Times New Roman"/>
          <w:color w:val="auto"/>
        </w:rPr>
        <w:t xml:space="preserve">альных особенностей. </w:t>
      </w:r>
    </w:p>
    <w:p w:rsidR="00D41BFD" w:rsidRPr="00B25242" w:rsidRDefault="00D41BFD" w:rsidP="00D41BFD">
      <w:pPr>
        <w:pStyle w:val="a5"/>
        <w:spacing w:before="0" w:after="0" w:line="259" w:lineRule="exact"/>
        <w:ind w:firstLine="567"/>
        <w:rPr>
          <w:rFonts w:ascii="Arial Unicode MS" w:hAnsi="Arial Unicode MS" w:cs="Arial Unicode MS"/>
        </w:rPr>
      </w:pPr>
      <w:r w:rsidRPr="00B25242">
        <w:t>При этом решение программных образовательных задач предусматри</w:t>
      </w:r>
      <w:r w:rsidRPr="00B25242">
        <w:softHyphen/>
        <w:t>вается не только в рамках непосредственно образовательной деятельности, но и в ходе режимных моментов — как в совместной деятельности взрослого и детей, так и в самостоятельной деятельности дошкольн</w:t>
      </w:r>
      <w:r w:rsidRPr="00B25242">
        <w:t>и</w:t>
      </w:r>
      <w:r w:rsidRPr="00B25242">
        <w:t>ков.</w:t>
      </w:r>
    </w:p>
    <w:p w:rsidR="00AB76BB" w:rsidRPr="00AB76BB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AB76BB">
        <w:rPr>
          <w:rFonts w:ascii="Times New Roman" w:eastAsia="Times New Roman" w:hAnsi="Times New Roman" w:cs="Times New Roman"/>
          <w:color w:val="auto"/>
          <w:lang w:eastAsia="en-US"/>
        </w:rPr>
        <w:t>Реализация Программы обеспечивается на основе вариативных  форм, способов, методов и средств, представленных в образовательных программах, методических пособиях, соответств</w:t>
      </w:r>
      <w:r w:rsidRPr="00AB76BB">
        <w:rPr>
          <w:rFonts w:ascii="Times New Roman" w:eastAsia="Times New Roman" w:hAnsi="Times New Roman" w:cs="Times New Roman"/>
          <w:color w:val="auto"/>
          <w:lang w:eastAsia="en-US"/>
        </w:rPr>
        <w:t>у</w:t>
      </w:r>
      <w:r w:rsidRPr="00AB76BB">
        <w:rPr>
          <w:rFonts w:ascii="Times New Roman" w:eastAsia="Times New Roman" w:hAnsi="Times New Roman" w:cs="Times New Roman"/>
          <w:color w:val="auto"/>
          <w:lang w:eastAsia="en-US"/>
        </w:rPr>
        <w:t>ющих принципам и целям Стандарта и выбираемых педагогом с учетом  многообразия ко</w:t>
      </w:r>
      <w:r w:rsidRPr="00AB76BB">
        <w:rPr>
          <w:rFonts w:ascii="Times New Roman" w:eastAsia="Times New Roman" w:hAnsi="Times New Roman" w:cs="Times New Roman"/>
          <w:color w:val="auto"/>
          <w:lang w:eastAsia="en-US"/>
        </w:rPr>
        <w:t>н</w:t>
      </w:r>
      <w:r w:rsidRPr="00AB76BB">
        <w:rPr>
          <w:rFonts w:ascii="Times New Roman" w:eastAsia="Times New Roman" w:hAnsi="Times New Roman" w:cs="Times New Roman"/>
          <w:color w:val="auto"/>
          <w:lang w:eastAsia="en-US"/>
        </w:rPr>
        <w:t xml:space="preserve">кретных социокультурных, географических, климатических условий реализации Программы, возраста воспитанников, состава групп, особенностей и интересов детей, запросов родителей (законных представителей). </w:t>
      </w:r>
    </w:p>
    <w:p w:rsidR="00AB76BB" w:rsidRDefault="00CB0975" w:rsidP="00AB76BB">
      <w:pPr>
        <w:keepNext/>
        <w:widowControl w:val="0"/>
        <w:tabs>
          <w:tab w:val="left" w:pos="567"/>
        </w:tabs>
        <w:suppressAutoHyphens/>
        <w:ind w:firstLine="567"/>
        <w:jc w:val="center"/>
        <w:outlineLvl w:val="2"/>
        <w:rPr>
          <w:rFonts w:ascii="Times New Roman" w:eastAsia="Times New Roman" w:hAnsi="Times New Roman" w:cs="Times New Roman"/>
          <w:b/>
          <w:color w:val="auto"/>
        </w:rPr>
      </w:pPr>
      <w:bookmarkStart w:id="28" w:name="_Toc420598538"/>
      <w:bookmarkStart w:id="29" w:name="_Toc420597619"/>
      <w:bookmarkStart w:id="30" w:name="_Toc419228621"/>
      <w:bookmarkStart w:id="31" w:name="_Toc422496180"/>
      <w:r>
        <w:rPr>
          <w:rFonts w:ascii="Times New Roman" w:eastAsia="Times New Roman" w:hAnsi="Times New Roman" w:cs="Times New Roman"/>
          <w:b/>
          <w:color w:val="auto"/>
        </w:rPr>
        <w:t>2.</w:t>
      </w:r>
      <w:r w:rsidR="00E06E90" w:rsidRPr="002D6AB8">
        <w:rPr>
          <w:rFonts w:ascii="Times New Roman" w:eastAsia="Times New Roman" w:hAnsi="Times New Roman" w:cs="Times New Roman"/>
          <w:b/>
          <w:color w:val="auto"/>
        </w:rPr>
        <w:t>3</w:t>
      </w:r>
      <w:r>
        <w:rPr>
          <w:rFonts w:ascii="Times New Roman" w:eastAsia="Times New Roman" w:hAnsi="Times New Roman" w:cs="Times New Roman"/>
          <w:b/>
          <w:color w:val="auto"/>
        </w:rPr>
        <w:t>.1.</w:t>
      </w:r>
      <w:r w:rsidR="00AB76BB" w:rsidRPr="002D6AB8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="00AB76BB" w:rsidRPr="00AB76BB">
        <w:rPr>
          <w:rFonts w:ascii="Times New Roman" w:eastAsia="Times New Roman" w:hAnsi="Times New Roman" w:cs="Times New Roman"/>
          <w:b/>
          <w:color w:val="auto"/>
        </w:rPr>
        <w:t>Младенческий и ранний возраст</w:t>
      </w:r>
      <w:bookmarkEnd w:id="28"/>
      <w:bookmarkEnd w:id="29"/>
      <w:bookmarkEnd w:id="30"/>
      <w:bookmarkEnd w:id="31"/>
    </w:p>
    <w:p w:rsidR="00B92C2E" w:rsidRPr="00AB76BB" w:rsidRDefault="00B92C2E" w:rsidP="00AB76BB">
      <w:pPr>
        <w:keepNext/>
        <w:widowControl w:val="0"/>
        <w:tabs>
          <w:tab w:val="left" w:pos="567"/>
        </w:tabs>
        <w:suppressAutoHyphens/>
        <w:ind w:firstLine="567"/>
        <w:jc w:val="center"/>
        <w:outlineLvl w:val="2"/>
        <w:rPr>
          <w:rFonts w:ascii="Times New Roman" w:eastAsia="Times New Roman" w:hAnsi="Times New Roman" w:cs="Times New Roman"/>
          <w:b/>
          <w:color w:val="auto"/>
        </w:rPr>
      </w:pPr>
    </w:p>
    <w:p w:rsidR="00AB76BB" w:rsidRPr="00B12919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B12919">
        <w:rPr>
          <w:rFonts w:ascii="Times New Roman" w:eastAsia="Times New Roman" w:hAnsi="Times New Roman" w:cs="Times New Roman"/>
          <w:color w:val="auto"/>
          <w:lang w:eastAsia="en-US"/>
        </w:rPr>
        <w:t xml:space="preserve">Формирование базового доверия к миру, к людям, к себе – ключевая задача периода раннего развития ребенка в период младенческого и раннего возраста. </w:t>
      </w:r>
    </w:p>
    <w:p w:rsidR="00AB76BB" w:rsidRPr="00B12919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B12919">
        <w:rPr>
          <w:rFonts w:ascii="Times New Roman" w:eastAsia="Times New Roman" w:hAnsi="Times New Roman" w:cs="Times New Roman"/>
          <w:color w:val="auto"/>
          <w:lang w:eastAsia="en-US"/>
        </w:rPr>
        <w:t>Важнейшая задача взрослых – создать и поддерживать позитивные и надежные отношения, в рамках которых обеспечивается развитие надежной привязанности и базовое доверие к миру как основы здорового психического и личностного развития (</w:t>
      </w:r>
      <w:proofErr w:type="spellStart"/>
      <w:r w:rsidRPr="00B12919">
        <w:rPr>
          <w:rFonts w:ascii="Times New Roman" w:eastAsia="Times New Roman" w:hAnsi="Times New Roman" w:cs="Times New Roman"/>
          <w:color w:val="auto"/>
          <w:lang w:eastAsia="en-US"/>
        </w:rPr>
        <w:t>Б.Боулби</w:t>
      </w:r>
      <w:proofErr w:type="spellEnd"/>
      <w:r w:rsidRPr="00B12919">
        <w:rPr>
          <w:rFonts w:ascii="Times New Roman" w:eastAsia="Times New Roman" w:hAnsi="Times New Roman" w:cs="Times New Roman"/>
          <w:color w:val="auto"/>
          <w:lang w:eastAsia="en-US"/>
        </w:rPr>
        <w:t xml:space="preserve">, </w:t>
      </w:r>
      <w:proofErr w:type="spellStart"/>
      <w:r w:rsidRPr="00B12919">
        <w:rPr>
          <w:rFonts w:ascii="Times New Roman" w:eastAsia="Times New Roman" w:hAnsi="Times New Roman" w:cs="Times New Roman"/>
          <w:color w:val="auto"/>
          <w:lang w:eastAsia="en-US"/>
        </w:rPr>
        <w:t>Э.Эриксон</w:t>
      </w:r>
      <w:proofErr w:type="spellEnd"/>
      <w:r w:rsidRPr="00B12919">
        <w:rPr>
          <w:rFonts w:ascii="Times New Roman" w:eastAsia="Times New Roman" w:hAnsi="Times New Roman" w:cs="Times New Roman"/>
          <w:color w:val="auto"/>
          <w:lang w:eastAsia="en-US"/>
        </w:rPr>
        <w:t xml:space="preserve">, </w:t>
      </w:r>
      <w:proofErr w:type="spellStart"/>
      <w:r w:rsidRPr="00B12919">
        <w:rPr>
          <w:rFonts w:ascii="Times New Roman" w:eastAsia="Times New Roman" w:hAnsi="Times New Roman" w:cs="Times New Roman"/>
          <w:color w:val="auto"/>
          <w:lang w:eastAsia="en-US"/>
        </w:rPr>
        <w:t>М.И.Лисина</w:t>
      </w:r>
      <w:proofErr w:type="spellEnd"/>
      <w:r w:rsidRPr="00B12919">
        <w:rPr>
          <w:rFonts w:ascii="Times New Roman" w:eastAsia="Times New Roman" w:hAnsi="Times New Roman" w:cs="Times New Roman"/>
          <w:color w:val="auto"/>
          <w:lang w:eastAsia="en-US"/>
        </w:rPr>
        <w:t xml:space="preserve">, Д.Б. </w:t>
      </w:r>
      <w:proofErr w:type="spellStart"/>
      <w:r w:rsidRPr="00B12919">
        <w:rPr>
          <w:rFonts w:ascii="Times New Roman" w:eastAsia="Times New Roman" w:hAnsi="Times New Roman" w:cs="Times New Roman"/>
          <w:color w:val="auto"/>
          <w:lang w:eastAsia="en-US"/>
        </w:rPr>
        <w:t>Эльконин</w:t>
      </w:r>
      <w:proofErr w:type="spellEnd"/>
      <w:r w:rsidRPr="00B12919">
        <w:rPr>
          <w:rFonts w:ascii="Times New Roman" w:eastAsia="Times New Roman" w:hAnsi="Times New Roman" w:cs="Times New Roman"/>
          <w:color w:val="auto"/>
          <w:lang w:eastAsia="en-US"/>
        </w:rPr>
        <w:t xml:space="preserve">, </w:t>
      </w:r>
      <w:proofErr w:type="spellStart"/>
      <w:r w:rsidRPr="00B12919">
        <w:rPr>
          <w:rFonts w:ascii="Times New Roman" w:eastAsia="Times New Roman" w:hAnsi="Times New Roman" w:cs="Times New Roman"/>
          <w:color w:val="auto"/>
          <w:lang w:eastAsia="en-US"/>
        </w:rPr>
        <w:t>О.А.Карабанова</w:t>
      </w:r>
      <w:proofErr w:type="spellEnd"/>
      <w:r w:rsidRPr="00B12919">
        <w:rPr>
          <w:rFonts w:ascii="Times New Roman" w:eastAsia="Times New Roman" w:hAnsi="Times New Roman" w:cs="Times New Roman"/>
          <w:color w:val="auto"/>
          <w:lang w:eastAsia="en-US"/>
        </w:rPr>
        <w:t xml:space="preserve"> и др.). При этом ключевую роль играет эмоционально насыщенное общение ребенка с взрослым (М.И. Лисина).</w:t>
      </w:r>
    </w:p>
    <w:p w:rsidR="00AB76BB" w:rsidRPr="005C69BD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С возрастом число близких взрослых увеличивается. В этих отношениях ребенок находит безопа</w:t>
      </w: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с</w:t>
      </w: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ность и признание, и они вдохновляют его исследовать мир и быть открытым для нового. Значение уст</w:t>
      </w: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а</w:t>
      </w: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новления и поддержки позитивных надежных отношений в контексте реализации Программы сохраняет свое значение на всех возрастных ступенях.</w:t>
      </w:r>
    </w:p>
    <w:p w:rsidR="00AB76BB" w:rsidRPr="005C69BD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Личностно-развивающее взаимодействие с взрослым предполагает индивидуальный подход к ка</w:t>
      </w: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ж</w:t>
      </w: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дому ребенку: учет его возрастных и индивидуальных особенностей, характера, привычек, предпочтений. При таком взаимодействии в центре внимания взрослого находится личность ребенка, его чувства, пер</w:t>
      </w: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е</w:t>
      </w: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живания, стремления, мотивы. Оно направлено на обеспечение положительного самоощущения ребенка, на развитие его способностей и расширение возможностей для их реализации. Это может быть достигнуто только тогда, когда в Организации или в семье создана атмосфера доброжелательности и доверия между взрослыми и детьми, когда каждый ребенок испытывает эмоциональный комфорт, имеет возможность свободно выражать свои желания и удовлетворять потребности. Такое взаимодействие взрослых с р</w:t>
      </w: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е</w:t>
      </w: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бенком является важнейшим фактором развития эмоциональной, мотивационной, познавательной сфер ребенка, личности ребенка в целом.</w:t>
      </w:r>
    </w:p>
    <w:p w:rsidR="00AB76BB" w:rsidRPr="005C69BD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Особое значение для данного возрастного периода имеет поддержка потребности в поиске, развитие предпосылок ориентировочно-исследовательской активности ребенка.</w:t>
      </w:r>
    </w:p>
    <w:p w:rsidR="00AB76BB" w:rsidRPr="005C69BD" w:rsidRDefault="00AB76BB" w:rsidP="00AB76BB">
      <w:pPr>
        <w:keepNext/>
        <w:widowControl w:val="0"/>
        <w:tabs>
          <w:tab w:val="left" w:pos="567"/>
        </w:tabs>
        <w:suppressAutoHyphens/>
        <w:ind w:firstLine="567"/>
        <w:outlineLvl w:val="2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bookmarkStart w:id="32" w:name="_Toc420598539"/>
      <w:bookmarkStart w:id="33" w:name="_Toc420597620"/>
      <w:bookmarkStart w:id="34" w:name="_Toc422496181"/>
    </w:p>
    <w:p w:rsidR="00AB76BB" w:rsidRPr="005C69BD" w:rsidRDefault="00AB76BB" w:rsidP="00F10D2F">
      <w:pPr>
        <w:keepNext/>
        <w:widowControl w:val="0"/>
        <w:tabs>
          <w:tab w:val="left" w:pos="567"/>
        </w:tabs>
        <w:suppressAutoHyphens/>
        <w:ind w:firstLine="567"/>
        <w:jc w:val="center"/>
        <w:outlineLvl w:val="2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5C69BD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Младенческий возраст (2-12 месяцев)</w:t>
      </w:r>
      <w:bookmarkEnd w:id="32"/>
      <w:bookmarkEnd w:id="33"/>
      <w:bookmarkEnd w:id="34"/>
    </w:p>
    <w:p w:rsidR="00F10D2F" w:rsidRPr="005C69BD" w:rsidRDefault="00F10D2F" w:rsidP="00F10D2F">
      <w:pPr>
        <w:keepNext/>
        <w:widowControl w:val="0"/>
        <w:tabs>
          <w:tab w:val="left" w:pos="567"/>
        </w:tabs>
        <w:suppressAutoHyphens/>
        <w:ind w:firstLine="567"/>
        <w:jc w:val="center"/>
        <w:outlineLvl w:val="2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:rsidR="00AB76BB" w:rsidRPr="005C69BD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В первом полугодии жизни ребенка основными задачами образовательной деятельности являются создание условий </w:t>
      </w:r>
      <w:proofErr w:type="gramStart"/>
      <w:r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для</w:t>
      </w:r>
      <w:proofErr w:type="gramEnd"/>
      <w:r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:</w:t>
      </w:r>
    </w:p>
    <w:p w:rsidR="00AB76BB" w:rsidRPr="005C69BD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lastRenderedPageBreak/>
        <w:t>– развития надежной привязанности как условия здорового психического и личностного развития на протяжении жизни;</w:t>
      </w:r>
    </w:p>
    <w:p w:rsidR="00AB76BB" w:rsidRPr="005C69BD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– развития базового доверия к миру;</w:t>
      </w:r>
    </w:p>
    <w:p w:rsidR="00AB76BB" w:rsidRPr="005C69BD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– развития эмоционального (ситуативно-личностного) общения младенца </w:t>
      </w:r>
      <w:proofErr w:type="gramStart"/>
      <w:r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со</w:t>
      </w:r>
      <w:proofErr w:type="gramEnd"/>
      <w:r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взрослым;</w:t>
      </w:r>
    </w:p>
    <w:p w:rsidR="00AB76BB" w:rsidRPr="005C69BD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– познавательной активности по отношению к предметному окружению и предпосылок ориент</w:t>
      </w: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и</w:t>
      </w: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ровочно-исследовательской активности;</w:t>
      </w:r>
    </w:p>
    <w:p w:rsidR="00AB76BB" w:rsidRPr="005C69BD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</w:pP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– физического развития ребенка.</w:t>
      </w:r>
    </w:p>
    <w:p w:rsidR="00AB76BB" w:rsidRPr="005C69BD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</w:rPr>
        <w:t>В ходе эмоционального общения на данном возрастном этапе закладываются  потенциальные во</w:t>
      </w: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</w:rPr>
        <w:t>з</w:t>
      </w: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</w:rPr>
        <w:t>можности дальнейшего развития ребенка, создается основа для формирования таких личностных хара</w:t>
      </w: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</w:rPr>
        <w:t>к</w:t>
      </w: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</w:rPr>
        <w:t>теристик, как положительное самоощущение, инициативность, любознательность, доверие и доброжел</w:t>
      </w: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</w:rPr>
        <w:t>а</w:t>
      </w: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тельное отношение к окружающим людям. </w:t>
      </w:r>
    </w:p>
    <w:p w:rsidR="00AB76BB" w:rsidRPr="005C69BD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</w:pPr>
      <w:r w:rsidRPr="005C69BD"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  <w:t>В области социально-коммуникативного развития</w:t>
      </w:r>
    </w:p>
    <w:p w:rsidR="00AB76BB" w:rsidRPr="005C69BD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</w:rPr>
        <w:t>Взрослый удовлетворяет потребность ребенка в общении и социальном взаимодействии: обращается к ребенку с улыбкой, ласковыми словами, бережно берет на руки, поглаживает, отвечает на его улыбку и вокализации, реагирует на инициативные проявления ребенка, поощряет их. Создает условия для пол</w:t>
      </w: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</w:rPr>
        <w:t>о</w:t>
      </w: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жительного </w:t>
      </w:r>
      <w:proofErr w:type="spellStart"/>
      <w:r w:rsidRPr="005C69BD">
        <w:rPr>
          <w:rFonts w:ascii="Times New Roman" w:eastAsia="Times New Roman" w:hAnsi="Times New Roman" w:cs="Times New Roman"/>
          <w:color w:val="auto"/>
          <w:sz w:val="22"/>
          <w:szCs w:val="22"/>
        </w:rPr>
        <w:t>самовосприятия</w:t>
      </w:r>
      <w:proofErr w:type="spellEnd"/>
      <w:r w:rsidRPr="005C69B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ребенка: обращается по имени, хвалит, реагирует на проявления недовольства ребенка, устраняет его причину (пеленает, переодевает, кормит и др.), успокаивает.</w:t>
      </w:r>
    </w:p>
    <w:p w:rsidR="00AB76BB" w:rsidRPr="005C69BD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</w:rPr>
        <w:t>Способствует предречевому развитию ребенка: сопровождает ласковой речью все свои действия в ходе режимных моментов, комментирует действия ребенка, называет предметы, игрушки, организует эмоциональные игры, напевает песенки.</w:t>
      </w:r>
    </w:p>
    <w:p w:rsidR="00AB76BB" w:rsidRPr="005C69BD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</w:pPr>
      <w:r w:rsidRPr="005C69BD"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  <w:t>В области познавательного развития</w:t>
      </w:r>
    </w:p>
    <w:p w:rsidR="00AB76BB" w:rsidRPr="005C69BD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proofErr w:type="gramStart"/>
      <w:r w:rsidRPr="005C69BD">
        <w:rPr>
          <w:rFonts w:ascii="Times New Roman" w:eastAsia="Times New Roman" w:hAnsi="Times New Roman" w:cs="Times New Roman"/>
          <w:color w:val="auto"/>
          <w:sz w:val="22"/>
          <w:szCs w:val="22"/>
        </w:rPr>
        <w:t>Взрослый создает условия для обогащения ребенка новыми впечатлениями, поддерживает проя</w:t>
      </w: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</w:rPr>
        <w:t>в</w:t>
      </w: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</w:rPr>
        <w:t>ления любознательности: помещает в поле зрения и досягаемости ребенка игрушки и предметы разной формы, величины, цвета, фактуры, звучания; после того, как младенцу исполнится 3 месяца, вкладывает игрушку ему в ручку; время от времени носит ребенка на руках, показывает и называет предметы, нах</w:t>
      </w: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</w:rPr>
        <w:t>о</w:t>
      </w: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</w:rPr>
        <w:t>дящиеся в помещении.</w:t>
      </w:r>
      <w:proofErr w:type="gramEnd"/>
    </w:p>
    <w:p w:rsidR="00AB76BB" w:rsidRPr="005C69BD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</w:pPr>
      <w:r w:rsidRPr="005C69BD"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  <w:t>В области физического развития</w:t>
      </w:r>
    </w:p>
    <w:p w:rsidR="00AB76BB" w:rsidRPr="005C69BD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</w:rPr>
        <w:t>Взрослый способствует росту, укреплению здоровья, мышечного тонуса, развитию движений р</w:t>
      </w: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</w:rPr>
        <w:t>е</w:t>
      </w: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бенка: организует питание, правильный режим сна и бодрствования, прогулок; проводит гимнастику, массаж и пр. </w:t>
      </w:r>
    </w:p>
    <w:p w:rsidR="00AB76BB" w:rsidRPr="005C69BD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</w:rPr>
        <w:t>Во втором полугодии основные задачи образовательной деятельности состоят в создании условий:</w:t>
      </w:r>
    </w:p>
    <w:p w:rsidR="00AB76BB" w:rsidRPr="005C69BD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</w:rPr>
        <w:t>– развития предметно-</w:t>
      </w:r>
      <w:proofErr w:type="spellStart"/>
      <w:r w:rsidRPr="005C69BD">
        <w:rPr>
          <w:rFonts w:ascii="Times New Roman" w:eastAsia="Times New Roman" w:hAnsi="Times New Roman" w:cs="Times New Roman"/>
          <w:color w:val="auto"/>
          <w:sz w:val="22"/>
          <w:szCs w:val="22"/>
        </w:rPr>
        <w:t>манипулятивной</w:t>
      </w:r>
      <w:proofErr w:type="spellEnd"/>
      <w:r w:rsidRPr="005C69B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и познавательной активности;</w:t>
      </w:r>
    </w:p>
    <w:p w:rsidR="00AB76BB" w:rsidRPr="003371F0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5C69B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– ситуативного-действенного общения ребенка </w:t>
      </w:r>
      <w:proofErr w:type="gramStart"/>
      <w:r w:rsidRPr="005C69BD">
        <w:rPr>
          <w:rFonts w:ascii="Times New Roman" w:eastAsia="Times New Roman" w:hAnsi="Times New Roman" w:cs="Times New Roman"/>
          <w:color w:val="auto"/>
          <w:sz w:val="22"/>
          <w:szCs w:val="22"/>
        </w:rPr>
        <w:t>со</w:t>
      </w:r>
      <w:proofErr w:type="gramEnd"/>
      <w:r w:rsidRPr="005C69B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взрослым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;</w:t>
      </w:r>
    </w:p>
    <w:p w:rsidR="00AB76BB" w:rsidRPr="003371F0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– развития речи;</w:t>
      </w:r>
    </w:p>
    <w:p w:rsidR="00AB76BB" w:rsidRPr="003371F0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– приобщения к художественно-</w:t>
      </w:r>
      <w:proofErr w:type="gramStart"/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эстетическим видам</w:t>
      </w:r>
      <w:proofErr w:type="gramEnd"/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деятельности;</w:t>
      </w:r>
    </w:p>
    <w:p w:rsidR="00AB76BB" w:rsidRPr="003371F0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– развития первых навыков самообслуживания;</w:t>
      </w:r>
    </w:p>
    <w:p w:rsidR="00AB76BB" w:rsidRPr="003371F0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– физического развития.</w:t>
      </w:r>
    </w:p>
    <w:p w:rsidR="00AB76BB" w:rsidRPr="005C69BD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</w:pPr>
      <w:r w:rsidRPr="005C69BD"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  <w:t>В области социально-коммуникативного развития</w:t>
      </w:r>
    </w:p>
    <w:p w:rsidR="00AB76BB" w:rsidRPr="003371F0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Взрослый удовлетворяет потребность ребенка в общении и социальном взаимодействии: играет с ребенком, используя различные предметы. При этом активные действия ребенка и взрослого чередуются. Взрослый показывает образцы действий с предметами; создает предметно-развивающую среду для сам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о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стоятельной игры-исследования; поддерживает инициативу ребенка в общении и предме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т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но-</w:t>
      </w:r>
      <w:proofErr w:type="spellStart"/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манипулятивной</w:t>
      </w:r>
      <w:proofErr w:type="spellEnd"/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активности, поощряет его действия.</w:t>
      </w:r>
    </w:p>
    <w:p w:rsidR="00AB76BB" w:rsidRPr="003371F0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Способствует развитию у ребенка позитивного представления о себе и положительного самоощ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у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щения: подносит к зеркалу, обращая внимание ребенка на детали его внешнего облика, одежды; учитывает возможности ребенка, обращает внимание на достижения ребенка, </w:t>
      </w:r>
      <w:proofErr w:type="gramStart"/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высказывая радость</w:t>
      </w:r>
      <w:proofErr w:type="gramEnd"/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и поощряя их.</w:t>
      </w:r>
    </w:p>
    <w:p w:rsidR="00AB76BB" w:rsidRPr="003371F0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Взрослый способствует развитию у ребенка интереса и доброжелательного отношения к другим детям; создает безопасное пространство для взаимодействия детей, насыщая его разнообразными пре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д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метами, наблюдает за активностью детей в этом пространстве, проявлениями интереса детей друг к другу, взаимодействием детей, называет детей по имени, комментируя происходящее. На этой стадии развития ребенок еще не может понять интересы другого ребенка, не может делиться игрушкой и/или не брать чужую игрушку. Такие требования к ребенку на этом возрастном этапе не выдвигаются. Задача взрослого – предотвращать возможные конфликты, отвлекая детей, переключая внимание конфликтующих на более интересные объекты или занятия.</w:t>
      </w:r>
    </w:p>
    <w:p w:rsidR="002631E2" w:rsidRPr="003371F0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lastRenderedPageBreak/>
        <w:t>Взрослый также поддерживает стремление ребенка к самостоятельности в овладении навыками с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а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мообслуживания: поощряет попытки ребенка самостоятельно держать ложку, </w:t>
      </w:r>
      <w:proofErr w:type="gramStart"/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за</w:t>
      </w:r>
      <w:proofErr w:type="gramEnd"/>
    </w:p>
    <w:p w:rsidR="00AB76BB" w:rsidRPr="003371F0" w:rsidRDefault="00AB76BB" w:rsidP="002631E2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proofErr w:type="spellStart"/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черпывать</w:t>
      </w:r>
      <w:proofErr w:type="spellEnd"/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из тарелки пищу, пить из чашки и т. п.</w:t>
      </w:r>
    </w:p>
    <w:p w:rsidR="00AB76BB" w:rsidRPr="005C69BD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</w:pPr>
      <w:r w:rsidRPr="005C69BD"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  <w:t>В области познавательного развития</w:t>
      </w:r>
    </w:p>
    <w:p w:rsidR="00AB76BB" w:rsidRPr="003371F0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Взрослый способствует развитию любознательности ребенка: обогащает окружающую ребенка среду предметами, которые можно исследовать и/или с которыми можно экспериментировать (разбирать на части, соединять и разъединять детали, складывать, выкладывать, извлекать звуки и пр.). </w:t>
      </w:r>
      <w:proofErr w:type="gramStart"/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Это могут быть предметы различной величины, формы, с разнообразной поверхностью, разного цвета (дерево, пластмасса, бумага, ткань, губка, шерсть, веревка и т. п.), позволяющие ребенку знакомиться с их физ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и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ческими свойствами; игрушки, стимулирующие развитие памяти (исчезновение и появление предметов); игрушки и предметы, производящие шумы, позволяющие ребенку обнаружить первые причи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н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но-следственные связи (погремушки, колокольчики и т. п.). </w:t>
      </w:r>
      <w:proofErr w:type="gramEnd"/>
    </w:p>
    <w:p w:rsidR="00D9614A" w:rsidRPr="003371F0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На регулярных прогулках взрослый наблюдает за проявлениями детского любопытства, </w:t>
      </w:r>
    </w:p>
    <w:p w:rsidR="00AB76BB" w:rsidRPr="003371F0" w:rsidRDefault="00AB76BB" w:rsidP="00D9614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интереса к природным объектам, разделяя детское удивление и интерес, называя объекты, которые пр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и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влекают внимание детей, вместе с ребенком рассматривает камешки, листья, цветы и т. п. </w:t>
      </w:r>
    </w:p>
    <w:p w:rsidR="00AB76BB" w:rsidRPr="003371F0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</w:pPr>
      <w:r w:rsidRPr="003371F0"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  <w:t>В области речевого развития</w:t>
      </w:r>
    </w:p>
    <w:p w:rsidR="00AB76BB" w:rsidRPr="003371F0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В процессе взаимодействия с ребенком взрослый внимательно относится к попыткам ребенка в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ы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разить свои желания, потребности и интересы, тем самым поощряя начало активной речи. Он пытается понять, чего хочет ребенок, и вербализирует то, что тот хочет «сказать» или спросить. В ходе общения и игр взрослый стимулирует понимание ребенком речи: комментирует</w:t>
      </w:r>
      <w:r w:rsidRPr="00F10D2F">
        <w:rPr>
          <w:rFonts w:ascii="Times New Roman" w:eastAsia="Times New Roman" w:hAnsi="Times New Roman" w:cs="Times New Roman"/>
          <w:color w:val="auto"/>
        </w:rPr>
        <w:t xml:space="preserve"> 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собственные действия и действия ребенка, называет окружающие предметы, читает детские стихи, поет песенки, показывает картинки, рассказывает, что на них изображено. Организует игры, включающие ритмические стихи и движения.</w:t>
      </w:r>
    </w:p>
    <w:p w:rsidR="00AB76BB" w:rsidRPr="003371F0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i/>
          <w:color w:val="auto"/>
          <w:sz w:val="22"/>
          <w:szCs w:val="22"/>
        </w:rPr>
      </w:pPr>
      <w:r w:rsidRPr="003371F0"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 xml:space="preserve">В области художественно-эстетического развития </w:t>
      </w:r>
    </w:p>
    <w:p w:rsidR="00AB76BB" w:rsidRPr="003371F0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Взрослый организует предметно-пространственную среду, заполняя ее необходимыми оборудов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а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нием, предметами и материалами – музыкальными инструментами, репродукциями картин, бумагой, мелками, карандашами, красками и т. п. Взрослый организует прослушивание детьми фрагментов муз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ы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кальных произведений; демонстрирует звучание детских музыкальных инструментов, побуждает пр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и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танцовывать и/или позволяет детям свободно двигаться под музыку. </w:t>
      </w:r>
      <w:proofErr w:type="gramStart"/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Взрослый рассматривает вместе с ребенком картинки, репродукции картин; показывает короткие инсценировки с куклами, пальчиковыми игрушками; рисует в присутствии детей, побуждая их тем самым к собственной изобразительной де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я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тельности; предоставляет детям возможность использовать все материалы для самовыражения и/или эк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с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периментирования с ними: извлекать звуки из инструментов, чиркать каракули мелками или карандашами, экспериментировать с красками и т. п. </w:t>
      </w:r>
      <w:proofErr w:type="gramEnd"/>
    </w:p>
    <w:p w:rsidR="00AB76BB" w:rsidRPr="003371F0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i/>
          <w:color w:val="auto"/>
          <w:sz w:val="22"/>
          <w:szCs w:val="22"/>
        </w:rPr>
      </w:pPr>
      <w:r w:rsidRPr="003371F0"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В области физического развития</w:t>
      </w:r>
    </w:p>
    <w:p w:rsidR="00AB76BB" w:rsidRPr="003371F0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Взрослый </w:t>
      </w:r>
      <w:proofErr w:type="gramStart"/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способствует</w:t>
      </w:r>
      <w:proofErr w:type="gramEnd"/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прежде всего двигательному развитию, организует полноценное питание, режим дня, включающий сон и регулярное пребывание на свежем воздухе, время от времени проводит массаж.</w:t>
      </w:r>
    </w:p>
    <w:p w:rsidR="00AB76BB" w:rsidRPr="003371F0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Развитию крупной и мелкой моторики на данном этапе следует придавать особое значение.</w:t>
      </w:r>
    </w:p>
    <w:p w:rsidR="00AB76BB" w:rsidRPr="003371F0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В области крупной моторики</w:t>
      </w:r>
    </w:p>
    <w:p w:rsidR="00AB76BB" w:rsidRPr="003371F0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Взрослый поощряет самостоятельную активность и развитие свободного движения; </w:t>
      </w:r>
    </w:p>
    <w:p w:rsidR="00AB76BB" w:rsidRPr="003371F0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организует безопасную предметно-пространственную среду, способствующую развитию свободной двигательной активности, самостоятельному перемещению ребенка в помещении, попыткам делать пе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р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вые шаги. </w:t>
      </w:r>
    </w:p>
    <w:p w:rsidR="00AB76BB" w:rsidRPr="003371F0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Для развития здоровой пространственной координации и двигательного аппарата ребенка важно, чтобы ребенок учился перемещению в пространстве и </w:t>
      </w:r>
      <w:proofErr w:type="spellStart"/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прямостоянию</w:t>
      </w:r>
      <w:proofErr w:type="spellEnd"/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самостоятельно, без активного вмешательства взрослых. Необходимо предоставлять ребенку возможность развиваться по индивидуал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ь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ной траектории моторного развития. Большинство детей активно ползают, но существует множество д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е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тей, пропускающих фазу активного ползания и двигающихся по-другому. </w:t>
      </w:r>
    </w:p>
    <w:p w:rsidR="00AB76BB" w:rsidRPr="003371F0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Следует также помнить, что сроки развития </w:t>
      </w:r>
      <w:proofErr w:type="spellStart"/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прямостояния</w:t>
      </w:r>
      <w:proofErr w:type="spellEnd"/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у разных детей сильно варьируются в возрастном диапазоне от 10 месяцев до 1,5 и более лет. Искусственное ускорение этого процесса, бесп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о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койство родителей (законных представителей) и неадекватные требования могут нанести ребенку вред.</w:t>
      </w:r>
    </w:p>
    <w:p w:rsidR="002631E2" w:rsidRPr="003371F0" w:rsidRDefault="002631E2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i/>
          <w:color w:val="auto"/>
          <w:sz w:val="22"/>
          <w:szCs w:val="22"/>
        </w:rPr>
      </w:pPr>
    </w:p>
    <w:p w:rsidR="00AB76BB" w:rsidRPr="003371F0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В области мелкой моторики</w:t>
      </w:r>
    </w:p>
    <w:p w:rsidR="00AB76BB" w:rsidRPr="003371F0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Взрослый насыщает среду предметами </w:t>
      </w:r>
      <w:proofErr w:type="spellStart"/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изразнообразных</w:t>
      </w:r>
      <w:proofErr w:type="spellEnd"/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материалов (дерева, пластмассы, материи, шерсти и т. п.) различной величины и формы, ощупывание которых способствует развитию мелкой м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о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lastRenderedPageBreak/>
        <w:t>торики ребенка, учитывая требования по обеспечению безопасности жизни и здоровья детей. Развитию мелкой моторики способствует также экспериментирование с карандашами, мелками и т. п.</w:t>
      </w:r>
    </w:p>
    <w:p w:rsidR="00AB76BB" w:rsidRDefault="00AB76BB" w:rsidP="00B92C2E">
      <w:pPr>
        <w:keepNext/>
        <w:widowControl w:val="0"/>
        <w:tabs>
          <w:tab w:val="left" w:pos="567"/>
        </w:tabs>
        <w:suppressAutoHyphens/>
        <w:jc w:val="center"/>
        <w:outlineLvl w:val="2"/>
        <w:rPr>
          <w:rFonts w:ascii="Times New Roman" w:eastAsia="Times New Roman" w:hAnsi="Times New Roman" w:cs="Times New Roman"/>
          <w:b/>
          <w:color w:val="FF0000"/>
        </w:rPr>
      </w:pPr>
      <w:bookmarkStart w:id="35" w:name="_Toc420598540"/>
      <w:bookmarkStart w:id="36" w:name="_Toc420597621"/>
      <w:bookmarkStart w:id="37" w:name="_Toc419228622"/>
      <w:bookmarkStart w:id="38" w:name="_Toc422496182"/>
    </w:p>
    <w:p w:rsidR="00AB76BB" w:rsidRPr="00F10D2F" w:rsidRDefault="00AB76BB" w:rsidP="00B92C2E">
      <w:pPr>
        <w:keepNext/>
        <w:widowControl w:val="0"/>
        <w:tabs>
          <w:tab w:val="left" w:pos="567"/>
        </w:tabs>
        <w:suppressAutoHyphens/>
        <w:jc w:val="center"/>
        <w:outlineLvl w:val="2"/>
        <w:rPr>
          <w:rFonts w:ascii="Times New Roman" w:eastAsia="Times New Roman" w:hAnsi="Times New Roman" w:cs="Times New Roman"/>
          <w:b/>
          <w:color w:val="auto"/>
        </w:rPr>
      </w:pPr>
      <w:r w:rsidRPr="00F10D2F">
        <w:rPr>
          <w:rFonts w:ascii="Times New Roman" w:eastAsia="Times New Roman" w:hAnsi="Times New Roman" w:cs="Times New Roman"/>
          <w:b/>
          <w:color w:val="auto"/>
        </w:rPr>
        <w:t>Ранний возраст (1-3 года)</w:t>
      </w:r>
      <w:bookmarkEnd w:id="35"/>
      <w:bookmarkEnd w:id="36"/>
      <w:bookmarkEnd w:id="37"/>
      <w:bookmarkEnd w:id="38"/>
    </w:p>
    <w:p w:rsidR="00F10D2F" w:rsidRDefault="00F10D2F" w:rsidP="00B92C2E">
      <w:pPr>
        <w:tabs>
          <w:tab w:val="left" w:pos="567"/>
        </w:tabs>
        <w:contextualSpacing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bookmarkStart w:id="39" w:name="_Toc420597622"/>
      <w:bookmarkStart w:id="40" w:name="_Toc419228623"/>
    </w:p>
    <w:p w:rsidR="00AB76BB" w:rsidRPr="00F10D2F" w:rsidRDefault="00AB76BB" w:rsidP="00B92C2E">
      <w:pPr>
        <w:tabs>
          <w:tab w:val="left" w:pos="567"/>
        </w:tabs>
        <w:contextualSpacing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F10D2F">
        <w:rPr>
          <w:rFonts w:ascii="Times New Roman" w:eastAsia="Calibri" w:hAnsi="Times New Roman" w:cs="Times New Roman"/>
          <w:b/>
          <w:color w:val="auto"/>
          <w:lang w:eastAsia="en-US"/>
        </w:rPr>
        <w:t>Социально-коммуникативное развитие</w:t>
      </w:r>
      <w:bookmarkEnd w:id="39"/>
      <w:bookmarkEnd w:id="40"/>
    </w:p>
    <w:p w:rsidR="00B92C2E" w:rsidRPr="00B92C2E" w:rsidRDefault="00B92C2E" w:rsidP="00800CA1">
      <w:pPr>
        <w:tabs>
          <w:tab w:val="left" w:pos="567"/>
        </w:tabs>
        <w:ind w:firstLine="567"/>
        <w:contextualSpacing/>
        <w:jc w:val="center"/>
        <w:rPr>
          <w:rFonts w:ascii="Times New Roman" w:eastAsia="Calibri" w:hAnsi="Times New Roman" w:cs="Times New Roman"/>
          <w:b/>
          <w:color w:val="auto"/>
          <w:sz w:val="20"/>
          <w:lang w:eastAsia="en-US"/>
        </w:rPr>
      </w:pPr>
    </w:p>
    <w:p w:rsidR="00AB76BB" w:rsidRPr="005926B8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5926B8">
        <w:rPr>
          <w:rFonts w:ascii="Times New Roman" w:eastAsia="Times New Roman" w:hAnsi="Times New Roman" w:cs="Times New Roman"/>
          <w:i/>
          <w:color w:val="auto"/>
        </w:rPr>
        <w:t>В области социально-коммуникативного развития</w:t>
      </w:r>
      <w:r w:rsidRPr="005926B8">
        <w:rPr>
          <w:rFonts w:ascii="Times New Roman" w:eastAsia="Times New Roman" w:hAnsi="Times New Roman" w:cs="Times New Roman"/>
          <w:color w:val="auto"/>
        </w:rPr>
        <w:t xml:space="preserve"> основными задачами образовательной деятельности являются создание условий </w:t>
      </w:r>
      <w:proofErr w:type="gramStart"/>
      <w:r w:rsidRPr="005926B8">
        <w:rPr>
          <w:rFonts w:ascii="Times New Roman" w:eastAsia="Times New Roman" w:hAnsi="Times New Roman" w:cs="Times New Roman"/>
          <w:color w:val="auto"/>
        </w:rPr>
        <w:t>для</w:t>
      </w:r>
      <w:proofErr w:type="gramEnd"/>
      <w:r w:rsidRPr="005926B8">
        <w:rPr>
          <w:rFonts w:ascii="Times New Roman" w:eastAsia="Times New Roman" w:hAnsi="Times New Roman" w:cs="Times New Roman"/>
          <w:color w:val="auto"/>
        </w:rPr>
        <w:t xml:space="preserve">: </w:t>
      </w:r>
    </w:p>
    <w:p w:rsidR="00AB76BB" w:rsidRPr="005926B8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5926B8">
        <w:rPr>
          <w:rFonts w:ascii="Times New Roman" w:eastAsia="Times New Roman" w:hAnsi="Times New Roman" w:cs="Times New Roman"/>
          <w:color w:val="auto"/>
        </w:rPr>
        <w:t>– дальнейшего развития общения ребенка с взрослыми;</w:t>
      </w:r>
    </w:p>
    <w:p w:rsidR="00AB76BB" w:rsidRPr="005926B8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5926B8">
        <w:rPr>
          <w:rFonts w:ascii="Times New Roman" w:eastAsia="Times New Roman" w:hAnsi="Times New Roman" w:cs="Times New Roman"/>
          <w:color w:val="auto"/>
        </w:rPr>
        <w:t>– дальнейшего развития общения ребенка с другими детьми;</w:t>
      </w:r>
    </w:p>
    <w:p w:rsidR="00AB76BB" w:rsidRPr="003371F0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– дальнейшего развития игры </w:t>
      </w:r>
    </w:p>
    <w:p w:rsidR="00AB76BB" w:rsidRPr="003371F0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– дальнейшего развития навыков самообслуживания. </w:t>
      </w:r>
    </w:p>
    <w:p w:rsidR="00AB76BB" w:rsidRPr="003371F0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i/>
          <w:color w:val="auto"/>
          <w:sz w:val="22"/>
          <w:szCs w:val="22"/>
        </w:rPr>
      </w:pPr>
      <w:r w:rsidRPr="003371F0"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В сфере развития общения с взрослым</w:t>
      </w:r>
    </w:p>
    <w:p w:rsidR="00CB76E6" w:rsidRPr="003371F0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Взрослый удовлетворяет потребность ребенка в общении и социальном взаимодействии, поощряя ребенка к активной речи. Взрослый не стремится искусственно ускорить процесс речевого развития. Он играет с ребенком, используя различные предметы, при этом активные действия ребенка и взрослого ч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е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редуются; показывает образцы действий с предметами; создает предметно-развивающую среду для сам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о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стоятельной игры-исследования; поддерживает инициативу ре</w:t>
      </w:r>
    </w:p>
    <w:p w:rsidR="00AB76BB" w:rsidRPr="003371F0" w:rsidRDefault="00AB76BB" w:rsidP="00CB76E6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proofErr w:type="spellStart"/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бенка</w:t>
      </w:r>
      <w:proofErr w:type="spellEnd"/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в общении и предметно-</w:t>
      </w:r>
      <w:proofErr w:type="spellStart"/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манипулятивной</w:t>
      </w:r>
      <w:proofErr w:type="spellEnd"/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активности, поощряет его действия.</w:t>
      </w:r>
    </w:p>
    <w:p w:rsidR="00AB76BB" w:rsidRPr="003371F0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Взрослый способствует развитию у ребенка интереса и доброжелательного отношения к другим детям: создает безопасное пространство для взаимодействия детей, насыщая его разнообразными пре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д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метами, наблюдает за активностью детей в этом пространстве, поощряет проявление интереса детей друг к другу и </w:t>
      </w:r>
      <w:proofErr w:type="spellStart"/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просоциальное</w:t>
      </w:r>
      <w:proofErr w:type="spellEnd"/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поведение, называя детей по имени, комментируя (вербализируя) происходящее. Особое значение в этом возрасте приобретает вербализация различных чувств детей, возникающих в процессе взаимодействия: радости, злости, огорчения, боли и т. п., которые появляются в социальных ситуациях.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самообслуживания. </w:t>
      </w:r>
    </w:p>
    <w:p w:rsidR="00AB76BB" w:rsidRPr="003371F0" w:rsidRDefault="00AB76BB" w:rsidP="00AB76BB">
      <w:pPr>
        <w:tabs>
          <w:tab w:val="left" w:pos="567"/>
        </w:tabs>
        <w:ind w:firstLine="567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3371F0"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>В сфере развития социальных отношений и общения со сверстниками</w:t>
      </w:r>
    </w:p>
    <w:p w:rsidR="00AB76BB" w:rsidRPr="003371F0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proofErr w:type="gramStart"/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Взрослый наблюдает за спонтанно складывающимся взаимодействием детей между собой в ра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з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личных игровых и/или повседневных ситуациях; в случае возникающих между детьми конфликтов не спешит вмешиваться; обращает внимание детей на чувства, которые появляются у них в процессе соц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и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ального взаимодействия; утешает детей в случае обиды и обращает внимание на то, что определенные действия могут вызывать обиду. </w:t>
      </w:r>
      <w:proofErr w:type="gramEnd"/>
    </w:p>
    <w:p w:rsidR="00AB76BB" w:rsidRPr="003371F0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В ситуациях, вызывающих позитивные чувства, взрослый комментирует их, обращая внимание д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е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тей на то, что определенные ситуации и действия вызывают положительные чувства удовольствия, рад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о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сти, благодарности и т. п. Благодаря этому дети учатся понимать собственные действия и действия других людей в плане их влияния на других, </w:t>
      </w:r>
      <w:proofErr w:type="gramStart"/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овладевая</w:t>
      </w:r>
      <w:proofErr w:type="gramEnd"/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таким образом социальными компетентностями.</w:t>
      </w:r>
    </w:p>
    <w:p w:rsidR="00AB76BB" w:rsidRPr="003371F0" w:rsidRDefault="00AB76BB" w:rsidP="00AB76BB">
      <w:pPr>
        <w:tabs>
          <w:tab w:val="left" w:pos="567"/>
        </w:tabs>
        <w:ind w:firstLine="567"/>
        <w:contextualSpacing/>
        <w:jc w:val="both"/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</w:pPr>
      <w:r w:rsidRPr="003371F0"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>В сфере развития игры</w:t>
      </w:r>
    </w:p>
    <w:p w:rsidR="00AB76BB" w:rsidRPr="003371F0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Взрослый организует соответствующую игровую среду, в случае необходимости знакомит детей с различными игровыми сюжетами, помогает освоить простые игровые действия (покормить куклу, пом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е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шать в кастрюльке «еду»), использовать предметы-заместители, поддерживает попытки ребенка играть в роли (мамы, дочки, врача и др.), организуют несложные сюжетные игры с несколькими детьми.</w:t>
      </w:r>
    </w:p>
    <w:p w:rsidR="00AB76BB" w:rsidRPr="003371F0" w:rsidRDefault="00AB76BB" w:rsidP="00AB76BB">
      <w:pPr>
        <w:tabs>
          <w:tab w:val="left" w:pos="567"/>
        </w:tabs>
        <w:ind w:firstLine="567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3371F0"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>В сфере социального и эмоционального развития</w:t>
      </w:r>
    </w:p>
    <w:p w:rsidR="00AB76BB" w:rsidRPr="003371F0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Взрослый грамотно проводит адаптацию ребенка к Организации, учитывая привязанность детей к </w:t>
      </w:r>
      <w:proofErr w:type="gramStart"/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близким</w:t>
      </w:r>
      <w:proofErr w:type="gramEnd"/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, привлекает родителей (законных представителей) или родных для участия и содействия в период адаптации. Взрослый, первоначально в присутствии родителей (законных представителей) или близких, знакомится с ребенком и налаживает с ним эмоциональный контакт. В период адаптации взрослый следит за эмоциональным состоянием ребенка и поддерживает постоянный контакт с родителями (законными представителями); предоставляет возможность ребенку постепенно, в собственном темпе осваивать пр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о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странство и режим Организации, не предъявляя ребенку излишних требований. </w:t>
      </w:r>
    </w:p>
    <w:p w:rsidR="00AB76BB" w:rsidRPr="003371F0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Ребенок знакомится с другими детьми. Взрослый же при необходимости оказывает ему в этом по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д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держку, представляя нового ребенка другим детям, называя ребенка по имени, усаживая его на первых порах рядом с собой. </w:t>
      </w:r>
    </w:p>
    <w:p w:rsidR="00AB76BB" w:rsidRPr="003371F0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lastRenderedPageBreak/>
        <w:t>Также в случае необходимости взрослый помогает ребенку найти себе занятия, знакомя его с пр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о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странством Организации, имеющимися в нем предметами и материалами. Взрослый поддерживает стремление детей к самостоятельности в самообслуживании (дает возможность самим одеваться, ум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ы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ваться и пр., помогает им), поощряет участие детей в повседневных бытовых занятиях; приучает к опрятности, знакомит с правилами этикета.</w:t>
      </w:r>
    </w:p>
    <w:p w:rsidR="00B12919" w:rsidRPr="003371F0" w:rsidRDefault="00B12919" w:rsidP="00AB76BB">
      <w:pPr>
        <w:tabs>
          <w:tab w:val="left" w:pos="567"/>
        </w:tabs>
        <w:ind w:firstLine="567"/>
        <w:contextualSpacing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  <w:bookmarkStart w:id="41" w:name="_Toc420597623"/>
    </w:p>
    <w:p w:rsidR="00E06E90" w:rsidRPr="003371F0" w:rsidRDefault="00E06E90" w:rsidP="00800CA1">
      <w:pPr>
        <w:tabs>
          <w:tab w:val="left" w:pos="567"/>
        </w:tabs>
        <w:ind w:firstLine="567"/>
        <w:contextualSpacing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</w:p>
    <w:p w:rsidR="00AB76BB" w:rsidRPr="00F10D2F" w:rsidRDefault="00AB76BB" w:rsidP="00800CA1">
      <w:pPr>
        <w:tabs>
          <w:tab w:val="left" w:pos="567"/>
        </w:tabs>
        <w:ind w:firstLine="567"/>
        <w:contextualSpacing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F10D2F">
        <w:rPr>
          <w:rFonts w:ascii="Times New Roman" w:eastAsia="Calibri" w:hAnsi="Times New Roman" w:cs="Times New Roman"/>
          <w:b/>
          <w:color w:val="auto"/>
          <w:lang w:eastAsia="en-US"/>
        </w:rPr>
        <w:t>Познавательное развитие</w:t>
      </w:r>
      <w:bookmarkEnd w:id="41"/>
    </w:p>
    <w:p w:rsidR="00B92C2E" w:rsidRPr="00B92C2E" w:rsidRDefault="00B92C2E" w:rsidP="00800CA1">
      <w:pPr>
        <w:tabs>
          <w:tab w:val="left" w:pos="567"/>
        </w:tabs>
        <w:ind w:firstLine="567"/>
        <w:contextualSpacing/>
        <w:jc w:val="center"/>
        <w:rPr>
          <w:rFonts w:ascii="Times New Roman" w:eastAsia="Calibri" w:hAnsi="Times New Roman" w:cs="Times New Roman"/>
          <w:b/>
          <w:color w:val="auto"/>
          <w:sz w:val="18"/>
          <w:lang w:eastAsia="en-US"/>
        </w:rPr>
      </w:pPr>
    </w:p>
    <w:p w:rsidR="00AB76BB" w:rsidRPr="003371F0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В сфере познавательного развития основными </w:t>
      </w:r>
      <w:r w:rsidRPr="003371F0"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задачами образовательной деятельности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являются создание условий </w:t>
      </w:r>
      <w:proofErr w:type="gramStart"/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для</w:t>
      </w:r>
      <w:proofErr w:type="gramEnd"/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:</w:t>
      </w:r>
    </w:p>
    <w:p w:rsidR="00AB76BB" w:rsidRPr="003371F0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– </w:t>
      </w: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ознакомления детей с явлениями и предметами окружающего мира, овладения предметными действиями;</w:t>
      </w:r>
    </w:p>
    <w:p w:rsidR="00AB76BB" w:rsidRPr="003371F0" w:rsidRDefault="00AB76BB" w:rsidP="00AB76BB">
      <w:pPr>
        <w:tabs>
          <w:tab w:val="left" w:pos="567"/>
        </w:tabs>
        <w:ind w:firstLine="567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3371F0"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  <w:t xml:space="preserve">– </w:t>
      </w:r>
      <w:r w:rsidRPr="003371F0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развития познавательно-исследовательской активности и познавательных способностей. </w:t>
      </w:r>
    </w:p>
    <w:p w:rsidR="00AB76BB" w:rsidRPr="003371F0" w:rsidRDefault="00AB76BB" w:rsidP="00AB76BB">
      <w:pPr>
        <w:tabs>
          <w:tab w:val="left" w:pos="567"/>
        </w:tabs>
        <w:ind w:firstLine="567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3371F0"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>В сфере ознакомления с окружающим миром</w:t>
      </w:r>
    </w:p>
    <w:p w:rsidR="00AB76BB" w:rsidRPr="003371F0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Взрослый знакомит детей с назначением и свойствами окружающих предметов и явлений в группе, на прогулке, в ходе игр и занятий; помогает освоить действия с игрушками-орудиями (совочком, лопаткой и пр.). </w:t>
      </w:r>
    </w:p>
    <w:p w:rsidR="00AB76BB" w:rsidRPr="003371F0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В сфере развития познавательно-исследовательской активности и познавательных способностей</w:t>
      </w:r>
    </w:p>
    <w:p w:rsidR="00AB76BB" w:rsidRPr="003371F0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Взрослый поощряет любознательность и исследовательскую деятельность детей, создавая для этого насыщенную предметно-развивающую среду, наполняя ее соответствующими предметами. Для этого можно использовать предметы быта – кастрюли, кружки, корзинки, пластмассовые банки, бутылки,  а также грецкие орехи, каштаны, песок и воду. Взрослый </w:t>
      </w:r>
      <w:proofErr w:type="gramStart"/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>с</w:t>
      </w:r>
      <w:proofErr w:type="gramEnd"/>
      <w:r w:rsidRPr="003371F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вниманием относится к проявлению интереса детей к окружающему природному миру, к детским вопросам, не спешит давать готовые ответы, разделяя удивление и детский интерес. </w:t>
      </w:r>
    </w:p>
    <w:p w:rsidR="00F10D2F" w:rsidRPr="003371F0" w:rsidRDefault="00F10D2F" w:rsidP="00800CA1">
      <w:pPr>
        <w:tabs>
          <w:tab w:val="left" w:pos="567"/>
        </w:tabs>
        <w:ind w:firstLine="567"/>
        <w:contextualSpacing/>
        <w:jc w:val="center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  <w:bookmarkStart w:id="42" w:name="_Toc420597624"/>
      <w:bookmarkStart w:id="43" w:name="_Toc419228624"/>
    </w:p>
    <w:p w:rsidR="00AB76BB" w:rsidRPr="00F10D2F" w:rsidRDefault="00AB76BB" w:rsidP="00800CA1">
      <w:pPr>
        <w:tabs>
          <w:tab w:val="left" w:pos="567"/>
        </w:tabs>
        <w:ind w:firstLine="567"/>
        <w:contextualSpacing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F10D2F">
        <w:rPr>
          <w:rFonts w:ascii="Times New Roman" w:eastAsia="Calibri" w:hAnsi="Times New Roman" w:cs="Times New Roman"/>
          <w:b/>
          <w:color w:val="auto"/>
          <w:lang w:eastAsia="en-US"/>
        </w:rPr>
        <w:t>Речевое развитие</w:t>
      </w:r>
      <w:bookmarkEnd w:id="42"/>
      <w:bookmarkEnd w:id="43"/>
    </w:p>
    <w:p w:rsidR="00B92C2E" w:rsidRPr="00B92C2E" w:rsidRDefault="00B92C2E" w:rsidP="00800CA1">
      <w:pPr>
        <w:tabs>
          <w:tab w:val="left" w:pos="567"/>
        </w:tabs>
        <w:ind w:firstLine="567"/>
        <w:contextualSpacing/>
        <w:jc w:val="center"/>
        <w:rPr>
          <w:rFonts w:ascii="Times New Roman" w:eastAsia="Calibri" w:hAnsi="Times New Roman" w:cs="Times New Roman"/>
          <w:b/>
          <w:color w:val="auto"/>
          <w:sz w:val="18"/>
          <w:lang w:eastAsia="en-US"/>
        </w:rPr>
      </w:pPr>
    </w:p>
    <w:p w:rsidR="000E1868" w:rsidRPr="009B4C2B" w:rsidRDefault="000E1868" w:rsidP="000E1868">
      <w:pPr>
        <w:tabs>
          <w:tab w:val="left" w:pos="567"/>
        </w:tabs>
        <w:ind w:left="-284" w:firstLine="284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44" w:name="_Toc420597625"/>
      <w:bookmarkStart w:id="45" w:name="_Toc419228625"/>
      <w:r w:rsidRPr="009B4C2B">
        <w:rPr>
          <w:rFonts w:ascii="Times New Roman" w:hAnsi="Times New Roman" w:cs="Times New Roman"/>
          <w:b/>
          <w:color w:val="auto"/>
          <w:sz w:val="22"/>
          <w:szCs w:val="22"/>
        </w:rPr>
        <w:t>Регионально-национальный компонент</w:t>
      </w:r>
    </w:p>
    <w:p w:rsidR="000E1868" w:rsidRPr="009B4C2B" w:rsidRDefault="000E1868" w:rsidP="000E1868">
      <w:pPr>
        <w:pStyle w:val="a5"/>
        <w:spacing w:before="6" w:after="0" w:line="240" w:lineRule="auto"/>
        <w:ind w:left="-284" w:right="20" w:firstLine="284"/>
        <w:rPr>
          <w:rStyle w:val="a7"/>
          <w:color w:val="92D050"/>
          <w:sz w:val="22"/>
          <w:szCs w:val="22"/>
        </w:rPr>
      </w:pPr>
    </w:p>
    <w:p w:rsidR="000E1868" w:rsidRPr="009B4C2B" w:rsidRDefault="000E1868" w:rsidP="000E1868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По итогам освоения Программы </w:t>
      </w:r>
    </w:p>
    <w:p w:rsidR="000E1868" w:rsidRPr="009B4C2B" w:rsidRDefault="000E1868" w:rsidP="000E1868">
      <w:pPr>
        <w:autoSpaceDE w:val="0"/>
        <w:autoSpaceDN w:val="0"/>
        <w:adjustRightInd w:val="0"/>
        <w:ind w:left="-284" w:firstLine="284"/>
        <w:jc w:val="both"/>
        <w:rPr>
          <w:rFonts w:ascii="Times New Roman" w:eastAsia="Calibri" w:hAnsi="Times New Roman" w:cs="Times New Roman"/>
          <w:color w:val="1F497D"/>
          <w:sz w:val="22"/>
          <w:szCs w:val="22"/>
          <w:highlight w:val="yellow"/>
          <w:lang w:eastAsia="en-US"/>
        </w:rPr>
      </w:pPr>
      <w:r w:rsidRPr="009B4C2B"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  <w:t>к трем годам ребенок</w:t>
      </w:r>
    </w:p>
    <w:p w:rsidR="000E1868" w:rsidRPr="009B4C2B" w:rsidRDefault="000E1868" w:rsidP="000E1868">
      <w:pPr>
        <w:autoSpaceDE w:val="0"/>
        <w:autoSpaceDN w:val="0"/>
        <w:adjustRightInd w:val="0"/>
        <w:ind w:left="-284" w:firstLine="284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9B4C2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- </w:t>
      </w:r>
      <w:proofErr w:type="spellStart"/>
      <w:r w:rsidRPr="009B4C2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провляет</w:t>
      </w:r>
      <w:proofErr w:type="spellEnd"/>
      <w:r w:rsidRPr="009B4C2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интерес к взрослому, испытывает доверие к нему, стремится к общению и взаимодействию с ним;</w:t>
      </w:r>
    </w:p>
    <w:p w:rsidR="000E1868" w:rsidRPr="009B4C2B" w:rsidRDefault="000E1868" w:rsidP="000E1868">
      <w:pPr>
        <w:autoSpaceDE w:val="0"/>
        <w:autoSpaceDN w:val="0"/>
        <w:adjustRightInd w:val="0"/>
        <w:ind w:left="-284" w:firstLine="284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9B4C2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- проявляет интерес к сверстникам, наблюдает за их действиями, подражает им;</w:t>
      </w:r>
    </w:p>
    <w:p w:rsidR="000E1868" w:rsidRPr="009B4C2B" w:rsidRDefault="000E1868" w:rsidP="000E1868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в сюжетно-</w:t>
      </w:r>
      <w:proofErr w:type="spell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отобразительной</w:t>
      </w:r>
      <w:proofErr w:type="spell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игре не принимает на себя роль, но может копировать ее действия, движения, слова;</w:t>
      </w:r>
    </w:p>
    <w:p w:rsidR="000E1868" w:rsidRPr="009B4C2B" w:rsidRDefault="000E1868" w:rsidP="000E1868">
      <w:pPr>
        <w:autoSpaceDE w:val="0"/>
        <w:autoSpaceDN w:val="0"/>
        <w:adjustRightInd w:val="0"/>
        <w:ind w:left="-284" w:firstLine="284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- инте</w:t>
      </w:r>
      <w:r w:rsidRPr="009B4C2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ресуется окружающими предметами, 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проявляет исследовательскую активность, </w:t>
      </w:r>
      <w:r w:rsidRPr="009B4C2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действует с этими предметами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в </w:t>
      </w:r>
      <w:proofErr w:type="spell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соотвествии</w:t>
      </w:r>
      <w:proofErr w:type="spell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 с их социальным  назначением;</w:t>
      </w:r>
    </w:p>
    <w:p w:rsidR="000E1868" w:rsidRPr="009B4C2B" w:rsidRDefault="000E1868" w:rsidP="000E1868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наблюдает, задает вопросы «кто это?», «что это?» и ждет на них ответа;</w:t>
      </w:r>
    </w:p>
    <w:p w:rsidR="000E1868" w:rsidRPr="009B4C2B" w:rsidRDefault="000E1868" w:rsidP="000E1868">
      <w:pPr>
        <w:shd w:val="clear" w:color="auto" w:fill="FFFFFF"/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интересуется объектами и явлениями живой и неживой природы родного края, имеет представление о сезонных изменениях в природе;</w:t>
      </w:r>
    </w:p>
    <w:p w:rsidR="000E1868" w:rsidRPr="009B4C2B" w:rsidRDefault="000E1868" w:rsidP="000E1868">
      <w:pPr>
        <w:autoSpaceDE w:val="0"/>
        <w:autoSpaceDN w:val="0"/>
        <w:adjustRightInd w:val="0"/>
        <w:ind w:left="-284" w:firstLine="284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понимает речь взрослого, следует его указаниям, выполняет просьбу;</w:t>
      </w:r>
    </w:p>
    <w:p w:rsidR="000E1868" w:rsidRPr="009B4C2B" w:rsidRDefault="000E1868" w:rsidP="000E1868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овладевает родным языком, пользуясь основными грамматическими категориями и словарем разговорной речи;</w:t>
      </w:r>
    </w:p>
    <w:p w:rsidR="000E1868" w:rsidRPr="009B4C2B" w:rsidRDefault="000E1868" w:rsidP="000E1868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проявляет интерес к книгам, демонстрирует запоминание первых татарских (русских) народных сказок, коротких стихов путем включения в рассказ взрослого отдельных слов, действий;</w:t>
      </w:r>
    </w:p>
    <w:p w:rsidR="000E1868" w:rsidRPr="009B4C2B" w:rsidRDefault="000E1868" w:rsidP="000E1868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- возникают простейшие изображения; </w:t>
      </w:r>
    </w:p>
    <w:p w:rsidR="000E1868" w:rsidRPr="009B4C2B" w:rsidRDefault="000E1868" w:rsidP="000E1868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овладевает приемами раскатывания, обрывания, соединения частей, используя глину, пластин;</w:t>
      </w:r>
    </w:p>
    <w:p w:rsidR="000E1868" w:rsidRPr="009B4C2B" w:rsidRDefault="000E1868" w:rsidP="000E1868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эмоционально реагирует на музыку, с удовольствием двигается под музыку и слушает произведения татарских композиторов;</w:t>
      </w:r>
    </w:p>
    <w:p w:rsidR="000E1868" w:rsidRPr="009B4C2B" w:rsidRDefault="000E1868" w:rsidP="000E1868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- охотно выполняет движения имитационного характера, </w:t>
      </w:r>
      <w:proofErr w:type="spell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учавствует</w:t>
      </w:r>
      <w:proofErr w:type="spell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в несложных сюжетных подвижных играх, организованных взрослым;</w:t>
      </w:r>
    </w:p>
    <w:p w:rsidR="000E1868" w:rsidRPr="009B4C2B" w:rsidRDefault="000E1868" w:rsidP="000E1868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</w:pPr>
      <w:r w:rsidRPr="009B4C2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- знает назначение предметов личной гигиены  (носового платка, расчески, зубной щетки и пр.) и умеет пользоваться ими.</w:t>
      </w:r>
    </w:p>
    <w:p w:rsidR="000E1868" w:rsidRPr="009B4C2B" w:rsidRDefault="000E1868" w:rsidP="000E1868">
      <w:pPr>
        <w:tabs>
          <w:tab w:val="left" w:pos="567"/>
        </w:tabs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0E1868" w:rsidRPr="009B4C2B" w:rsidRDefault="000E1868" w:rsidP="000E1868">
      <w:pPr>
        <w:keepNext/>
        <w:widowControl w:val="0"/>
        <w:tabs>
          <w:tab w:val="left" w:pos="567"/>
        </w:tabs>
        <w:suppressAutoHyphens/>
        <w:ind w:left="-284" w:firstLine="284"/>
        <w:outlineLvl w:val="2"/>
        <w:rPr>
          <w:rFonts w:ascii="Times New Roman" w:eastAsia="Times New Roman" w:hAnsi="Times New Roman" w:cs="Times New Roman"/>
          <w:b/>
          <w:color w:val="FF0000"/>
          <w:sz w:val="22"/>
          <w:szCs w:val="22"/>
        </w:rPr>
      </w:pPr>
    </w:p>
    <w:p w:rsidR="002631E2" w:rsidRDefault="002631E2" w:rsidP="00800CA1">
      <w:pPr>
        <w:tabs>
          <w:tab w:val="left" w:pos="567"/>
        </w:tabs>
        <w:ind w:firstLine="567"/>
        <w:contextualSpacing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AB76BB" w:rsidRPr="00F10D2F" w:rsidRDefault="00AB76BB" w:rsidP="00800CA1">
      <w:pPr>
        <w:tabs>
          <w:tab w:val="left" w:pos="567"/>
        </w:tabs>
        <w:ind w:firstLine="567"/>
        <w:contextualSpacing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F10D2F">
        <w:rPr>
          <w:rFonts w:ascii="Times New Roman" w:eastAsia="Calibri" w:hAnsi="Times New Roman" w:cs="Times New Roman"/>
          <w:b/>
          <w:color w:val="auto"/>
          <w:lang w:eastAsia="en-US"/>
        </w:rPr>
        <w:t>Художественно-эстетическое развитие</w:t>
      </w:r>
      <w:bookmarkEnd w:id="44"/>
      <w:bookmarkEnd w:id="45"/>
    </w:p>
    <w:p w:rsidR="00B92C2E" w:rsidRPr="00B92C2E" w:rsidRDefault="00B92C2E" w:rsidP="00800CA1">
      <w:pPr>
        <w:tabs>
          <w:tab w:val="left" w:pos="567"/>
        </w:tabs>
        <w:ind w:firstLine="567"/>
        <w:contextualSpacing/>
        <w:jc w:val="center"/>
        <w:rPr>
          <w:rFonts w:ascii="Times New Roman" w:eastAsia="Calibri" w:hAnsi="Times New Roman" w:cs="Times New Roman"/>
          <w:b/>
          <w:color w:val="auto"/>
          <w:sz w:val="18"/>
          <w:lang w:eastAsia="en-US"/>
        </w:rPr>
      </w:pPr>
    </w:p>
    <w:p w:rsidR="00AB76BB" w:rsidRPr="005926B8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5926B8">
        <w:rPr>
          <w:rFonts w:ascii="Times New Roman" w:eastAsia="Times New Roman" w:hAnsi="Times New Roman" w:cs="Times New Roman"/>
          <w:color w:val="auto"/>
        </w:rPr>
        <w:t xml:space="preserve">В области художественно-эстетического развития основными </w:t>
      </w:r>
      <w:r w:rsidRPr="005926B8">
        <w:rPr>
          <w:rFonts w:ascii="Times New Roman" w:eastAsia="Times New Roman" w:hAnsi="Times New Roman" w:cs="Times New Roman"/>
          <w:b/>
          <w:i/>
          <w:color w:val="auto"/>
        </w:rPr>
        <w:t>задачами образовательной деятельности</w:t>
      </w:r>
      <w:r w:rsidRPr="005926B8">
        <w:rPr>
          <w:rFonts w:ascii="Times New Roman" w:eastAsia="Times New Roman" w:hAnsi="Times New Roman" w:cs="Times New Roman"/>
          <w:color w:val="auto"/>
        </w:rPr>
        <w:t xml:space="preserve"> являются создание условий </w:t>
      </w:r>
      <w:proofErr w:type="gramStart"/>
      <w:r w:rsidRPr="005926B8">
        <w:rPr>
          <w:rFonts w:ascii="Times New Roman" w:eastAsia="Times New Roman" w:hAnsi="Times New Roman" w:cs="Times New Roman"/>
          <w:color w:val="auto"/>
        </w:rPr>
        <w:t>для</w:t>
      </w:r>
      <w:proofErr w:type="gramEnd"/>
      <w:r w:rsidRPr="005926B8">
        <w:rPr>
          <w:rFonts w:ascii="Times New Roman" w:eastAsia="Times New Roman" w:hAnsi="Times New Roman" w:cs="Times New Roman"/>
          <w:color w:val="auto"/>
        </w:rPr>
        <w:t xml:space="preserve">: </w:t>
      </w:r>
    </w:p>
    <w:p w:rsidR="00AB76BB" w:rsidRPr="005926B8" w:rsidRDefault="00AB76BB" w:rsidP="00AB76BB">
      <w:pPr>
        <w:tabs>
          <w:tab w:val="left" w:pos="567"/>
        </w:tabs>
        <w:ind w:firstLine="567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5926B8">
        <w:rPr>
          <w:rFonts w:ascii="Times New Roman" w:eastAsia="Calibri" w:hAnsi="Times New Roman" w:cs="Times New Roman"/>
          <w:color w:val="auto"/>
          <w:lang w:eastAsia="en-US"/>
        </w:rPr>
        <w:t>– развития у детей эстетического отношения к окружающему миру;</w:t>
      </w:r>
    </w:p>
    <w:p w:rsidR="00AB76BB" w:rsidRPr="005926B8" w:rsidRDefault="00AB76BB" w:rsidP="00AB76BB">
      <w:pPr>
        <w:tabs>
          <w:tab w:val="left" w:pos="567"/>
        </w:tabs>
        <w:ind w:firstLine="567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5926B8">
        <w:rPr>
          <w:rFonts w:ascii="Times New Roman" w:eastAsia="Calibri" w:hAnsi="Times New Roman" w:cs="Times New Roman"/>
          <w:color w:val="auto"/>
          <w:lang w:eastAsia="en-US"/>
        </w:rPr>
        <w:t>– приобщения к изобразительным видам деятельности;</w:t>
      </w:r>
    </w:p>
    <w:p w:rsidR="00AB76BB" w:rsidRPr="005926B8" w:rsidRDefault="00AB76BB" w:rsidP="00AB76BB">
      <w:pPr>
        <w:tabs>
          <w:tab w:val="left" w:pos="567"/>
        </w:tabs>
        <w:ind w:firstLine="567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5926B8">
        <w:rPr>
          <w:rFonts w:ascii="Times New Roman" w:eastAsia="Calibri" w:hAnsi="Times New Roman" w:cs="Times New Roman"/>
          <w:color w:val="auto"/>
          <w:lang w:eastAsia="en-US"/>
        </w:rPr>
        <w:t>– приобщения к музыкальной культуре;</w:t>
      </w:r>
    </w:p>
    <w:p w:rsidR="00AB76BB" w:rsidRPr="005926B8" w:rsidRDefault="00AB76BB" w:rsidP="00AB76BB">
      <w:pPr>
        <w:tabs>
          <w:tab w:val="left" w:pos="567"/>
        </w:tabs>
        <w:ind w:firstLine="567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5926B8">
        <w:rPr>
          <w:rFonts w:ascii="Times New Roman" w:eastAsia="Calibri" w:hAnsi="Times New Roman" w:cs="Times New Roman"/>
          <w:color w:val="auto"/>
          <w:lang w:eastAsia="en-US"/>
        </w:rPr>
        <w:t>– приобщения к театрализованной деятельности.</w:t>
      </w:r>
    </w:p>
    <w:p w:rsidR="00AB76BB" w:rsidRPr="005926B8" w:rsidRDefault="00AB76BB" w:rsidP="00AB76BB">
      <w:pPr>
        <w:tabs>
          <w:tab w:val="left" w:pos="567"/>
        </w:tabs>
        <w:ind w:firstLine="567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5926B8">
        <w:rPr>
          <w:rFonts w:ascii="Times New Roman" w:eastAsia="Calibri" w:hAnsi="Times New Roman" w:cs="Times New Roman"/>
          <w:i/>
          <w:color w:val="auto"/>
          <w:lang w:eastAsia="en-US"/>
        </w:rPr>
        <w:t>В сфере развития у детей эстетического отношения к окружающему миру</w:t>
      </w:r>
    </w:p>
    <w:p w:rsidR="00AB76BB" w:rsidRPr="005926B8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5926B8">
        <w:rPr>
          <w:rFonts w:ascii="Times New Roman" w:eastAsia="Times New Roman" w:hAnsi="Times New Roman" w:cs="Times New Roman"/>
          <w:color w:val="auto"/>
        </w:rPr>
        <w:t xml:space="preserve">Взрослые привлекают внимание детей к красивым вещам, красоте природы, произведениям искусства, вовлекают их в процесс </w:t>
      </w:r>
      <w:proofErr w:type="gramStart"/>
      <w:r w:rsidRPr="005926B8">
        <w:rPr>
          <w:rFonts w:ascii="Times New Roman" w:eastAsia="Times New Roman" w:hAnsi="Times New Roman" w:cs="Times New Roman"/>
          <w:color w:val="auto"/>
        </w:rPr>
        <w:t>сопереживания</w:t>
      </w:r>
      <w:proofErr w:type="gramEnd"/>
      <w:r w:rsidRPr="005926B8">
        <w:rPr>
          <w:rFonts w:ascii="Times New Roman" w:eastAsia="Times New Roman" w:hAnsi="Times New Roman" w:cs="Times New Roman"/>
          <w:color w:val="auto"/>
        </w:rPr>
        <w:t xml:space="preserve"> по поводу воспринятого, поддерживают в</w:t>
      </w:r>
      <w:r w:rsidRPr="005926B8">
        <w:rPr>
          <w:rFonts w:ascii="Times New Roman" w:eastAsia="Times New Roman" w:hAnsi="Times New Roman" w:cs="Times New Roman"/>
          <w:color w:val="auto"/>
        </w:rPr>
        <w:t>ы</w:t>
      </w:r>
      <w:r w:rsidRPr="005926B8">
        <w:rPr>
          <w:rFonts w:ascii="Times New Roman" w:eastAsia="Times New Roman" w:hAnsi="Times New Roman" w:cs="Times New Roman"/>
          <w:color w:val="auto"/>
        </w:rPr>
        <w:t xml:space="preserve">ражение эстетических переживаний ребенка. </w:t>
      </w:r>
    </w:p>
    <w:p w:rsidR="00AB76BB" w:rsidRPr="005926B8" w:rsidRDefault="00AB76BB" w:rsidP="00AB76BB">
      <w:pPr>
        <w:tabs>
          <w:tab w:val="left" w:pos="567"/>
        </w:tabs>
        <w:ind w:firstLine="567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5926B8">
        <w:rPr>
          <w:rFonts w:ascii="Times New Roman" w:eastAsia="Calibri" w:hAnsi="Times New Roman" w:cs="Times New Roman"/>
          <w:i/>
          <w:color w:val="auto"/>
          <w:lang w:eastAsia="en-US"/>
        </w:rPr>
        <w:t>В сфере приобщения к изобразительным видам деятельности</w:t>
      </w:r>
    </w:p>
    <w:p w:rsidR="00F10D2F" w:rsidRDefault="00AB76BB" w:rsidP="005926B8">
      <w:pPr>
        <w:pStyle w:val="a5"/>
        <w:spacing w:before="0" w:after="0" w:line="259" w:lineRule="exact"/>
        <w:ind w:right="20" w:firstLine="567"/>
        <w:rPr>
          <w:color w:val="92D050"/>
        </w:rPr>
      </w:pPr>
      <w:r w:rsidRPr="005926B8">
        <w:rPr>
          <w:rFonts w:eastAsia="Times New Roman"/>
        </w:rPr>
        <w:t>Взрослые предоставляют детям широкие возможности для экспериментирования с мат</w:t>
      </w:r>
      <w:r w:rsidRPr="005926B8">
        <w:rPr>
          <w:rFonts w:eastAsia="Times New Roman"/>
        </w:rPr>
        <w:t>е</w:t>
      </w:r>
      <w:r w:rsidRPr="005926B8">
        <w:rPr>
          <w:rFonts w:eastAsia="Times New Roman"/>
        </w:rPr>
        <w:t>риалами – красками, карандашами, мелками, пластилином, глиной, бумагой и др.; знакомят с разнообразными простыми приемами изобразительной деятельности; поощряют воображение и творчество детей.</w:t>
      </w:r>
      <w:r w:rsidR="005926B8" w:rsidRPr="005926B8">
        <w:rPr>
          <w:color w:val="92D050"/>
        </w:rPr>
        <w:t xml:space="preserve"> </w:t>
      </w:r>
    </w:p>
    <w:p w:rsidR="00AB76BB" w:rsidRPr="00F10D2F" w:rsidRDefault="005926B8" w:rsidP="005926B8">
      <w:pPr>
        <w:pStyle w:val="a5"/>
        <w:spacing w:before="0" w:after="0" w:line="259" w:lineRule="exact"/>
        <w:ind w:right="20" w:firstLine="567"/>
        <w:rPr>
          <w:rFonts w:ascii="Arial Unicode MS" w:hAnsi="Arial Unicode MS" w:cs="Arial Unicode MS"/>
        </w:rPr>
      </w:pPr>
      <w:r w:rsidRPr="00F10D2F">
        <w:t xml:space="preserve">Знакомят с народными игрушками: дымковской, </w:t>
      </w:r>
      <w:proofErr w:type="spellStart"/>
      <w:r w:rsidRPr="00F10D2F">
        <w:t>богородской</w:t>
      </w:r>
      <w:proofErr w:type="spellEnd"/>
      <w:r w:rsidRPr="00F10D2F">
        <w:t>, мат</w:t>
      </w:r>
      <w:r w:rsidRPr="00F10D2F">
        <w:softHyphen/>
        <w:t xml:space="preserve">решкой, </w:t>
      </w:r>
      <w:proofErr w:type="spellStart"/>
      <w:r w:rsidRPr="00F10D2F">
        <w:t>ванько</w:t>
      </w:r>
      <w:proofErr w:type="gramStart"/>
      <w:r w:rsidRPr="00F10D2F">
        <w:t>й</w:t>
      </w:r>
      <w:proofErr w:type="spellEnd"/>
      <w:r w:rsidRPr="00F10D2F">
        <w:t>–</w:t>
      </w:r>
      <w:proofErr w:type="gramEnd"/>
      <w:r w:rsidRPr="00F10D2F">
        <w:t xml:space="preserve"> </w:t>
      </w:r>
      <w:proofErr w:type="spellStart"/>
      <w:r w:rsidRPr="00F10D2F">
        <w:t>встанькой</w:t>
      </w:r>
      <w:proofErr w:type="spellEnd"/>
      <w:r w:rsidRPr="00F10D2F">
        <w:t xml:space="preserve"> и другими, соответствующими возрасту детей.</w:t>
      </w:r>
    </w:p>
    <w:p w:rsidR="00AB76BB" w:rsidRPr="005926B8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5926B8">
        <w:rPr>
          <w:rFonts w:ascii="Times New Roman" w:eastAsia="Times New Roman" w:hAnsi="Times New Roman" w:cs="Times New Roman"/>
          <w:i/>
          <w:color w:val="auto"/>
        </w:rPr>
        <w:t>В сфере приобщения к музыкальной культуре</w:t>
      </w:r>
    </w:p>
    <w:p w:rsidR="00AB76BB" w:rsidRPr="005926B8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5926B8">
        <w:rPr>
          <w:rFonts w:ascii="Times New Roman" w:eastAsia="Times New Roman" w:hAnsi="Times New Roman" w:cs="Times New Roman"/>
          <w:color w:val="auto"/>
        </w:rPr>
        <w:t>Взрослые создают в Организации и в групповых помещениях музыкальную среду, орг</w:t>
      </w:r>
      <w:r w:rsidRPr="005926B8">
        <w:rPr>
          <w:rFonts w:ascii="Times New Roman" w:eastAsia="Times New Roman" w:hAnsi="Times New Roman" w:cs="Times New Roman"/>
          <w:color w:val="auto"/>
        </w:rPr>
        <w:t>а</w:t>
      </w:r>
      <w:r w:rsidRPr="005926B8">
        <w:rPr>
          <w:rFonts w:ascii="Times New Roman" w:eastAsia="Times New Roman" w:hAnsi="Times New Roman" w:cs="Times New Roman"/>
          <w:color w:val="auto"/>
        </w:rPr>
        <w:t>нично включая музыку в повседневную жизнь. Предоставляют детям возможность прослушивать фрагменты музыкальных произведений, звучание различных, в том числе детских музыкальных инструментов, экспериментировать с инструментами и звучащими предметами. Поют вместе с детьми песни, побуждают ритмично двигаться под музыку; поощряют проявления эмоционал</w:t>
      </w:r>
      <w:r w:rsidRPr="005926B8">
        <w:rPr>
          <w:rFonts w:ascii="Times New Roman" w:eastAsia="Times New Roman" w:hAnsi="Times New Roman" w:cs="Times New Roman"/>
          <w:color w:val="auto"/>
        </w:rPr>
        <w:t>ь</w:t>
      </w:r>
      <w:r w:rsidRPr="005926B8">
        <w:rPr>
          <w:rFonts w:ascii="Times New Roman" w:eastAsia="Times New Roman" w:hAnsi="Times New Roman" w:cs="Times New Roman"/>
          <w:color w:val="auto"/>
        </w:rPr>
        <w:t>ного отклика ребенка на музыку.</w:t>
      </w:r>
    </w:p>
    <w:p w:rsidR="00AB76BB" w:rsidRPr="005926B8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5926B8">
        <w:rPr>
          <w:rFonts w:ascii="Times New Roman" w:eastAsia="Times New Roman" w:hAnsi="Times New Roman" w:cs="Times New Roman"/>
          <w:i/>
          <w:color w:val="auto"/>
        </w:rPr>
        <w:t>В сфере приобщения детей к театрализованной деятельности</w:t>
      </w:r>
    </w:p>
    <w:p w:rsidR="00AB76BB" w:rsidRPr="005926B8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5926B8">
        <w:rPr>
          <w:rFonts w:ascii="Times New Roman" w:eastAsia="Times New Roman" w:hAnsi="Times New Roman" w:cs="Times New Roman"/>
          <w:color w:val="auto"/>
        </w:rPr>
        <w:t>Взрослые знакомят детей с театрализованными действиями в ходе разнообразных игр, и</w:t>
      </w:r>
      <w:r w:rsidRPr="005926B8">
        <w:rPr>
          <w:rFonts w:ascii="Times New Roman" w:eastAsia="Times New Roman" w:hAnsi="Times New Roman" w:cs="Times New Roman"/>
          <w:color w:val="auto"/>
        </w:rPr>
        <w:t>н</w:t>
      </w:r>
      <w:r w:rsidRPr="005926B8">
        <w:rPr>
          <w:rFonts w:ascii="Times New Roman" w:eastAsia="Times New Roman" w:hAnsi="Times New Roman" w:cs="Times New Roman"/>
          <w:color w:val="auto"/>
        </w:rPr>
        <w:t>сценируют знакомые детям сказки, стихи, организуют просмотры театрализованных предста</w:t>
      </w:r>
      <w:r w:rsidRPr="005926B8">
        <w:rPr>
          <w:rFonts w:ascii="Times New Roman" w:eastAsia="Times New Roman" w:hAnsi="Times New Roman" w:cs="Times New Roman"/>
          <w:color w:val="auto"/>
        </w:rPr>
        <w:t>в</w:t>
      </w:r>
      <w:r w:rsidRPr="005926B8">
        <w:rPr>
          <w:rFonts w:ascii="Times New Roman" w:eastAsia="Times New Roman" w:hAnsi="Times New Roman" w:cs="Times New Roman"/>
          <w:color w:val="auto"/>
        </w:rPr>
        <w:t xml:space="preserve">лений. Побуждают детей принимать посильное участие в инсценировках, беседуют с ними по поводу </w:t>
      </w:r>
      <w:proofErr w:type="gramStart"/>
      <w:r w:rsidRPr="005926B8">
        <w:rPr>
          <w:rFonts w:ascii="Times New Roman" w:eastAsia="Times New Roman" w:hAnsi="Times New Roman" w:cs="Times New Roman"/>
          <w:color w:val="auto"/>
        </w:rPr>
        <w:t>увиденного</w:t>
      </w:r>
      <w:proofErr w:type="gramEnd"/>
      <w:r w:rsidRPr="005926B8">
        <w:rPr>
          <w:rFonts w:ascii="Times New Roman" w:eastAsia="Times New Roman" w:hAnsi="Times New Roman" w:cs="Times New Roman"/>
          <w:color w:val="auto"/>
        </w:rPr>
        <w:t>.</w:t>
      </w:r>
    </w:p>
    <w:p w:rsidR="00F10D2F" w:rsidRDefault="00F10D2F" w:rsidP="00800CA1">
      <w:pPr>
        <w:tabs>
          <w:tab w:val="left" w:pos="567"/>
        </w:tabs>
        <w:ind w:firstLine="567"/>
        <w:contextualSpacing/>
        <w:jc w:val="center"/>
        <w:rPr>
          <w:rFonts w:ascii="Times New Roman" w:eastAsia="Calibri" w:hAnsi="Times New Roman" w:cs="Times New Roman"/>
          <w:b/>
          <w:color w:val="auto"/>
          <w:sz w:val="28"/>
          <w:lang w:eastAsia="en-US"/>
        </w:rPr>
      </w:pPr>
      <w:bookmarkStart w:id="46" w:name="_Toc420597626"/>
      <w:bookmarkStart w:id="47" w:name="_Toc419228626"/>
    </w:p>
    <w:p w:rsidR="00AB76BB" w:rsidRPr="00F10D2F" w:rsidRDefault="00AB76BB" w:rsidP="00800CA1">
      <w:pPr>
        <w:tabs>
          <w:tab w:val="left" w:pos="567"/>
        </w:tabs>
        <w:ind w:firstLine="567"/>
        <w:contextualSpacing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F10D2F">
        <w:rPr>
          <w:rFonts w:ascii="Times New Roman" w:eastAsia="Calibri" w:hAnsi="Times New Roman" w:cs="Times New Roman"/>
          <w:b/>
          <w:color w:val="auto"/>
          <w:lang w:eastAsia="en-US"/>
        </w:rPr>
        <w:t>Физическое развитие</w:t>
      </w:r>
      <w:bookmarkEnd w:id="46"/>
      <w:bookmarkEnd w:id="47"/>
    </w:p>
    <w:p w:rsidR="00B92C2E" w:rsidRPr="00B92C2E" w:rsidRDefault="00B92C2E" w:rsidP="00800CA1">
      <w:pPr>
        <w:tabs>
          <w:tab w:val="left" w:pos="567"/>
        </w:tabs>
        <w:ind w:firstLine="567"/>
        <w:contextualSpacing/>
        <w:jc w:val="center"/>
        <w:rPr>
          <w:rFonts w:ascii="Times New Roman" w:eastAsia="Calibri" w:hAnsi="Times New Roman" w:cs="Times New Roman"/>
          <w:b/>
          <w:color w:val="auto"/>
          <w:sz w:val="18"/>
          <w:lang w:eastAsia="en-US"/>
        </w:rPr>
      </w:pPr>
    </w:p>
    <w:p w:rsidR="00AB76BB" w:rsidRPr="005926B8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5926B8">
        <w:rPr>
          <w:rFonts w:ascii="Times New Roman" w:eastAsia="Times New Roman" w:hAnsi="Times New Roman" w:cs="Times New Roman"/>
          <w:color w:val="auto"/>
        </w:rPr>
        <w:t xml:space="preserve">В области физического развития основными </w:t>
      </w:r>
      <w:r w:rsidRPr="005926B8">
        <w:rPr>
          <w:rFonts w:ascii="Times New Roman" w:eastAsia="Times New Roman" w:hAnsi="Times New Roman" w:cs="Times New Roman"/>
          <w:b/>
          <w:i/>
          <w:color w:val="auto"/>
        </w:rPr>
        <w:t>задачами образовательной деятельности</w:t>
      </w:r>
      <w:r w:rsidRPr="005926B8">
        <w:rPr>
          <w:rFonts w:ascii="Times New Roman" w:eastAsia="Times New Roman" w:hAnsi="Times New Roman" w:cs="Times New Roman"/>
          <w:color w:val="auto"/>
        </w:rPr>
        <w:t xml:space="preserve"> являются создание условий </w:t>
      </w:r>
      <w:proofErr w:type="gramStart"/>
      <w:r w:rsidRPr="005926B8">
        <w:rPr>
          <w:rFonts w:ascii="Times New Roman" w:eastAsia="Times New Roman" w:hAnsi="Times New Roman" w:cs="Times New Roman"/>
          <w:color w:val="auto"/>
        </w:rPr>
        <w:t>для</w:t>
      </w:r>
      <w:proofErr w:type="gramEnd"/>
      <w:r w:rsidRPr="005926B8">
        <w:rPr>
          <w:rFonts w:ascii="Times New Roman" w:eastAsia="Times New Roman" w:hAnsi="Times New Roman" w:cs="Times New Roman"/>
          <w:color w:val="auto"/>
        </w:rPr>
        <w:t xml:space="preserve">: </w:t>
      </w:r>
    </w:p>
    <w:p w:rsidR="00AB76BB" w:rsidRPr="005926B8" w:rsidRDefault="00AB76BB" w:rsidP="00AB76BB">
      <w:pPr>
        <w:tabs>
          <w:tab w:val="left" w:pos="567"/>
        </w:tabs>
        <w:ind w:firstLine="567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5926B8">
        <w:rPr>
          <w:rFonts w:ascii="Times New Roman" w:eastAsia="Calibri" w:hAnsi="Times New Roman" w:cs="Times New Roman"/>
          <w:color w:val="auto"/>
          <w:lang w:eastAsia="en-US"/>
        </w:rPr>
        <w:t>– укрепления здоровья детей, становления ценностей здорового образа жизни;</w:t>
      </w:r>
    </w:p>
    <w:p w:rsidR="00AB76BB" w:rsidRPr="005926B8" w:rsidRDefault="00AB76BB" w:rsidP="00AB76BB">
      <w:pPr>
        <w:tabs>
          <w:tab w:val="left" w:pos="567"/>
        </w:tabs>
        <w:ind w:firstLine="567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5926B8">
        <w:rPr>
          <w:rFonts w:ascii="Times New Roman" w:eastAsia="Calibri" w:hAnsi="Times New Roman" w:cs="Times New Roman"/>
          <w:color w:val="auto"/>
          <w:lang w:eastAsia="en-US"/>
        </w:rPr>
        <w:t>– развития различных видов двигательной активности;</w:t>
      </w:r>
    </w:p>
    <w:p w:rsidR="00AB76BB" w:rsidRPr="005926B8" w:rsidRDefault="00AB76BB" w:rsidP="00AB76BB">
      <w:pPr>
        <w:tabs>
          <w:tab w:val="left" w:pos="567"/>
        </w:tabs>
        <w:ind w:firstLine="567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5926B8">
        <w:rPr>
          <w:rFonts w:ascii="Times New Roman" w:eastAsia="Calibri" w:hAnsi="Times New Roman" w:cs="Times New Roman"/>
          <w:color w:val="auto"/>
          <w:lang w:eastAsia="en-US"/>
        </w:rPr>
        <w:t>– формирования навыков безопасного поведения.</w:t>
      </w:r>
    </w:p>
    <w:p w:rsidR="00AB76BB" w:rsidRPr="005926B8" w:rsidRDefault="00AB76BB" w:rsidP="00AB76BB">
      <w:pPr>
        <w:tabs>
          <w:tab w:val="left" w:pos="567"/>
        </w:tabs>
        <w:ind w:firstLine="567"/>
        <w:contextualSpacing/>
        <w:jc w:val="both"/>
        <w:rPr>
          <w:rFonts w:ascii="Times New Roman" w:eastAsia="Calibri" w:hAnsi="Times New Roman" w:cs="Times New Roman"/>
          <w:i/>
          <w:color w:val="auto"/>
          <w:lang w:eastAsia="en-US"/>
        </w:rPr>
      </w:pPr>
      <w:r w:rsidRPr="005926B8">
        <w:rPr>
          <w:rFonts w:ascii="Times New Roman" w:eastAsia="Calibri" w:hAnsi="Times New Roman" w:cs="Times New Roman"/>
          <w:i/>
          <w:color w:val="auto"/>
          <w:lang w:eastAsia="en-US"/>
        </w:rPr>
        <w:t>В сфере укрепления здоровья детей, становления ценностей здорового образа жизни</w:t>
      </w:r>
    </w:p>
    <w:p w:rsidR="00745CB3" w:rsidRDefault="00AB76BB" w:rsidP="00745CB3">
      <w:pPr>
        <w:pStyle w:val="a5"/>
        <w:spacing w:before="66" w:after="0" w:line="264" w:lineRule="exact"/>
        <w:ind w:right="20" w:firstLine="567"/>
        <w:rPr>
          <w:color w:val="92D050"/>
        </w:rPr>
      </w:pPr>
      <w:r w:rsidRPr="005926B8">
        <w:rPr>
          <w:rFonts w:eastAsia="Times New Roman"/>
        </w:rPr>
        <w:t>Взрослые организуют правильный режим дня, приучают детей к соблюдению правил ли</w:t>
      </w:r>
      <w:r w:rsidRPr="005926B8">
        <w:rPr>
          <w:rFonts w:eastAsia="Times New Roman"/>
        </w:rPr>
        <w:t>ч</w:t>
      </w:r>
      <w:r w:rsidRPr="005926B8">
        <w:rPr>
          <w:rFonts w:eastAsia="Times New Roman"/>
        </w:rPr>
        <w:t>ной гигиены, в доступной форме объясняют, что полезно и что вредно для здоровья.</w:t>
      </w:r>
      <w:r w:rsidR="00745CB3" w:rsidRPr="00745CB3">
        <w:rPr>
          <w:color w:val="92D050"/>
        </w:rPr>
        <w:t xml:space="preserve"> </w:t>
      </w:r>
    </w:p>
    <w:p w:rsidR="00745CB3" w:rsidRPr="00F10D2F" w:rsidRDefault="00745CB3" w:rsidP="00745CB3">
      <w:pPr>
        <w:pStyle w:val="a5"/>
        <w:spacing w:before="66" w:after="0" w:line="264" w:lineRule="exact"/>
        <w:ind w:right="20" w:firstLine="567"/>
        <w:rPr>
          <w:rFonts w:ascii="Arial Unicode MS" w:hAnsi="Arial Unicode MS" w:cs="Arial Unicode MS"/>
        </w:rPr>
      </w:pPr>
      <w:r w:rsidRPr="00F10D2F">
        <w:t>Формируют у детей представления о значении разных органов для нормальной жизнеде</w:t>
      </w:r>
      <w:r w:rsidRPr="00F10D2F">
        <w:t>я</w:t>
      </w:r>
      <w:r w:rsidRPr="00F10D2F">
        <w:t>тельности человека</w:t>
      </w:r>
      <w:r w:rsidRPr="00F10D2F">
        <w:rPr>
          <w:rStyle w:val="111"/>
        </w:rPr>
        <w:t>.</w:t>
      </w:r>
    </w:p>
    <w:p w:rsidR="00AB76BB" w:rsidRPr="005926B8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F10D2F">
        <w:rPr>
          <w:rFonts w:ascii="Times New Roman" w:eastAsia="Times New Roman" w:hAnsi="Times New Roman" w:cs="Times New Roman"/>
          <w:i/>
          <w:color w:val="auto"/>
        </w:rPr>
        <w:t xml:space="preserve">В сфере развития различных </w:t>
      </w:r>
      <w:r w:rsidRPr="005926B8">
        <w:rPr>
          <w:rFonts w:ascii="Times New Roman" w:eastAsia="Times New Roman" w:hAnsi="Times New Roman" w:cs="Times New Roman"/>
          <w:i/>
          <w:color w:val="auto"/>
        </w:rPr>
        <w:t>видов двигательной активности</w:t>
      </w:r>
    </w:p>
    <w:p w:rsidR="00AB76BB" w:rsidRPr="005926B8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5926B8">
        <w:rPr>
          <w:rFonts w:ascii="Times New Roman" w:eastAsia="Times New Roman" w:hAnsi="Times New Roman" w:cs="Times New Roman"/>
          <w:color w:val="auto"/>
        </w:rPr>
        <w:t>Взрослые организую пространственную среду с соответствующим оборудованием – как внутри помещений Организации, так и на внешней ее территории (горки, качели и т. п.) для удовлетворения естественной потребности детей в движении, для развития ловкости, силы, к</w:t>
      </w:r>
      <w:r w:rsidRPr="005926B8">
        <w:rPr>
          <w:rFonts w:ascii="Times New Roman" w:eastAsia="Times New Roman" w:hAnsi="Times New Roman" w:cs="Times New Roman"/>
          <w:color w:val="auto"/>
        </w:rPr>
        <w:t>о</w:t>
      </w:r>
      <w:r w:rsidRPr="005926B8">
        <w:rPr>
          <w:rFonts w:ascii="Times New Roman" w:eastAsia="Times New Roman" w:hAnsi="Times New Roman" w:cs="Times New Roman"/>
          <w:color w:val="auto"/>
        </w:rPr>
        <w:t>ординации и т. п. Проводят подвижные игры, способствуя получению детьми радости от двиг</w:t>
      </w:r>
      <w:r w:rsidRPr="005926B8">
        <w:rPr>
          <w:rFonts w:ascii="Times New Roman" w:eastAsia="Times New Roman" w:hAnsi="Times New Roman" w:cs="Times New Roman"/>
          <w:color w:val="auto"/>
        </w:rPr>
        <w:t>а</w:t>
      </w:r>
      <w:r w:rsidRPr="005926B8">
        <w:rPr>
          <w:rFonts w:ascii="Times New Roman" w:eastAsia="Times New Roman" w:hAnsi="Times New Roman" w:cs="Times New Roman"/>
          <w:color w:val="auto"/>
        </w:rPr>
        <w:lastRenderedPageBreak/>
        <w:t>тельной активности, развитию ловкости, координации движений, правильной осанки.</w:t>
      </w:r>
      <w:proofErr w:type="gramEnd"/>
      <w:r w:rsidRPr="005926B8">
        <w:rPr>
          <w:rFonts w:ascii="Times New Roman" w:eastAsia="Times New Roman" w:hAnsi="Times New Roman" w:cs="Times New Roman"/>
          <w:color w:val="auto"/>
        </w:rPr>
        <w:t xml:space="preserve"> Вовлекают детей в игры с предметами, стимулирующие развитие мелкой моторики.</w:t>
      </w:r>
    </w:p>
    <w:p w:rsidR="00AB76BB" w:rsidRPr="005926B8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5926B8">
        <w:rPr>
          <w:rFonts w:ascii="Times New Roman" w:eastAsia="Times New Roman" w:hAnsi="Times New Roman" w:cs="Times New Roman"/>
          <w:i/>
          <w:color w:val="auto"/>
        </w:rPr>
        <w:t>В сфере формирования навыков безопасного поведения</w:t>
      </w:r>
    </w:p>
    <w:p w:rsidR="00AB76BB" w:rsidRPr="005926B8" w:rsidRDefault="00AB76BB" w:rsidP="00AB76BB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5926B8">
        <w:rPr>
          <w:rFonts w:ascii="Times New Roman" w:eastAsia="Times New Roman" w:hAnsi="Times New Roman" w:cs="Times New Roman"/>
          <w:color w:val="auto"/>
        </w:rPr>
        <w:t>Взрослые создают в Организации безопасную среду, а также предостерегают детей от п</w:t>
      </w:r>
      <w:r w:rsidRPr="005926B8">
        <w:rPr>
          <w:rFonts w:ascii="Times New Roman" w:eastAsia="Times New Roman" w:hAnsi="Times New Roman" w:cs="Times New Roman"/>
          <w:color w:val="auto"/>
        </w:rPr>
        <w:t>о</w:t>
      </w:r>
      <w:r w:rsidRPr="005926B8">
        <w:rPr>
          <w:rFonts w:ascii="Times New Roman" w:eastAsia="Times New Roman" w:hAnsi="Times New Roman" w:cs="Times New Roman"/>
          <w:color w:val="auto"/>
        </w:rPr>
        <w:t>ступков, угрожающих их жизни и здоровью. Требования безопасности не должны реализов</w:t>
      </w:r>
      <w:r w:rsidRPr="005926B8">
        <w:rPr>
          <w:rFonts w:ascii="Times New Roman" w:eastAsia="Times New Roman" w:hAnsi="Times New Roman" w:cs="Times New Roman"/>
          <w:color w:val="auto"/>
        </w:rPr>
        <w:t>ы</w:t>
      </w:r>
      <w:r w:rsidRPr="005926B8">
        <w:rPr>
          <w:rFonts w:ascii="Times New Roman" w:eastAsia="Times New Roman" w:hAnsi="Times New Roman" w:cs="Times New Roman"/>
          <w:color w:val="auto"/>
        </w:rPr>
        <w:t>ваться за счет подавления детской активности и препятствования деятельному исследованию мира.</w:t>
      </w:r>
    </w:p>
    <w:p w:rsidR="00AB76BB" w:rsidRPr="00AB76BB" w:rsidRDefault="00AB76BB" w:rsidP="00AB76BB">
      <w:pPr>
        <w:keepNext/>
        <w:widowControl w:val="0"/>
        <w:tabs>
          <w:tab w:val="left" w:pos="567"/>
        </w:tabs>
        <w:suppressAutoHyphens/>
        <w:ind w:firstLine="567"/>
        <w:outlineLvl w:val="2"/>
        <w:rPr>
          <w:rFonts w:ascii="Times New Roman" w:eastAsia="Times New Roman" w:hAnsi="Times New Roman" w:cs="Times New Roman"/>
          <w:b/>
          <w:color w:val="FF0000"/>
        </w:rPr>
      </w:pPr>
      <w:bookmarkStart w:id="48" w:name="_Toc420598541"/>
      <w:bookmarkStart w:id="49" w:name="_Toc420597627"/>
      <w:bookmarkStart w:id="50" w:name="_Toc419228627"/>
    </w:p>
    <w:p w:rsidR="00F10D2F" w:rsidRDefault="00AB76BB" w:rsidP="00F10D2F">
      <w:pPr>
        <w:keepNext/>
        <w:widowControl w:val="0"/>
        <w:tabs>
          <w:tab w:val="left" w:pos="567"/>
        </w:tabs>
        <w:suppressAutoHyphens/>
        <w:ind w:firstLine="567"/>
        <w:jc w:val="center"/>
        <w:outlineLvl w:val="2"/>
        <w:rPr>
          <w:rFonts w:ascii="Times New Roman" w:eastAsia="Times New Roman" w:hAnsi="Times New Roman" w:cs="Times New Roman"/>
          <w:b/>
          <w:color w:val="auto"/>
        </w:rPr>
      </w:pPr>
      <w:bookmarkStart w:id="51" w:name="_Toc422496183"/>
      <w:r w:rsidRPr="002D6AB8">
        <w:rPr>
          <w:rFonts w:ascii="Times New Roman" w:eastAsia="Times New Roman" w:hAnsi="Times New Roman" w:cs="Times New Roman"/>
          <w:b/>
          <w:color w:val="auto"/>
        </w:rPr>
        <w:t>2.</w:t>
      </w:r>
      <w:r w:rsidR="00E06E90" w:rsidRPr="002D6AB8">
        <w:rPr>
          <w:rFonts w:ascii="Times New Roman" w:eastAsia="Times New Roman" w:hAnsi="Times New Roman" w:cs="Times New Roman"/>
          <w:b/>
          <w:color w:val="auto"/>
        </w:rPr>
        <w:t>3</w:t>
      </w:r>
      <w:r w:rsidRPr="002D6AB8">
        <w:rPr>
          <w:rFonts w:ascii="Times New Roman" w:eastAsia="Times New Roman" w:hAnsi="Times New Roman" w:cs="Times New Roman"/>
          <w:b/>
          <w:color w:val="auto"/>
        </w:rPr>
        <w:t>.2. До</w:t>
      </w:r>
      <w:r w:rsidRPr="00F10D2F">
        <w:rPr>
          <w:rFonts w:ascii="Times New Roman" w:eastAsia="Times New Roman" w:hAnsi="Times New Roman" w:cs="Times New Roman"/>
          <w:b/>
          <w:color w:val="auto"/>
        </w:rPr>
        <w:t>школьный возраст</w:t>
      </w:r>
      <w:bookmarkStart w:id="52" w:name="bookmark64"/>
      <w:bookmarkStart w:id="53" w:name="_Toc420598542"/>
      <w:bookmarkStart w:id="54" w:name="_Toc420597628"/>
      <w:bookmarkStart w:id="55" w:name="_Toc419228628"/>
      <w:bookmarkStart w:id="56" w:name="_Toc422496184"/>
      <w:bookmarkEnd w:id="48"/>
      <w:bookmarkEnd w:id="49"/>
      <w:bookmarkEnd w:id="50"/>
      <w:bookmarkEnd w:id="51"/>
    </w:p>
    <w:p w:rsidR="00F10D2F" w:rsidRPr="00F10D2F" w:rsidRDefault="00F10D2F" w:rsidP="00F10D2F">
      <w:pPr>
        <w:keepNext/>
        <w:widowControl w:val="0"/>
        <w:tabs>
          <w:tab w:val="left" w:pos="567"/>
        </w:tabs>
        <w:suppressAutoHyphens/>
        <w:ind w:firstLine="567"/>
        <w:jc w:val="center"/>
        <w:outlineLvl w:val="2"/>
        <w:rPr>
          <w:rFonts w:ascii="Times New Roman" w:eastAsia="Times New Roman" w:hAnsi="Times New Roman" w:cs="Times New Roman"/>
          <w:b/>
          <w:color w:val="FF0000"/>
        </w:rPr>
      </w:pPr>
    </w:p>
    <w:p w:rsidR="00330700" w:rsidRDefault="00F10D2F" w:rsidP="00800CA1">
      <w:pPr>
        <w:pStyle w:val="510"/>
        <w:spacing w:before="0"/>
        <w:ind w:firstLine="567"/>
        <w:jc w:val="center"/>
        <w:rPr>
          <w:rFonts w:ascii="Times New Roman" w:hAnsi="Times New Roman" w:cs="Times New Roman"/>
          <w:b/>
          <w:sz w:val="20"/>
          <w:szCs w:val="28"/>
        </w:rPr>
      </w:pPr>
      <w:r w:rsidRPr="00745CB3">
        <w:rPr>
          <w:rFonts w:ascii="Times New Roman" w:hAnsi="Times New Roman" w:cs="Times New Roman"/>
          <w:b/>
          <w:sz w:val="20"/>
          <w:szCs w:val="28"/>
        </w:rPr>
        <w:t xml:space="preserve"> </w:t>
      </w:r>
      <w:r w:rsidR="00330700" w:rsidRPr="00745CB3">
        <w:rPr>
          <w:rFonts w:ascii="Times New Roman" w:hAnsi="Times New Roman" w:cs="Times New Roman"/>
          <w:b/>
          <w:sz w:val="20"/>
          <w:szCs w:val="28"/>
        </w:rPr>
        <w:t>«СОЦИАЛЬНО-КОММУНИКАТИВНОЕ</w:t>
      </w:r>
      <w:bookmarkStart w:id="57" w:name="bookmark65"/>
      <w:bookmarkEnd w:id="52"/>
      <w:r w:rsidR="00330700" w:rsidRPr="00745CB3">
        <w:rPr>
          <w:rFonts w:ascii="Times New Roman" w:hAnsi="Times New Roman" w:cs="Times New Roman"/>
          <w:b/>
          <w:sz w:val="20"/>
          <w:szCs w:val="28"/>
        </w:rPr>
        <w:t xml:space="preserve"> РАЗВИТИЕ»</w:t>
      </w:r>
      <w:bookmarkEnd w:id="57"/>
    </w:p>
    <w:p w:rsidR="00F10D2F" w:rsidRPr="00745CB3" w:rsidRDefault="00F10D2F" w:rsidP="00800CA1">
      <w:pPr>
        <w:pStyle w:val="510"/>
        <w:spacing w:before="0"/>
        <w:ind w:firstLine="567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330700" w:rsidRPr="00745CB3" w:rsidRDefault="00330700" w:rsidP="00330700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</w:rPr>
      </w:pPr>
      <w:r w:rsidRPr="00745CB3">
        <w:rPr>
          <w:rFonts w:ascii="Times New Roman" w:hAnsi="Times New Roman" w:cs="Times New Roman"/>
          <w:color w:val="auto"/>
        </w:rPr>
        <w:t>В качестве основы выступает общение ребенка на родном языке с взрослым и сверстниками, приобретающее на каждом возрастном этапе своеобразные формы. Общение и разнообразные виды детской деятельности в широком куль</w:t>
      </w:r>
      <w:r w:rsidRPr="00745CB3">
        <w:rPr>
          <w:rFonts w:ascii="Times New Roman" w:hAnsi="Times New Roman" w:cs="Times New Roman"/>
          <w:color w:val="auto"/>
        </w:rPr>
        <w:softHyphen/>
        <w:t>турном контексте выступают как главное условие присвоения ребенком традиций, формирования начал гражданственности, любви к своей семье, родному краю, Родине, как основа фор</w:t>
      </w:r>
      <w:r w:rsidRPr="00745CB3">
        <w:rPr>
          <w:rFonts w:ascii="Times New Roman" w:hAnsi="Times New Roman" w:cs="Times New Roman"/>
          <w:color w:val="auto"/>
        </w:rPr>
        <w:softHyphen/>
        <w:t xml:space="preserve">мирования его самосознания. </w:t>
      </w:r>
    </w:p>
    <w:p w:rsidR="00745CB3" w:rsidRDefault="00745CB3" w:rsidP="00330700">
      <w:pPr>
        <w:pStyle w:val="af3"/>
        <w:jc w:val="center"/>
        <w:rPr>
          <w:rFonts w:ascii="Times New Roman" w:hAnsi="Times New Roman" w:cs="Times New Roman"/>
          <w:i/>
          <w:color w:val="984806" w:themeColor="accent6" w:themeShade="80"/>
          <w:u w:val="single"/>
        </w:rPr>
      </w:pPr>
    </w:p>
    <w:p w:rsidR="00D9614A" w:rsidRDefault="00D9614A" w:rsidP="00F10D2F">
      <w:pPr>
        <w:pStyle w:val="af3"/>
        <w:jc w:val="center"/>
        <w:rPr>
          <w:rFonts w:ascii="Times New Roman" w:hAnsi="Times New Roman" w:cs="Times New Roman"/>
          <w:b/>
          <w:color w:val="auto"/>
        </w:rPr>
      </w:pPr>
    </w:p>
    <w:p w:rsidR="00F10D2F" w:rsidRDefault="00330700" w:rsidP="00F10D2F">
      <w:pPr>
        <w:pStyle w:val="af3"/>
        <w:jc w:val="center"/>
        <w:rPr>
          <w:rFonts w:ascii="Times New Roman" w:hAnsi="Times New Roman" w:cs="Times New Roman"/>
          <w:b/>
          <w:color w:val="auto"/>
        </w:rPr>
      </w:pPr>
      <w:r w:rsidRPr="00745CB3">
        <w:rPr>
          <w:rFonts w:ascii="Times New Roman" w:hAnsi="Times New Roman" w:cs="Times New Roman"/>
          <w:b/>
          <w:color w:val="auto"/>
        </w:rPr>
        <w:t>Основные цели</w:t>
      </w:r>
      <w:r w:rsidRPr="00745CB3">
        <w:rPr>
          <w:rStyle w:val="213"/>
          <w:rFonts w:ascii="Times New Roman" w:hAnsi="Times New Roman" w:cs="Times New Roman"/>
          <w:b w:val="0"/>
          <w:noProof w:val="0"/>
          <w:color w:val="auto"/>
        </w:rPr>
        <w:t xml:space="preserve"> </w:t>
      </w:r>
      <w:r w:rsidRPr="00745CB3">
        <w:rPr>
          <w:rFonts w:ascii="Times New Roman" w:hAnsi="Times New Roman" w:cs="Times New Roman"/>
          <w:b/>
          <w:color w:val="auto"/>
        </w:rPr>
        <w:t>и задачи</w:t>
      </w:r>
    </w:p>
    <w:p w:rsidR="00D9614A" w:rsidRPr="00745CB3" w:rsidRDefault="00D9614A" w:rsidP="00F10D2F">
      <w:pPr>
        <w:pStyle w:val="af3"/>
        <w:jc w:val="center"/>
        <w:rPr>
          <w:rFonts w:ascii="Times New Roman" w:hAnsi="Times New Roman" w:cs="Times New Roman"/>
          <w:b/>
          <w:color w:val="auto"/>
        </w:rPr>
      </w:pPr>
    </w:p>
    <w:p w:rsidR="00330700" w:rsidRDefault="00330700" w:rsidP="00B92C2E">
      <w:pPr>
        <w:pStyle w:val="af3"/>
        <w:ind w:firstLine="567"/>
        <w:jc w:val="center"/>
        <w:rPr>
          <w:rFonts w:ascii="Times New Roman" w:hAnsi="Times New Roman" w:cs="Times New Roman"/>
          <w:color w:val="auto"/>
        </w:rPr>
      </w:pPr>
      <w:r w:rsidRPr="00745CB3">
        <w:rPr>
          <w:rStyle w:val="a7"/>
          <w:color w:val="auto"/>
        </w:rPr>
        <w:t>Социализация, развитие общения, нравственное воспитание.</w:t>
      </w:r>
    </w:p>
    <w:p w:rsidR="00B92C2E" w:rsidRPr="00745CB3" w:rsidRDefault="00B92C2E" w:rsidP="00B92C2E">
      <w:pPr>
        <w:pStyle w:val="af3"/>
        <w:ind w:firstLine="567"/>
        <w:jc w:val="center"/>
        <w:rPr>
          <w:rFonts w:ascii="Times New Roman" w:hAnsi="Times New Roman" w:cs="Times New Roman"/>
          <w:color w:val="auto"/>
        </w:rPr>
      </w:pPr>
    </w:p>
    <w:p w:rsidR="00330700" w:rsidRPr="00745CB3" w:rsidRDefault="00330700" w:rsidP="00330700">
      <w:pPr>
        <w:pStyle w:val="a5"/>
        <w:spacing w:before="0" w:after="0" w:line="240" w:lineRule="auto"/>
        <w:ind w:right="20" w:firstLine="567"/>
      </w:pPr>
      <w:r w:rsidRPr="00745CB3">
        <w:t>Развитие общения и взаимодействия ребенка с взрослыми и сверстни</w:t>
      </w:r>
      <w:r w:rsidRPr="00745CB3">
        <w:softHyphen/>
        <w:t>ками на родном языке, развитие социального и эмоционального интеллекта, эмоциональ</w:t>
      </w:r>
      <w:r w:rsidRPr="00745CB3">
        <w:softHyphen/>
        <w:t>ной отзывчивости, сопереж</w:t>
      </w:r>
      <w:r w:rsidRPr="00745CB3">
        <w:t>и</w:t>
      </w:r>
      <w:r w:rsidRPr="00745CB3">
        <w:t>вания, уважительного и доброжелательного отношения к окружающим.</w:t>
      </w:r>
    </w:p>
    <w:p w:rsidR="00F10D2F" w:rsidRDefault="00330700" w:rsidP="00330700">
      <w:pPr>
        <w:pStyle w:val="af3"/>
        <w:ind w:firstLine="567"/>
        <w:rPr>
          <w:rFonts w:ascii="Times New Roman" w:hAnsi="Times New Roman" w:cs="Times New Roman"/>
          <w:color w:val="auto"/>
        </w:rPr>
      </w:pPr>
      <w:r w:rsidRPr="00745CB3">
        <w:rPr>
          <w:rFonts w:ascii="Times New Roman" w:hAnsi="Times New Roman" w:cs="Times New Roman"/>
          <w:color w:val="auto"/>
        </w:rPr>
        <w:t>Развитие устойчивого интереса к татарскому (русскому) языку, желание общаться на ро</w:t>
      </w:r>
      <w:r w:rsidRPr="00745CB3">
        <w:rPr>
          <w:rFonts w:ascii="Times New Roman" w:hAnsi="Times New Roman" w:cs="Times New Roman"/>
          <w:color w:val="auto"/>
        </w:rPr>
        <w:t>д</w:t>
      </w:r>
      <w:r w:rsidRPr="00745CB3">
        <w:rPr>
          <w:rFonts w:ascii="Times New Roman" w:hAnsi="Times New Roman" w:cs="Times New Roman"/>
          <w:color w:val="auto"/>
        </w:rPr>
        <w:t>ном языке. Заложить основы правильного звукопроизношения, ин</w:t>
      </w:r>
      <w:r w:rsidRPr="00745CB3">
        <w:rPr>
          <w:rFonts w:ascii="Times New Roman" w:hAnsi="Times New Roman" w:cs="Times New Roman"/>
          <w:color w:val="auto"/>
        </w:rPr>
        <w:softHyphen/>
        <w:t xml:space="preserve">тонационной выразительности речи, </w:t>
      </w:r>
    </w:p>
    <w:p w:rsidR="00330700" w:rsidRPr="00745CB3" w:rsidRDefault="00330700" w:rsidP="00F10D2F">
      <w:pPr>
        <w:pStyle w:val="af3"/>
        <w:rPr>
          <w:rFonts w:ascii="Times New Roman" w:hAnsi="Times New Roman" w:cs="Times New Roman"/>
          <w:color w:val="auto"/>
        </w:rPr>
      </w:pPr>
      <w:r w:rsidRPr="00745CB3">
        <w:rPr>
          <w:rFonts w:ascii="Times New Roman" w:hAnsi="Times New Roman" w:cs="Times New Roman"/>
          <w:color w:val="auto"/>
        </w:rPr>
        <w:t>определенного запаса лек</w:t>
      </w:r>
      <w:r w:rsidRPr="00745CB3">
        <w:rPr>
          <w:rFonts w:ascii="Times New Roman" w:hAnsi="Times New Roman" w:cs="Times New Roman"/>
          <w:color w:val="auto"/>
        </w:rPr>
        <w:softHyphen/>
        <w:t>сических единиц.</w:t>
      </w:r>
    </w:p>
    <w:p w:rsidR="00330700" w:rsidRPr="00745CB3" w:rsidRDefault="00330700" w:rsidP="00330700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</w:rPr>
      </w:pPr>
      <w:r w:rsidRPr="00745CB3">
        <w:rPr>
          <w:rFonts w:ascii="Times New Roman" w:hAnsi="Times New Roman" w:cs="Times New Roman"/>
          <w:color w:val="auto"/>
        </w:rPr>
        <w:t>Введение эле</w:t>
      </w:r>
      <w:r w:rsidRPr="00745CB3">
        <w:rPr>
          <w:rFonts w:ascii="Times New Roman" w:hAnsi="Times New Roman" w:cs="Times New Roman"/>
          <w:color w:val="auto"/>
        </w:rPr>
        <w:softHyphen/>
        <w:t>ментов национальной культуры способствовать фор</w:t>
      </w:r>
      <w:r w:rsidRPr="00745CB3">
        <w:rPr>
          <w:rFonts w:ascii="Times New Roman" w:hAnsi="Times New Roman" w:cs="Times New Roman"/>
          <w:color w:val="auto"/>
        </w:rPr>
        <w:softHyphen/>
        <w:t>мированию личности с высоким уровнем национального самосознания и духовной культуры через ознакомление с и</w:t>
      </w:r>
      <w:r w:rsidRPr="00745CB3">
        <w:rPr>
          <w:rFonts w:ascii="Times New Roman" w:hAnsi="Times New Roman" w:cs="Times New Roman"/>
          <w:color w:val="auto"/>
        </w:rPr>
        <w:t>с</w:t>
      </w:r>
      <w:r w:rsidRPr="00745CB3">
        <w:rPr>
          <w:rFonts w:ascii="Times New Roman" w:hAnsi="Times New Roman" w:cs="Times New Roman"/>
          <w:color w:val="auto"/>
        </w:rPr>
        <w:t>торией, культурой, ар</w:t>
      </w:r>
      <w:r w:rsidRPr="00745CB3">
        <w:rPr>
          <w:rFonts w:ascii="Times New Roman" w:hAnsi="Times New Roman" w:cs="Times New Roman"/>
          <w:color w:val="auto"/>
        </w:rPr>
        <w:softHyphen/>
        <w:t>хитектурой, природой родного края.</w:t>
      </w:r>
    </w:p>
    <w:p w:rsidR="00F10D2F" w:rsidRDefault="00F10D2F" w:rsidP="00330700">
      <w:pPr>
        <w:pStyle w:val="a5"/>
        <w:spacing w:before="0" w:after="0" w:line="240" w:lineRule="auto"/>
        <w:ind w:right="20" w:firstLine="567"/>
        <w:rPr>
          <w:rStyle w:val="a7"/>
        </w:rPr>
      </w:pPr>
    </w:p>
    <w:p w:rsidR="00330700" w:rsidRDefault="00330700" w:rsidP="00F10D2F">
      <w:pPr>
        <w:pStyle w:val="a5"/>
        <w:spacing w:before="0" w:after="0" w:line="240" w:lineRule="auto"/>
        <w:ind w:right="20" w:firstLine="567"/>
        <w:jc w:val="center"/>
        <w:rPr>
          <w:rStyle w:val="a7"/>
        </w:rPr>
      </w:pPr>
      <w:r w:rsidRPr="00745CB3">
        <w:rPr>
          <w:rStyle w:val="a7"/>
        </w:rPr>
        <w:t>Ребенок в семье и сообществе.</w:t>
      </w:r>
    </w:p>
    <w:p w:rsidR="00F10D2F" w:rsidRPr="00745CB3" w:rsidRDefault="00F10D2F" w:rsidP="00F10D2F">
      <w:pPr>
        <w:pStyle w:val="a5"/>
        <w:spacing w:before="0" w:after="0" w:line="240" w:lineRule="auto"/>
        <w:ind w:right="20" w:firstLine="567"/>
        <w:jc w:val="center"/>
      </w:pPr>
    </w:p>
    <w:p w:rsidR="00330700" w:rsidRPr="00745CB3" w:rsidRDefault="00330700" w:rsidP="00330700">
      <w:pPr>
        <w:pStyle w:val="a5"/>
        <w:spacing w:before="0" w:after="0" w:line="240" w:lineRule="auto"/>
        <w:ind w:right="20" w:firstLine="567"/>
      </w:pPr>
      <w:r w:rsidRPr="00745CB3">
        <w:t>Воспитывать интерес и доброжелательное отношение к ок</w:t>
      </w:r>
      <w:r w:rsidRPr="00745CB3">
        <w:softHyphen/>
        <w:t xml:space="preserve">ружающим. Создавать условия для доверительного общения на родном языке. </w:t>
      </w:r>
    </w:p>
    <w:p w:rsidR="00330700" w:rsidRPr="00745CB3" w:rsidRDefault="00330700" w:rsidP="00330700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</w:rPr>
      </w:pPr>
      <w:r w:rsidRPr="00745CB3">
        <w:rPr>
          <w:rFonts w:ascii="Times New Roman" w:hAnsi="Times New Roman" w:cs="Times New Roman"/>
          <w:color w:val="auto"/>
        </w:rPr>
        <w:t>Воспитывать начала культурного общения (приветли</w:t>
      </w:r>
      <w:r w:rsidRPr="00745CB3">
        <w:rPr>
          <w:rFonts w:ascii="Times New Roman" w:hAnsi="Times New Roman" w:cs="Times New Roman"/>
          <w:color w:val="auto"/>
        </w:rPr>
        <w:softHyphen/>
        <w:t>во здороваться и прощаться в завис</w:t>
      </w:r>
      <w:r w:rsidRPr="00745CB3">
        <w:rPr>
          <w:rFonts w:ascii="Times New Roman" w:hAnsi="Times New Roman" w:cs="Times New Roman"/>
          <w:color w:val="auto"/>
        </w:rPr>
        <w:t>и</w:t>
      </w:r>
      <w:r w:rsidRPr="00745CB3">
        <w:rPr>
          <w:rFonts w:ascii="Times New Roman" w:hAnsi="Times New Roman" w:cs="Times New Roman"/>
          <w:color w:val="auto"/>
        </w:rPr>
        <w:t>мости от национальной принадлежности собеседника).</w:t>
      </w:r>
    </w:p>
    <w:p w:rsidR="00330700" w:rsidRPr="00745CB3" w:rsidRDefault="00330700" w:rsidP="00330700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</w:rPr>
      </w:pPr>
      <w:r w:rsidRPr="00745CB3">
        <w:rPr>
          <w:rFonts w:ascii="Times New Roman" w:hAnsi="Times New Roman" w:cs="Times New Roman"/>
          <w:color w:val="auto"/>
        </w:rPr>
        <w:t>Приобщать детей к празднованию основных знаменатель</w:t>
      </w:r>
      <w:r w:rsidRPr="00745CB3">
        <w:rPr>
          <w:rFonts w:ascii="Times New Roman" w:hAnsi="Times New Roman" w:cs="Times New Roman"/>
          <w:color w:val="auto"/>
        </w:rPr>
        <w:softHyphen/>
        <w:t>ных дат республики. Воспитывать чувство сопричастности к жизни детского сада, республики, страны.</w:t>
      </w:r>
    </w:p>
    <w:p w:rsidR="00330700" w:rsidRPr="00745CB3" w:rsidRDefault="00330700" w:rsidP="00330700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</w:rPr>
      </w:pPr>
      <w:r w:rsidRPr="00745CB3">
        <w:rPr>
          <w:rFonts w:ascii="Times New Roman" w:hAnsi="Times New Roman" w:cs="Times New Roman"/>
          <w:color w:val="auto"/>
        </w:rPr>
        <w:t>Формировать представления о составе семьи. Воспитывать внимательное отношение к р</w:t>
      </w:r>
      <w:r w:rsidRPr="00745CB3">
        <w:rPr>
          <w:rFonts w:ascii="Times New Roman" w:hAnsi="Times New Roman" w:cs="Times New Roman"/>
          <w:color w:val="auto"/>
        </w:rPr>
        <w:t>о</w:t>
      </w:r>
      <w:r w:rsidRPr="00745CB3">
        <w:rPr>
          <w:rFonts w:ascii="Times New Roman" w:hAnsi="Times New Roman" w:cs="Times New Roman"/>
          <w:color w:val="auto"/>
        </w:rPr>
        <w:t>дителям и близким людям.</w:t>
      </w:r>
    </w:p>
    <w:p w:rsidR="00F10D2F" w:rsidRDefault="00F10D2F" w:rsidP="00330700">
      <w:pPr>
        <w:pStyle w:val="a5"/>
        <w:spacing w:before="0" w:after="0" w:line="240" w:lineRule="auto"/>
        <w:ind w:right="20" w:firstLine="567"/>
        <w:rPr>
          <w:rStyle w:val="a7"/>
        </w:rPr>
      </w:pPr>
    </w:p>
    <w:p w:rsidR="00330700" w:rsidRDefault="00330700" w:rsidP="00F10D2F">
      <w:pPr>
        <w:pStyle w:val="a5"/>
        <w:spacing w:before="0" w:after="0" w:line="240" w:lineRule="auto"/>
        <w:ind w:right="20" w:firstLine="567"/>
        <w:jc w:val="center"/>
        <w:rPr>
          <w:rStyle w:val="a7"/>
        </w:rPr>
      </w:pPr>
      <w:r w:rsidRPr="00745CB3">
        <w:rPr>
          <w:rStyle w:val="a7"/>
        </w:rPr>
        <w:t>Самообслуживание, самостоятельность, трудовое воспитание.</w:t>
      </w:r>
    </w:p>
    <w:p w:rsidR="00F10D2F" w:rsidRPr="00745CB3" w:rsidRDefault="00F10D2F" w:rsidP="00F10D2F">
      <w:pPr>
        <w:pStyle w:val="a5"/>
        <w:spacing w:before="0" w:after="0" w:line="240" w:lineRule="auto"/>
        <w:ind w:right="20" w:firstLine="567"/>
        <w:jc w:val="center"/>
      </w:pPr>
    </w:p>
    <w:p w:rsidR="00330700" w:rsidRDefault="00330700" w:rsidP="00330700">
      <w:pPr>
        <w:pStyle w:val="a5"/>
        <w:spacing w:before="0" w:after="0" w:line="240" w:lineRule="auto"/>
        <w:ind w:right="20" w:firstLine="567"/>
      </w:pPr>
      <w:r w:rsidRPr="00745CB3">
        <w:t>Формировать некоторые представления детей о трудовой деятельности посредством малых фольклорных жанров. Со</w:t>
      </w:r>
      <w:r w:rsidRPr="00745CB3">
        <w:softHyphen/>
        <w:t>провождать самообслуживание и трудовые операции ребенка тата</w:t>
      </w:r>
      <w:r w:rsidRPr="00745CB3">
        <w:t>р</w:t>
      </w:r>
      <w:r w:rsidRPr="00745CB3">
        <w:t>скими народными пословицами.</w:t>
      </w:r>
    </w:p>
    <w:p w:rsidR="00F10D2F" w:rsidRPr="00745CB3" w:rsidRDefault="00F10D2F" w:rsidP="00330700">
      <w:pPr>
        <w:pStyle w:val="a5"/>
        <w:spacing w:before="0" w:after="0" w:line="240" w:lineRule="auto"/>
        <w:ind w:right="20" w:firstLine="567"/>
      </w:pPr>
    </w:p>
    <w:p w:rsidR="00330700" w:rsidRDefault="00330700" w:rsidP="00F10D2F">
      <w:pPr>
        <w:pStyle w:val="a5"/>
        <w:spacing w:before="0" w:after="0" w:line="240" w:lineRule="auto"/>
        <w:ind w:right="20" w:firstLine="567"/>
        <w:jc w:val="center"/>
        <w:rPr>
          <w:rStyle w:val="a7"/>
        </w:rPr>
      </w:pPr>
      <w:r w:rsidRPr="00745CB3">
        <w:rPr>
          <w:rStyle w:val="a7"/>
        </w:rPr>
        <w:t>Формирование основ безопасности.</w:t>
      </w:r>
    </w:p>
    <w:p w:rsidR="00F10D2F" w:rsidRPr="00745CB3" w:rsidRDefault="00F10D2F" w:rsidP="00F10D2F">
      <w:pPr>
        <w:pStyle w:val="a5"/>
        <w:spacing w:before="0" w:after="0" w:line="240" w:lineRule="auto"/>
        <w:ind w:right="20" w:firstLine="567"/>
        <w:jc w:val="center"/>
      </w:pPr>
    </w:p>
    <w:p w:rsidR="00330700" w:rsidRPr="00745CB3" w:rsidRDefault="00330700" w:rsidP="00330700">
      <w:pPr>
        <w:pStyle w:val="a5"/>
        <w:spacing w:before="0" w:after="0" w:line="240" w:lineRule="auto"/>
        <w:ind w:right="20" w:firstLine="567"/>
      </w:pPr>
      <w:r w:rsidRPr="00745CB3">
        <w:t>Продолжать знакомить детей с режимом дня и с элементар</w:t>
      </w:r>
      <w:r w:rsidRPr="00745CB3">
        <w:softHyphen/>
        <w:t>ными правилами поведения в детском саду.</w:t>
      </w:r>
    </w:p>
    <w:p w:rsidR="00330700" w:rsidRPr="00745CB3" w:rsidRDefault="00330700" w:rsidP="00330700">
      <w:pPr>
        <w:shd w:val="clear" w:color="auto" w:fill="FFFFFF"/>
        <w:ind w:left="20" w:firstLine="547"/>
        <w:jc w:val="both"/>
        <w:rPr>
          <w:rFonts w:ascii="Times New Roman" w:hAnsi="Times New Roman" w:cs="Times New Roman"/>
          <w:color w:val="auto"/>
        </w:rPr>
      </w:pPr>
      <w:r w:rsidRPr="00745CB3">
        <w:rPr>
          <w:rFonts w:ascii="Times New Roman" w:hAnsi="Times New Roman" w:cs="Times New Roman"/>
          <w:color w:val="auto"/>
        </w:rPr>
        <w:t xml:space="preserve">Прививать детям знания основ безопасности собственной жизнедеятельности, формировать </w:t>
      </w:r>
    </w:p>
    <w:p w:rsidR="00330700" w:rsidRPr="00745CB3" w:rsidRDefault="00330700" w:rsidP="00330700">
      <w:pPr>
        <w:shd w:val="clear" w:color="auto" w:fill="FFFFFF"/>
        <w:jc w:val="both"/>
        <w:rPr>
          <w:rFonts w:ascii="Times New Roman" w:hAnsi="Times New Roman" w:cs="Times New Roman"/>
          <w:color w:val="auto"/>
        </w:rPr>
      </w:pPr>
      <w:r w:rsidRPr="00745CB3">
        <w:rPr>
          <w:rFonts w:ascii="Times New Roman" w:hAnsi="Times New Roman" w:cs="Times New Roman"/>
          <w:color w:val="auto"/>
        </w:rPr>
        <w:t>чувство осторожности.</w:t>
      </w:r>
    </w:p>
    <w:p w:rsidR="00330700" w:rsidRPr="00745CB3" w:rsidRDefault="00330700" w:rsidP="00330700">
      <w:pPr>
        <w:shd w:val="clear" w:color="auto" w:fill="FFFFFF"/>
        <w:ind w:firstLine="547"/>
        <w:jc w:val="both"/>
        <w:rPr>
          <w:rFonts w:ascii="Times New Roman" w:hAnsi="Times New Roman" w:cs="Times New Roman"/>
          <w:color w:val="auto"/>
        </w:rPr>
      </w:pPr>
      <w:r w:rsidRPr="00745CB3">
        <w:rPr>
          <w:rFonts w:ascii="Times New Roman" w:hAnsi="Times New Roman" w:cs="Times New Roman"/>
          <w:color w:val="auto"/>
        </w:rPr>
        <w:t>Научить ребенка правильно вести себя в новых, необычных для него жизненных обсто</w:t>
      </w:r>
      <w:r w:rsidRPr="00745CB3">
        <w:rPr>
          <w:rFonts w:ascii="Times New Roman" w:hAnsi="Times New Roman" w:cs="Times New Roman"/>
          <w:color w:val="auto"/>
        </w:rPr>
        <w:t>я</w:t>
      </w:r>
      <w:r w:rsidRPr="00745CB3">
        <w:rPr>
          <w:rFonts w:ascii="Times New Roman" w:hAnsi="Times New Roman" w:cs="Times New Roman"/>
          <w:color w:val="auto"/>
        </w:rPr>
        <w:t>тельствах, при встрече с незнако</w:t>
      </w:r>
      <w:r w:rsidRPr="00745CB3">
        <w:rPr>
          <w:rFonts w:ascii="Times New Roman" w:hAnsi="Times New Roman" w:cs="Times New Roman"/>
          <w:color w:val="auto"/>
        </w:rPr>
        <w:softHyphen/>
        <w:t>мыми людьми.</w:t>
      </w:r>
    </w:p>
    <w:p w:rsidR="00330700" w:rsidRPr="00745CB3" w:rsidRDefault="00330700" w:rsidP="00330700">
      <w:pPr>
        <w:shd w:val="clear" w:color="auto" w:fill="FFFFFF"/>
        <w:spacing w:before="28"/>
        <w:ind w:firstLine="547"/>
        <w:jc w:val="both"/>
        <w:rPr>
          <w:rFonts w:ascii="Times New Roman" w:hAnsi="Times New Roman" w:cs="Times New Roman"/>
          <w:color w:val="auto"/>
        </w:rPr>
      </w:pPr>
      <w:r w:rsidRPr="00745CB3">
        <w:rPr>
          <w:rFonts w:ascii="Times New Roman" w:hAnsi="Times New Roman" w:cs="Times New Roman"/>
          <w:color w:val="auto"/>
        </w:rPr>
        <w:t>Приучать детей к осторожности при встрече с животными, предупредить о свойствах яд</w:t>
      </w:r>
      <w:r w:rsidRPr="00745CB3">
        <w:rPr>
          <w:rFonts w:ascii="Times New Roman" w:hAnsi="Times New Roman" w:cs="Times New Roman"/>
          <w:color w:val="auto"/>
        </w:rPr>
        <w:t>о</w:t>
      </w:r>
      <w:r w:rsidRPr="00745CB3">
        <w:rPr>
          <w:rFonts w:ascii="Times New Roman" w:hAnsi="Times New Roman" w:cs="Times New Roman"/>
          <w:color w:val="auto"/>
        </w:rPr>
        <w:t>витых растений.</w:t>
      </w:r>
    </w:p>
    <w:p w:rsidR="00330700" w:rsidRPr="00745CB3" w:rsidRDefault="00330700" w:rsidP="00330700">
      <w:pPr>
        <w:pStyle w:val="a5"/>
        <w:spacing w:before="0" w:after="0" w:line="240" w:lineRule="auto"/>
        <w:ind w:right="20" w:firstLine="567"/>
      </w:pPr>
      <w:r w:rsidRPr="00745CB3">
        <w:t>Познакомить с расположением и значением красного, жел</w:t>
      </w:r>
      <w:r w:rsidRPr="00745CB3">
        <w:softHyphen/>
        <w:t xml:space="preserve">того, зеленого цветов светофора в дорожном движении. </w:t>
      </w:r>
    </w:p>
    <w:p w:rsidR="00330700" w:rsidRPr="00745CB3" w:rsidRDefault="00330700" w:rsidP="00330700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</w:rPr>
      </w:pPr>
      <w:r w:rsidRPr="00745CB3">
        <w:rPr>
          <w:rFonts w:ascii="Times New Roman" w:hAnsi="Times New Roman" w:cs="Times New Roman"/>
          <w:color w:val="auto"/>
        </w:rPr>
        <w:t>Обогащать представления детей о некоторых видах обще</w:t>
      </w:r>
      <w:r w:rsidRPr="00745CB3">
        <w:rPr>
          <w:rFonts w:ascii="Times New Roman" w:hAnsi="Times New Roman" w:cs="Times New Roman"/>
          <w:color w:val="auto"/>
        </w:rPr>
        <w:softHyphen/>
        <w:t>ственного транспорта. Обращать внимание на правила поведения при посадке, выходе из общественного транспорта.</w:t>
      </w:r>
    </w:p>
    <w:p w:rsidR="00330700" w:rsidRPr="00F10D2F" w:rsidRDefault="00330700" w:rsidP="00330700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</w:rPr>
      </w:pPr>
      <w:r w:rsidRPr="00745CB3">
        <w:rPr>
          <w:rFonts w:ascii="Times New Roman" w:hAnsi="Times New Roman" w:cs="Times New Roman"/>
          <w:color w:val="auto"/>
        </w:rPr>
        <w:t>Познакомить с</w:t>
      </w:r>
      <w:r w:rsidRPr="00330700">
        <w:rPr>
          <w:rFonts w:ascii="Times New Roman" w:hAnsi="Times New Roman" w:cs="Times New Roman"/>
          <w:color w:val="002060"/>
        </w:rPr>
        <w:t xml:space="preserve"> </w:t>
      </w:r>
      <w:r w:rsidRPr="00F10D2F">
        <w:rPr>
          <w:rFonts w:ascii="Times New Roman" w:hAnsi="Times New Roman" w:cs="Times New Roman"/>
          <w:color w:val="auto"/>
        </w:rPr>
        <w:t>правилами езды на велосипеде, пешеходной дорожкой, со знаком «Пеш</w:t>
      </w:r>
      <w:r w:rsidRPr="00F10D2F">
        <w:rPr>
          <w:rFonts w:ascii="Times New Roman" w:hAnsi="Times New Roman" w:cs="Times New Roman"/>
          <w:color w:val="auto"/>
        </w:rPr>
        <w:t>е</w:t>
      </w:r>
      <w:r w:rsidRPr="00F10D2F">
        <w:rPr>
          <w:rFonts w:ascii="Times New Roman" w:hAnsi="Times New Roman" w:cs="Times New Roman"/>
          <w:color w:val="auto"/>
        </w:rPr>
        <w:t>ходный переход», объяс</w:t>
      </w:r>
      <w:r w:rsidRPr="00F10D2F">
        <w:rPr>
          <w:rFonts w:ascii="Times New Roman" w:hAnsi="Times New Roman" w:cs="Times New Roman"/>
          <w:color w:val="auto"/>
        </w:rPr>
        <w:softHyphen/>
        <w:t>нить, где и как переходить улицу.</w:t>
      </w:r>
    </w:p>
    <w:p w:rsidR="00330700" w:rsidRPr="00F10D2F" w:rsidRDefault="00330700" w:rsidP="00330700">
      <w:pPr>
        <w:shd w:val="clear" w:color="auto" w:fill="FFFFFF"/>
        <w:spacing w:before="4"/>
        <w:ind w:right="20" w:firstLine="567"/>
        <w:jc w:val="both"/>
        <w:rPr>
          <w:rFonts w:ascii="Times New Roman" w:hAnsi="Times New Roman" w:cs="Times New Roman"/>
          <w:color w:val="auto"/>
        </w:rPr>
      </w:pPr>
      <w:r w:rsidRPr="00F10D2F">
        <w:rPr>
          <w:rFonts w:ascii="Times New Roman" w:hAnsi="Times New Roman" w:cs="Times New Roman"/>
          <w:color w:val="auto"/>
        </w:rPr>
        <w:t xml:space="preserve">Продолжить обучение езде на трехколесном велосипеде. </w:t>
      </w:r>
    </w:p>
    <w:p w:rsidR="00330700" w:rsidRPr="00745CB3" w:rsidRDefault="00330700" w:rsidP="00330700">
      <w:pPr>
        <w:shd w:val="clear" w:color="auto" w:fill="FFFFFF"/>
        <w:ind w:right="20" w:firstLine="567"/>
        <w:jc w:val="both"/>
        <w:rPr>
          <w:rFonts w:ascii="Times New Roman" w:hAnsi="Times New Roman" w:cs="Times New Roman"/>
          <w:color w:val="auto"/>
        </w:rPr>
      </w:pPr>
      <w:r w:rsidRPr="00745CB3">
        <w:rPr>
          <w:rFonts w:ascii="Times New Roman" w:hAnsi="Times New Roman" w:cs="Times New Roman"/>
          <w:color w:val="auto"/>
        </w:rPr>
        <w:t>Расширять знания о труде взрослых, помочь установить связь между целью и видами труда.</w:t>
      </w:r>
    </w:p>
    <w:p w:rsidR="00330700" w:rsidRPr="00745CB3" w:rsidRDefault="00330700" w:rsidP="00330700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</w:rPr>
      </w:pPr>
      <w:r w:rsidRPr="00745CB3">
        <w:rPr>
          <w:rFonts w:ascii="Times New Roman" w:hAnsi="Times New Roman" w:cs="Times New Roman"/>
          <w:color w:val="auto"/>
        </w:rPr>
        <w:t>Учить детей замечать происходящие в природе явления, суточные изменения и их отраж</w:t>
      </w:r>
      <w:r w:rsidRPr="00745CB3">
        <w:rPr>
          <w:rFonts w:ascii="Times New Roman" w:hAnsi="Times New Roman" w:cs="Times New Roman"/>
          <w:color w:val="auto"/>
        </w:rPr>
        <w:t>е</w:t>
      </w:r>
      <w:r w:rsidRPr="00745CB3">
        <w:rPr>
          <w:rFonts w:ascii="Times New Roman" w:hAnsi="Times New Roman" w:cs="Times New Roman"/>
          <w:color w:val="auto"/>
        </w:rPr>
        <w:t>ния в окружающем (вечер - на улице стало темно, включаются уличные фонари, машины вкл</w:t>
      </w:r>
      <w:r w:rsidRPr="00745CB3">
        <w:rPr>
          <w:rFonts w:ascii="Times New Roman" w:hAnsi="Times New Roman" w:cs="Times New Roman"/>
          <w:color w:val="auto"/>
        </w:rPr>
        <w:t>ю</w:t>
      </w:r>
      <w:r w:rsidRPr="00745CB3">
        <w:rPr>
          <w:rFonts w:ascii="Times New Roman" w:hAnsi="Times New Roman" w:cs="Times New Roman"/>
          <w:color w:val="auto"/>
        </w:rPr>
        <w:t>чают фары).</w:t>
      </w:r>
    </w:p>
    <w:p w:rsidR="00E06E90" w:rsidRDefault="00E06E90" w:rsidP="00566820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color w:val="auto"/>
        </w:rPr>
      </w:pPr>
      <w:bookmarkStart w:id="58" w:name="bookmark67"/>
      <w:bookmarkEnd w:id="53"/>
      <w:bookmarkEnd w:id="54"/>
      <w:bookmarkEnd w:id="55"/>
      <w:bookmarkEnd w:id="56"/>
    </w:p>
    <w:p w:rsidR="00B12919" w:rsidRDefault="00745CB3" w:rsidP="00566820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color w:val="auto"/>
        </w:rPr>
      </w:pPr>
      <w:r w:rsidRPr="00566820">
        <w:rPr>
          <w:rFonts w:ascii="Times New Roman" w:hAnsi="Times New Roman" w:cs="Times New Roman"/>
          <w:b/>
          <w:color w:val="auto"/>
        </w:rPr>
        <w:t>Регионально-национальный компонент</w:t>
      </w:r>
    </w:p>
    <w:p w:rsidR="00566820" w:rsidRPr="00566820" w:rsidRDefault="00566820" w:rsidP="00566820">
      <w:pPr>
        <w:tabs>
          <w:tab w:val="left" w:pos="567"/>
        </w:tabs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bookmarkEnd w:id="58"/>
    <w:p w:rsidR="00745CB3" w:rsidRPr="00566820" w:rsidRDefault="00B12919" w:rsidP="00745CB3">
      <w:pPr>
        <w:pStyle w:val="af3"/>
        <w:ind w:firstLine="567"/>
        <w:rPr>
          <w:rFonts w:ascii="Times New Roman" w:hAnsi="Times New Roman" w:cs="Times New Roman"/>
          <w:color w:val="auto"/>
        </w:rPr>
      </w:pPr>
      <w:r w:rsidRPr="00566820">
        <w:rPr>
          <w:rFonts w:ascii="Times New Roman" w:hAnsi="Times New Roman" w:cs="Times New Roman"/>
          <w:color w:val="auto"/>
        </w:rPr>
        <w:t>Приобщать детей к празднованию основных знаменатель</w:t>
      </w:r>
      <w:r w:rsidRPr="00566820">
        <w:rPr>
          <w:rFonts w:ascii="Times New Roman" w:hAnsi="Times New Roman" w:cs="Times New Roman"/>
          <w:color w:val="auto"/>
        </w:rPr>
        <w:softHyphen/>
        <w:t>ных дат республики. Воспитывать чувство сопричастности к жизни детского сада, республики, страны.</w:t>
      </w:r>
      <w:r w:rsidR="00745CB3" w:rsidRPr="00566820">
        <w:rPr>
          <w:rFonts w:ascii="Times New Roman" w:hAnsi="Times New Roman" w:cs="Times New Roman"/>
          <w:color w:val="auto"/>
        </w:rPr>
        <w:t xml:space="preserve"> </w:t>
      </w:r>
    </w:p>
    <w:p w:rsidR="00745CB3" w:rsidRPr="00566820" w:rsidRDefault="00745CB3" w:rsidP="00745CB3">
      <w:pPr>
        <w:pStyle w:val="af3"/>
        <w:ind w:firstLine="567"/>
        <w:rPr>
          <w:rFonts w:ascii="Times New Roman" w:hAnsi="Times New Roman" w:cs="Times New Roman"/>
          <w:color w:val="auto"/>
        </w:rPr>
      </w:pPr>
      <w:r w:rsidRPr="00566820">
        <w:rPr>
          <w:rFonts w:ascii="Times New Roman" w:hAnsi="Times New Roman" w:cs="Times New Roman"/>
          <w:color w:val="auto"/>
        </w:rPr>
        <w:t>Одобрять инициативу общения на</w:t>
      </w:r>
      <w:r w:rsidR="00CB0975">
        <w:rPr>
          <w:rFonts w:ascii="Times New Roman" w:hAnsi="Times New Roman" w:cs="Times New Roman"/>
          <w:color w:val="auto"/>
        </w:rPr>
        <w:t xml:space="preserve">родном </w:t>
      </w:r>
      <w:r w:rsidRPr="00566820">
        <w:rPr>
          <w:rFonts w:ascii="Times New Roman" w:hAnsi="Times New Roman" w:cs="Times New Roman"/>
          <w:color w:val="auto"/>
        </w:rPr>
        <w:t xml:space="preserve"> </w:t>
      </w:r>
      <w:proofErr w:type="gramStart"/>
      <w:r w:rsidR="00CB0975">
        <w:rPr>
          <w:rFonts w:ascii="Times New Roman" w:hAnsi="Times New Roman" w:cs="Times New Roman"/>
          <w:color w:val="auto"/>
        </w:rPr>
        <w:t>русском</w:t>
      </w:r>
      <w:proofErr w:type="gramEnd"/>
      <w:r w:rsidR="00CB0975">
        <w:rPr>
          <w:rFonts w:ascii="Times New Roman" w:hAnsi="Times New Roman" w:cs="Times New Roman"/>
          <w:color w:val="auto"/>
        </w:rPr>
        <w:t xml:space="preserve"> </w:t>
      </w:r>
      <w:r w:rsidRPr="00566820">
        <w:rPr>
          <w:rFonts w:ascii="Times New Roman" w:hAnsi="Times New Roman" w:cs="Times New Roman"/>
          <w:color w:val="auto"/>
        </w:rPr>
        <w:t>языке. Под</w:t>
      </w:r>
      <w:r w:rsidRPr="00566820">
        <w:rPr>
          <w:rFonts w:ascii="Times New Roman" w:hAnsi="Times New Roman" w:cs="Times New Roman"/>
          <w:color w:val="auto"/>
        </w:rPr>
        <w:softHyphen/>
        <w:t>держивать беседы об окр</w:t>
      </w:r>
      <w:r w:rsidRPr="00566820">
        <w:rPr>
          <w:rFonts w:ascii="Times New Roman" w:hAnsi="Times New Roman" w:cs="Times New Roman"/>
          <w:color w:val="auto"/>
        </w:rPr>
        <w:t>у</w:t>
      </w:r>
      <w:r w:rsidRPr="00566820">
        <w:rPr>
          <w:rFonts w:ascii="Times New Roman" w:hAnsi="Times New Roman" w:cs="Times New Roman"/>
          <w:color w:val="auto"/>
        </w:rPr>
        <w:t xml:space="preserve">жающем мире, событиях в родном </w:t>
      </w:r>
      <w:r w:rsidR="00CB0975">
        <w:rPr>
          <w:rFonts w:ascii="Times New Roman" w:hAnsi="Times New Roman" w:cs="Times New Roman"/>
          <w:color w:val="auto"/>
        </w:rPr>
        <w:t>поселке</w:t>
      </w:r>
      <w:r w:rsidRPr="00566820">
        <w:rPr>
          <w:rFonts w:ascii="Times New Roman" w:hAnsi="Times New Roman" w:cs="Times New Roman"/>
          <w:color w:val="auto"/>
        </w:rPr>
        <w:t>, республике.</w:t>
      </w:r>
    </w:p>
    <w:p w:rsidR="00745CB3" w:rsidRPr="00566820" w:rsidRDefault="00745CB3" w:rsidP="00745CB3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</w:rPr>
      </w:pPr>
      <w:r w:rsidRPr="00566820">
        <w:rPr>
          <w:rFonts w:ascii="Times New Roman" w:hAnsi="Times New Roman" w:cs="Times New Roman"/>
          <w:color w:val="auto"/>
        </w:rPr>
        <w:t>Формировать культуру общения (приветливо здороваться и прощаться в зависимости от национальной принадлежности со</w:t>
      </w:r>
      <w:r w:rsidRPr="00566820">
        <w:rPr>
          <w:rFonts w:ascii="Times New Roman" w:hAnsi="Times New Roman" w:cs="Times New Roman"/>
          <w:color w:val="auto"/>
        </w:rPr>
        <w:softHyphen/>
        <w:t xml:space="preserve">беседника). </w:t>
      </w:r>
    </w:p>
    <w:p w:rsidR="00745CB3" w:rsidRPr="00566820" w:rsidRDefault="00745CB3" w:rsidP="00745CB3">
      <w:pPr>
        <w:shd w:val="clear" w:color="auto" w:fill="FFFFFF"/>
        <w:tabs>
          <w:tab w:val="left" w:pos="709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566820">
        <w:rPr>
          <w:rFonts w:ascii="Times New Roman" w:hAnsi="Times New Roman" w:cs="Times New Roman"/>
          <w:color w:val="auto"/>
        </w:rPr>
        <w:t>Создавать условия для эмоционально насыщенного содер</w:t>
      </w:r>
      <w:r w:rsidRPr="00566820">
        <w:rPr>
          <w:rFonts w:ascii="Times New Roman" w:hAnsi="Times New Roman" w:cs="Times New Roman"/>
          <w:color w:val="auto"/>
        </w:rPr>
        <w:softHyphen/>
        <w:t>жательного общения на родном языке взрослого с ребенком и детей.</w:t>
      </w:r>
    </w:p>
    <w:p w:rsidR="00566820" w:rsidRPr="00566820" w:rsidRDefault="00745CB3" w:rsidP="00745CB3">
      <w:pPr>
        <w:shd w:val="clear" w:color="auto" w:fill="FFFFFF"/>
        <w:tabs>
          <w:tab w:val="left" w:pos="709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566820">
        <w:rPr>
          <w:rFonts w:ascii="Times New Roman" w:hAnsi="Times New Roman" w:cs="Times New Roman"/>
          <w:color w:val="auto"/>
        </w:rPr>
        <w:t>Обучать элементарным правилам этикета, задавать этиче</w:t>
      </w:r>
      <w:r w:rsidRPr="00566820">
        <w:rPr>
          <w:rFonts w:ascii="Times New Roman" w:hAnsi="Times New Roman" w:cs="Times New Roman"/>
          <w:color w:val="auto"/>
        </w:rPr>
        <w:softHyphen/>
        <w:t xml:space="preserve">ски ценные образцы общения, </w:t>
      </w:r>
      <w:proofErr w:type="gramStart"/>
      <w:r w:rsidRPr="00566820">
        <w:rPr>
          <w:rFonts w:ascii="Times New Roman" w:hAnsi="Times New Roman" w:cs="Times New Roman"/>
          <w:color w:val="auto"/>
        </w:rPr>
        <w:t>по</w:t>
      </w:r>
      <w:proofErr w:type="gramEnd"/>
    </w:p>
    <w:p w:rsidR="00745CB3" w:rsidRPr="00566820" w:rsidRDefault="00745CB3" w:rsidP="00566820">
      <w:pPr>
        <w:shd w:val="clear" w:color="auto" w:fill="FFFFFF"/>
        <w:tabs>
          <w:tab w:val="left" w:pos="709"/>
        </w:tabs>
        <w:jc w:val="both"/>
        <w:rPr>
          <w:rFonts w:ascii="Times New Roman" w:hAnsi="Times New Roman" w:cs="Times New Roman"/>
          <w:color w:val="auto"/>
        </w:rPr>
      </w:pPr>
      <w:proofErr w:type="spellStart"/>
      <w:r w:rsidRPr="00566820">
        <w:rPr>
          <w:rFonts w:ascii="Times New Roman" w:hAnsi="Times New Roman" w:cs="Times New Roman"/>
          <w:color w:val="auto"/>
        </w:rPr>
        <w:t>буждать</w:t>
      </w:r>
      <w:proofErr w:type="spellEnd"/>
      <w:r w:rsidRPr="00566820">
        <w:rPr>
          <w:rFonts w:ascii="Times New Roman" w:hAnsi="Times New Roman" w:cs="Times New Roman"/>
          <w:color w:val="auto"/>
        </w:rPr>
        <w:t xml:space="preserve"> использовать в речи татарский </w:t>
      </w:r>
      <w:r w:rsidR="00CB0975">
        <w:rPr>
          <w:rFonts w:ascii="Times New Roman" w:hAnsi="Times New Roman" w:cs="Times New Roman"/>
          <w:color w:val="auto"/>
        </w:rPr>
        <w:t xml:space="preserve"> и русский </w:t>
      </w:r>
      <w:r w:rsidRPr="00566820">
        <w:rPr>
          <w:rFonts w:ascii="Times New Roman" w:hAnsi="Times New Roman" w:cs="Times New Roman"/>
          <w:color w:val="auto"/>
        </w:rPr>
        <w:t xml:space="preserve">народный фольклор (пословицы, поговорки, </w:t>
      </w:r>
      <w:proofErr w:type="spellStart"/>
      <w:r w:rsidRPr="00566820">
        <w:rPr>
          <w:rFonts w:ascii="Times New Roman" w:hAnsi="Times New Roman" w:cs="Times New Roman"/>
          <w:color w:val="auto"/>
        </w:rPr>
        <w:t>потеш</w:t>
      </w:r>
      <w:r w:rsidRPr="00566820">
        <w:rPr>
          <w:rFonts w:ascii="Times New Roman" w:hAnsi="Times New Roman" w:cs="Times New Roman"/>
          <w:color w:val="auto"/>
        </w:rPr>
        <w:softHyphen/>
        <w:t>ки</w:t>
      </w:r>
      <w:proofErr w:type="spellEnd"/>
      <w:r w:rsidRPr="00566820">
        <w:rPr>
          <w:rFonts w:ascii="Times New Roman" w:hAnsi="Times New Roman" w:cs="Times New Roman"/>
          <w:color w:val="auto"/>
        </w:rPr>
        <w:t xml:space="preserve"> и др.).</w:t>
      </w:r>
    </w:p>
    <w:p w:rsidR="00745CB3" w:rsidRPr="00566820" w:rsidRDefault="00745CB3" w:rsidP="00745CB3">
      <w:pPr>
        <w:pStyle w:val="af3"/>
        <w:ind w:firstLine="567"/>
        <w:jc w:val="both"/>
        <w:rPr>
          <w:rFonts w:ascii="Times New Roman" w:hAnsi="Times New Roman" w:cs="Times New Roman"/>
          <w:color w:val="auto"/>
        </w:rPr>
      </w:pPr>
      <w:r w:rsidRPr="00566820">
        <w:rPr>
          <w:rFonts w:ascii="Times New Roman" w:hAnsi="Times New Roman" w:cs="Times New Roman"/>
          <w:color w:val="auto"/>
        </w:rPr>
        <w:t>Воспитывать положительное отношение к окружающим, терпимость (толерантность) к д</w:t>
      </w:r>
      <w:r w:rsidRPr="00566820">
        <w:rPr>
          <w:rFonts w:ascii="Times New Roman" w:hAnsi="Times New Roman" w:cs="Times New Roman"/>
          <w:color w:val="auto"/>
        </w:rPr>
        <w:t>е</w:t>
      </w:r>
      <w:r w:rsidRPr="00566820">
        <w:rPr>
          <w:rFonts w:ascii="Times New Roman" w:hAnsi="Times New Roman" w:cs="Times New Roman"/>
          <w:color w:val="auto"/>
        </w:rPr>
        <w:t>тям и взрослым (независимо от их социального происхождения, расовой принадлежности, языка, вероисповедания, пола и возраста). Объяс</w:t>
      </w:r>
      <w:r w:rsidRPr="00566820">
        <w:rPr>
          <w:rFonts w:ascii="Times New Roman" w:hAnsi="Times New Roman" w:cs="Times New Roman"/>
          <w:color w:val="auto"/>
        </w:rPr>
        <w:softHyphen/>
        <w:t>нять значение позитивного общения, сотрудничества с людьми разных стран и этносов.</w:t>
      </w:r>
    </w:p>
    <w:p w:rsidR="00745CB3" w:rsidRPr="00566820" w:rsidRDefault="00B12919" w:rsidP="00745CB3">
      <w:pPr>
        <w:pStyle w:val="a5"/>
        <w:spacing w:before="0" w:after="0" w:line="259" w:lineRule="exact"/>
        <w:ind w:firstLine="567"/>
      </w:pPr>
      <w:r w:rsidRPr="00566820">
        <w:t>Развивать умение играть на темы из окружа</w:t>
      </w:r>
      <w:r w:rsidRPr="00566820">
        <w:softHyphen/>
        <w:t>ющей жизни и по мотивам татарских</w:t>
      </w:r>
      <w:r w:rsidR="00CB0975">
        <w:t xml:space="preserve"> и русских </w:t>
      </w:r>
      <w:r w:rsidRPr="00566820">
        <w:t xml:space="preserve"> литературных произведе</w:t>
      </w:r>
      <w:r w:rsidRPr="00566820">
        <w:softHyphen/>
        <w:t>ний, мультфильмов. Создавать условия для возникновения и развития сюжетно-ролевых игр, отражающих быт татарского и русского народов, обогащая жизненный опыт, предметно-игровую с</w:t>
      </w:r>
      <w:bookmarkStart w:id="59" w:name="bookmark69"/>
      <w:r w:rsidR="00745CB3" w:rsidRPr="00566820">
        <w:t>реду, игро</w:t>
      </w:r>
      <w:r w:rsidR="00745CB3" w:rsidRPr="00566820">
        <w:softHyphen/>
        <w:t xml:space="preserve">вую культуру детей. </w:t>
      </w:r>
    </w:p>
    <w:p w:rsidR="00745CB3" w:rsidRPr="00566820" w:rsidRDefault="00745CB3" w:rsidP="00745CB3">
      <w:pPr>
        <w:pStyle w:val="a5"/>
        <w:spacing w:before="0" w:after="0" w:line="259" w:lineRule="exact"/>
        <w:ind w:firstLine="567"/>
      </w:pPr>
      <w:r w:rsidRPr="00566820">
        <w:t>В театрализованных и режиссерских играх разыгрывать ситуации по несложным сюжетам (из мультфильмов по мо</w:t>
      </w:r>
      <w:r w:rsidRPr="00566820">
        <w:softHyphen/>
        <w:t>тивам татарских народных сказок), используя кукол в на</w:t>
      </w:r>
      <w:r w:rsidRPr="00566820">
        <w:softHyphen/>
        <w:t>циональной одежде, образные игрушки, и некоторые средства выразительности - жесты, мимику, интонацию</w:t>
      </w:r>
    </w:p>
    <w:p w:rsidR="00745CB3" w:rsidRPr="00566820" w:rsidRDefault="00745CB3" w:rsidP="00745CB3">
      <w:pPr>
        <w:shd w:val="clear" w:color="auto" w:fill="FFFFFF"/>
        <w:tabs>
          <w:tab w:val="left" w:pos="709"/>
        </w:tabs>
        <w:ind w:firstLine="567"/>
        <w:jc w:val="both"/>
        <w:rPr>
          <w:rFonts w:ascii="Times New Roman" w:hAnsi="Times New Roman" w:cs="Times New Roman"/>
          <w:color w:val="auto"/>
        </w:rPr>
      </w:pPr>
      <w:bookmarkStart w:id="60" w:name="bookmark71"/>
      <w:bookmarkEnd w:id="59"/>
      <w:r w:rsidRPr="00566820">
        <w:rPr>
          <w:rFonts w:ascii="Times New Roman" w:hAnsi="Times New Roman" w:cs="Times New Roman"/>
          <w:color w:val="auto"/>
        </w:rPr>
        <w:t>Поощрять расширение выбора тем для сюжетно-ролевых игр; способствовать развитию сюжета на основе знаний, полу</w:t>
      </w:r>
      <w:r w:rsidRPr="00566820">
        <w:rPr>
          <w:rFonts w:ascii="Times New Roman" w:hAnsi="Times New Roman" w:cs="Times New Roman"/>
          <w:color w:val="auto"/>
        </w:rPr>
        <w:softHyphen/>
        <w:t>ченных из литературных про</w:t>
      </w:r>
      <w:r w:rsidRPr="00566820">
        <w:rPr>
          <w:rFonts w:ascii="Times New Roman" w:hAnsi="Times New Roman" w:cs="Times New Roman"/>
          <w:color w:val="auto"/>
        </w:rPr>
        <w:softHyphen/>
        <w:t>изведений татарских писателей и поэтов, телевизионных пере</w:t>
      </w:r>
      <w:r w:rsidRPr="00566820">
        <w:rPr>
          <w:rFonts w:ascii="Times New Roman" w:hAnsi="Times New Roman" w:cs="Times New Roman"/>
          <w:color w:val="auto"/>
        </w:rPr>
        <w:softHyphen/>
        <w:t>дач, экскурсий по городу (поселку), выставок, походов.</w:t>
      </w:r>
    </w:p>
    <w:p w:rsidR="00745CB3" w:rsidRPr="003371F0" w:rsidRDefault="00745CB3" w:rsidP="00745CB3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lastRenderedPageBreak/>
        <w:t>Поддерживать индивидуальную и совместную режиссер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>скую игру, в которой дети в условной форме используют нацио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 xml:space="preserve">нальные игрушки, игрушки-самоделки, отображают события </w:t>
      </w:r>
    </w:p>
    <w:p w:rsidR="00745CB3" w:rsidRPr="003371F0" w:rsidRDefault="00745CB3" w:rsidP="00745CB3">
      <w:pPr>
        <w:shd w:val="clear" w:color="auto" w:fill="FFFFFF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>из жизни, сюжеты из сказок народов Поволжья, мультфильмы и т. д.</w:t>
      </w:r>
    </w:p>
    <w:p w:rsidR="00745CB3" w:rsidRPr="003371F0" w:rsidRDefault="00745CB3" w:rsidP="00745CB3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>Развивать артистические способности детей, вовлекать их в сценическое искусство: игры в концерт, пение татарских пе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>сен, исполнение танцев народов Поволжья, показ сценок из спектакля. Предоставлять возможность выступать перед свер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>стниками, родителями и гостями.</w:t>
      </w:r>
    </w:p>
    <w:p w:rsidR="00745CB3" w:rsidRPr="003371F0" w:rsidRDefault="00745CB3" w:rsidP="00745CB3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>Поощрять инициативность, соблюдение правил народных игр, умение занимать позицию равн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о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правного партнера.</w:t>
      </w:r>
    </w:p>
    <w:p w:rsidR="00745CB3" w:rsidRPr="003371F0" w:rsidRDefault="00745CB3" w:rsidP="00745CB3">
      <w:pPr>
        <w:pStyle w:val="af3"/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>Поощрять самостоятельный выбор сказок народов Повол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>жья, стихотворений, песен, народных танцев для постановки; готовить необходимые атрибуты и декорации для будущего спектакля; распред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е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лять между собой обязанности и роли. Раз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>вивать интерес к сценическому искусству.</w:t>
      </w:r>
    </w:p>
    <w:p w:rsidR="00745CB3" w:rsidRPr="003371F0" w:rsidRDefault="00745CB3" w:rsidP="00745CB3">
      <w:pPr>
        <w:pStyle w:val="af3"/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>Поддерживать проявления коллективных словесных игр.</w:t>
      </w:r>
    </w:p>
    <w:p w:rsidR="001832F8" w:rsidRPr="003371F0" w:rsidRDefault="00745CB3" w:rsidP="001832F8">
      <w:pPr>
        <w:pStyle w:val="af3"/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>Обогащать игровой опыт играми народов Поволжья.</w:t>
      </w:r>
      <w:bookmarkEnd w:id="60"/>
    </w:p>
    <w:p w:rsidR="00B12919" w:rsidRPr="003371F0" w:rsidRDefault="00B12919" w:rsidP="00B12919">
      <w:pPr>
        <w:pStyle w:val="a5"/>
        <w:spacing w:before="0" w:after="0" w:line="259" w:lineRule="exact"/>
        <w:ind w:firstLine="567"/>
        <w:rPr>
          <w:sz w:val="22"/>
          <w:szCs w:val="22"/>
        </w:rPr>
      </w:pPr>
      <w:r w:rsidRPr="003371F0">
        <w:rPr>
          <w:sz w:val="22"/>
          <w:szCs w:val="22"/>
        </w:rPr>
        <w:t>Способствовать воспитанию чувства патриотизма, осозна</w:t>
      </w:r>
      <w:r w:rsidRPr="003371F0">
        <w:rPr>
          <w:sz w:val="22"/>
          <w:szCs w:val="22"/>
        </w:rPr>
        <w:softHyphen/>
        <w:t>нию себя как гражданина родного поселка, республики, страны, уважительно и с гордостью относящегося к символике поселка, республики, страны (флагу, гербу, гимну).</w:t>
      </w:r>
    </w:p>
    <w:p w:rsidR="002631E2" w:rsidRPr="003371F0" w:rsidRDefault="00B12919" w:rsidP="00B12919">
      <w:pPr>
        <w:pStyle w:val="a5"/>
        <w:spacing w:before="0" w:after="0" w:line="259" w:lineRule="exact"/>
        <w:ind w:firstLine="567"/>
        <w:rPr>
          <w:sz w:val="22"/>
          <w:szCs w:val="22"/>
        </w:rPr>
      </w:pPr>
      <w:r w:rsidRPr="003371F0">
        <w:rPr>
          <w:sz w:val="22"/>
          <w:szCs w:val="22"/>
        </w:rPr>
        <w:t>Формировать некоторые представления детей о трудовой деятельности посредством малых фоль</w:t>
      </w:r>
      <w:r w:rsidRPr="003371F0">
        <w:rPr>
          <w:sz w:val="22"/>
          <w:szCs w:val="22"/>
        </w:rPr>
        <w:t>к</w:t>
      </w:r>
      <w:r w:rsidRPr="003371F0">
        <w:rPr>
          <w:sz w:val="22"/>
          <w:szCs w:val="22"/>
        </w:rPr>
        <w:t>лорных жанров. Со</w:t>
      </w:r>
      <w:r w:rsidRPr="003371F0">
        <w:rPr>
          <w:sz w:val="22"/>
          <w:szCs w:val="22"/>
        </w:rPr>
        <w:softHyphen/>
        <w:t>провождать самообслуживание и трудовые операции ребенка татар</w:t>
      </w:r>
    </w:p>
    <w:p w:rsidR="002631E2" w:rsidRPr="003371F0" w:rsidRDefault="002631E2" w:rsidP="002631E2">
      <w:pPr>
        <w:pStyle w:val="a5"/>
        <w:spacing w:before="0" w:after="0" w:line="259" w:lineRule="exact"/>
        <w:ind w:firstLine="0"/>
        <w:rPr>
          <w:sz w:val="22"/>
          <w:szCs w:val="22"/>
        </w:rPr>
      </w:pPr>
    </w:p>
    <w:p w:rsidR="00B12919" w:rsidRPr="003371F0" w:rsidRDefault="00B12919" w:rsidP="002631E2">
      <w:pPr>
        <w:pStyle w:val="a5"/>
        <w:spacing w:before="0" w:after="0" w:line="259" w:lineRule="exact"/>
        <w:ind w:firstLine="0"/>
        <w:rPr>
          <w:sz w:val="22"/>
          <w:szCs w:val="22"/>
        </w:rPr>
      </w:pPr>
      <w:proofErr w:type="spellStart"/>
      <w:r w:rsidRPr="003371F0">
        <w:rPr>
          <w:sz w:val="22"/>
          <w:szCs w:val="22"/>
        </w:rPr>
        <w:t>скими</w:t>
      </w:r>
      <w:proofErr w:type="spellEnd"/>
      <w:r w:rsidRPr="003371F0">
        <w:rPr>
          <w:sz w:val="22"/>
          <w:szCs w:val="22"/>
        </w:rPr>
        <w:t xml:space="preserve"> народными пословицами.</w:t>
      </w:r>
    </w:p>
    <w:p w:rsidR="00B12919" w:rsidRPr="003371F0" w:rsidRDefault="00B12919" w:rsidP="00B12919">
      <w:pPr>
        <w:pStyle w:val="a5"/>
        <w:spacing w:before="0" w:after="0" w:line="259" w:lineRule="exact"/>
        <w:ind w:right="20" w:firstLine="567"/>
        <w:rPr>
          <w:sz w:val="22"/>
          <w:szCs w:val="22"/>
        </w:rPr>
      </w:pPr>
      <w:r w:rsidRPr="003371F0">
        <w:rPr>
          <w:sz w:val="22"/>
          <w:szCs w:val="22"/>
        </w:rPr>
        <w:t>Сопровождать трудовые опера</w:t>
      </w:r>
      <w:r w:rsidRPr="003371F0">
        <w:rPr>
          <w:sz w:val="22"/>
          <w:szCs w:val="22"/>
        </w:rPr>
        <w:softHyphen/>
        <w:t xml:space="preserve">ции ребенка стихотворными строчками татарских писателей (Д. </w:t>
      </w:r>
      <w:proofErr w:type="spellStart"/>
      <w:r w:rsidRPr="003371F0">
        <w:rPr>
          <w:sz w:val="22"/>
          <w:szCs w:val="22"/>
        </w:rPr>
        <w:t>Тарджеманов</w:t>
      </w:r>
      <w:proofErr w:type="spellEnd"/>
      <w:r w:rsidRPr="003371F0">
        <w:rPr>
          <w:sz w:val="22"/>
          <w:szCs w:val="22"/>
        </w:rPr>
        <w:t xml:space="preserve"> «Верхом на палочке», Ш. </w:t>
      </w:r>
      <w:proofErr w:type="spellStart"/>
      <w:r w:rsidRPr="003371F0">
        <w:rPr>
          <w:sz w:val="22"/>
          <w:szCs w:val="22"/>
        </w:rPr>
        <w:t>Маннур</w:t>
      </w:r>
      <w:proofErr w:type="spellEnd"/>
      <w:r w:rsidRPr="003371F0">
        <w:rPr>
          <w:sz w:val="22"/>
          <w:szCs w:val="22"/>
        </w:rPr>
        <w:t xml:space="preserve"> «Воркуют голуби» и др.).</w:t>
      </w:r>
    </w:p>
    <w:p w:rsidR="00B12919" w:rsidRPr="003371F0" w:rsidRDefault="00B12919" w:rsidP="00800CA1">
      <w:pPr>
        <w:pStyle w:val="a5"/>
        <w:spacing w:before="0" w:after="0" w:line="259" w:lineRule="exact"/>
        <w:ind w:right="20" w:firstLine="567"/>
        <w:rPr>
          <w:rFonts w:ascii="Arial Unicode MS" w:hAnsi="Arial Unicode MS" w:cs="Arial Unicode MS"/>
          <w:sz w:val="22"/>
          <w:szCs w:val="22"/>
        </w:rPr>
      </w:pPr>
      <w:bookmarkStart w:id="61" w:name="bookmark82"/>
      <w:r w:rsidRPr="003371F0">
        <w:rPr>
          <w:sz w:val="22"/>
          <w:szCs w:val="22"/>
        </w:rPr>
        <w:t>Формировать представления о трудовой деятельности посредством татарских народных сказок («Четыре друга», «Гороховое войско» и др.)</w:t>
      </w:r>
      <w:bookmarkEnd w:id="61"/>
      <w:r w:rsidR="00800CA1" w:rsidRPr="003371F0">
        <w:rPr>
          <w:sz w:val="22"/>
          <w:szCs w:val="22"/>
        </w:rPr>
        <w:t>,</w:t>
      </w:r>
      <w:r w:rsidRPr="003371F0">
        <w:rPr>
          <w:sz w:val="22"/>
          <w:szCs w:val="22"/>
        </w:rPr>
        <w:t xml:space="preserve"> («Ремес</w:t>
      </w:r>
      <w:r w:rsidRPr="003371F0">
        <w:rPr>
          <w:sz w:val="22"/>
          <w:szCs w:val="22"/>
        </w:rPr>
        <w:softHyphen/>
        <w:t>ло выручит», «Три дочери» «Падчерица» и др.). О</w:t>
      </w:r>
      <w:r w:rsidRPr="003371F0">
        <w:rPr>
          <w:sz w:val="22"/>
          <w:szCs w:val="22"/>
        </w:rPr>
        <w:t>б</w:t>
      </w:r>
      <w:r w:rsidRPr="003371F0">
        <w:rPr>
          <w:sz w:val="22"/>
          <w:szCs w:val="22"/>
        </w:rPr>
        <w:t>ращать вни</w:t>
      </w:r>
      <w:r w:rsidRPr="003371F0">
        <w:rPr>
          <w:sz w:val="22"/>
          <w:szCs w:val="22"/>
        </w:rPr>
        <w:softHyphen/>
        <w:t>мание детей на сказочных героев, которые трудятся. Сопрово</w:t>
      </w:r>
      <w:r w:rsidRPr="003371F0">
        <w:rPr>
          <w:sz w:val="22"/>
          <w:szCs w:val="22"/>
        </w:rPr>
        <w:softHyphen/>
        <w:t xml:space="preserve">ждать </w:t>
      </w:r>
      <w:proofErr w:type="gramStart"/>
      <w:r w:rsidRPr="003371F0">
        <w:rPr>
          <w:sz w:val="22"/>
          <w:szCs w:val="22"/>
        </w:rPr>
        <w:t>трудовые операции ребенка строчками из стихотворений Г. Тукая</w:t>
      </w:r>
      <w:proofErr w:type="gramEnd"/>
      <w:r w:rsidRPr="003371F0">
        <w:rPr>
          <w:sz w:val="22"/>
          <w:szCs w:val="22"/>
        </w:rPr>
        <w:t xml:space="preserve"> («Забавный ученик», «Кис</w:t>
      </w:r>
      <w:r w:rsidR="00800CA1" w:rsidRPr="003371F0">
        <w:rPr>
          <w:sz w:val="22"/>
          <w:szCs w:val="22"/>
        </w:rPr>
        <w:t>ка-озорница» и др.),</w:t>
      </w:r>
      <w:r w:rsidRPr="003371F0">
        <w:rPr>
          <w:sz w:val="22"/>
          <w:szCs w:val="22"/>
        </w:rPr>
        <w:t xml:space="preserve"> («С ре</w:t>
      </w:r>
      <w:r w:rsidRPr="003371F0">
        <w:rPr>
          <w:sz w:val="22"/>
          <w:szCs w:val="22"/>
        </w:rPr>
        <w:softHyphen/>
        <w:t>меслом не пропадешь, без ремесла не проживешь», «Добрый совет», «Золотые песчинки» и др.). Познакомить детей с та</w:t>
      </w:r>
      <w:r w:rsidRPr="003371F0">
        <w:rPr>
          <w:sz w:val="22"/>
          <w:szCs w:val="22"/>
        </w:rPr>
        <w:softHyphen/>
        <w:t xml:space="preserve">тарским народным юмором о труде («Два </w:t>
      </w:r>
      <w:proofErr w:type="gramStart"/>
      <w:r w:rsidRPr="003371F0">
        <w:rPr>
          <w:sz w:val="22"/>
          <w:szCs w:val="22"/>
        </w:rPr>
        <w:t>лентяя</w:t>
      </w:r>
      <w:proofErr w:type="gramEnd"/>
      <w:r w:rsidRPr="003371F0">
        <w:rPr>
          <w:sz w:val="22"/>
          <w:szCs w:val="22"/>
        </w:rPr>
        <w:t>», «Ответ иголки» и др.).</w:t>
      </w:r>
    </w:p>
    <w:p w:rsidR="00800CA1" w:rsidRPr="003371F0" w:rsidRDefault="00800CA1" w:rsidP="00800CA1">
      <w:pPr>
        <w:pStyle w:val="af3"/>
        <w:ind w:firstLine="567"/>
        <w:rPr>
          <w:rFonts w:ascii="Times New Roman" w:hAnsi="Times New Roman" w:cs="Times New Roman"/>
          <w:i/>
          <w:color w:val="auto"/>
          <w:sz w:val="22"/>
          <w:szCs w:val="22"/>
          <w:u w:val="single"/>
        </w:rPr>
      </w:pPr>
    </w:p>
    <w:p w:rsidR="002631E2" w:rsidRPr="00566820" w:rsidRDefault="002631E2" w:rsidP="00800CA1">
      <w:pPr>
        <w:pStyle w:val="af3"/>
        <w:ind w:firstLine="567"/>
        <w:rPr>
          <w:rFonts w:ascii="Times New Roman" w:hAnsi="Times New Roman" w:cs="Times New Roman"/>
          <w:i/>
          <w:color w:val="auto"/>
          <w:u w:val="single"/>
        </w:rPr>
      </w:pPr>
    </w:p>
    <w:p w:rsidR="00800CA1" w:rsidRPr="00566820" w:rsidRDefault="00800CA1" w:rsidP="00800CA1">
      <w:pPr>
        <w:pStyle w:val="af3"/>
        <w:ind w:firstLine="567"/>
        <w:rPr>
          <w:rFonts w:ascii="Times New Roman" w:hAnsi="Times New Roman" w:cs="Times New Roman"/>
          <w:b/>
          <w:color w:val="auto"/>
        </w:rPr>
      </w:pPr>
      <w:r w:rsidRPr="00566820">
        <w:rPr>
          <w:rFonts w:ascii="Times New Roman" w:hAnsi="Times New Roman" w:cs="Times New Roman"/>
          <w:i/>
          <w:color w:val="auto"/>
          <w:u w:val="single"/>
        </w:rPr>
        <w:t>Подробнее смотрите</w:t>
      </w:r>
      <w:r w:rsidRPr="00566820">
        <w:rPr>
          <w:rFonts w:ascii="Times New Roman" w:hAnsi="Times New Roman" w:cs="Times New Roman"/>
          <w:color w:val="auto"/>
        </w:rPr>
        <w:t xml:space="preserve"> </w:t>
      </w:r>
      <w:r w:rsidRPr="00566820">
        <w:rPr>
          <w:rFonts w:ascii="Times New Roman" w:hAnsi="Times New Roman" w:cs="Times New Roman"/>
          <w:b/>
          <w:color w:val="auto"/>
        </w:rPr>
        <w:t>Примерную основную общеобразовательную программу д</w:t>
      </w:r>
      <w:r w:rsidRPr="00566820">
        <w:rPr>
          <w:rFonts w:ascii="Times New Roman" w:hAnsi="Times New Roman" w:cs="Times New Roman"/>
          <w:b/>
          <w:color w:val="auto"/>
        </w:rPr>
        <w:t>о</w:t>
      </w:r>
      <w:r w:rsidRPr="00566820">
        <w:rPr>
          <w:rFonts w:ascii="Times New Roman" w:hAnsi="Times New Roman" w:cs="Times New Roman"/>
          <w:b/>
          <w:color w:val="auto"/>
        </w:rPr>
        <w:t xml:space="preserve">школьного образования «От рождения до школы», под редакцией </w:t>
      </w:r>
      <w:proofErr w:type="spellStart"/>
      <w:r w:rsidRPr="00566820">
        <w:rPr>
          <w:rFonts w:ascii="Times New Roman" w:hAnsi="Times New Roman" w:cs="Times New Roman"/>
          <w:b/>
          <w:color w:val="auto"/>
        </w:rPr>
        <w:t>Н.Е.Веракса</w:t>
      </w:r>
      <w:proofErr w:type="spellEnd"/>
      <w:r w:rsidRPr="00566820">
        <w:rPr>
          <w:rFonts w:ascii="Times New Roman" w:hAnsi="Times New Roman" w:cs="Times New Roman"/>
          <w:b/>
          <w:color w:val="auto"/>
        </w:rPr>
        <w:t>,</w:t>
      </w:r>
      <w:r w:rsidRPr="00566820">
        <w:rPr>
          <w:rFonts w:ascii="Times New Roman" w:hAnsi="Times New Roman" w:cs="Times New Roman"/>
          <w:color w:val="auto"/>
        </w:rPr>
        <w:t xml:space="preserve"> М.: М</w:t>
      </w:r>
      <w:r w:rsidRPr="00566820">
        <w:rPr>
          <w:rFonts w:ascii="Times New Roman" w:hAnsi="Times New Roman" w:cs="Times New Roman"/>
          <w:color w:val="auto"/>
        </w:rPr>
        <w:t>О</w:t>
      </w:r>
      <w:r w:rsidRPr="00566820">
        <w:rPr>
          <w:rFonts w:ascii="Times New Roman" w:hAnsi="Times New Roman" w:cs="Times New Roman"/>
          <w:color w:val="auto"/>
        </w:rPr>
        <w:t>ЗАИКА-СИНТЕЗ, 2014  г., а так же</w:t>
      </w:r>
      <w:r w:rsidRPr="00566820">
        <w:rPr>
          <w:rFonts w:ascii="Times New Roman" w:hAnsi="Times New Roman" w:cs="Times New Roman"/>
          <w:b/>
          <w:color w:val="auto"/>
        </w:rPr>
        <w:t xml:space="preserve"> «Региональную программу дошкольного образования», </w:t>
      </w:r>
      <w:proofErr w:type="spellStart"/>
      <w:r w:rsidRPr="00566820">
        <w:rPr>
          <w:rFonts w:ascii="Times New Roman" w:hAnsi="Times New Roman" w:cs="Times New Roman"/>
          <w:b/>
          <w:color w:val="auto"/>
        </w:rPr>
        <w:t>Р.К.Шаеховой</w:t>
      </w:r>
      <w:proofErr w:type="spellEnd"/>
      <w:r w:rsidRPr="00566820">
        <w:rPr>
          <w:rFonts w:ascii="Times New Roman" w:hAnsi="Times New Roman" w:cs="Times New Roman"/>
          <w:b/>
          <w:color w:val="auto"/>
        </w:rPr>
        <w:t xml:space="preserve">, Казань, 2012 г., Учебно-методический комплект по обучению детей </w:t>
      </w:r>
      <w:r w:rsidR="000E4E8B">
        <w:rPr>
          <w:rFonts w:ascii="Times New Roman" w:hAnsi="Times New Roman" w:cs="Times New Roman"/>
          <w:b/>
          <w:color w:val="auto"/>
        </w:rPr>
        <w:t>родному татарскому русскому языкам.</w:t>
      </w:r>
    </w:p>
    <w:p w:rsidR="002D6AB8" w:rsidRDefault="002D6AB8" w:rsidP="003371F0">
      <w:pPr>
        <w:pStyle w:val="af3"/>
        <w:rPr>
          <w:rStyle w:val="1240"/>
          <w:rFonts w:ascii="Times New Roman" w:hAnsi="Times New Roman" w:cs="Times New Roman"/>
          <w:b/>
          <w:noProof w:val="0"/>
          <w:color w:val="auto"/>
          <w:sz w:val="24"/>
          <w:szCs w:val="24"/>
        </w:rPr>
      </w:pPr>
      <w:bookmarkStart w:id="62" w:name="_Toc420598543"/>
      <w:bookmarkStart w:id="63" w:name="_Toc420597629"/>
      <w:bookmarkStart w:id="64" w:name="_Toc419228629"/>
      <w:bookmarkStart w:id="65" w:name="_Toc422496185"/>
    </w:p>
    <w:p w:rsidR="00330700" w:rsidRDefault="00330700" w:rsidP="00330700">
      <w:pPr>
        <w:pStyle w:val="af3"/>
        <w:ind w:firstLine="567"/>
        <w:jc w:val="center"/>
        <w:rPr>
          <w:rFonts w:ascii="Times New Roman" w:hAnsi="Times New Roman" w:cs="Times New Roman"/>
          <w:b/>
          <w:color w:val="auto"/>
        </w:rPr>
      </w:pPr>
      <w:r w:rsidRPr="00800CA1">
        <w:rPr>
          <w:rStyle w:val="1240"/>
          <w:rFonts w:ascii="Times New Roman" w:hAnsi="Times New Roman" w:cs="Times New Roman"/>
          <w:b/>
          <w:noProof w:val="0"/>
          <w:color w:val="auto"/>
          <w:sz w:val="24"/>
          <w:szCs w:val="24"/>
        </w:rPr>
        <w:t xml:space="preserve"> </w:t>
      </w:r>
      <w:r w:rsidRPr="00800CA1">
        <w:rPr>
          <w:rFonts w:ascii="Times New Roman" w:hAnsi="Times New Roman" w:cs="Times New Roman"/>
          <w:b/>
          <w:color w:val="auto"/>
        </w:rPr>
        <w:t>«ПОЗНАВАТЕЛЬНОЕ РАЗВИТИЕ»</w:t>
      </w:r>
    </w:p>
    <w:p w:rsidR="00B92C2E" w:rsidRPr="00800CA1" w:rsidRDefault="00B92C2E" w:rsidP="00330700">
      <w:pPr>
        <w:pStyle w:val="af3"/>
        <w:ind w:firstLine="567"/>
        <w:jc w:val="center"/>
        <w:rPr>
          <w:rFonts w:ascii="Times New Roman" w:hAnsi="Times New Roman" w:cs="Times New Roman"/>
          <w:b/>
          <w:color w:val="auto"/>
        </w:rPr>
      </w:pPr>
    </w:p>
    <w:p w:rsidR="00330700" w:rsidRPr="00800CA1" w:rsidRDefault="00330700" w:rsidP="00330700">
      <w:pPr>
        <w:pStyle w:val="af3"/>
        <w:ind w:firstLine="567"/>
        <w:jc w:val="both"/>
        <w:rPr>
          <w:rFonts w:ascii="Times New Roman" w:hAnsi="Times New Roman" w:cs="Times New Roman"/>
          <w:color w:val="auto"/>
        </w:rPr>
      </w:pPr>
      <w:r w:rsidRPr="00800CA1">
        <w:rPr>
          <w:rFonts w:ascii="Times New Roman" w:hAnsi="Times New Roman" w:cs="Times New Roman"/>
          <w:color w:val="auto"/>
        </w:rPr>
        <w:t>Познавательное развитие предполагает развитие интересов детей,</w:t>
      </w:r>
      <w:r w:rsidRPr="00800CA1">
        <w:rPr>
          <w:rStyle w:val="192"/>
          <w:rFonts w:ascii="Times New Roman" w:hAnsi="Times New Roman" w:cs="Times New Roman"/>
          <w:noProof w:val="0"/>
          <w:color w:val="auto"/>
          <w:sz w:val="24"/>
          <w:szCs w:val="24"/>
        </w:rPr>
        <w:t xml:space="preserve"> </w:t>
      </w:r>
      <w:r w:rsidRPr="00800CA1">
        <w:rPr>
          <w:rFonts w:ascii="Times New Roman" w:hAnsi="Times New Roman" w:cs="Times New Roman"/>
          <w:color w:val="auto"/>
        </w:rPr>
        <w:t>любознательности и п</w:t>
      </w:r>
      <w:r w:rsidRPr="00800CA1">
        <w:rPr>
          <w:rFonts w:ascii="Times New Roman" w:hAnsi="Times New Roman" w:cs="Times New Roman"/>
          <w:color w:val="auto"/>
        </w:rPr>
        <w:t>о</w:t>
      </w:r>
      <w:r w:rsidRPr="00800CA1">
        <w:rPr>
          <w:rFonts w:ascii="Times New Roman" w:hAnsi="Times New Roman" w:cs="Times New Roman"/>
          <w:color w:val="auto"/>
        </w:rPr>
        <w:t>знавательной мотивации; формирование познава</w:t>
      </w:r>
      <w:r w:rsidRPr="00800CA1">
        <w:rPr>
          <w:rFonts w:ascii="Times New Roman" w:hAnsi="Times New Roman" w:cs="Times New Roman"/>
          <w:color w:val="auto"/>
        </w:rPr>
        <w:softHyphen/>
        <w:t>тельных действий, становление сознания; ра</w:t>
      </w:r>
      <w:r w:rsidRPr="00800CA1">
        <w:rPr>
          <w:rFonts w:ascii="Times New Roman" w:hAnsi="Times New Roman" w:cs="Times New Roman"/>
          <w:color w:val="auto"/>
        </w:rPr>
        <w:t>з</w:t>
      </w:r>
      <w:r w:rsidRPr="00800CA1">
        <w:rPr>
          <w:rFonts w:ascii="Times New Roman" w:hAnsi="Times New Roman" w:cs="Times New Roman"/>
          <w:color w:val="auto"/>
        </w:rPr>
        <w:t>витие воображения и твор</w:t>
      </w:r>
      <w:r w:rsidRPr="00800CA1">
        <w:rPr>
          <w:rFonts w:ascii="Times New Roman" w:hAnsi="Times New Roman" w:cs="Times New Roman"/>
          <w:color w:val="auto"/>
        </w:rPr>
        <w:softHyphen/>
        <w:t>ческой активности; формирование первичных представлений о себе, дру</w:t>
      </w:r>
      <w:r w:rsidRPr="00800CA1">
        <w:rPr>
          <w:rFonts w:ascii="Times New Roman" w:hAnsi="Times New Roman" w:cs="Times New Roman"/>
          <w:color w:val="auto"/>
        </w:rPr>
        <w:softHyphen/>
        <w:t>гих людях, объектах окружающего мира, о свойствах и отношениях объектов</w:t>
      </w:r>
      <w:r w:rsidRPr="00800CA1">
        <w:rPr>
          <w:rStyle w:val="192"/>
          <w:rFonts w:ascii="Times New Roman" w:hAnsi="Times New Roman" w:cs="Times New Roman"/>
          <w:noProof w:val="0"/>
          <w:color w:val="auto"/>
          <w:sz w:val="24"/>
          <w:szCs w:val="24"/>
        </w:rPr>
        <w:t xml:space="preserve"> </w:t>
      </w:r>
      <w:r w:rsidRPr="00800CA1">
        <w:rPr>
          <w:rFonts w:ascii="Times New Roman" w:hAnsi="Times New Roman" w:cs="Times New Roman"/>
          <w:color w:val="auto"/>
        </w:rPr>
        <w:t>окружающего мира, о малой родине и Отечестве,</w:t>
      </w:r>
      <w:r w:rsidRPr="00800CA1">
        <w:rPr>
          <w:rStyle w:val="192"/>
          <w:rFonts w:ascii="Times New Roman" w:hAnsi="Times New Roman" w:cs="Times New Roman"/>
          <w:noProof w:val="0"/>
          <w:color w:val="auto"/>
          <w:sz w:val="24"/>
          <w:szCs w:val="24"/>
        </w:rPr>
        <w:t xml:space="preserve"> </w:t>
      </w:r>
      <w:r w:rsidRPr="00800CA1">
        <w:rPr>
          <w:rFonts w:ascii="Times New Roman" w:hAnsi="Times New Roman" w:cs="Times New Roman"/>
          <w:color w:val="auto"/>
        </w:rPr>
        <w:t>представлений о социокультурных ценностях нашего народа, об отечест</w:t>
      </w:r>
      <w:r w:rsidRPr="00800CA1">
        <w:rPr>
          <w:rFonts w:ascii="Times New Roman" w:hAnsi="Times New Roman" w:cs="Times New Roman"/>
          <w:color w:val="auto"/>
        </w:rPr>
        <w:softHyphen/>
        <w:t>венных традициях и праздниках, о планете Земля как общем доме людей,</w:t>
      </w:r>
      <w:r w:rsidRPr="00800CA1">
        <w:rPr>
          <w:rStyle w:val="192"/>
          <w:rFonts w:ascii="Times New Roman" w:hAnsi="Times New Roman" w:cs="Times New Roman"/>
          <w:noProof w:val="0"/>
          <w:color w:val="auto"/>
          <w:sz w:val="24"/>
          <w:szCs w:val="24"/>
        </w:rPr>
        <w:t xml:space="preserve"> </w:t>
      </w:r>
      <w:r w:rsidRPr="00800CA1">
        <w:rPr>
          <w:rFonts w:ascii="Times New Roman" w:hAnsi="Times New Roman" w:cs="Times New Roman"/>
          <w:color w:val="auto"/>
        </w:rPr>
        <w:t>об особе</w:t>
      </w:r>
      <w:r w:rsidRPr="00800CA1">
        <w:rPr>
          <w:rFonts w:ascii="Times New Roman" w:hAnsi="Times New Roman" w:cs="Times New Roman"/>
          <w:color w:val="auto"/>
        </w:rPr>
        <w:t>н</w:t>
      </w:r>
      <w:r w:rsidRPr="00800CA1">
        <w:rPr>
          <w:rFonts w:ascii="Times New Roman" w:hAnsi="Times New Roman" w:cs="Times New Roman"/>
          <w:color w:val="auto"/>
        </w:rPr>
        <w:t>ностях ее природы, многообразии стран и народов мира.</w:t>
      </w:r>
    </w:p>
    <w:p w:rsidR="00330700" w:rsidRPr="003371F0" w:rsidRDefault="00330700" w:rsidP="00330700">
      <w:pPr>
        <w:pStyle w:val="af3"/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bookmarkStart w:id="66" w:name="bookmark91"/>
      <w:r w:rsidRPr="00800CA1">
        <w:rPr>
          <w:rFonts w:ascii="Times New Roman" w:hAnsi="Times New Roman" w:cs="Times New Roman"/>
          <w:color w:val="auto"/>
        </w:rPr>
        <w:t>Специально обозначены задачи развития познавательного интереса в области ознакомления с историей, культурой, ар</w:t>
      </w:r>
      <w:r w:rsidRPr="00800CA1">
        <w:rPr>
          <w:rFonts w:ascii="Times New Roman" w:hAnsi="Times New Roman" w:cs="Times New Roman"/>
          <w:color w:val="auto"/>
        </w:rPr>
        <w:softHyphen/>
        <w:t>хитектурой, природой родного края. Введение эле</w:t>
      </w:r>
      <w:r w:rsidRPr="00800CA1">
        <w:rPr>
          <w:rFonts w:ascii="Times New Roman" w:hAnsi="Times New Roman" w:cs="Times New Roman"/>
          <w:color w:val="auto"/>
        </w:rPr>
        <w:softHyphen/>
        <w:t xml:space="preserve">ментов национальной 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культуры в содержание познавательно-исследовательской деятельности ребенка способствует фор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>мированию личности с высоким уровнем национального самосознания и духовной культуры.</w:t>
      </w:r>
    </w:p>
    <w:p w:rsidR="00330700" w:rsidRPr="003371F0" w:rsidRDefault="00330700" w:rsidP="00330700">
      <w:pPr>
        <w:shd w:val="clear" w:color="auto" w:fill="FFFFFF"/>
        <w:spacing w:before="64"/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>Учить детей называть свой родной поселок, улицу, на которой он живет. Развивать представления об устройстве чело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>веческого жилья, предметах домашнего обихода.</w:t>
      </w:r>
    </w:p>
    <w:p w:rsidR="00330700" w:rsidRPr="003371F0" w:rsidRDefault="00330700" w:rsidP="00330700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>Вызвать желание быть активным участником событий, про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>исходящих в детском саду, дома.</w:t>
      </w:r>
    </w:p>
    <w:p w:rsidR="00800CA1" w:rsidRPr="003371F0" w:rsidRDefault="00800CA1" w:rsidP="00330700">
      <w:pPr>
        <w:pStyle w:val="af3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330700" w:rsidRPr="003371F0" w:rsidRDefault="00330700" w:rsidP="00330700">
      <w:pPr>
        <w:pStyle w:val="af3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b/>
          <w:color w:val="auto"/>
          <w:sz w:val="22"/>
          <w:szCs w:val="22"/>
        </w:rPr>
        <w:lastRenderedPageBreak/>
        <w:t>Основные цели</w:t>
      </w:r>
      <w:r w:rsidRPr="003371F0">
        <w:rPr>
          <w:rStyle w:val="224"/>
          <w:rFonts w:ascii="Times New Roman" w:hAnsi="Times New Roman" w:cs="Times New Roman"/>
          <w:b w:val="0"/>
          <w:bCs w:val="0"/>
          <w:noProof w:val="0"/>
          <w:color w:val="auto"/>
          <w:sz w:val="22"/>
          <w:szCs w:val="22"/>
        </w:rPr>
        <w:t xml:space="preserve"> </w:t>
      </w:r>
      <w:r w:rsidRPr="003371F0">
        <w:rPr>
          <w:rFonts w:ascii="Times New Roman" w:hAnsi="Times New Roman" w:cs="Times New Roman"/>
          <w:b/>
          <w:color w:val="auto"/>
          <w:sz w:val="22"/>
          <w:szCs w:val="22"/>
        </w:rPr>
        <w:t>и задачи</w:t>
      </w:r>
      <w:bookmarkEnd w:id="66"/>
    </w:p>
    <w:p w:rsidR="00B92C2E" w:rsidRPr="003371F0" w:rsidRDefault="00B92C2E" w:rsidP="00330700">
      <w:pPr>
        <w:pStyle w:val="af3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566820" w:rsidRPr="003371F0" w:rsidRDefault="00330700" w:rsidP="00566820">
      <w:pPr>
        <w:pStyle w:val="af3"/>
        <w:ind w:firstLine="567"/>
        <w:jc w:val="center"/>
        <w:rPr>
          <w:rStyle w:val="a7"/>
          <w:color w:val="auto"/>
          <w:sz w:val="22"/>
          <w:szCs w:val="22"/>
        </w:rPr>
      </w:pPr>
      <w:r w:rsidRPr="003371F0">
        <w:rPr>
          <w:rStyle w:val="a7"/>
          <w:color w:val="auto"/>
          <w:sz w:val="22"/>
          <w:szCs w:val="22"/>
        </w:rPr>
        <w:t>Формирование элементарных математических представлений.</w:t>
      </w:r>
    </w:p>
    <w:p w:rsidR="00566820" w:rsidRPr="003371F0" w:rsidRDefault="00566820" w:rsidP="00566820">
      <w:pPr>
        <w:pStyle w:val="af3"/>
        <w:ind w:firstLine="567"/>
        <w:jc w:val="center"/>
        <w:rPr>
          <w:rStyle w:val="a7"/>
          <w:color w:val="auto"/>
          <w:sz w:val="22"/>
          <w:szCs w:val="22"/>
        </w:rPr>
      </w:pPr>
    </w:p>
    <w:p w:rsidR="00330700" w:rsidRPr="003371F0" w:rsidRDefault="00330700" w:rsidP="00566820">
      <w:pPr>
        <w:pStyle w:val="af3"/>
        <w:ind w:firstLine="567"/>
        <w:rPr>
          <w:rStyle w:val="111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>Фор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 xml:space="preserve">мирование элементарных математических представлений, первичных </w:t>
      </w:r>
      <w:r w:rsidRPr="003371F0">
        <w:rPr>
          <w:rStyle w:val="111"/>
          <w:color w:val="auto"/>
          <w:sz w:val="22"/>
          <w:szCs w:val="22"/>
        </w:rPr>
        <w:t>представлений об о</w:t>
      </w:r>
      <w:r w:rsidRPr="003371F0">
        <w:rPr>
          <w:rStyle w:val="111"/>
          <w:color w:val="auto"/>
          <w:sz w:val="22"/>
          <w:szCs w:val="22"/>
        </w:rPr>
        <w:t>с</w:t>
      </w:r>
      <w:r w:rsidRPr="003371F0">
        <w:rPr>
          <w:rStyle w:val="111"/>
          <w:color w:val="auto"/>
          <w:sz w:val="22"/>
          <w:szCs w:val="22"/>
        </w:rPr>
        <w:t>новных свойствах и отношениях объектов окружа</w:t>
      </w:r>
      <w:r w:rsidRPr="003371F0">
        <w:rPr>
          <w:rStyle w:val="111"/>
          <w:color w:val="auto"/>
          <w:sz w:val="22"/>
          <w:szCs w:val="22"/>
        </w:rPr>
        <w:softHyphen/>
        <w:t>ющего мира.</w:t>
      </w:r>
    </w:p>
    <w:p w:rsidR="00566820" w:rsidRPr="003371F0" w:rsidRDefault="00566820" w:rsidP="00566820">
      <w:pPr>
        <w:pStyle w:val="af3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</w:p>
    <w:p w:rsidR="00566820" w:rsidRPr="003371F0" w:rsidRDefault="00330700" w:rsidP="00566820">
      <w:pPr>
        <w:pStyle w:val="af3"/>
        <w:ind w:firstLine="567"/>
        <w:jc w:val="center"/>
        <w:rPr>
          <w:rStyle w:val="a7"/>
          <w:color w:val="auto"/>
          <w:sz w:val="22"/>
          <w:szCs w:val="22"/>
        </w:rPr>
      </w:pPr>
      <w:r w:rsidRPr="003371F0">
        <w:rPr>
          <w:rStyle w:val="a7"/>
          <w:color w:val="auto"/>
          <w:sz w:val="22"/>
          <w:szCs w:val="22"/>
        </w:rPr>
        <w:t>Развитие познавательно-исследовательской деятельности.</w:t>
      </w:r>
    </w:p>
    <w:p w:rsidR="00566820" w:rsidRPr="003371F0" w:rsidRDefault="00566820" w:rsidP="00566820">
      <w:pPr>
        <w:pStyle w:val="af3"/>
        <w:ind w:firstLine="567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330700" w:rsidRPr="003371F0" w:rsidRDefault="00330700" w:rsidP="00330700">
      <w:pPr>
        <w:pStyle w:val="af3"/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>Развитие познавательных интересов детей, расширение опыта ориентировки в окру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>жающем, се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н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сорное развитие, развитие любознательности и познаватель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>ной мотивации; формирование познавательных действий, становление сознания; развитие воображения и творческой активности; формирование пе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р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 xml:space="preserve">вичных </w:t>
      </w:r>
    </w:p>
    <w:p w:rsidR="00330700" w:rsidRPr="003371F0" w:rsidRDefault="00330700" w:rsidP="00330700">
      <w:pPr>
        <w:pStyle w:val="af3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>представлений об объектах окружающего мира.</w:t>
      </w:r>
    </w:p>
    <w:p w:rsidR="00566820" w:rsidRPr="003371F0" w:rsidRDefault="00566820" w:rsidP="00330700">
      <w:pPr>
        <w:pStyle w:val="af3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566820" w:rsidRPr="003371F0" w:rsidRDefault="00330700" w:rsidP="00566820">
      <w:pPr>
        <w:pStyle w:val="af3"/>
        <w:ind w:firstLine="567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Style w:val="a7"/>
          <w:color w:val="auto"/>
          <w:sz w:val="22"/>
          <w:szCs w:val="22"/>
        </w:rPr>
        <w:t>Ознакомление с предметным окружением.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566820" w:rsidRPr="003371F0" w:rsidRDefault="00566820" w:rsidP="00566820">
      <w:pPr>
        <w:pStyle w:val="af3"/>
        <w:ind w:firstLine="567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330700" w:rsidRPr="003371F0" w:rsidRDefault="00330700" w:rsidP="00566820">
      <w:pPr>
        <w:pStyle w:val="af3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>Ознакомление с пред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>метным миром; восприятие предмета как творения человеческой мысли и р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е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зультата труда.</w:t>
      </w:r>
    </w:p>
    <w:p w:rsidR="00566820" w:rsidRPr="003371F0" w:rsidRDefault="00566820" w:rsidP="00566820">
      <w:pPr>
        <w:pStyle w:val="af3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</w:p>
    <w:p w:rsidR="00566820" w:rsidRPr="003371F0" w:rsidRDefault="00330700" w:rsidP="00566820">
      <w:pPr>
        <w:pStyle w:val="af3"/>
        <w:ind w:firstLine="567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Style w:val="a7"/>
          <w:color w:val="auto"/>
          <w:sz w:val="22"/>
          <w:szCs w:val="22"/>
        </w:rPr>
        <w:t>Ознакомление с социальным миром.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566820" w:rsidRPr="003371F0" w:rsidRDefault="00566820" w:rsidP="00566820">
      <w:pPr>
        <w:pStyle w:val="af3"/>
        <w:ind w:firstLine="567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330700" w:rsidRPr="003371F0" w:rsidRDefault="00330700" w:rsidP="00566820">
      <w:pPr>
        <w:pStyle w:val="af3"/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>Ознакомление с окружающим социальным миром, расширение кругозора детей, формирование ц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е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лостной картины мира. Формирование первичных представлений о малой родине и Отечестве, предста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в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лений о социокультурных ценностях нашего народа, об отечественных традициях и праздниках. Форм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и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рование гражданской принадлежности; воспитание любви к Родине, гордости за ее достижения, патри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о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тических чувств. Формирование элементарных представлений о планете Земля как общем доме людей, о многообразии стран и народов мира.</w:t>
      </w:r>
    </w:p>
    <w:p w:rsidR="00566820" w:rsidRPr="003371F0" w:rsidRDefault="00566820" w:rsidP="00330700">
      <w:pPr>
        <w:pStyle w:val="af3"/>
        <w:ind w:firstLine="567"/>
        <w:jc w:val="both"/>
        <w:rPr>
          <w:rStyle w:val="a7"/>
          <w:color w:val="auto"/>
          <w:sz w:val="22"/>
          <w:szCs w:val="22"/>
        </w:rPr>
      </w:pPr>
    </w:p>
    <w:p w:rsidR="00566820" w:rsidRPr="003371F0" w:rsidRDefault="00330700" w:rsidP="00566820">
      <w:pPr>
        <w:pStyle w:val="af3"/>
        <w:ind w:firstLine="567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Style w:val="a7"/>
          <w:color w:val="auto"/>
          <w:sz w:val="22"/>
          <w:szCs w:val="22"/>
        </w:rPr>
        <w:t>Ознакомление с миром природы.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566820" w:rsidRPr="003371F0" w:rsidRDefault="00566820" w:rsidP="00566820">
      <w:pPr>
        <w:pStyle w:val="af3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</w:p>
    <w:p w:rsidR="00330700" w:rsidRPr="003371F0" w:rsidRDefault="00330700" w:rsidP="00566820">
      <w:pPr>
        <w:pStyle w:val="af3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>Ознакомление с природой и природ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>ными явлениями. Формирование элемен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>тарных экологических представлений. Формирование понимания того, что человек — часть природы, что он должен беречь, охранять и защищать ее. Воспитание умения правильно вести себя в природе. Воспитание любви к пр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и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роде, желания беречь ее.</w:t>
      </w:r>
    </w:p>
    <w:p w:rsidR="00566820" w:rsidRPr="003371F0" w:rsidRDefault="00566820" w:rsidP="00AB76BB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color w:val="0070C0"/>
          <w:sz w:val="22"/>
          <w:szCs w:val="22"/>
          <w:lang w:eastAsia="en-US"/>
        </w:rPr>
      </w:pPr>
      <w:bookmarkStart w:id="67" w:name="_Toc419228631"/>
      <w:bookmarkEnd w:id="62"/>
      <w:bookmarkEnd w:id="63"/>
      <w:bookmarkEnd w:id="64"/>
      <w:bookmarkEnd w:id="65"/>
    </w:p>
    <w:p w:rsidR="00800CA1" w:rsidRPr="00566820" w:rsidRDefault="00800CA1" w:rsidP="00566820">
      <w:pPr>
        <w:pStyle w:val="af3"/>
        <w:ind w:firstLine="567"/>
        <w:rPr>
          <w:rFonts w:ascii="Times New Roman" w:hAnsi="Times New Roman" w:cs="Times New Roman"/>
          <w:b/>
          <w:color w:val="auto"/>
        </w:rPr>
      </w:pPr>
      <w:bookmarkStart w:id="68" w:name="_Toc420598544"/>
      <w:bookmarkStart w:id="69" w:name="_Toc420597630"/>
      <w:bookmarkStart w:id="70" w:name="_Toc419661720"/>
      <w:bookmarkStart w:id="71" w:name="_Toc419228630"/>
      <w:bookmarkStart w:id="72" w:name="_Toc422496186"/>
      <w:r w:rsidRPr="00566820">
        <w:rPr>
          <w:rFonts w:ascii="Times New Roman" w:hAnsi="Times New Roman" w:cs="Times New Roman"/>
          <w:i/>
          <w:color w:val="auto"/>
          <w:u w:val="single"/>
        </w:rPr>
        <w:t>Подробнее смотрите</w:t>
      </w:r>
      <w:r w:rsidRPr="00566820">
        <w:rPr>
          <w:rFonts w:ascii="Times New Roman" w:hAnsi="Times New Roman" w:cs="Times New Roman"/>
          <w:color w:val="auto"/>
        </w:rPr>
        <w:t xml:space="preserve"> </w:t>
      </w:r>
      <w:r w:rsidRPr="00566820">
        <w:rPr>
          <w:rFonts w:ascii="Times New Roman" w:hAnsi="Times New Roman" w:cs="Times New Roman"/>
          <w:b/>
          <w:color w:val="auto"/>
        </w:rPr>
        <w:t>Примерную основную общеобразовательную программу д</w:t>
      </w:r>
      <w:r w:rsidRPr="00566820">
        <w:rPr>
          <w:rFonts w:ascii="Times New Roman" w:hAnsi="Times New Roman" w:cs="Times New Roman"/>
          <w:b/>
          <w:color w:val="auto"/>
        </w:rPr>
        <w:t>о</w:t>
      </w:r>
      <w:r w:rsidRPr="00566820">
        <w:rPr>
          <w:rFonts w:ascii="Times New Roman" w:hAnsi="Times New Roman" w:cs="Times New Roman"/>
          <w:b/>
          <w:color w:val="auto"/>
        </w:rPr>
        <w:t xml:space="preserve">школьного образования «От рождения до школы», под редакцией </w:t>
      </w:r>
      <w:proofErr w:type="spellStart"/>
      <w:r w:rsidRPr="00566820">
        <w:rPr>
          <w:rFonts w:ascii="Times New Roman" w:hAnsi="Times New Roman" w:cs="Times New Roman"/>
          <w:b/>
          <w:color w:val="auto"/>
        </w:rPr>
        <w:t>Н.Е.Веракса</w:t>
      </w:r>
      <w:proofErr w:type="spellEnd"/>
      <w:r w:rsidRPr="00566820">
        <w:rPr>
          <w:rFonts w:ascii="Times New Roman" w:hAnsi="Times New Roman" w:cs="Times New Roman"/>
          <w:b/>
          <w:color w:val="auto"/>
        </w:rPr>
        <w:t>,</w:t>
      </w:r>
      <w:r w:rsidRPr="00566820">
        <w:rPr>
          <w:rFonts w:ascii="Times New Roman" w:hAnsi="Times New Roman" w:cs="Times New Roman"/>
          <w:color w:val="auto"/>
        </w:rPr>
        <w:t xml:space="preserve"> М.: М</w:t>
      </w:r>
      <w:r w:rsidRPr="00566820">
        <w:rPr>
          <w:rFonts w:ascii="Times New Roman" w:hAnsi="Times New Roman" w:cs="Times New Roman"/>
          <w:color w:val="auto"/>
        </w:rPr>
        <w:t>О</w:t>
      </w:r>
      <w:r w:rsidRPr="00566820">
        <w:rPr>
          <w:rFonts w:ascii="Times New Roman" w:hAnsi="Times New Roman" w:cs="Times New Roman"/>
          <w:color w:val="auto"/>
        </w:rPr>
        <w:t>ЗАИКА-СИНТЕЗ, 2014  г., а так же</w:t>
      </w:r>
      <w:r w:rsidRPr="00566820">
        <w:rPr>
          <w:rFonts w:ascii="Times New Roman" w:hAnsi="Times New Roman" w:cs="Times New Roman"/>
          <w:b/>
          <w:color w:val="auto"/>
        </w:rPr>
        <w:t xml:space="preserve"> «Региональную программу дошкольного образования», </w:t>
      </w:r>
      <w:proofErr w:type="spellStart"/>
      <w:r w:rsidRPr="00566820">
        <w:rPr>
          <w:rFonts w:ascii="Times New Roman" w:hAnsi="Times New Roman" w:cs="Times New Roman"/>
          <w:b/>
          <w:color w:val="auto"/>
        </w:rPr>
        <w:t>Р.К.Шаеховой</w:t>
      </w:r>
      <w:proofErr w:type="spellEnd"/>
      <w:r w:rsidRPr="00566820">
        <w:rPr>
          <w:rFonts w:ascii="Times New Roman" w:hAnsi="Times New Roman" w:cs="Times New Roman"/>
          <w:b/>
          <w:color w:val="auto"/>
        </w:rPr>
        <w:t xml:space="preserve">, Казань, 2012 г., Учебно-методический комплект по обучению детей </w:t>
      </w:r>
      <w:r w:rsidR="000E4E8B">
        <w:rPr>
          <w:rFonts w:ascii="Times New Roman" w:hAnsi="Times New Roman" w:cs="Times New Roman"/>
          <w:b/>
          <w:color w:val="auto"/>
        </w:rPr>
        <w:t>родному татарскому и русскому языку.</w:t>
      </w:r>
    </w:p>
    <w:p w:rsidR="00464294" w:rsidRDefault="00464294" w:rsidP="00464294">
      <w:pPr>
        <w:shd w:val="clear" w:color="auto" w:fill="FFFFFF"/>
        <w:ind w:left="20" w:firstLine="547"/>
        <w:jc w:val="both"/>
        <w:rPr>
          <w:rFonts w:ascii="Times New Roman" w:hAnsi="Times New Roman" w:cs="Times New Roman"/>
          <w:color w:val="auto"/>
        </w:rPr>
      </w:pPr>
    </w:p>
    <w:p w:rsidR="00566820" w:rsidRDefault="00566820" w:rsidP="00464294">
      <w:pPr>
        <w:shd w:val="clear" w:color="auto" w:fill="FFFFFF"/>
        <w:ind w:left="20" w:firstLine="547"/>
        <w:jc w:val="both"/>
        <w:rPr>
          <w:rFonts w:ascii="Times New Roman" w:hAnsi="Times New Roman" w:cs="Times New Roman"/>
          <w:color w:val="auto"/>
        </w:rPr>
      </w:pPr>
    </w:p>
    <w:p w:rsidR="00330700" w:rsidRDefault="00330700" w:rsidP="00330700">
      <w:pPr>
        <w:pStyle w:val="af3"/>
        <w:jc w:val="center"/>
        <w:rPr>
          <w:rFonts w:ascii="Times New Roman" w:hAnsi="Times New Roman" w:cs="Times New Roman"/>
          <w:b/>
          <w:color w:val="auto"/>
        </w:rPr>
      </w:pPr>
      <w:r w:rsidRPr="00C47CED">
        <w:rPr>
          <w:rStyle w:val="1230"/>
          <w:rFonts w:ascii="Times New Roman" w:hAnsi="Times New Roman" w:cs="Times New Roman"/>
          <w:b/>
          <w:noProof w:val="0"/>
          <w:color w:val="auto"/>
          <w:sz w:val="32"/>
        </w:rPr>
        <w:t xml:space="preserve"> </w:t>
      </w:r>
      <w:r w:rsidRPr="00C47CED">
        <w:rPr>
          <w:rFonts w:ascii="Times New Roman" w:hAnsi="Times New Roman" w:cs="Times New Roman"/>
          <w:b/>
          <w:color w:val="auto"/>
        </w:rPr>
        <w:t>«РЕЧЕВОЕ РАЗВИТИЕ»</w:t>
      </w:r>
    </w:p>
    <w:p w:rsidR="00B92C2E" w:rsidRPr="00C47CED" w:rsidRDefault="00B92C2E" w:rsidP="00330700">
      <w:pPr>
        <w:pStyle w:val="af3"/>
        <w:jc w:val="center"/>
        <w:rPr>
          <w:rFonts w:ascii="Times New Roman" w:hAnsi="Times New Roman" w:cs="Times New Roman"/>
          <w:b/>
          <w:color w:val="auto"/>
        </w:rPr>
      </w:pPr>
    </w:p>
    <w:p w:rsidR="00330700" w:rsidRPr="003371F0" w:rsidRDefault="00330700" w:rsidP="00330700">
      <w:pPr>
        <w:pStyle w:val="af3"/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>«Речевое развитие включает владение речью как средством общения</w:t>
      </w:r>
      <w:r w:rsidRPr="003371F0">
        <w:rPr>
          <w:rStyle w:val="192"/>
          <w:rFonts w:ascii="Times New Roman" w:hAnsi="Times New Roman" w:cs="Times New Roman"/>
          <w:noProof w:val="0"/>
          <w:color w:val="auto"/>
          <w:sz w:val="22"/>
          <w:szCs w:val="22"/>
        </w:rPr>
        <w:t xml:space="preserve"> 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и культуры; обогащение а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к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тивного словаря; развитие связной, граммати</w:t>
      </w:r>
      <w:r w:rsidRPr="003371F0">
        <w:rPr>
          <w:rStyle w:val="200"/>
          <w:rFonts w:ascii="Times New Roman" w:hAnsi="Times New Roman" w:cs="Times New Roman"/>
          <w:color w:val="auto"/>
          <w:sz w:val="22"/>
          <w:szCs w:val="22"/>
        </w:rPr>
        <w:t>чески правильной диалогической и монологической речи; развитие речево</w:t>
      </w:r>
      <w:r w:rsidRPr="003371F0">
        <w:rPr>
          <w:rStyle w:val="200"/>
          <w:rFonts w:ascii="Times New Roman" w:hAnsi="Times New Roman" w:cs="Times New Roman"/>
          <w:color w:val="auto"/>
          <w:sz w:val="22"/>
          <w:szCs w:val="22"/>
        </w:rPr>
        <w:softHyphen/>
        <w:t>го творчества; развитие звуковой и интонационной культуры речи, фонема</w:t>
      </w:r>
      <w:r w:rsidRPr="003371F0">
        <w:rPr>
          <w:rStyle w:val="200"/>
          <w:rFonts w:ascii="Times New Roman" w:hAnsi="Times New Roman" w:cs="Times New Roman"/>
          <w:color w:val="auto"/>
          <w:sz w:val="22"/>
          <w:szCs w:val="22"/>
        </w:rPr>
        <w:softHyphen/>
        <w:t>тического слуха; знакомство с книжной культурой, детской литературой,</w:t>
      </w:r>
      <w:r w:rsidRPr="003371F0">
        <w:rPr>
          <w:rStyle w:val="201"/>
          <w:rFonts w:ascii="Times New Roman" w:hAnsi="Times New Roman" w:cs="Times New Roman"/>
          <w:noProof w:val="0"/>
          <w:color w:val="auto"/>
          <w:sz w:val="22"/>
          <w:szCs w:val="22"/>
        </w:rPr>
        <w:t xml:space="preserve"> </w:t>
      </w:r>
      <w:r w:rsidRPr="003371F0">
        <w:rPr>
          <w:rStyle w:val="200"/>
          <w:rFonts w:ascii="Times New Roman" w:hAnsi="Times New Roman" w:cs="Times New Roman"/>
          <w:color w:val="auto"/>
          <w:sz w:val="22"/>
          <w:szCs w:val="22"/>
        </w:rPr>
        <w:t>понимание на слух текстов различных жанров детской литературы; форми</w:t>
      </w:r>
      <w:r w:rsidRPr="003371F0">
        <w:rPr>
          <w:rStyle w:val="200"/>
          <w:rFonts w:ascii="Times New Roman" w:hAnsi="Times New Roman" w:cs="Times New Roman"/>
          <w:color w:val="auto"/>
          <w:sz w:val="22"/>
          <w:szCs w:val="22"/>
        </w:rPr>
        <w:softHyphen/>
        <w:t>рование звуковой аналитик</w:t>
      </w:r>
      <w:proofErr w:type="gramStart"/>
      <w:r w:rsidRPr="003371F0">
        <w:rPr>
          <w:rStyle w:val="200"/>
          <w:rFonts w:ascii="Times New Roman" w:hAnsi="Times New Roman" w:cs="Times New Roman"/>
          <w:color w:val="auto"/>
          <w:sz w:val="22"/>
          <w:szCs w:val="22"/>
        </w:rPr>
        <w:t>о-</w:t>
      </w:r>
      <w:proofErr w:type="gramEnd"/>
      <w:r w:rsidRPr="003371F0">
        <w:rPr>
          <w:rStyle w:val="200"/>
          <w:rFonts w:ascii="Times New Roman" w:hAnsi="Times New Roman" w:cs="Times New Roman"/>
          <w:color w:val="auto"/>
          <w:sz w:val="22"/>
          <w:szCs w:val="22"/>
        </w:rPr>
        <w:t xml:space="preserve"> синтетической активности как предп</w:t>
      </w:r>
      <w:r w:rsidRPr="003371F0">
        <w:rPr>
          <w:rStyle w:val="200"/>
          <w:rFonts w:ascii="Times New Roman" w:hAnsi="Times New Roman" w:cs="Times New Roman"/>
          <w:color w:val="auto"/>
          <w:sz w:val="22"/>
          <w:szCs w:val="22"/>
        </w:rPr>
        <w:t>о</w:t>
      </w:r>
      <w:r w:rsidRPr="003371F0">
        <w:rPr>
          <w:rStyle w:val="200"/>
          <w:rFonts w:ascii="Times New Roman" w:hAnsi="Times New Roman" w:cs="Times New Roman"/>
          <w:color w:val="auto"/>
          <w:sz w:val="22"/>
          <w:szCs w:val="22"/>
        </w:rPr>
        <w:t>сылки</w:t>
      </w:r>
      <w:r w:rsidRPr="003371F0">
        <w:rPr>
          <w:rStyle w:val="201"/>
          <w:rFonts w:ascii="Times New Roman" w:hAnsi="Times New Roman" w:cs="Times New Roman"/>
          <w:noProof w:val="0"/>
          <w:color w:val="auto"/>
          <w:sz w:val="22"/>
          <w:szCs w:val="22"/>
        </w:rPr>
        <w:t xml:space="preserve"> </w:t>
      </w:r>
      <w:r w:rsidRPr="003371F0">
        <w:rPr>
          <w:rStyle w:val="200"/>
          <w:rFonts w:ascii="Times New Roman" w:hAnsi="Times New Roman" w:cs="Times New Roman"/>
          <w:color w:val="auto"/>
          <w:sz w:val="22"/>
          <w:szCs w:val="22"/>
        </w:rPr>
        <w:t>обучения грамоте».</w:t>
      </w:r>
    </w:p>
    <w:p w:rsidR="00B92C2E" w:rsidRPr="003371F0" w:rsidRDefault="00B92C2E" w:rsidP="00330700">
      <w:pPr>
        <w:pStyle w:val="af3"/>
        <w:ind w:firstLine="567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73" w:name="bookmark124"/>
    </w:p>
    <w:p w:rsidR="00330700" w:rsidRPr="003371F0" w:rsidRDefault="00330700" w:rsidP="00330700">
      <w:pPr>
        <w:pStyle w:val="af3"/>
        <w:ind w:firstLine="567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b/>
          <w:color w:val="auto"/>
          <w:sz w:val="22"/>
          <w:szCs w:val="22"/>
        </w:rPr>
        <w:t>Основные цели</w:t>
      </w:r>
      <w:r w:rsidRPr="003371F0">
        <w:rPr>
          <w:rStyle w:val="223"/>
          <w:rFonts w:ascii="Times New Roman" w:hAnsi="Times New Roman" w:cs="Times New Roman"/>
          <w:b w:val="0"/>
          <w:bCs w:val="0"/>
          <w:noProof w:val="0"/>
          <w:color w:val="auto"/>
          <w:sz w:val="22"/>
          <w:szCs w:val="22"/>
        </w:rPr>
        <w:t xml:space="preserve"> </w:t>
      </w:r>
      <w:r w:rsidRPr="003371F0">
        <w:rPr>
          <w:rFonts w:ascii="Times New Roman" w:hAnsi="Times New Roman" w:cs="Times New Roman"/>
          <w:b/>
          <w:color w:val="auto"/>
          <w:sz w:val="22"/>
          <w:szCs w:val="22"/>
        </w:rPr>
        <w:t>и задачи</w:t>
      </w:r>
      <w:bookmarkEnd w:id="73"/>
    </w:p>
    <w:p w:rsidR="00B92C2E" w:rsidRPr="003371F0" w:rsidRDefault="00B92C2E" w:rsidP="00330700">
      <w:pPr>
        <w:pStyle w:val="af3"/>
        <w:ind w:firstLine="567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671EEB" w:rsidRPr="003371F0" w:rsidRDefault="00330700" w:rsidP="00671EEB">
      <w:pPr>
        <w:pStyle w:val="af3"/>
        <w:ind w:firstLine="567"/>
        <w:jc w:val="center"/>
        <w:rPr>
          <w:rStyle w:val="a7"/>
          <w:color w:val="auto"/>
          <w:sz w:val="22"/>
          <w:szCs w:val="22"/>
        </w:rPr>
      </w:pPr>
      <w:r w:rsidRPr="003371F0">
        <w:rPr>
          <w:rStyle w:val="a7"/>
          <w:color w:val="auto"/>
          <w:sz w:val="22"/>
          <w:szCs w:val="22"/>
        </w:rPr>
        <w:t>Развитие речи.</w:t>
      </w:r>
    </w:p>
    <w:p w:rsidR="00671EEB" w:rsidRPr="003371F0" w:rsidRDefault="00671EEB" w:rsidP="00671EEB">
      <w:pPr>
        <w:pStyle w:val="af3"/>
        <w:ind w:firstLine="567"/>
        <w:jc w:val="center"/>
        <w:rPr>
          <w:rStyle w:val="a7"/>
          <w:color w:val="auto"/>
          <w:sz w:val="22"/>
          <w:szCs w:val="22"/>
        </w:rPr>
      </w:pPr>
    </w:p>
    <w:p w:rsidR="00330700" w:rsidRPr="003371F0" w:rsidRDefault="00330700" w:rsidP="00330700">
      <w:pPr>
        <w:pStyle w:val="af3"/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 xml:space="preserve">Развитие свободного общения с взрослыми и детьми, овладение конструктивными способами и средствами взаимодействия с окружающими, развитие устойчивого интереса к татарскому (русскому) языку, желание общаться на родном языке. </w:t>
      </w:r>
    </w:p>
    <w:p w:rsidR="00330700" w:rsidRPr="003371F0" w:rsidRDefault="00330700" w:rsidP="00330700">
      <w:pPr>
        <w:pStyle w:val="af3"/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>Заложить основы правильного звукопроизношения, ин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>тонационной выразительности речи, опред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е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ленного запаса лек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>сических единиц помогут информационно-коммуникационные технологии, аудио-, видеозаписи, учебно-методический ком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>плект, детская художественная литература.</w:t>
      </w:r>
    </w:p>
    <w:p w:rsidR="00330700" w:rsidRPr="003371F0" w:rsidRDefault="00330700" w:rsidP="00330700">
      <w:pPr>
        <w:pStyle w:val="af3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 xml:space="preserve">Развитие всех компонентов устной речи детей: грамматического строя речи, связной речи — </w:t>
      </w:r>
    </w:p>
    <w:p w:rsidR="00330700" w:rsidRPr="003371F0" w:rsidRDefault="00330700" w:rsidP="00330700">
      <w:pPr>
        <w:pStyle w:val="af3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>диалогической и монологической форм; формирова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>ние словаря, воспитание звуковой культуры речи.</w:t>
      </w:r>
    </w:p>
    <w:p w:rsidR="00330700" w:rsidRPr="003371F0" w:rsidRDefault="00330700" w:rsidP="00330700">
      <w:pPr>
        <w:pStyle w:val="71"/>
        <w:spacing w:after="0" w:line="259" w:lineRule="exact"/>
        <w:ind w:firstLine="567"/>
        <w:rPr>
          <w:sz w:val="22"/>
          <w:szCs w:val="22"/>
        </w:rPr>
      </w:pPr>
      <w:r w:rsidRPr="003371F0">
        <w:rPr>
          <w:sz w:val="22"/>
          <w:szCs w:val="22"/>
        </w:rPr>
        <w:t>Практическое овладение воспитанниками нормами речи.</w:t>
      </w:r>
    </w:p>
    <w:p w:rsidR="00330700" w:rsidRPr="003371F0" w:rsidRDefault="00330700" w:rsidP="00330700">
      <w:pPr>
        <w:shd w:val="clear" w:color="auto" w:fill="FFFFFF"/>
        <w:spacing w:before="60"/>
        <w:ind w:left="20" w:firstLine="54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>Налаживать общение на родном языке на разнообразные темы.</w:t>
      </w:r>
    </w:p>
    <w:p w:rsidR="00330700" w:rsidRPr="003371F0" w:rsidRDefault="00330700" w:rsidP="00330700">
      <w:pPr>
        <w:shd w:val="clear" w:color="auto" w:fill="FFFFFF"/>
        <w:ind w:left="20" w:firstLine="54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>Обогащать словарь, необходимый для освоения всех обра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>зовательных областей. Совершенствовать звуковую культуру речи.</w:t>
      </w:r>
    </w:p>
    <w:p w:rsidR="00B92C2E" w:rsidRPr="003371F0" w:rsidRDefault="00B92C2E" w:rsidP="00330700">
      <w:pPr>
        <w:pStyle w:val="a5"/>
        <w:spacing w:before="0" w:after="0" w:line="259" w:lineRule="exact"/>
        <w:ind w:right="20" w:firstLine="567"/>
        <w:rPr>
          <w:rStyle w:val="a7"/>
          <w:sz w:val="22"/>
          <w:szCs w:val="22"/>
        </w:rPr>
      </w:pPr>
    </w:p>
    <w:p w:rsidR="00671EEB" w:rsidRPr="003371F0" w:rsidRDefault="00330700" w:rsidP="00671EEB">
      <w:pPr>
        <w:pStyle w:val="a5"/>
        <w:spacing w:before="0" w:after="0" w:line="259" w:lineRule="exact"/>
        <w:ind w:right="20" w:firstLine="567"/>
        <w:jc w:val="center"/>
        <w:rPr>
          <w:rStyle w:val="a7"/>
          <w:sz w:val="22"/>
          <w:szCs w:val="22"/>
        </w:rPr>
      </w:pPr>
      <w:r w:rsidRPr="003371F0">
        <w:rPr>
          <w:rStyle w:val="a7"/>
          <w:sz w:val="22"/>
          <w:szCs w:val="22"/>
        </w:rPr>
        <w:t>Художественная литература.</w:t>
      </w:r>
    </w:p>
    <w:p w:rsidR="00671EEB" w:rsidRPr="003371F0" w:rsidRDefault="00671EEB" w:rsidP="00671EEB">
      <w:pPr>
        <w:pStyle w:val="a5"/>
        <w:spacing w:before="0" w:after="0" w:line="259" w:lineRule="exact"/>
        <w:ind w:right="20" w:firstLine="567"/>
        <w:jc w:val="center"/>
        <w:rPr>
          <w:sz w:val="22"/>
          <w:szCs w:val="22"/>
        </w:rPr>
      </w:pPr>
    </w:p>
    <w:p w:rsidR="00CB76E6" w:rsidRPr="003371F0" w:rsidRDefault="00330700" w:rsidP="00330700">
      <w:pPr>
        <w:pStyle w:val="a5"/>
        <w:spacing w:before="0" w:after="0" w:line="259" w:lineRule="exact"/>
        <w:ind w:right="20" w:firstLine="567"/>
        <w:rPr>
          <w:sz w:val="22"/>
          <w:szCs w:val="22"/>
        </w:rPr>
      </w:pPr>
      <w:r w:rsidRPr="003371F0">
        <w:rPr>
          <w:sz w:val="22"/>
          <w:szCs w:val="22"/>
        </w:rPr>
        <w:t>Воспитание интереса и любви к чтению; развитие литера</w:t>
      </w:r>
    </w:p>
    <w:p w:rsidR="00330700" w:rsidRPr="003371F0" w:rsidRDefault="00330700" w:rsidP="00CB76E6">
      <w:pPr>
        <w:pStyle w:val="a5"/>
        <w:spacing w:before="0" w:after="0" w:line="259" w:lineRule="exact"/>
        <w:ind w:right="20" w:firstLine="0"/>
        <w:rPr>
          <w:rFonts w:ascii="Arial Unicode MS" w:hAnsi="Arial Unicode MS" w:cs="Arial Unicode MS"/>
          <w:sz w:val="22"/>
          <w:szCs w:val="22"/>
        </w:rPr>
      </w:pPr>
      <w:proofErr w:type="spellStart"/>
      <w:r w:rsidRPr="003371F0">
        <w:rPr>
          <w:sz w:val="22"/>
          <w:szCs w:val="22"/>
        </w:rPr>
        <w:t>турной</w:t>
      </w:r>
      <w:proofErr w:type="spellEnd"/>
      <w:r w:rsidRPr="003371F0">
        <w:rPr>
          <w:sz w:val="22"/>
          <w:szCs w:val="22"/>
        </w:rPr>
        <w:t xml:space="preserve"> речи.</w:t>
      </w:r>
    </w:p>
    <w:p w:rsidR="00330700" w:rsidRPr="003371F0" w:rsidRDefault="00330700" w:rsidP="00330700">
      <w:pPr>
        <w:pStyle w:val="a5"/>
        <w:spacing w:before="0" w:after="0" w:line="259" w:lineRule="exact"/>
        <w:ind w:right="20" w:firstLine="567"/>
        <w:rPr>
          <w:rFonts w:ascii="Arial Unicode MS" w:hAnsi="Arial Unicode MS" w:cs="Arial Unicode MS"/>
          <w:sz w:val="22"/>
          <w:szCs w:val="22"/>
        </w:rPr>
      </w:pPr>
      <w:r w:rsidRPr="003371F0">
        <w:rPr>
          <w:sz w:val="22"/>
          <w:szCs w:val="22"/>
        </w:rPr>
        <w:t>Воспитание желания и умения слушать художественные произведения, следить за развитием де</w:t>
      </w:r>
      <w:r w:rsidRPr="003371F0">
        <w:rPr>
          <w:sz w:val="22"/>
          <w:szCs w:val="22"/>
        </w:rPr>
        <w:t>й</w:t>
      </w:r>
      <w:r w:rsidRPr="003371F0">
        <w:rPr>
          <w:sz w:val="22"/>
          <w:szCs w:val="22"/>
        </w:rPr>
        <w:t>ствия.</w:t>
      </w:r>
    </w:p>
    <w:p w:rsidR="00330700" w:rsidRPr="003371F0" w:rsidRDefault="00330700" w:rsidP="00330700">
      <w:pPr>
        <w:shd w:val="clear" w:color="auto" w:fill="FFFFFF"/>
        <w:ind w:left="20" w:firstLine="34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>Привлекать к драматизации отрывков из знакомых русских (татарских) народных сказок, стихотв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о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рений, строить выска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>зывания, состоящие из 2-3 предложений. Правильно пользо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>ваться системой око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н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чаний для согласования слов в предло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>жении.</w:t>
      </w:r>
    </w:p>
    <w:p w:rsidR="00330700" w:rsidRPr="003371F0" w:rsidRDefault="00330700" w:rsidP="00330700">
      <w:pPr>
        <w:shd w:val="clear" w:color="auto" w:fill="FFFFFF"/>
        <w:ind w:left="20" w:firstLine="54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>Учить следить за развитием действий в татарских народ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>ных сказках, литературных произведениях татарских писате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 xml:space="preserve">лей и поэтов, передавать словами, действиями их содержание. </w:t>
      </w:r>
    </w:p>
    <w:p w:rsidR="00330700" w:rsidRPr="003371F0" w:rsidRDefault="00330700" w:rsidP="00330700">
      <w:pPr>
        <w:shd w:val="clear" w:color="auto" w:fill="FFFFFF"/>
        <w:ind w:left="20" w:firstLine="54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>Развивать эмоциональную отзывчивость на литературные произведения, интерес к художественному слову.</w:t>
      </w:r>
    </w:p>
    <w:p w:rsidR="00330700" w:rsidRPr="003371F0" w:rsidRDefault="00330700" w:rsidP="00330700">
      <w:pPr>
        <w:shd w:val="clear" w:color="auto" w:fill="FFFFFF"/>
        <w:ind w:left="20" w:firstLine="54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>Помогать узнавать литературных героев и их действия при рассматривании иллюстраций в книгах.</w:t>
      </w:r>
    </w:p>
    <w:p w:rsidR="00330700" w:rsidRPr="003371F0" w:rsidRDefault="00330700" w:rsidP="00330700">
      <w:pPr>
        <w:keepNext/>
        <w:widowControl w:val="0"/>
        <w:tabs>
          <w:tab w:val="left" w:pos="567"/>
        </w:tabs>
        <w:suppressAutoHyphens/>
        <w:ind w:firstLine="567"/>
        <w:outlineLvl w:val="2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 xml:space="preserve">Познакомить с образцами татарского фольклора: </w:t>
      </w:r>
      <w:proofErr w:type="spellStart"/>
      <w:r w:rsidRPr="003371F0">
        <w:rPr>
          <w:rFonts w:ascii="Times New Roman" w:hAnsi="Times New Roman" w:cs="Times New Roman"/>
          <w:color w:val="auto"/>
          <w:sz w:val="22"/>
          <w:szCs w:val="22"/>
        </w:rPr>
        <w:t>потешка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>ми</w:t>
      </w:r>
      <w:proofErr w:type="spellEnd"/>
      <w:r w:rsidRPr="003371F0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proofErr w:type="spellStart"/>
      <w:r w:rsidRPr="003371F0">
        <w:rPr>
          <w:rFonts w:ascii="Times New Roman" w:hAnsi="Times New Roman" w:cs="Times New Roman"/>
          <w:color w:val="auto"/>
          <w:sz w:val="22"/>
          <w:szCs w:val="22"/>
        </w:rPr>
        <w:t>закличками</w:t>
      </w:r>
      <w:proofErr w:type="spellEnd"/>
      <w:r w:rsidRPr="003371F0">
        <w:rPr>
          <w:rFonts w:ascii="Times New Roman" w:hAnsi="Times New Roman" w:cs="Times New Roman"/>
          <w:color w:val="auto"/>
          <w:sz w:val="22"/>
          <w:szCs w:val="22"/>
        </w:rPr>
        <w:t>, пальчиковыми играми. Поощрять использова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>ние малых фольклорных форм в повседневной жизни</w:t>
      </w:r>
    </w:p>
    <w:bookmarkEnd w:id="68"/>
    <w:bookmarkEnd w:id="69"/>
    <w:bookmarkEnd w:id="70"/>
    <w:bookmarkEnd w:id="71"/>
    <w:bookmarkEnd w:id="72"/>
    <w:p w:rsidR="00C47CED" w:rsidRPr="003371F0" w:rsidRDefault="00C47CED" w:rsidP="00AB76BB">
      <w:pPr>
        <w:tabs>
          <w:tab w:val="left" w:pos="567"/>
          <w:tab w:val="left" w:pos="709"/>
        </w:tabs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:rsidR="000E1868" w:rsidRPr="009B4C2B" w:rsidRDefault="000E1868" w:rsidP="000E1868">
      <w:pPr>
        <w:tabs>
          <w:tab w:val="left" w:pos="567"/>
        </w:tabs>
        <w:ind w:left="-284" w:firstLine="284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74" w:name="bookmark125"/>
      <w:bookmarkStart w:id="75" w:name="_Toc420598545"/>
      <w:bookmarkStart w:id="76" w:name="_Toc420597631"/>
      <w:bookmarkStart w:id="77" w:name="_Toc422496187"/>
      <w:r w:rsidRPr="009B4C2B">
        <w:rPr>
          <w:rFonts w:ascii="Times New Roman" w:hAnsi="Times New Roman" w:cs="Times New Roman"/>
          <w:b/>
          <w:color w:val="auto"/>
          <w:sz w:val="22"/>
          <w:szCs w:val="22"/>
        </w:rPr>
        <w:t>Регионально-национальный компонент</w:t>
      </w:r>
    </w:p>
    <w:p w:rsidR="000E1868" w:rsidRPr="009B4C2B" w:rsidRDefault="000E1868" w:rsidP="000E1868">
      <w:pPr>
        <w:pStyle w:val="a5"/>
        <w:spacing w:before="6" w:after="0" w:line="240" w:lineRule="auto"/>
        <w:ind w:left="-284" w:right="20" w:firstLine="284"/>
        <w:rPr>
          <w:rStyle w:val="a7"/>
          <w:color w:val="92D050"/>
          <w:sz w:val="22"/>
          <w:szCs w:val="22"/>
        </w:rPr>
      </w:pPr>
    </w:p>
    <w:p w:rsidR="000E1868" w:rsidRPr="009B4C2B" w:rsidRDefault="000E1868" w:rsidP="000E1868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По итогам освоения Программы 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  <w:t>К четырем годам ребенок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владеет первоначальными представлениями о себе, составе членов своей семьи, знает адрес совместного проживания, свое имя и фамилию, имена близких родственников, уважительно к ним относится;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- испытывает потребность в общении </w:t>
      </w:r>
      <w:proofErr w:type="gram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со</w:t>
      </w:r>
      <w:proofErr w:type="gram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взрослым как источником разнообразной информации о пр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и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родном и социальном мире, событиях в детском саду, родном городе (селе);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- свободно владеет родным языком, </w:t>
      </w:r>
      <w:proofErr w:type="gram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инициативен</w:t>
      </w:r>
      <w:proofErr w:type="gram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в общении, участвует в диалоге со сверстниками и взрослыми, выражает свои чувства, желания;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самостоятельно здоровается, прощается, благодарит за угощение в зависимости от национальности с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о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беседника;</w:t>
      </w:r>
    </w:p>
    <w:p w:rsidR="00665386" w:rsidRPr="009B4C2B" w:rsidRDefault="00665386" w:rsidP="00665386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proofErr w:type="gram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в самодеятельной игре самостоятельно организует предметно-игровую среду, отражающую быт тата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р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ского народа: подбирает предметы ряженья (национальный костюм, ювелирные украшения и др.), использует предметы быта (корзина, полотенце, скатерть и др.), посуду (деревянная ложка, самовар и др.), предм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е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ты-заместители;</w:t>
      </w:r>
      <w:proofErr w:type="gramEnd"/>
    </w:p>
    <w:p w:rsidR="00665386" w:rsidRPr="009B4C2B" w:rsidRDefault="00665386" w:rsidP="00665386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ориентируется в ближайшем окружении (основных объектах городской или поселковой инфраструкт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у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ры), имеет представления о предметах ближайшего окружения, их назначении;</w:t>
      </w:r>
    </w:p>
    <w:p w:rsidR="00665386" w:rsidRPr="009B4C2B" w:rsidRDefault="00665386" w:rsidP="00665386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владеет первоначальными представлениями о некоторых атрибутах национальной культуры (жилище, предметы быта, национальная кухня, одежда, посуда, национальные праздники, музыкальные инструменты, малые формы фольклора);</w:t>
      </w:r>
    </w:p>
    <w:p w:rsidR="00665386" w:rsidRPr="009B4C2B" w:rsidRDefault="00665386" w:rsidP="00665386">
      <w:pPr>
        <w:shd w:val="clear" w:color="auto" w:fill="FFFFFF"/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- называет свой родной </w:t>
      </w:r>
      <w:r w:rsidR="009B559E">
        <w:rPr>
          <w:rFonts w:ascii="Times New Roman" w:eastAsia="Times New Roman" w:hAnsi="Times New Roman" w:cs="Times New Roman"/>
          <w:color w:val="auto"/>
          <w:sz w:val="22"/>
          <w:szCs w:val="22"/>
        </w:rPr>
        <w:t>поселок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, улицу, на которой живет;</w:t>
      </w:r>
    </w:p>
    <w:p w:rsidR="00665386" w:rsidRPr="009B4C2B" w:rsidRDefault="00665386" w:rsidP="00665386">
      <w:pPr>
        <w:shd w:val="clear" w:color="auto" w:fill="FFFFFF"/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интересуется объектами и явлениями живой и неживой природы родного края, проявляет к ним бережное отношение;</w:t>
      </w:r>
    </w:p>
    <w:p w:rsidR="00665386" w:rsidRPr="009B4C2B" w:rsidRDefault="00665386" w:rsidP="00665386">
      <w:pPr>
        <w:shd w:val="clear" w:color="auto" w:fill="FFFFFF"/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lastRenderedPageBreak/>
        <w:t>- имеет представление о сезонных изменениях в природе, домашних и диких животных;</w:t>
      </w:r>
    </w:p>
    <w:p w:rsidR="00665386" w:rsidRPr="009B4C2B" w:rsidRDefault="00665386" w:rsidP="00665386">
      <w:pPr>
        <w:shd w:val="clear" w:color="auto" w:fill="FFFFFF"/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ориентируется в транспортных средствах своей местности, знает основные правила поведения на дорогах и улицах города;</w:t>
      </w:r>
    </w:p>
    <w:p w:rsidR="00665386" w:rsidRPr="009B4C2B" w:rsidRDefault="00665386" w:rsidP="00665386">
      <w:pPr>
        <w:shd w:val="clear" w:color="auto" w:fill="FFFFFF"/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имеет представление о труде родителей, может назвать несколько профессий;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свободно владеет родным языком;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- инициативен в общении </w:t>
      </w:r>
      <w:proofErr w:type="gram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со</w:t>
      </w:r>
      <w:proofErr w:type="gram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взрослыми, поддерживает тему разговора, отвечает на вопросы;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проявляет положительные эмоции при слушании татарских народных сказок, литературных произвед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е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ний татарских писателей и поэтов;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проявляет интерес к книгам, иллюстративному материалу, узнает героев  литературных произведений, называет их;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- по собственной инициативе запоминает и воспроизводит небольшие стихи, 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малые фольклорные жанры;</w:t>
      </w:r>
    </w:p>
    <w:p w:rsidR="00665386" w:rsidRPr="009B4C2B" w:rsidRDefault="00665386" w:rsidP="00665386">
      <w:pPr>
        <w:shd w:val="clear" w:color="auto" w:fill="FFFFFF"/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проявляет интерес к кукле в национальном татарском костюме;</w:t>
      </w:r>
    </w:p>
    <w:p w:rsidR="00665386" w:rsidRPr="009B4C2B" w:rsidRDefault="00665386" w:rsidP="00665386">
      <w:pPr>
        <w:shd w:val="clear" w:color="auto" w:fill="FFFFFF"/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с удовольствием слушает игру на народных музыкальных инструментах, эмоционально отзывается на музыкальные произведения татарских композиторов, народные песни;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- включается в этюды-драматизации, обыгрывание </w:t>
      </w:r>
      <w:proofErr w:type="spell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потешек</w:t>
      </w:r>
      <w:proofErr w:type="spell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, исполнение плясок, участвует в праздниках;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отражает полученные впечатления в специально организованной деятельности: игровой, изобразител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ь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ной, музыкальной и др.;</w:t>
      </w:r>
    </w:p>
    <w:p w:rsidR="00665386" w:rsidRPr="009B4C2B" w:rsidRDefault="00665386" w:rsidP="00665386">
      <w:pPr>
        <w:ind w:left="-284" w:firstLine="284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старается соблюдать правила личной гигиены</w:t>
      </w:r>
      <w:r w:rsidRPr="009B4C2B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rPr>
          <w:rFonts w:ascii="Times New Roman" w:eastAsia="TimesNewRomanPSMT" w:hAnsi="Times New Roman" w:cs="Times New Roman"/>
          <w:iCs/>
          <w:color w:val="auto"/>
          <w:sz w:val="22"/>
          <w:szCs w:val="22"/>
        </w:rPr>
      </w:pPr>
      <w:r w:rsidRPr="009B4C2B">
        <w:rPr>
          <w:rFonts w:ascii="Times New Roman" w:eastAsia="TimesNewRomanPSMT" w:hAnsi="Times New Roman" w:cs="Times New Roman"/>
          <w:iCs/>
          <w:color w:val="auto"/>
          <w:sz w:val="22"/>
          <w:szCs w:val="22"/>
        </w:rPr>
        <w:t>- старается осваивать и соблюдать правила в татарских народных играх.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</w:pP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  <w:t>К пяти годам ребенок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владеет представлениями о себе, своей семье (состав, национальность, правила взаимоотношений, увлечения, интересы), о необходимости заботливого отношения к членам семьи;</w:t>
      </w:r>
    </w:p>
    <w:p w:rsidR="00665386" w:rsidRPr="009B4C2B" w:rsidRDefault="00665386" w:rsidP="00665386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- испытывает потребность в общении </w:t>
      </w:r>
      <w:proofErr w:type="gram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со</w:t>
      </w:r>
      <w:proofErr w:type="gram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взрослым как источником разнообразной информации о пр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и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родном и социальном мире, событиях в детском саду, родном городе (селе), республике;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- свободно владеет родным языком, </w:t>
      </w:r>
      <w:proofErr w:type="gram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инициативен</w:t>
      </w:r>
      <w:proofErr w:type="gram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в общении, поддерживает тему разговора, возникающего по инициативе взрослого, отвечает на вопросы и отзывается на просьбы, способен к установлению усто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й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чивых контактов со сверстниками, умеет договариваться;</w:t>
      </w:r>
    </w:p>
    <w:p w:rsidR="00665386" w:rsidRPr="009B4C2B" w:rsidRDefault="00665386" w:rsidP="00665386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владеет элементарной культурой общения, без напоминания взрослого приветливо здоровается, прощ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а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ется в зависимости от национальности собеседника, благодарит за оказанную услугу, помощь, угощение, извиняется;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дружит и общается с детьми других национальностей;</w:t>
      </w:r>
    </w:p>
    <w:p w:rsidR="00665386" w:rsidRPr="009B4C2B" w:rsidRDefault="00665386" w:rsidP="00665386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проявляет интерес к культуре и нравам людей, говорящих на другом языке, прислушивается к их разг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о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вору, владеет первичной коммуникацией на языке русского народа, приобретает первоначальные навыки устной речи на втором языке;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владеет первоначальными представлениями о родном городе (название, главные улицы), республике (название, столица);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проявляет интерес к информации о родных местах (город, село);</w:t>
      </w:r>
    </w:p>
    <w:p w:rsidR="00665386" w:rsidRPr="009B4C2B" w:rsidRDefault="00665386" w:rsidP="00665386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проявляет интерес к некоторым элементам национальной культуры (жилище, предметы быта, наци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о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нальная кухня, одежда, посуда,  национальные праздники, музыкальные инструменты, малые формы фоль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к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лора);</w:t>
      </w:r>
    </w:p>
    <w:p w:rsidR="00665386" w:rsidRPr="009B4C2B" w:rsidRDefault="00665386" w:rsidP="00665386">
      <w:pPr>
        <w:shd w:val="clear" w:color="auto" w:fill="FFFFFF"/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интересуется объектами и явлениями живой и неживой природы родного края, имеет некоторые пре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д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ставления об их взаимосвязях, сезонных изменениях;</w:t>
      </w:r>
    </w:p>
    <w:p w:rsidR="00665386" w:rsidRPr="009B4C2B" w:rsidRDefault="00665386" w:rsidP="00665386">
      <w:pPr>
        <w:shd w:val="clear" w:color="auto" w:fill="FFFFFF"/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ориентируется в транспортных средствах своей местности, знает места остановок, их названия, понимает смысл общепринятых символических обозначений;</w:t>
      </w:r>
    </w:p>
    <w:p w:rsidR="00665386" w:rsidRPr="009B4C2B" w:rsidRDefault="00665386" w:rsidP="00665386">
      <w:pPr>
        <w:shd w:val="clear" w:color="auto" w:fill="FFFFFF"/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имеет представления о метрополитене, об отличительных особенностях станции «</w:t>
      </w:r>
      <w:proofErr w:type="spell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ПлощадьТукая</w:t>
      </w:r>
      <w:proofErr w:type="spell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» в г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о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роде Казани;</w:t>
      </w:r>
    </w:p>
    <w:p w:rsidR="00665386" w:rsidRPr="009B4C2B" w:rsidRDefault="00665386" w:rsidP="00665386">
      <w:pPr>
        <w:shd w:val="clear" w:color="auto" w:fill="FFFFFF"/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имеет представление о профессиональной деятельности взрослых, может назвать несколько профессий;</w:t>
      </w:r>
    </w:p>
    <w:p w:rsidR="00665386" w:rsidRPr="009B4C2B" w:rsidRDefault="00665386" w:rsidP="00665386">
      <w:pPr>
        <w:shd w:val="clear" w:color="auto" w:fill="FFFFFF"/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proofErr w:type="gram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осторожен, предусмотрителен в незнакомой обстановке, избегает травм (не идет на контакт с незнакомым человеком, учитывает непредсказуемость поведения животных и др.);</w:t>
      </w:r>
      <w:proofErr w:type="gramEnd"/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понимает обращенную речь в виде отдельного предложения (в рамках предусмотренного УМК «Изучаем русский язык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» 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образовательного материала);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безошибочно выбирает предмет, картинку, описанную на русском языке;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владеет лексическим объемом, предусмотренным УМК «Изучаем русский язык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»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, не менее 200 слов;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lastRenderedPageBreak/>
        <w:t>- включается в диалог, понимает речь собеседника, высказывается простыми предложениями на русском языке;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- осуществляет перевод слов с </w:t>
      </w:r>
      <w:r w:rsidR="009B559E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русского языка </w:t>
      </w:r>
      <w:proofErr w:type="gramStart"/>
      <w:r w:rsidR="009B559E">
        <w:rPr>
          <w:rFonts w:ascii="Times New Roman" w:eastAsia="Times New Roman" w:hAnsi="Times New Roman" w:cs="Times New Roman"/>
          <w:color w:val="auto"/>
          <w:sz w:val="22"/>
          <w:szCs w:val="22"/>
        </w:rPr>
        <w:t>на</w:t>
      </w:r>
      <w:proofErr w:type="gramEnd"/>
      <w:r w:rsidR="009B559E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татарский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; 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- владеет формами вежливости, принятыми для выражения благодарности, используя </w:t>
      </w:r>
      <w:proofErr w:type="spell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соотвествующие</w:t>
      </w:r>
      <w:proofErr w:type="spell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слова русского языка;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проявляет сопереживание, сочувствие по отношению к героям татарских народных сказок, ориентируется на них в оценке своего поведения и  поведения сверстников;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отличает татарский национальный костюм от костюмов других народов;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- имеет представление о цветочно-растительных мотивах татарского </w:t>
      </w:r>
      <w:r w:rsidR="009B559E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и русского 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орнамента, владеет эл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е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ментарной техникой рисования декоративной росписи, использует элементы национального орнамента в самостоятельной творческой деятельности;</w:t>
      </w:r>
    </w:p>
    <w:p w:rsidR="00665386" w:rsidRPr="009B4C2B" w:rsidRDefault="00665386" w:rsidP="00665386">
      <w:pPr>
        <w:shd w:val="clear" w:color="auto" w:fill="FFFFFF"/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- с удовольствием слушает игру на народных музыкальных инструментах,  эмоционально отзывается на музыкальные произведения татарских </w:t>
      </w:r>
      <w:r w:rsidR="009B559E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и русских 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композиторов, народные песни;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- с удовольствием участвует в татарских народных праздниках, исполняет татарские </w:t>
      </w:r>
      <w:r w:rsidR="009B559E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и русские 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песни, танцы;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- по собственной инициативе и </w:t>
      </w:r>
      <w:proofErr w:type="spell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поинициативе</w:t>
      </w:r>
      <w:proofErr w:type="spell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взрослого использует полученную информацию в разных видах деятельности (игровой, коммуникативной,  познавательно-исследовательской) а также в разных видах активности (восприятие художественной литературы и фольклора, музыкальная, изобразительная, констр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у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ирование и др.):</w:t>
      </w:r>
    </w:p>
    <w:p w:rsidR="00665386" w:rsidRPr="009B4C2B" w:rsidRDefault="00665386" w:rsidP="00665386">
      <w:pPr>
        <w:ind w:left="-284" w:firstLine="284"/>
        <w:jc w:val="both"/>
        <w:rPr>
          <w:rFonts w:ascii="Times New Roman" w:eastAsia="Times New Roman" w:hAnsi="Times New Roman" w:cs="Times New Roman"/>
          <w:i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соблюдает правила личной гигиены;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rPr>
          <w:rFonts w:ascii="Times New Roman" w:eastAsia="TimesNewRomanPSMT" w:hAnsi="Times New Roman" w:cs="Times New Roman"/>
          <w:iCs/>
          <w:color w:val="auto"/>
          <w:sz w:val="22"/>
          <w:szCs w:val="22"/>
        </w:rPr>
      </w:pPr>
      <w:r w:rsidRPr="009B4C2B">
        <w:rPr>
          <w:rFonts w:ascii="Times New Roman" w:eastAsia="TimesNewRomanPSMT" w:hAnsi="Times New Roman" w:cs="Times New Roman"/>
          <w:iCs/>
          <w:color w:val="auto"/>
          <w:sz w:val="22"/>
          <w:szCs w:val="22"/>
        </w:rPr>
        <w:t>- имеет начальные представления о ценностях здорового образа жизни;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rPr>
          <w:rFonts w:ascii="Times New Roman" w:eastAsia="TimesNewRomanPSMT" w:hAnsi="Times New Roman" w:cs="Times New Roman"/>
          <w:iCs/>
          <w:color w:val="auto"/>
          <w:sz w:val="22"/>
          <w:szCs w:val="22"/>
        </w:rPr>
      </w:pPr>
      <w:r w:rsidRPr="009B4C2B">
        <w:rPr>
          <w:rFonts w:ascii="Times New Roman" w:eastAsia="TimesNewRomanPSMT" w:hAnsi="Times New Roman" w:cs="Times New Roman"/>
          <w:iCs/>
          <w:color w:val="auto"/>
          <w:sz w:val="22"/>
          <w:szCs w:val="22"/>
        </w:rPr>
        <w:t>- соблюдает правила в татарских народных играх.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i/>
          <w:color w:val="auto"/>
          <w:sz w:val="22"/>
          <w:szCs w:val="22"/>
        </w:rPr>
      </w:pP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  <w:t>К шести годам ребенок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адекватно идентифицирует себя с представителями своей семьи, пола, национальности, имеет пре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д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ставление о социальных функциях членов семьи, близких и дальних родственниках, их родственных связях;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проявляет интерес к семейным делам, стремится к совместному обсуждению предстоящих дел;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- испытывает потребность в общении </w:t>
      </w:r>
      <w:proofErr w:type="gram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со</w:t>
      </w:r>
      <w:proofErr w:type="gram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взрослым как источником разнообразной информации о пр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и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родном и социальном мире, событиях в родном городе (селе), республике, регионах страны;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свободно владеет родным языком, использует речь для выражения своих мыслей, чувств и желаний, п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о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строения речевого высказывания в ситуации общения, свободно участвует в диалоге со сверстниками и взрослыми, </w:t>
      </w:r>
      <w:proofErr w:type="gram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способен</w:t>
      </w:r>
      <w:proofErr w:type="gram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договариваться;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- проявляет интерес и уважение к культуре, традициям, обычаям и нравам людей, говорящих на татарском и русском языках, потребность в общении </w:t>
      </w:r>
      <w:proofErr w:type="gram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со</w:t>
      </w:r>
      <w:proofErr w:type="gram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взрослыми и детьми при ограниченном владении русским языком;</w:t>
      </w:r>
    </w:p>
    <w:p w:rsidR="00665386" w:rsidRPr="009B4C2B" w:rsidRDefault="00665386" w:rsidP="00665386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приобрел первоначальные навыки русской устной речи, в диалоге выражает свои чувства и намерения с помощью речевых и неречевых средств, владеет формами вежливости;</w:t>
      </w:r>
    </w:p>
    <w:p w:rsidR="00665386" w:rsidRPr="009B4C2B" w:rsidRDefault="00665386" w:rsidP="00665386">
      <w:pPr>
        <w:shd w:val="clear" w:color="auto" w:fill="FFFFFF"/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интересуется объектами и явлениями живой и неживой природы родного края, имеет некоторые пре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д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ставления об их взаимосвязях, сезонных изменениях, проявляет бережное отношение к окружающей природе;</w:t>
      </w:r>
    </w:p>
    <w:p w:rsidR="00665386" w:rsidRPr="009B4C2B" w:rsidRDefault="00665386" w:rsidP="00665386">
      <w:pPr>
        <w:shd w:val="clear" w:color="auto" w:fill="FFFFFF"/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имеет навыки рационального природопользования (не рвать лекарственные травы с корнями, содержать в чистоте водохранилища и т.д.);</w:t>
      </w:r>
    </w:p>
    <w:p w:rsidR="00665386" w:rsidRPr="009B4C2B" w:rsidRDefault="00665386" w:rsidP="00665386">
      <w:pPr>
        <w:shd w:val="clear" w:color="auto" w:fill="FFFFFF"/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имеет представление о городе Казани как столице республики,  столице  всех татар мира;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узнает и называет символику республики, ее столицы;</w:t>
      </w:r>
    </w:p>
    <w:p w:rsidR="00665386" w:rsidRPr="009B4C2B" w:rsidRDefault="00665386" w:rsidP="00665386">
      <w:pPr>
        <w:shd w:val="clear" w:color="auto" w:fill="FFFFFF"/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имеет представление о станциях метрополитена города Казани, об их отличительных особенностях, происхождении названий;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имеет первоначальные представления о культурных достояниях, основных исторических событиях, д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о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стопримечательностях, интересуется происхождением названий улиц  родного города (села);</w:t>
      </w:r>
    </w:p>
    <w:p w:rsidR="00665386" w:rsidRPr="009B4C2B" w:rsidRDefault="00665386" w:rsidP="00665386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proofErr w:type="gram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проявляет любознательность к атрибутам национальной культуры (жилище, предметы быта, наци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о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нальная кухня, одежда, посуда,  национальные праздники, музыкальные инструменты, малые формы фоль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к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лора), задает вопросы;</w:t>
      </w:r>
      <w:proofErr w:type="gramEnd"/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проявляет интерес, симпатию и уважение по отношению к культуре представителей других национал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ь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ностей, стремится к общению с ними;</w:t>
      </w:r>
    </w:p>
    <w:p w:rsidR="00665386" w:rsidRPr="009B4C2B" w:rsidRDefault="00665386" w:rsidP="00665386">
      <w:pPr>
        <w:shd w:val="clear" w:color="auto" w:fill="FFFFFF"/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с интересом слушает о жизни и творчестве выдающихся деятелей литературы и искусства, может их назвать;</w:t>
      </w:r>
    </w:p>
    <w:p w:rsidR="00665386" w:rsidRPr="009B4C2B" w:rsidRDefault="00665386" w:rsidP="00665386">
      <w:pPr>
        <w:shd w:val="clear" w:color="auto" w:fill="FFFFFF"/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lastRenderedPageBreak/>
        <w:t>- имеет представление о профессиональной деятельности работников сельского хозяйства и перерабат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ы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вающей промышленности, может назвать несколько профессий;</w:t>
      </w:r>
    </w:p>
    <w:p w:rsidR="00665386" w:rsidRPr="009B4C2B" w:rsidRDefault="00665386" w:rsidP="00665386">
      <w:pPr>
        <w:shd w:val="clear" w:color="auto" w:fill="FFFFFF"/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ориентируется в транспортных средствах своей местности и их маршрутах, понимает смысл общепр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и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нятых символических обозначений, соблюдает правила безопасности на улице и в общественном транспорте;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понимает обращенную речь в виде короткого текста (в рамках предусмотренного УМК «Изучаем русский язык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» 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образовательного материала);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выбирает сюжетную картинку, описанную на русском языке;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владеет лексическим объемом, предусмотренным УМК «Изучаем русский язык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»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, не менее 380 слов, правильно их произносит;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- отвечает на вопросы </w:t>
      </w:r>
      <w:proofErr w:type="gram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двух-трехсловными</w:t>
      </w:r>
      <w:proofErr w:type="gram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предложениями как эквивалент целого высказывания, строит фразы из 2-4 слов;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- способен вступить в диалог на русском языке </w:t>
      </w:r>
      <w:proofErr w:type="gram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со</w:t>
      </w:r>
      <w:proofErr w:type="gram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взрослым и сверстниками;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- осуществляет перевод слов, словосочетаний с татарского языка  на русский; 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проявляет речевую активность в естественной ситуации общения;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стремится к достижению результата, заданного дидактической (лексической) игрой;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доступным языком фольклорных произведений умеет рассказывать татарские народные сказки, уместно использовать загадки, пословицы, поговорки;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br/>
        <w:t xml:space="preserve"> - проявляет интерес к перспективам своего речевого развития;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проявляет интерес к выдающимся произведениям изобразительного искусства Республики Татарстан;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знает об особенностях русского национального костюма;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имеет представление о некоторых архитектурных сооружениях родного города (районного центра, п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о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селка, села);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определяет элементы татарского национального орнамента, владеет техникой рисования декоративной росписи, использует элементы национального орнамента на силуэтах одежды, обуви, головных уборов;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владеет техникой рельефного изображения, способами обрывной и объемной аппликации для украшения предметов быта в национальном колорите;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в аппликации, лепке, рисовании  отражает сюжеты по мотивам татарских народных сказок;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с удовольствием слушает народную музыку, музыкальные произведения татарских композиторов, эм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о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ционально на них отзывается;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узнает звучание Государственного гимна Республики Татарстан, пытается подпевать;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исполняет татарские песни, танцы, с удовольствием участвует в татарских народных праздниках, водит хороводы;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по собственной инициативе и по инициативе взрослого использует полученную информацию в разных видах деятельности (игровой, коммуникативной,  познавательно-исследовательской) а также в разных видах активности (восприятие художественной литературы и фольклора, музыкальная, изобразительная, констр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у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ирование и др.):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NewRomanPSMT" w:hAnsi="Times New Roman" w:cs="Times New Roman"/>
          <w:iCs/>
          <w:color w:val="auto"/>
          <w:sz w:val="22"/>
          <w:szCs w:val="22"/>
        </w:rPr>
      </w:pPr>
      <w:r w:rsidRPr="009B4C2B">
        <w:rPr>
          <w:rFonts w:ascii="Times New Roman" w:eastAsia="TimesNewRomanPSMT" w:hAnsi="Times New Roman" w:cs="Times New Roman"/>
          <w:iCs/>
          <w:color w:val="auto"/>
          <w:sz w:val="22"/>
          <w:szCs w:val="22"/>
        </w:rPr>
        <w:t>- имеет представление о ценностях здорового образа жизни;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NewRomanPSMT" w:hAnsi="Times New Roman" w:cs="Times New Roman"/>
          <w:iCs/>
          <w:color w:val="auto"/>
          <w:sz w:val="22"/>
          <w:szCs w:val="22"/>
        </w:rPr>
      </w:pPr>
      <w:r w:rsidRPr="009B4C2B">
        <w:rPr>
          <w:rFonts w:ascii="Times New Roman" w:eastAsia="TimesNewRomanPSMT" w:hAnsi="Times New Roman" w:cs="Times New Roman"/>
          <w:iCs/>
          <w:color w:val="auto"/>
          <w:sz w:val="22"/>
          <w:szCs w:val="22"/>
        </w:rPr>
        <w:t>- имеет начальное представление о своем теле и своих физических возможностях;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Calibri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NewRomanPSMT" w:hAnsi="Times New Roman" w:cs="Times New Roman"/>
          <w:iCs/>
          <w:color w:val="auto"/>
          <w:sz w:val="22"/>
          <w:szCs w:val="22"/>
        </w:rPr>
        <w:t>- имеет представление о некоторых летних видах спорта,</w:t>
      </w:r>
      <w:r w:rsidRPr="009B4C2B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спортивных комплексах, построенных к </w:t>
      </w:r>
      <w:r w:rsidRPr="009B4C2B">
        <w:rPr>
          <w:rFonts w:ascii="Times New Roman" w:eastAsia="Calibri" w:hAnsi="Times New Roman" w:cs="Times New Roman"/>
          <w:bCs/>
          <w:color w:val="auto"/>
          <w:sz w:val="22"/>
          <w:szCs w:val="22"/>
        </w:rPr>
        <w:t xml:space="preserve">XXVII Всемирной летней </w:t>
      </w:r>
      <w:r w:rsidRPr="009B4C2B">
        <w:rPr>
          <w:rFonts w:ascii="Times New Roman" w:eastAsia="Calibri" w:hAnsi="Times New Roman" w:cs="Times New Roman"/>
          <w:color w:val="auto"/>
          <w:sz w:val="22"/>
          <w:szCs w:val="22"/>
        </w:rPr>
        <w:t>Универсиаде 2013 г.;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Calibri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- </w:t>
      </w:r>
      <w:proofErr w:type="gramStart"/>
      <w:r w:rsidRPr="009B4C2B">
        <w:rPr>
          <w:rFonts w:ascii="Times New Roman" w:eastAsia="Calibri" w:hAnsi="Times New Roman" w:cs="Times New Roman"/>
          <w:color w:val="auto"/>
          <w:sz w:val="22"/>
          <w:szCs w:val="22"/>
        </w:rPr>
        <w:t>подвижен</w:t>
      </w:r>
      <w:proofErr w:type="gramEnd"/>
      <w:r w:rsidRPr="009B4C2B">
        <w:rPr>
          <w:rFonts w:ascii="Times New Roman" w:eastAsia="Calibri" w:hAnsi="Times New Roman" w:cs="Times New Roman"/>
          <w:color w:val="auto"/>
          <w:sz w:val="22"/>
          <w:szCs w:val="22"/>
        </w:rPr>
        <w:t>, владеет основными движениями, старается контролировать свои движения, управлять ими;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NewRomanPSMT" w:hAnsi="Times New Roman" w:cs="Times New Roman"/>
          <w:iCs/>
          <w:color w:val="auto"/>
          <w:sz w:val="22"/>
          <w:szCs w:val="22"/>
        </w:rPr>
      </w:pPr>
      <w:r w:rsidRPr="009B4C2B">
        <w:rPr>
          <w:rFonts w:ascii="Times New Roman" w:eastAsia="TimesNewRomanPSMT" w:hAnsi="Times New Roman" w:cs="Times New Roman"/>
          <w:iCs/>
          <w:color w:val="auto"/>
          <w:sz w:val="22"/>
          <w:szCs w:val="22"/>
        </w:rPr>
        <w:t>- с удовольствием участвует в национальных подвижных играх, играх-состязаниях.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</w:rPr>
        <w:t>К семи годам ребенок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интересуется историей и культурой своей семьи;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выполняет правила, принятые в семье, поддерживает семейные традиции, с удовольствием участвует в семейных торжествах, праздниках, общих обсуждениях предстоящих дел, расходов; старается общаться с членами семьи на родном языке;</w:t>
      </w:r>
    </w:p>
    <w:p w:rsidR="00665386" w:rsidRPr="009B4C2B" w:rsidRDefault="00665386" w:rsidP="00665386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proofErr w:type="gram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положительно относится к окружающим, проявляет уважительное отношение к людям (независимо от их социального происхождения, расовой принадлежности, языка, вероисповедания, пола и возраста), уважение к чувствам, мнениям, желаниям, взглядам других людей, умеет аргументировать несогласие, убеждать и т.д.</w:t>
      </w:r>
      <w:proofErr w:type="gram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Объясняет значение позитивного общения, сотрудничества с людьми разных стран и этносов;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FF0000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- испытывает потребность в общении </w:t>
      </w:r>
      <w:proofErr w:type="gram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со</w:t>
      </w:r>
      <w:proofErr w:type="gram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взрослым как источником разнообразной информации о пр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и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родном и социальном мире, о всемирных событиях, событиях в стране, республике, родном городе (районном центре, селе);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lastRenderedPageBreak/>
        <w:t>- расширяет круг общения с людьми, владеющими двумя государственными языками, поддерживает тему разговора, умеет выслушать, отозваться на предложение, попросить о помощи, заявить о своих потребностях и т.д.;</w:t>
      </w:r>
    </w:p>
    <w:p w:rsidR="00665386" w:rsidRPr="009B4C2B" w:rsidRDefault="00665386" w:rsidP="00665386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проявляет коммуникативные способности: понимает речь, «вживается» в коммуникативную ситуацию, учитывая социальную роль собеседника, общается на двух государственных языках;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имеет представления об отдельных элементах культуры народов Поволжья (язык, одежда, искусство, обычаи, национальная кухня, игры, игрушки), о национальных и этнических различиях между людьми;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- ярко </w:t>
      </w:r>
      <w:proofErr w:type="gram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выражает интерес</w:t>
      </w:r>
      <w:proofErr w:type="gram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и уважение по отношению к культуре представителей других национальностей, стремится к общению с ними;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имеет первоначальные представления о культурных достояниях, основных исторических событиях, д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о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стопримечательностях, символике крупных городов региона, интересуется происхождением их названий;</w:t>
      </w:r>
    </w:p>
    <w:p w:rsidR="00665386" w:rsidRPr="009B4C2B" w:rsidRDefault="00665386" w:rsidP="00665386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интересуется обитателями государственных заповедников, занесенными в Красную книгу РТ, обитат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е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лями рек и озер республики, осознает необходимость природоохранительной деятельности;</w:t>
      </w:r>
    </w:p>
    <w:p w:rsidR="00665386" w:rsidRPr="009B4C2B" w:rsidRDefault="00665386" w:rsidP="00665386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- имеет представление о России как своей стране;</w:t>
      </w:r>
    </w:p>
    <w:p w:rsidR="00665386" w:rsidRPr="009B4C2B" w:rsidRDefault="00665386" w:rsidP="00665386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узнает и называет символику государства (флаг, герб, гимн);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осознает взаимосвязь культур татарского и русского народов;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имеет представления о своем крае как части России, об истории родного города, о знаменитых людях, проживающих в нем, основных достопримечательностях, традициях, труде людей;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проявляет любознательность в вопросах истории Республики Татарстан и основных достопримечател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ь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ностях её столицы;</w:t>
      </w:r>
    </w:p>
    <w:p w:rsidR="00665386" w:rsidRPr="009B4C2B" w:rsidRDefault="00665386" w:rsidP="00665386">
      <w:pPr>
        <w:shd w:val="clear" w:color="auto" w:fill="FFFFFF"/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с интересом слушает о жизни и творчестве деятелей музыкального и театрального искусства, выда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ю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щихся деятелей науки, может их назвать, с уважением к ним относится;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с благодарностью и уважением относится к участникам Великой Отечественной войны, знает о подвигах героев войны;</w:t>
      </w:r>
    </w:p>
    <w:p w:rsidR="00665386" w:rsidRPr="009B4C2B" w:rsidRDefault="00665386" w:rsidP="00665386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владеет способами безопасного поведения, принятыми в нравственно-этической, национальной, прав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о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вой культуре, осознанно их выполняет;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понимает обращенную речь (в рамках предусмотренного УМК «Изучаем русский язык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 xml:space="preserve">» 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образовател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ь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ного материала);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владеет лексическим объемом, предусмотренным УМК «Изучаем русский язык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  <w:lang w:eastAsia="en-US"/>
        </w:rPr>
        <w:t>»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, </w:t>
      </w:r>
      <w:r w:rsidRPr="009B4C2B">
        <w:rPr>
          <w:rFonts w:ascii="Times New Roman" w:eastAsia="Times New Roman" w:hAnsi="Times New Roman" w:cs="Times New Roman"/>
          <w:sz w:val="22"/>
          <w:szCs w:val="22"/>
        </w:rPr>
        <w:t>не менее 600 слов, правильно их произносит;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sz w:val="22"/>
          <w:szCs w:val="22"/>
        </w:rPr>
        <w:t>- участвует в диалоге, поддерживает тему разговора;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NewRomanPSMT" w:hAnsi="Times New Roman" w:cs="Times New Roman"/>
          <w:iCs/>
          <w:sz w:val="22"/>
          <w:szCs w:val="22"/>
        </w:rPr>
      </w:pPr>
      <w:r w:rsidRPr="009B4C2B">
        <w:rPr>
          <w:rFonts w:ascii="Times New Roman" w:eastAsia="TimesNewRomanPSMT" w:hAnsi="Times New Roman" w:cs="Times New Roman"/>
          <w:iCs/>
          <w:sz w:val="22"/>
          <w:szCs w:val="22"/>
        </w:rPr>
        <w:t xml:space="preserve">- рассказывает о себе </w:t>
      </w:r>
      <w:r w:rsidRPr="009B4C2B">
        <w:rPr>
          <w:rFonts w:ascii="Times New Roman" w:eastAsia="Times New Roman" w:hAnsi="Times New Roman" w:cs="Times New Roman"/>
          <w:sz w:val="22"/>
          <w:szCs w:val="22"/>
        </w:rPr>
        <w:t xml:space="preserve">на русском языке </w:t>
      </w:r>
      <w:r w:rsidRPr="009B4C2B">
        <w:rPr>
          <w:rFonts w:ascii="Times New Roman" w:eastAsia="TimesNewRomanPSMT" w:hAnsi="Times New Roman" w:cs="Times New Roman"/>
          <w:iCs/>
          <w:sz w:val="22"/>
          <w:szCs w:val="22"/>
        </w:rPr>
        <w:t>(как зовут, сколько лет, где живет, какая семья);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NewRomanPSMT" w:hAnsi="Times New Roman" w:cs="Times New Roman"/>
          <w:iCs/>
          <w:sz w:val="22"/>
          <w:szCs w:val="22"/>
        </w:rPr>
      </w:pPr>
      <w:r w:rsidRPr="009B4C2B">
        <w:rPr>
          <w:rFonts w:ascii="Times New Roman" w:eastAsia="TimesNewRomanPSMT" w:hAnsi="Times New Roman" w:cs="Times New Roman"/>
          <w:iCs/>
          <w:sz w:val="22"/>
          <w:szCs w:val="22"/>
        </w:rPr>
        <w:t xml:space="preserve">- может </w:t>
      </w:r>
      <w:r w:rsidRPr="009B4C2B">
        <w:rPr>
          <w:rFonts w:ascii="Times New Roman" w:eastAsia="Times New Roman" w:hAnsi="Times New Roman" w:cs="Times New Roman"/>
          <w:sz w:val="22"/>
          <w:szCs w:val="22"/>
        </w:rPr>
        <w:t>на русском языке</w:t>
      </w:r>
      <w:r w:rsidRPr="009B4C2B">
        <w:rPr>
          <w:rFonts w:ascii="Times New Roman" w:eastAsia="TimesNewRomanPSMT" w:hAnsi="Times New Roman" w:cs="Times New Roman"/>
          <w:iCs/>
          <w:sz w:val="22"/>
          <w:szCs w:val="22"/>
        </w:rPr>
        <w:t xml:space="preserve"> описать сюжетную картинку из 3-8 предложений;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sz w:val="22"/>
          <w:szCs w:val="22"/>
        </w:rPr>
        <w:t xml:space="preserve">- осуществляет перевод предложений с татарского языка  на русский; 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достигает результата, заданного дидактической (лексической) игрой;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ориентируется в ситуации общения и самостоятельно находит речевое решение в новых условиях, в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ы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бирая для этого соответствующие слова и грамматические средства;</w:t>
      </w:r>
    </w:p>
    <w:p w:rsidR="00665386" w:rsidRPr="009B4C2B" w:rsidRDefault="00665386" w:rsidP="00665386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в реальной языковой среде достигает коммуникативной цели при ограниченном владении русским яз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ы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ком;</w:t>
      </w:r>
    </w:p>
    <w:p w:rsidR="00665386" w:rsidRPr="009B4C2B" w:rsidRDefault="00665386" w:rsidP="00665386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- </w:t>
      </w:r>
      <w:proofErr w:type="gram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мотивирован</w:t>
      </w:r>
      <w:proofErr w:type="gram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к дальнейшему, более осознанному изучению русского языка;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проявляет устойчивый интерес к литературному наследию татарского народа, отдает предпочтение к его использованию в специфически детских видах деятельности, в повседневном общении, на конкурсах: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осознает роль человека в развитии национальной культуры, проявляет любознательность к элементам культуры как к результатам человеческого труда, предвосхищает свое возможное участие в обогащении (преумножении) культурного наследия;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проявляет интерес к живописным, скульптурным, музыкальным и др. средствам искусства деятелей культуры Республики Татарстан;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имеет представление об архитектурных сооружениях родного города (районного центра, поселка, села);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владеет способами рисования симметричного («древо жизни») и асимметричного букета;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применяет технику рельефного изображения для изготовления национального декора, технику симме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т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ричного, силуэтного, многослойного, ажурного вырезывания для украшения предметов в национальном колорите;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с удовольствием слушает вокальную, инструментальную, оркестровую музыку, написанную татарскими композиторами;</w:t>
      </w:r>
    </w:p>
    <w:p w:rsidR="00665386" w:rsidRPr="009B4C2B" w:rsidRDefault="00665386" w:rsidP="00665386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узнает звучание Государственного гимна Российской Федерации, старается подпевать;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lastRenderedPageBreak/>
        <w:t>- красиво исполняет татарские песни, танцы, танцы народов Поволжья, с удовольствием участвует в т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а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тарских народных праздниках;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по собственной инициативе и по инициативе взрослого использует полученную информацию в разных видах деятельности (игровой, коммуникативной,  познавательно-исследовательской) а также в разных видах активности (восприятие художественной литературы и фольклора, музыкальная, изобразительная, констр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у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ирование и др.):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NewRomanPSMT" w:hAnsi="Times New Roman" w:cs="Times New Roman"/>
          <w:iCs/>
          <w:color w:val="auto"/>
          <w:sz w:val="22"/>
          <w:szCs w:val="22"/>
        </w:rPr>
      </w:pPr>
      <w:r w:rsidRPr="009B4C2B">
        <w:rPr>
          <w:rFonts w:ascii="Times New Roman" w:eastAsia="TimesNewRomanPSMT" w:hAnsi="Times New Roman" w:cs="Times New Roman"/>
          <w:iCs/>
          <w:color w:val="auto"/>
          <w:sz w:val="22"/>
          <w:szCs w:val="22"/>
        </w:rPr>
        <w:t>- имеет представление о здоровом питании, ценностях здорового образа жизни;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NewRomanPSMT" w:hAnsi="Times New Roman" w:cs="Times New Roman"/>
          <w:iCs/>
          <w:color w:val="auto"/>
          <w:sz w:val="22"/>
          <w:szCs w:val="22"/>
        </w:rPr>
      </w:pPr>
      <w:r w:rsidRPr="009B4C2B">
        <w:rPr>
          <w:rFonts w:ascii="Times New Roman" w:eastAsia="TimesNewRomanPSMT" w:hAnsi="Times New Roman" w:cs="Times New Roman"/>
          <w:iCs/>
          <w:color w:val="auto"/>
          <w:sz w:val="22"/>
          <w:szCs w:val="22"/>
        </w:rPr>
        <w:t>- имеет представление о своем теле и своих физических возможностях;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NewRomanPSMT" w:hAnsi="Times New Roman" w:cs="Times New Roman"/>
          <w:iCs/>
          <w:color w:val="auto"/>
          <w:sz w:val="22"/>
          <w:szCs w:val="22"/>
        </w:rPr>
      </w:pPr>
      <w:r w:rsidRPr="009B4C2B">
        <w:rPr>
          <w:rFonts w:ascii="Times New Roman" w:eastAsia="TimesNewRomanPSMT" w:hAnsi="Times New Roman" w:cs="Times New Roman"/>
          <w:iCs/>
          <w:color w:val="auto"/>
          <w:sz w:val="22"/>
          <w:szCs w:val="22"/>
        </w:rPr>
        <w:t>- имеет представление о некоторых видах спорта,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в том числе</w:t>
      </w:r>
      <w:r w:rsidRPr="009B4C2B">
        <w:rPr>
          <w:rFonts w:ascii="Times New Roman" w:eastAsia="TimesNewRomanPSMT" w:hAnsi="Times New Roman" w:cs="Times New Roman"/>
          <w:iCs/>
          <w:color w:val="auto"/>
          <w:sz w:val="22"/>
          <w:szCs w:val="22"/>
        </w:rPr>
        <w:t xml:space="preserve"> о 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национальном виде спорта – «борьба на поясах» (</w:t>
      </w:r>
      <w:proofErr w:type="spell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кэряш</w:t>
      </w:r>
      <w:proofErr w:type="spell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); 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NewRomanPSMT" w:hAnsi="Times New Roman" w:cs="Times New Roman"/>
          <w:iCs/>
          <w:color w:val="auto"/>
          <w:sz w:val="22"/>
          <w:szCs w:val="22"/>
        </w:rPr>
      </w:pPr>
      <w:r w:rsidRPr="009B4C2B">
        <w:rPr>
          <w:rFonts w:ascii="Times New Roman" w:eastAsia="TimesNewRomanPSMT" w:hAnsi="Times New Roman" w:cs="Times New Roman"/>
          <w:iCs/>
          <w:color w:val="auto"/>
          <w:sz w:val="22"/>
          <w:szCs w:val="22"/>
        </w:rPr>
        <w:t>- с удовольствием участвует в национальных играх-состязаниях, празднике «Сабантуй»;</w:t>
      </w:r>
    </w:p>
    <w:p w:rsidR="00665386" w:rsidRPr="009B4C2B" w:rsidRDefault="00665386" w:rsidP="00665386">
      <w:pPr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- </w:t>
      </w:r>
      <w:proofErr w:type="gramStart"/>
      <w:r w:rsidRPr="009B4C2B">
        <w:rPr>
          <w:rFonts w:ascii="Times New Roman" w:eastAsia="Calibri" w:hAnsi="Times New Roman" w:cs="Times New Roman"/>
          <w:color w:val="auto"/>
          <w:sz w:val="22"/>
          <w:szCs w:val="22"/>
        </w:rPr>
        <w:t>подвижен</w:t>
      </w:r>
      <w:proofErr w:type="gramEnd"/>
      <w:r w:rsidRPr="009B4C2B">
        <w:rPr>
          <w:rFonts w:ascii="Times New Roman" w:eastAsia="Calibri" w:hAnsi="Times New Roman" w:cs="Times New Roman"/>
          <w:color w:val="auto"/>
          <w:sz w:val="22"/>
          <w:szCs w:val="22"/>
        </w:rPr>
        <w:t>, вынослив, владеет основными движениями, может контролировать свои движения и управлять ими.</w:t>
      </w:r>
    </w:p>
    <w:p w:rsidR="000E1868" w:rsidRPr="009B4C2B" w:rsidRDefault="000E1868" w:rsidP="000E1868">
      <w:pPr>
        <w:tabs>
          <w:tab w:val="left" w:pos="567"/>
        </w:tabs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0E1868" w:rsidRPr="009B4C2B" w:rsidRDefault="000E1868" w:rsidP="000E1868">
      <w:pPr>
        <w:keepNext/>
        <w:widowControl w:val="0"/>
        <w:tabs>
          <w:tab w:val="left" w:pos="567"/>
        </w:tabs>
        <w:suppressAutoHyphens/>
        <w:ind w:left="-284" w:firstLine="284"/>
        <w:outlineLvl w:val="2"/>
        <w:rPr>
          <w:rFonts w:ascii="Times New Roman" w:eastAsia="Times New Roman" w:hAnsi="Times New Roman" w:cs="Times New Roman"/>
          <w:b/>
          <w:color w:val="FF0000"/>
          <w:sz w:val="22"/>
          <w:szCs w:val="22"/>
        </w:rPr>
      </w:pPr>
    </w:p>
    <w:p w:rsidR="00671EEB" w:rsidRPr="00671EEB" w:rsidRDefault="00671EEB" w:rsidP="00671EEB">
      <w:pPr>
        <w:pStyle w:val="af3"/>
        <w:ind w:firstLine="567"/>
        <w:jc w:val="both"/>
        <w:rPr>
          <w:rFonts w:ascii="Times New Roman" w:hAnsi="Times New Roman" w:cs="Times New Roman"/>
          <w:b/>
          <w:color w:val="auto"/>
        </w:rPr>
      </w:pPr>
      <w:r w:rsidRPr="00671EEB">
        <w:rPr>
          <w:rFonts w:ascii="Times New Roman" w:hAnsi="Times New Roman" w:cs="Times New Roman"/>
          <w:i/>
          <w:color w:val="auto"/>
          <w:u w:val="single"/>
        </w:rPr>
        <w:t>Подробнее смотрите</w:t>
      </w:r>
      <w:r w:rsidRPr="00671EEB">
        <w:rPr>
          <w:rFonts w:ascii="Times New Roman" w:hAnsi="Times New Roman" w:cs="Times New Roman"/>
          <w:color w:val="auto"/>
        </w:rPr>
        <w:t xml:space="preserve"> </w:t>
      </w:r>
      <w:r w:rsidRPr="00671EEB">
        <w:rPr>
          <w:rFonts w:ascii="Times New Roman" w:hAnsi="Times New Roman" w:cs="Times New Roman"/>
          <w:b/>
          <w:color w:val="auto"/>
        </w:rPr>
        <w:t>Примерную основную общеобразовательную программу д</w:t>
      </w:r>
      <w:r w:rsidRPr="00671EEB">
        <w:rPr>
          <w:rFonts w:ascii="Times New Roman" w:hAnsi="Times New Roman" w:cs="Times New Roman"/>
          <w:b/>
          <w:color w:val="auto"/>
        </w:rPr>
        <w:t>о</w:t>
      </w:r>
      <w:r w:rsidRPr="00671EEB">
        <w:rPr>
          <w:rFonts w:ascii="Times New Roman" w:hAnsi="Times New Roman" w:cs="Times New Roman"/>
          <w:b/>
          <w:color w:val="auto"/>
        </w:rPr>
        <w:t xml:space="preserve">школьного образования «От рождения до школы», под редакцией </w:t>
      </w:r>
      <w:proofErr w:type="spellStart"/>
      <w:r w:rsidRPr="00671EEB">
        <w:rPr>
          <w:rFonts w:ascii="Times New Roman" w:hAnsi="Times New Roman" w:cs="Times New Roman"/>
          <w:b/>
          <w:color w:val="auto"/>
        </w:rPr>
        <w:t>Н.Е.Веракса</w:t>
      </w:r>
      <w:proofErr w:type="spellEnd"/>
      <w:r w:rsidRPr="00671EEB">
        <w:rPr>
          <w:rFonts w:ascii="Times New Roman" w:hAnsi="Times New Roman" w:cs="Times New Roman"/>
          <w:b/>
          <w:color w:val="auto"/>
        </w:rPr>
        <w:t>,</w:t>
      </w:r>
      <w:r w:rsidRPr="00671EEB">
        <w:rPr>
          <w:rFonts w:ascii="Times New Roman" w:hAnsi="Times New Roman" w:cs="Times New Roman"/>
          <w:color w:val="auto"/>
        </w:rPr>
        <w:t xml:space="preserve"> М.: М</w:t>
      </w:r>
      <w:r w:rsidRPr="00671EEB">
        <w:rPr>
          <w:rFonts w:ascii="Times New Roman" w:hAnsi="Times New Roman" w:cs="Times New Roman"/>
          <w:color w:val="auto"/>
        </w:rPr>
        <w:t>О</w:t>
      </w:r>
      <w:r w:rsidRPr="00671EEB">
        <w:rPr>
          <w:rFonts w:ascii="Times New Roman" w:hAnsi="Times New Roman" w:cs="Times New Roman"/>
          <w:color w:val="auto"/>
        </w:rPr>
        <w:t>ЗАИКА-СИНТЕЗ, 2014  г., а так же</w:t>
      </w:r>
      <w:r w:rsidRPr="00671EEB">
        <w:rPr>
          <w:rFonts w:ascii="Times New Roman" w:hAnsi="Times New Roman" w:cs="Times New Roman"/>
          <w:b/>
          <w:color w:val="auto"/>
        </w:rPr>
        <w:t xml:space="preserve"> «Региональную программу дошкольного образования», </w:t>
      </w:r>
      <w:proofErr w:type="spellStart"/>
      <w:r w:rsidRPr="00671EEB">
        <w:rPr>
          <w:rFonts w:ascii="Times New Roman" w:hAnsi="Times New Roman" w:cs="Times New Roman"/>
          <w:b/>
          <w:color w:val="auto"/>
        </w:rPr>
        <w:t>Р.К.Шаеховой</w:t>
      </w:r>
      <w:proofErr w:type="spellEnd"/>
      <w:r w:rsidRPr="00671EEB">
        <w:rPr>
          <w:rFonts w:ascii="Times New Roman" w:hAnsi="Times New Roman" w:cs="Times New Roman"/>
          <w:b/>
          <w:color w:val="auto"/>
        </w:rPr>
        <w:t xml:space="preserve">, Казань, 2012 г., Учебно-методический комплект по обучению детей родному </w:t>
      </w:r>
      <w:r w:rsidR="00063CCE">
        <w:rPr>
          <w:rFonts w:ascii="Times New Roman" w:hAnsi="Times New Roman" w:cs="Times New Roman"/>
          <w:b/>
          <w:color w:val="auto"/>
        </w:rPr>
        <w:t xml:space="preserve">татарскому и русскому </w:t>
      </w:r>
      <w:r w:rsidRPr="00671EEB">
        <w:rPr>
          <w:rFonts w:ascii="Times New Roman" w:hAnsi="Times New Roman" w:cs="Times New Roman"/>
          <w:b/>
          <w:color w:val="auto"/>
        </w:rPr>
        <w:t xml:space="preserve"> языку.</w:t>
      </w:r>
    </w:p>
    <w:bookmarkEnd w:id="74"/>
    <w:p w:rsidR="006B3AFF" w:rsidRDefault="006B3AFF" w:rsidP="00330700">
      <w:pPr>
        <w:pStyle w:val="af3"/>
        <w:ind w:firstLine="567"/>
        <w:jc w:val="center"/>
        <w:rPr>
          <w:rFonts w:ascii="Times New Roman" w:hAnsi="Times New Roman" w:cs="Times New Roman"/>
          <w:b/>
          <w:color w:val="auto"/>
          <w:sz w:val="28"/>
        </w:rPr>
      </w:pPr>
    </w:p>
    <w:p w:rsidR="002631E2" w:rsidRPr="00671EEB" w:rsidRDefault="002631E2" w:rsidP="00330700">
      <w:pPr>
        <w:pStyle w:val="af3"/>
        <w:ind w:firstLine="567"/>
        <w:jc w:val="center"/>
        <w:rPr>
          <w:rFonts w:ascii="Times New Roman" w:hAnsi="Times New Roman" w:cs="Times New Roman"/>
          <w:b/>
          <w:color w:val="auto"/>
          <w:sz w:val="28"/>
        </w:rPr>
      </w:pPr>
    </w:p>
    <w:p w:rsidR="00330700" w:rsidRDefault="00330700" w:rsidP="006B3AFF">
      <w:pPr>
        <w:pStyle w:val="af3"/>
        <w:jc w:val="center"/>
        <w:rPr>
          <w:rFonts w:ascii="Times New Roman" w:hAnsi="Times New Roman" w:cs="Times New Roman"/>
          <w:b/>
          <w:color w:val="auto"/>
        </w:rPr>
      </w:pPr>
      <w:r w:rsidRPr="006B3AFF">
        <w:rPr>
          <w:rFonts w:ascii="Times New Roman" w:hAnsi="Times New Roman" w:cs="Times New Roman"/>
          <w:b/>
          <w:color w:val="002060"/>
        </w:rPr>
        <w:t>«</w:t>
      </w:r>
      <w:r w:rsidRPr="006B3AFF">
        <w:rPr>
          <w:rFonts w:ascii="Times New Roman" w:hAnsi="Times New Roman" w:cs="Times New Roman"/>
          <w:b/>
          <w:color w:val="auto"/>
        </w:rPr>
        <w:t>ХУДОЖЕСТВЕННО-ЭСТЕТИЧЕСКОЕ РАЗВИТИЕ»</w:t>
      </w:r>
    </w:p>
    <w:p w:rsidR="00B92C2E" w:rsidRPr="006B3AFF" w:rsidRDefault="00B92C2E" w:rsidP="006B3AFF">
      <w:pPr>
        <w:pStyle w:val="af3"/>
        <w:jc w:val="center"/>
        <w:rPr>
          <w:rFonts w:ascii="Times New Roman" w:hAnsi="Times New Roman" w:cs="Times New Roman"/>
          <w:b/>
          <w:color w:val="auto"/>
        </w:rPr>
      </w:pPr>
    </w:p>
    <w:p w:rsidR="00330700" w:rsidRPr="006B3AFF" w:rsidRDefault="00330700" w:rsidP="00330700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6B3AFF">
        <w:rPr>
          <w:rFonts w:ascii="Times New Roman" w:hAnsi="Times New Roman" w:cs="Times New Roman"/>
          <w:color w:val="auto"/>
        </w:rPr>
        <w:t>Художественно-эстетическое развитие предполагает развитие пред</w:t>
      </w:r>
      <w:r w:rsidRPr="006B3AFF">
        <w:rPr>
          <w:rFonts w:ascii="Times New Roman" w:hAnsi="Times New Roman" w:cs="Times New Roman"/>
          <w:color w:val="auto"/>
        </w:rPr>
        <w:softHyphen/>
        <w:t>посылок ценностно - смыслового восприятия и понимания произведений</w:t>
      </w:r>
      <w:r w:rsidRPr="006B3AFF">
        <w:rPr>
          <w:rStyle w:val="192"/>
          <w:rFonts w:ascii="Times New Roman" w:hAnsi="Times New Roman" w:cs="Times New Roman"/>
          <w:noProof w:val="0"/>
          <w:color w:val="auto"/>
          <w:sz w:val="24"/>
        </w:rPr>
        <w:t xml:space="preserve"> </w:t>
      </w:r>
      <w:r w:rsidRPr="006B3AFF">
        <w:rPr>
          <w:rFonts w:ascii="Times New Roman" w:hAnsi="Times New Roman" w:cs="Times New Roman"/>
          <w:color w:val="auto"/>
        </w:rPr>
        <w:t>искусства, мира природы;</w:t>
      </w:r>
      <w:r w:rsidRPr="006B3AFF">
        <w:rPr>
          <w:rStyle w:val="192"/>
          <w:rFonts w:ascii="Times New Roman" w:hAnsi="Times New Roman" w:cs="Times New Roman"/>
          <w:noProof w:val="0"/>
          <w:color w:val="auto"/>
          <w:sz w:val="24"/>
        </w:rPr>
        <w:t xml:space="preserve"> </w:t>
      </w:r>
      <w:r w:rsidRPr="006B3AFF">
        <w:rPr>
          <w:rFonts w:ascii="Times New Roman" w:hAnsi="Times New Roman" w:cs="Times New Roman"/>
          <w:color w:val="auto"/>
        </w:rPr>
        <w:t>становление эст</w:t>
      </w:r>
      <w:r w:rsidRPr="006B3AFF">
        <w:rPr>
          <w:rFonts w:ascii="Times New Roman" w:hAnsi="Times New Roman" w:cs="Times New Roman"/>
          <w:color w:val="auto"/>
        </w:rPr>
        <w:t>е</w:t>
      </w:r>
      <w:r w:rsidRPr="006B3AFF">
        <w:rPr>
          <w:rFonts w:ascii="Times New Roman" w:hAnsi="Times New Roman" w:cs="Times New Roman"/>
          <w:color w:val="auto"/>
        </w:rPr>
        <w:t>тического отношения к окружающему миру; формирова</w:t>
      </w:r>
      <w:r w:rsidRPr="006B3AFF">
        <w:rPr>
          <w:rFonts w:ascii="Times New Roman" w:hAnsi="Times New Roman" w:cs="Times New Roman"/>
          <w:color w:val="auto"/>
        </w:rPr>
        <w:softHyphen/>
        <w:t>ние элементарных представлений о видах искусства; восприятие музыки,</w:t>
      </w:r>
      <w:r w:rsidRPr="006B3AFF">
        <w:rPr>
          <w:rStyle w:val="192"/>
          <w:rFonts w:ascii="Times New Roman" w:hAnsi="Times New Roman" w:cs="Times New Roman"/>
          <w:noProof w:val="0"/>
          <w:color w:val="auto"/>
          <w:sz w:val="24"/>
        </w:rPr>
        <w:t xml:space="preserve"> </w:t>
      </w:r>
      <w:r w:rsidRPr="006B3AFF">
        <w:rPr>
          <w:rFonts w:ascii="Times New Roman" w:hAnsi="Times New Roman" w:cs="Times New Roman"/>
          <w:color w:val="auto"/>
        </w:rPr>
        <w:t>художественной литературы, фольклора; стимулирование соп</w:t>
      </w:r>
      <w:r w:rsidRPr="006B3AFF">
        <w:rPr>
          <w:rFonts w:ascii="Times New Roman" w:hAnsi="Times New Roman" w:cs="Times New Roman"/>
          <w:color w:val="auto"/>
        </w:rPr>
        <w:t>е</w:t>
      </w:r>
      <w:r w:rsidRPr="006B3AFF">
        <w:rPr>
          <w:rFonts w:ascii="Times New Roman" w:hAnsi="Times New Roman" w:cs="Times New Roman"/>
          <w:color w:val="auto"/>
        </w:rPr>
        <w:t>реживания</w:t>
      </w:r>
      <w:r w:rsidRPr="006B3AFF">
        <w:rPr>
          <w:rStyle w:val="192"/>
          <w:rFonts w:ascii="Times New Roman" w:hAnsi="Times New Roman" w:cs="Times New Roman"/>
          <w:noProof w:val="0"/>
          <w:color w:val="auto"/>
          <w:sz w:val="24"/>
        </w:rPr>
        <w:t xml:space="preserve"> </w:t>
      </w:r>
      <w:r w:rsidRPr="006B3AFF">
        <w:rPr>
          <w:rFonts w:ascii="Times New Roman" w:hAnsi="Times New Roman" w:cs="Times New Roman"/>
          <w:color w:val="auto"/>
        </w:rPr>
        <w:t>персонажам художественных произведений; реализацию самостоятельной</w:t>
      </w:r>
      <w:r w:rsidRPr="006B3AFF">
        <w:rPr>
          <w:rStyle w:val="192"/>
          <w:rFonts w:ascii="Times New Roman" w:hAnsi="Times New Roman" w:cs="Times New Roman"/>
          <w:noProof w:val="0"/>
          <w:color w:val="auto"/>
          <w:sz w:val="24"/>
        </w:rPr>
        <w:t xml:space="preserve"> </w:t>
      </w:r>
      <w:r w:rsidRPr="006B3AFF">
        <w:rPr>
          <w:rStyle w:val="200"/>
          <w:rFonts w:ascii="Times New Roman" w:hAnsi="Times New Roman" w:cs="Times New Roman"/>
          <w:color w:val="auto"/>
          <w:sz w:val="24"/>
        </w:rPr>
        <w:t xml:space="preserve">творческой деятельности детей </w:t>
      </w:r>
      <w:r w:rsidRPr="006B3AFF">
        <w:rPr>
          <w:rFonts w:ascii="Times New Roman" w:hAnsi="Times New Roman" w:cs="Times New Roman"/>
          <w:color w:val="auto"/>
        </w:rPr>
        <w:t xml:space="preserve">средствами национальной культуры. </w:t>
      </w:r>
    </w:p>
    <w:p w:rsidR="00330700" w:rsidRPr="006B3AFF" w:rsidRDefault="00330700" w:rsidP="00330700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6B3AFF">
        <w:rPr>
          <w:rFonts w:ascii="Times New Roman" w:hAnsi="Times New Roman" w:cs="Times New Roman"/>
          <w:color w:val="auto"/>
        </w:rPr>
        <w:t>Формировать эстетическое отно</w:t>
      </w:r>
      <w:r w:rsidRPr="006B3AFF">
        <w:rPr>
          <w:rFonts w:ascii="Times New Roman" w:hAnsi="Times New Roman" w:cs="Times New Roman"/>
          <w:color w:val="auto"/>
        </w:rPr>
        <w:softHyphen/>
        <w:t>шение к миру и художественному развитию ребенка сре</w:t>
      </w:r>
      <w:r w:rsidRPr="006B3AFF">
        <w:rPr>
          <w:rFonts w:ascii="Times New Roman" w:hAnsi="Times New Roman" w:cs="Times New Roman"/>
          <w:color w:val="auto"/>
        </w:rPr>
        <w:t>д</w:t>
      </w:r>
      <w:r w:rsidRPr="006B3AFF">
        <w:rPr>
          <w:rFonts w:ascii="Times New Roman" w:hAnsi="Times New Roman" w:cs="Times New Roman"/>
          <w:color w:val="auto"/>
        </w:rPr>
        <w:t>ствами национальной культуры. Включение национальной культуры в систему дошкольного образования осуществляется посред</w:t>
      </w:r>
      <w:r w:rsidRPr="006B3AFF">
        <w:rPr>
          <w:rFonts w:ascii="Times New Roman" w:hAnsi="Times New Roman" w:cs="Times New Roman"/>
          <w:color w:val="auto"/>
        </w:rPr>
        <w:softHyphen/>
        <w:t>ством педагогического потенциала элементов национальной культуры - музыки, изобразительного искусства, театра, фоль</w:t>
      </w:r>
      <w:r w:rsidRPr="006B3AFF">
        <w:rPr>
          <w:rFonts w:ascii="Times New Roman" w:hAnsi="Times New Roman" w:cs="Times New Roman"/>
          <w:color w:val="auto"/>
        </w:rPr>
        <w:softHyphen/>
        <w:t>клора, народных песен, народных танцев, игры.</w:t>
      </w:r>
    </w:p>
    <w:p w:rsidR="00201A8C" w:rsidRPr="00201A8C" w:rsidRDefault="00201A8C" w:rsidP="00201A8C">
      <w:pPr>
        <w:pStyle w:val="a5"/>
        <w:spacing w:before="0" w:after="0" w:line="259" w:lineRule="exact"/>
        <w:ind w:right="20" w:firstLine="567"/>
        <w:rPr>
          <w:rFonts w:ascii="Arial Unicode MS" w:hAnsi="Arial Unicode MS" w:cs="Arial Unicode MS"/>
        </w:rPr>
      </w:pPr>
      <w:bookmarkStart w:id="78" w:name="bookmark140"/>
      <w:r w:rsidRPr="00201A8C">
        <w:t>Способствовать разви</w:t>
      </w:r>
      <w:r w:rsidRPr="00201A8C">
        <w:softHyphen/>
        <w:t>тию творческой активности детей в доступных видах музыкальной исполни</w:t>
      </w:r>
      <w:r w:rsidRPr="00201A8C">
        <w:softHyphen/>
        <w:t>тельской деятельности.</w:t>
      </w:r>
    </w:p>
    <w:p w:rsidR="00201A8C" w:rsidRPr="00201A8C" w:rsidRDefault="00201A8C" w:rsidP="00201A8C">
      <w:pPr>
        <w:pStyle w:val="a5"/>
        <w:spacing w:before="0" w:after="0" w:line="259" w:lineRule="exact"/>
        <w:ind w:right="20" w:firstLine="567"/>
        <w:rPr>
          <w:rFonts w:ascii="Arial Unicode MS" w:hAnsi="Arial Unicode MS" w:cs="Arial Unicode MS"/>
        </w:rPr>
      </w:pPr>
      <w:r w:rsidRPr="00201A8C">
        <w:t>Учить импровизировать под музыку соответствующего характера.</w:t>
      </w:r>
    </w:p>
    <w:p w:rsidR="00201A8C" w:rsidRPr="00201A8C" w:rsidRDefault="00201A8C" w:rsidP="00201A8C">
      <w:pPr>
        <w:pStyle w:val="a5"/>
        <w:spacing w:before="0" w:after="0" w:line="259" w:lineRule="exact"/>
        <w:ind w:right="20" w:firstLine="567"/>
        <w:rPr>
          <w:rFonts w:ascii="Arial Unicode MS" w:hAnsi="Arial Unicode MS" w:cs="Arial Unicode MS"/>
        </w:rPr>
      </w:pPr>
      <w:r w:rsidRPr="00201A8C">
        <w:t>Учить придумывать движения, отражающие содержание песни; выра</w:t>
      </w:r>
      <w:r w:rsidRPr="00201A8C">
        <w:softHyphen/>
        <w:t xml:space="preserve">зительно действовать с воображаемыми предметами. Учить </w:t>
      </w:r>
      <w:proofErr w:type="gramStart"/>
      <w:r w:rsidRPr="00201A8C">
        <w:t>самостоятель</w:t>
      </w:r>
      <w:r w:rsidRPr="00201A8C">
        <w:softHyphen/>
        <w:t>но</w:t>
      </w:r>
      <w:proofErr w:type="gramEnd"/>
      <w:r w:rsidRPr="00201A8C">
        <w:t xml:space="preserve"> искать способ передачи в движениях муз</w:t>
      </w:r>
      <w:r w:rsidRPr="00201A8C">
        <w:t>ы</w:t>
      </w:r>
      <w:r w:rsidRPr="00201A8C">
        <w:t>кальных образов.</w:t>
      </w:r>
    </w:p>
    <w:p w:rsidR="00201A8C" w:rsidRPr="00201A8C" w:rsidRDefault="00201A8C" w:rsidP="00201A8C">
      <w:pPr>
        <w:pStyle w:val="a5"/>
        <w:spacing w:before="0" w:after="0" w:line="259" w:lineRule="exact"/>
        <w:ind w:right="20" w:firstLine="567"/>
        <w:rPr>
          <w:rFonts w:ascii="Arial Unicode MS" w:hAnsi="Arial Unicode MS" w:cs="Arial Unicode MS"/>
        </w:rPr>
      </w:pPr>
      <w:r w:rsidRPr="00201A8C">
        <w:t>Формировать музыкальные способности; содействовать проявлению активности и сам</w:t>
      </w:r>
      <w:r w:rsidRPr="00201A8C">
        <w:t>о</w:t>
      </w:r>
      <w:r w:rsidRPr="00201A8C">
        <w:t>стоятельности.</w:t>
      </w:r>
    </w:p>
    <w:p w:rsidR="00671EEB" w:rsidRPr="00201A8C" w:rsidRDefault="00671EEB" w:rsidP="00330700">
      <w:pPr>
        <w:pStyle w:val="af3"/>
        <w:jc w:val="center"/>
        <w:rPr>
          <w:rFonts w:ascii="Times New Roman" w:hAnsi="Times New Roman" w:cs="Times New Roman"/>
          <w:b/>
          <w:color w:val="auto"/>
        </w:rPr>
      </w:pPr>
    </w:p>
    <w:p w:rsidR="00330700" w:rsidRPr="006B3AFF" w:rsidRDefault="00330700" w:rsidP="00330700">
      <w:pPr>
        <w:pStyle w:val="af3"/>
        <w:jc w:val="center"/>
        <w:rPr>
          <w:rFonts w:ascii="Times New Roman" w:hAnsi="Times New Roman" w:cs="Times New Roman"/>
          <w:b/>
          <w:color w:val="auto"/>
        </w:rPr>
      </w:pPr>
      <w:r w:rsidRPr="006B3AFF">
        <w:rPr>
          <w:rFonts w:ascii="Times New Roman" w:hAnsi="Times New Roman" w:cs="Times New Roman"/>
          <w:b/>
          <w:color w:val="auto"/>
        </w:rPr>
        <w:t>Основные цели</w:t>
      </w:r>
      <w:r w:rsidRPr="006B3AFF">
        <w:rPr>
          <w:rStyle w:val="2220"/>
          <w:rFonts w:ascii="Times New Roman" w:hAnsi="Times New Roman" w:cs="Times New Roman"/>
          <w:b w:val="0"/>
          <w:bCs w:val="0"/>
          <w:noProof w:val="0"/>
          <w:color w:val="auto"/>
          <w:sz w:val="24"/>
          <w:szCs w:val="24"/>
        </w:rPr>
        <w:t xml:space="preserve"> </w:t>
      </w:r>
      <w:r w:rsidRPr="006B3AFF">
        <w:rPr>
          <w:rFonts w:ascii="Times New Roman" w:hAnsi="Times New Roman" w:cs="Times New Roman"/>
          <w:b/>
          <w:color w:val="auto"/>
        </w:rPr>
        <w:t>и задачи</w:t>
      </w:r>
      <w:bookmarkEnd w:id="78"/>
    </w:p>
    <w:p w:rsidR="00330700" w:rsidRPr="006B3AFF" w:rsidRDefault="00330700" w:rsidP="00330700">
      <w:pPr>
        <w:pStyle w:val="a5"/>
        <w:spacing w:before="139" w:after="0" w:line="259" w:lineRule="exact"/>
        <w:ind w:firstLine="567"/>
        <w:rPr>
          <w:rFonts w:ascii="Arial Unicode MS" w:hAnsi="Arial Unicode MS" w:cs="Arial Unicode MS"/>
        </w:rPr>
      </w:pPr>
      <w:r w:rsidRPr="006B3AFF">
        <w:t>Формирование интереса к эстетической стороне окружающей действи</w:t>
      </w:r>
      <w:r w:rsidRPr="006B3AFF">
        <w:softHyphen/>
        <w:t>тельности, эстетич</w:t>
      </w:r>
      <w:r w:rsidRPr="006B3AFF">
        <w:t>е</w:t>
      </w:r>
      <w:r w:rsidRPr="006B3AFF">
        <w:t>ского отношения к предметам и явлениям окружающе</w:t>
      </w:r>
      <w:r w:rsidRPr="006B3AFF">
        <w:softHyphen/>
        <w:t>го мира, произведениям искусства; восп</w:t>
      </w:r>
      <w:r w:rsidRPr="006B3AFF">
        <w:t>и</w:t>
      </w:r>
      <w:r w:rsidRPr="006B3AFF">
        <w:t>тание интереса к художественно-творческой деятельности.</w:t>
      </w:r>
    </w:p>
    <w:p w:rsidR="00330700" w:rsidRPr="006B3AFF" w:rsidRDefault="00330700" w:rsidP="00330700">
      <w:pPr>
        <w:pStyle w:val="a5"/>
        <w:spacing w:before="0" w:after="0" w:line="259" w:lineRule="exact"/>
        <w:ind w:firstLine="567"/>
        <w:rPr>
          <w:rFonts w:ascii="Arial Unicode MS" w:hAnsi="Arial Unicode MS" w:cs="Arial Unicode MS"/>
        </w:rPr>
      </w:pPr>
      <w:r w:rsidRPr="006B3AFF">
        <w:t>Развитие эстетических чувств детей, художественного восприятия, образных представл</w:t>
      </w:r>
      <w:r w:rsidRPr="006B3AFF">
        <w:t>е</w:t>
      </w:r>
      <w:r w:rsidRPr="006B3AFF">
        <w:t>ний, воображения, художественно-творческих спо</w:t>
      </w:r>
      <w:r w:rsidRPr="006B3AFF">
        <w:softHyphen/>
        <w:t>собностей.</w:t>
      </w:r>
    </w:p>
    <w:p w:rsidR="00330700" w:rsidRPr="006B3AFF" w:rsidRDefault="00330700" w:rsidP="00330700">
      <w:pPr>
        <w:pStyle w:val="a5"/>
        <w:spacing w:before="0" w:after="0" w:line="259" w:lineRule="exact"/>
        <w:ind w:firstLine="567"/>
        <w:rPr>
          <w:rFonts w:ascii="Arial Unicode MS" w:hAnsi="Arial Unicode MS" w:cs="Arial Unicode MS"/>
        </w:rPr>
      </w:pPr>
      <w:r w:rsidRPr="006B3AFF">
        <w:t>Развитие детского художественного творчества, интереса к само</w:t>
      </w:r>
      <w:r w:rsidRPr="006B3AFF">
        <w:softHyphen/>
        <w:t>стоятельной творческой деятельности; удовлетворение потребности детей в самовыражении.</w:t>
      </w:r>
    </w:p>
    <w:p w:rsidR="00671EEB" w:rsidRDefault="00671EEB" w:rsidP="00330700">
      <w:pPr>
        <w:pStyle w:val="a5"/>
        <w:spacing w:before="0" w:after="0" w:line="259" w:lineRule="exact"/>
        <w:ind w:firstLine="567"/>
        <w:rPr>
          <w:rStyle w:val="a7"/>
        </w:rPr>
      </w:pPr>
    </w:p>
    <w:p w:rsidR="00671EEB" w:rsidRDefault="00330700" w:rsidP="00671EEB">
      <w:pPr>
        <w:pStyle w:val="a5"/>
        <w:spacing w:before="0" w:after="0" w:line="259" w:lineRule="exact"/>
        <w:ind w:firstLine="567"/>
        <w:jc w:val="center"/>
        <w:rPr>
          <w:rStyle w:val="a7"/>
        </w:rPr>
      </w:pPr>
      <w:r w:rsidRPr="006B3AFF">
        <w:rPr>
          <w:rStyle w:val="a7"/>
        </w:rPr>
        <w:t>Приобщение к искусству.</w:t>
      </w:r>
    </w:p>
    <w:p w:rsidR="00671EEB" w:rsidRDefault="00671EEB" w:rsidP="00671EEB">
      <w:pPr>
        <w:pStyle w:val="a5"/>
        <w:spacing w:before="0" w:after="0" w:line="259" w:lineRule="exact"/>
        <w:ind w:firstLine="567"/>
        <w:jc w:val="center"/>
      </w:pPr>
    </w:p>
    <w:p w:rsidR="00330700" w:rsidRPr="006B3AFF" w:rsidRDefault="00330700" w:rsidP="00330700">
      <w:pPr>
        <w:pStyle w:val="a5"/>
        <w:spacing w:before="0" w:after="0" w:line="259" w:lineRule="exact"/>
        <w:ind w:firstLine="567"/>
        <w:rPr>
          <w:rFonts w:ascii="Arial Unicode MS" w:hAnsi="Arial Unicode MS" w:cs="Arial Unicode MS"/>
        </w:rPr>
      </w:pPr>
      <w:r w:rsidRPr="006B3AFF">
        <w:t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</w:r>
    </w:p>
    <w:p w:rsidR="00330700" w:rsidRPr="006B3AFF" w:rsidRDefault="00330700" w:rsidP="00330700">
      <w:pPr>
        <w:pStyle w:val="a5"/>
        <w:spacing w:before="0" w:after="0" w:line="259" w:lineRule="exact"/>
        <w:ind w:firstLine="567"/>
        <w:rPr>
          <w:rFonts w:ascii="Arial Unicode MS" w:hAnsi="Arial Unicode MS" w:cs="Arial Unicode MS"/>
        </w:rPr>
      </w:pPr>
      <w:r w:rsidRPr="006B3AFF">
        <w:t>Приобщение детей к народному и профессиональному искусству через ознакомление с лучшими образцами отечественного и мирового искусства; воспитание умения понимать соде</w:t>
      </w:r>
      <w:r w:rsidRPr="006B3AFF">
        <w:t>р</w:t>
      </w:r>
      <w:r w:rsidRPr="006B3AFF">
        <w:t>жание произведений ис</w:t>
      </w:r>
      <w:r w:rsidRPr="006B3AFF">
        <w:softHyphen/>
        <w:t>кусства.</w:t>
      </w:r>
    </w:p>
    <w:p w:rsidR="00330700" w:rsidRDefault="00330700" w:rsidP="00330700">
      <w:pPr>
        <w:pStyle w:val="a5"/>
        <w:spacing w:before="0" w:after="0" w:line="259" w:lineRule="exact"/>
        <w:ind w:firstLine="567"/>
      </w:pPr>
      <w:r w:rsidRPr="006B3AFF">
        <w:t>Формирование элементарных представлений о видах и жанрах искус</w:t>
      </w:r>
      <w:r w:rsidRPr="006B3AFF">
        <w:softHyphen/>
        <w:t>ства, средствах выр</w:t>
      </w:r>
      <w:r w:rsidRPr="006B3AFF">
        <w:t>а</w:t>
      </w:r>
      <w:r w:rsidRPr="006B3AFF">
        <w:t>зительности в различных видах искусства.</w:t>
      </w:r>
    </w:p>
    <w:p w:rsidR="00671EEB" w:rsidRPr="006B3AFF" w:rsidRDefault="00671EEB" w:rsidP="00330700">
      <w:pPr>
        <w:pStyle w:val="a5"/>
        <w:spacing w:before="0" w:after="0" w:line="259" w:lineRule="exact"/>
        <w:ind w:firstLine="567"/>
        <w:rPr>
          <w:rFonts w:ascii="Arial Unicode MS" w:hAnsi="Arial Unicode MS" w:cs="Arial Unicode MS"/>
        </w:rPr>
      </w:pPr>
    </w:p>
    <w:p w:rsidR="00671EEB" w:rsidRDefault="00330700" w:rsidP="00671EEB">
      <w:pPr>
        <w:pStyle w:val="a5"/>
        <w:spacing w:before="0" w:after="0" w:line="259" w:lineRule="exact"/>
        <w:ind w:firstLine="567"/>
        <w:jc w:val="center"/>
      </w:pPr>
      <w:r w:rsidRPr="006B3AFF">
        <w:rPr>
          <w:rStyle w:val="a7"/>
        </w:rPr>
        <w:t>Изобразительная деятельность.</w:t>
      </w:r>
      <w:r w:rsidRPr="006B3AFF">
        <w:t xml:space="preserve"> </w:t>
      </w:r>
    </w:p>
    <w:p w:rsidR="00671EEB" w:rsidRDefault="00671EEB" w:rsidP="00671EEB">
      <w:pPr>
        <w:pStyle w:val="a5"/>
        <w:spacing w:before="0" w:after="0" w:line="259" w:lineRule="exact"/>
        <w:ind w:firstLine="567"/>
        <w:jc w:val="center"/>
      </w:pPr>
    </w:p>
    <w:p w:rsidR="00330700" w:rsidRPr="006B3AFF" w:rsidRDefault="00330700" w:rsidP="00671EEB">
      <w:pPr>
        <w:pStyle w:val="a5"/>
        <w:spacing w:before="0" w:after="0" w:line="259" w:lineRule="exact"/>
        <w:ind w:firstLine="567"/>
        <w:jc w:val="left"/>
        <w:rPr>
          <w:rFonts w:ascii="Arial Unicode MS" w:hAnsi="Arial Unicode MS" w:cs="Arial Unicode MS"/>
        </w:rPr>
      </w:pPr>
      <w:r w:rsidRPr="006B3AFF">
        <w:t>Развитие интереса к различным видам изобразительной деятельности.</w:t>
      </w:r>
    </w:p>
    <w:p w:rsidR="00330700" w:rsidRPr="006B3AFF" w:rsidRDefault="00330700" w:rsidP="00330700">
      <w:pPr>
        <w:pStyle w:val="a5"/>
        <w:spacing w:before="0" w:after="0" w:line="259" w:lineRule="exact"/>
        <w:ind w:firstLine="567"/>
        <w:rPr>
          <w:rFonts w:ascii="Arial Unicode MS" w:hAnsi="Arial Unicode MS" w:cs="Arial Unicode MS"/>
        </w:rPr>
      </w:pPr>
      <w:r w:rsidRPr="006B3AFF">
        <w:t>Воспитание эмоциональной отзывчивости при восприятии произве</w:t>
      </w:r>
      <w:r w:rsidRPr="006B3AFF">
        <w:softHyphen/>
        <w:t>дений изобразительного искусства.</w:t>
      </w:r>
    </w:p>
    <w:p w:rsidR="00330700" w:rsidRDefault="00330700" w:rsidP="00330700">
      <w:pPr>
        <w:pStyle w:val="a5"/>
        <w:spacing w:before="0" w:after="0" w:line="259" w:lineRule="exact"/>
        <w:ind w:firstLine="567"/>
      </w:pPr>
      <w:r w:rsidRPr="006B3AFF">
        <w:t>Воспитание желания и умения взаимодействовать со сверстниками при создании колле</w:t>
      </w:r>
      <w:r w:rsidRPr="006B3AFF">
        <w:t>к</w:t>
      </w:r>
      <w:r w:rsidRPr="006B3AFF">
        <w:t>тивных работ.</w:t>
      </w:r>
    </w:p>
    <w:p w:rsidR="00671EEB" w:rsidRDefault="00671EEB" w:rsidP="00330700">
      <w:pPr>
        <w:pStyle w:val="a5"/>
        <w:spacing w:before="0" w:after="0" w:line="259" w:lineRule="exact"/>
        <w:ind w:firstLine="567"/>
      </w:pPr>
    </w:p>
    <w:p w:rsidR="00671EEB" w:rsidRDefault="00671EEB" w:rsidP="00671EEB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color w:val="auto"/>
        </w:rPr>
      </w:pPr>
      <w:r w:rsidRPr="00566820">
        <w:rPr>
          <w:rFonts w:ascii="Times New Roman" w:hAnsi="Times New Roman" w:cs="Times New Roman"/>
          <w:b/>
          <w:color w:val="auto"/>
        </w:rPr>
        <w:t>Регионально-национальный компонент</w:t>
      </w:r>
    </w:p>
    <w:p w:rsidR="00671EEB" w:rsidRDefault="00671EEB" w:rsidP="00330700">
      <w:pPr>
        <w:pStyle w:val="a5"/>
        <w:spacing w:before="0" w:after="0" w:line="259" w:lineRule="exact"/>
        <w:ind w:firstLine="567"/>
      </w:pPr>
    </w:p>
    <w:p w:rsidR="00671EEB" w:rsidRPr="003E1285" w:rsidRDefault="00671EEB" w:rsidP="00671EEB">
      <w:pPr>
        <w:pStyle w:val="a5"/>
        <w:spacing w:before="18" w:after="0" w:line="259" w:lineRule="exact"/>
        <w:ind w:right="20" w:firstLine="567"/>
        <w:rPr>
          <w:rFonts w:ascii="Arial Unicode MS" w:hAnsi="Arial Unicode MS" w:cs="Arial Unicode MS"/>
        </w:rPr>
      </w:pPr>
      <w:r w:rsidRPr="003E1285">
        <w:t>Развивать эстетические чувства детей, художественное восприятие, содействовать возни</w:t>
      </w:r>
      <w:r w:rsidRPr="003E1285">
        <w:t>к</w:t>
      </w:r>
      <w:r w:rsidRPr="003E1285">
        <w:t>новению положительного эмоционального отклика на литературные и музыкальные произвед</w:t>
      </w:r>
      <w:r w:rsidRPr="003E1285">
        <w:t>е</w:t>
      </w:r>
      <w:r w:rsidRPr="003E1285">
        <w:t>ния, красоту окружающего мира, произведения народного и профессионального искусства (книжные иллюстрации, изделия народных промыслов, предметы быта, одежда, кукла в наци</w:t>
      </w:r>
      <w:r w:rsidRPr="003E1285">
        <w:t>о</w:t>
      </w:r>
      <w:r w:rsidRPr="003E1285">
        <w:t xml:space="preserve">нальном костюме, </w:t>
      </w:r>
      <w:proofErr w:type="spellStart"/>
      <w:r w:rsidRPr="003E1285">
        <w:t>шеморданская</w:t>
      </w:r>
      <w:proofErr w:type="spellEnd"/>
      <w:r w:rsidRPr="003E1285">
        <w:t>, актюбинская игрушки и др.).</w:t>
      </w:r>
    </w:p>
    <w:p w:rsidR="00671EEB" w:rsidRPr="003E1285" w:rsidRDefault="00671EEB" w:rsidP="00671EEB">
      <w:pPr>
        <w:pStyle w:val="a5"/>
        <w:spacing w:before="18" w:after="0" w:line="259" w:lineRule="exact"/>
        <w:ind w:firstLine="567"/>
        <w:rPr>
          <w:rFonts w:ascii="Arial Unicode MS" w:hAnsi="Arial Unicode MS" w:cs="Arial Unicode MS"/>
        </w:rPr>
      </w:pPr>
      <w:r w:rsidRPr="003E1285">
        <w:t>Приобщать детей к восприятию искусства, развивать интерес к нему. Поощрять выражение эстетических чувств, проявление эмоций при рас</w:t>
      </w:r>
      <w:r w:rsidRPr="003E1285">
        <w:softHyphen/>
        <w:t>сматривании предметов народного и декор</w:t>
      </w:r>
      <w:r w:rsidRPr="003E1285">
        <w:t>а</w:t>
      </w:r>
      <w:r w:rsidRPr="003E1285">
        <w:t>тивно-прикладного искусства, прослушивании произведений музыкального фольклора.</w:t>
      </w:r>
    </w:p>
    <w:p w:rsidR="00671EEB" w:rsidRPr="003371F0" w:rsidRDefault="00671EEB" w:rsidP="003371F0">
      <w:pPr>
        <w:pStyle w:val="a5"/>
        <w:spacing w:before="0" w:after="0" w:line="259" w:lineRule="exact"/>
        <w:ind w:left="-142" w:firstLine="426"/>
        <w:rPr>
          <w:rFonts w:ascii="Arial Unicode MS" w:hAnsi="Arial Unicode MS" w:cs="Arial Unicode MS"/>
          <w:sz w:val="22"/>
          <w:szCs w:val="22"/>
        </w:rPr>
      </w:pPr>
      <w:r w:rsidRPr="003371F0">
        <w:rPr>
          <w:sz w:val="22"/>
          <w:szCs w:val="22"/>
        </w:rPr>
        <w:t>Знакомить с произведениями народного искусства (</w:t>
      </w:r>
      <w:proofErr w:type="spellStart"/>
      <w:r w:rsidRPr="003371F0">
        <w:rPr>
          <w:sz w:val="22"/>
          <w:szCs w:val="22"/>
        </w:rPr>
        <w:t>потешки</w:t>
      </w:r>
      <w:proofErr w:type="spellEnd"/>
      <w:r w:rsidRPr="003371F0">
        <w:rPr>
          <w:sz w:val="22"/>
          <w:szCs w:val="22"/>
        </w:rPr>
        <w:t xml:space="preserve">, сказки, загадки, песни, хороводы, </w:t>
      </w:r>
      <w:proofErr w:type="spellStart"/>
      <w:r w:rsidRPr="003371F0">
        <w:rPr>
          <w:sz w:val="22"/>
          <w:szCs w:val="22"/>
        </w:rPr>
        <w:t>з</w:t>
      </w:r>
      <w:r w:rsidRPr="003371F0">
        <w:rPr>
          <w:sz w:val="22"/>
          <w:szCs w:val="22"/>
        </w:rPr>
        <w:t>а</w:t>
      </w:r>
      <w:r w:rsidRPr="003371F0">
        <w:rPr>
          <w:sz w:val="22"/>
          <w:szCs w:val="22"/>
        </w:rPr>
        <w:t>клички</w:t>
      </w:r>
      <w:proofErr w:type="spellEnd"/>
      <w:r w:rsidRPr="003371F0">
        <w:rPr>
          <w:sz w:val="22"/>
          <w:szCs w:val="22"/>
        </w:rPr>
        <w:t>, изделия народного декоративно-при</w:t>
      </w:r>
      <w:r w:rsidRPr="003371F0">
        <w:rPr>
          <w:sz w:val="22"/>
          <w:szCs w:val="22"/>
        </w:rPr>
        <w:softHyphen/>
        <w:t>кладного искусства).</w:t>
      </w:r>
    </w:p>
    <w:p w:rsidR="00671EEB" w:rsidRPr="003371F0" w:rsidRDefault="00671EEB" w:rsidP="003371F0">
      <w:pPr>
        <w:pStyle w:val="a5"/>
        <w:spacing w:before="0" w:after="0" w:line="259" w:lineRule="exact"/>
        <w:ind w:left="-142" w:firstLine="426"/>
        <w:rPr>
          <w:sz w:val="22"/>
          <w:szCs w:val="22"/>
        </w:rPr>
      </w:pPr>
      <w:r w:rsidRPr="003371F0">
        <w:rPr>
          <w:sz w:val="22"/>
          <w:szCs w:val="22"/>
        </w:rPr>
        <w:t>Познакомить с произведениями живописи (И. Шишкин, И. Левитан, В. Серов, И. Грабарь, П. Конч</w:t>
      </w:r>
      <w:r w:rsidRPr="003371F0">
        <w:rPr>
          <w:sz w:val="22"/>
          <w:szCs w:val="22"/>
        </w:rPr>
        <w:t>а</w:t>
      </w:r>
      <w:r w:rsidRPr="003371F0">
        <w:rPr>
          <w:sz w:val="22"/>
          <w:szCs w:val="22"/>
        </w:rPr>
        <w:t xml:space="preserve">ловский, Х. </w:t>
      </w:r>
      <w:proofErr w:type="spellStart"/>
      <w:r w:rsidRPr="003371F0">
        <w:rPr>
          <w:sz w:val="22"/>
          <w:szCs w:val="22"/>
        </w:rPr>
        <w:t>Якупов</w:t>
      </w:r>
      <w:proofErr w:type="spellEnd"/>
      <w:r w:rsidRPr="003371F0">
        <w:rPr>
          <w:sz w:val="22"/>
          <w:szCs w:val="22"/>
        </w:rPr>
        <w:t xml:space="preserve">, И. </w:t>
      </w:r>
      <w:proofErr w:type="spellStart"/>
      <w:r w:rsidRPr="003371F0">
        <w:rPr>
          <w:sz w:val="22"/>
          <w:szCs w:val="22"/>
        </w:rPr>
        <w:t>Зарипов</w:t>
      </w:r>
      <w:proofErr w:type="spellEnd"/>
      <w:r w:rsidRPr="003371F0">
        <w:rPr>
          <w:sz w:val="22"/>
          <w:szCs w:val="22"/>
        </w:rPr>
        <w:t>, Р. Шамсутдинов и др.) и изображением родной природы в картинах х</w:t>
      </w:r>
      <w:r w:rsidRPr="003371F0">
        <w:rPr>
          <w:sz w:val="22"/>
          <w:szCs w:val="22"/>
        </w:rPr>
        <w:t>у</w:t>
      </w:r>
      <w:r w:rsidRPr="003371F0">
        <w:rPr>
          <w:sz w:val="22"/>
          <w:szCs w:val="22"/>
        </w:rPr>
        <w:t xml:space="preserve">дожников. Расширять представления о графике. </w:t>
      </w:r>
      <w:proofErr w:type="gramStart"/>
      <w:r w:rsidRPr="003371F0">
        <w:rPr>
          <w:sz w:val="22"/>
          <w:szCs w:val="22"/>
        </w:rPr>
        <w:t>Знакомить с творчеством художников-иллюст</w:t>
      </w:r>
      <w:r w:rsidRPr="003371F0">
        <w:rPr>
          <w:sz w:val="22"/>
          <w:szCs w:val="22"/>
        </w:rPr>
        <w:softHyphen/>
        <w:t xml:space="preserve">раторов детских книг (Ю. Васнецов, Е. </w:t>
      </w:r>
      <w:proofErr w:type="spellStart"/>
      <w:r w:rsidRPr="003371F0">
        <w:rPr>
          <w:sz w:val="22"/>
          <w:szCs w:val="22"/>
        </w:rPr>
        <w:t>Рачев</w:t>
      </w:r>
      <w:proofErr w:type="spellEnd"/>
      <w:r w:rsidRPr="003371F0">
        <w:rPr>
          <w:sz w:val="22"/>
          <w:szCs w:val="22"/>
        </w:rPr>
        <w:t xml:space="preserve">, Е. </w:t>
      </w:r>
      <w:proofErr w:type="spellStart"/>
      <w:r w:rsidRPr="003371F0">
        <w:rPr>
          <w:sz w:val="22"/>
          <w:szCs w:val="22"/>
        </w:rPr>
        <w:t>Чарушин</w:t>
      </w:r>
      <w:proofErr w:type="spellEnd"/>
      <w:r w:rsidRPr="003371F0">
        <w:rPr>
          <w:sz w:val="22"/>
          <w:szCs w:val="22"/>
        </w:rPr>
        <w:t xml:space="preserve">, И. </w:t>
      </w:r>
      <w:proofErr w:type="spellStart"/>
      <w:r w:rsidRPr="003371F0">
        <w:rPr>
          <w:sz w:val="22"/>
          <w:szCs w:val="22"/>
        </w:rPr>
        <w:t>Билибин</w:t>
      </w:r>
      <w:proofErr w:type="spellEnd"/>
      <w:r w:rsidRPr="003371F0">
        <w:rPr>
          <w:sz w:val="22"/>
          <w:szCs w:val="22"/>
        </w:rPr>
        <w:t>.</w:t>
      </w:r>
      <w:proofErr w:type="gramEnd"/>
      <w:r w:rsidRPr="003371F0">
        <w:rPr>
          <w:sz w:val="22"/>
          <w:szCs w:val="22"/>
        </w:rPr>
        <w:t xml:space="preserve"> Ю. Васнецов, В. Конашевич, В. Лебедев, Т. </w:t>
      </w:r>
      <w:proofErr w:type="spellStart"/>
      <w:r w:rsidRPr="003371F0">
        <w:rPr>
          <w:sz w:val="22"/>
          <w:szCs w:val="22"/>
        </w:rPr>
        <w:t>Маврина</w:t>
      </w:r>
      <w:proofErr w:type="gramStart"/>
      <w:r w:rsidRPr="003371F0">
        <w:rPr>
          <w:sz w:val="22"/>
          <w:szCs w:val="22"/>
        </w:rPr>
        <w:t>,и</w:t>
      </w:r>
      <w:proofErr w:type="spellEnd"/>
      <w:proofErr w:type="gramEnd"/>
      <w:r w:rsidRPr="003371F0">
        <w:rPr>
          <w:sz w:val="22"/>
          <w:szCs w:val="22"/>
        </w:rPr>
        <w:t xml:space="preserve"> др.). </w:t>
      </w:r>
    </w:p>
    <w:p w:rsidR="00671EEB" w:rsidRPr="003371F0" w:rsidRDefault="00671EEB" w:rsidP="003371F0">
      <w:pPr>
        <w:pStyle w:val="a5"/>
        <w:spacing w:before="0" w:after="0" w:line="259" w:lineRule="exact"/>
        <w:ind w:left="-142" w:firstLine="426"/>
        <w:rPr>
          <w:noProof/>
          <w:sz w:val="22"/>
          <w:szCs w:val="22"/>
          <w:shd w:val="clear" w:color="auto" w:fill="FFFFFF"/>
        </w:rPr>
      </w:pPr>
      <w:r w:rsidRPr="003371F0">
        <w:rPr>
          <w:sz w:val="22"/>
          <w:szCs w:val="22"/>
        </w:rPr>
        <w:t xml:space="preserve">Продолжить </w:t>
      </w:r>
      <w:proofErr w:type="gramStart"/>
      <w:r w:rsidRPr="003371F0">
        <w:rPr>
          <w:sz w:val="22"/>
          <w:szCs w:val="22"/>
        </w:rPr>
        <w:t>знакомство детей с произведениями Г. Тукая</w:t>
      </w:r>
      <w:proofErr w:type="gramEnd"/>
      <w:r w:rsidRPr="003371F0">
        <w:rPr>
          <w:sz w:val="22"/>
          <w:szCs w:val="22"/>
        </w:rPr>
        <w:t xml:space="preserve"> и видами искусства, отражающими его творчество (балет «</w:t>
      </w:r>
      <w:proofErr w:type="spellStart"/>
      <w:r w:rsidRPr="003371F0">
        <w:rPr>
          <w:sz w:val="22"/>
          <w:szCs w:val="22"/>
        </w:rPr>
        <w:t>Шурале</w:t>
      </w:r>
      <w:proofErr w:type="spellEnd"/>
      <w:r w:rsidRPr="003371F0">
        <w:rPr>
          <w:sz w:val="22"/>
          <w:szCs w:val="22"/>
        </w:rPr>
        <w:t xml:space="preserve">» Ф. </w:t>
      </w:r>
      <w:proofErr w:type="spellStart"/>
      <w:r w:rsidRPr="003371F0">
        <w:rPr>
          <w:sz w:val="22"/>
          <w:szCs w:val="22"/>
        </w:rPr>
        <w:t>Яруллина</w:t>
      </w:r>
      <w:proofErr w:type="spellEnd"/>
      <w:r w:rsidRPr="003371F0">
        <w:rPr>
          <w:sz w:val="22"/>
          <w:szCs w:val="22"/>
        </w:rPr>
        <w:t>, «Водяная» А. Бакирова, симфония «</w:t>
      </w:r>
      <w:proofErr w:type="spellStart"/>
      <w:r w:rsidRPr="003371F0">
        <w:rPr>
          <w:sz w:val="22"/>
          <w:szCs w:val="22"/>
        </w:rPr>
        <w:t>Кыр</w:t>
      </w:r>
      <w:r w:rsidRPr="003371F0">
        <w:rPr>
          <w:sz w:val="22"/>
          <w:szCs w:val="22"/>
          <w:shd w:val="clear" w:color="auto" w:fill="FFFFFF"/>
        </w:rPr>
        <w:t>лай</w:t>
      </w:r>
      <w:proofErr w:type="spellEnd"/>
      <w:r w:rsidRPr="003371F0">
        <w:rPr>
          <w:sz w:val="22"/>
          <w:szCs w:val="22"/>
          <w:shd w:val="clear" w:color="auto" w:fill="FFFFFF"/>
        </w:rPr>
        <w:t xml:space="preserve">» Н. </w:t>
      </w:r>
      <w:proofErr w:type="spellStart"/>
      <w:r w:rsidRPr="003371F0">
        <w:rPr>
          <w:sz w:val="22"/>
          <w:szCs w:val="22"/>
          <w:shd w:val="clear" w:color="auto" w:fill="FFFFFF"/>
        </w:rPr>
        <w:t>Жиганова</w:t>
      </w:r>
      <w:proofErr w:type="spellEnd"/>
      <w:r w:rsidRPr="003371F0">
        <w:rPr>
          <w:sz w:val="22"/>
          <w:szCs w:val="22"/>
          <w:shd w:val="clear" w:color="auto" w:fill="FFFFFF"/>
        </w:rPr>
        <w:t>, скульптурные и живописные произведения</w:t>
      </w:r>
      <w:r w:rsidRPr="003371F0">
        <w:rPr>
          <w:noProof/>
          <w:sz w:val="22"/>
          <w:szCs w:val="22"/>
          <w:shd w:val="clear" w:color="auto" w:fill="FFFFFF"/>
        </w:rPr>
        <w:t xml:space="preserve"> </w:t>
      </w:r>
      <w:r w:rsidRPr="003371F0">
        <w:rPr>
          <w:sz w:val="22"/>
          <w:szCs w:val="22"/>
          <w:shd w:val="clear" w:color="auto" w:fill="FFFFFF"/>
        </w:rPr>
        <w:t xml:space="preserve">Б. </w:t>
      </w:r>
      <w:proofErr w:type="spellStart"/>
      <w:r w:rsidRPr="003371F0">
        <w:rPr>
          <w:sz w:val="22"/>
          <w:szCs w:val="22"/>
          <w:shd w:val="clear" w:color="auto" w:fill="FFFFFF"/>
        </w:rPr>
        <w:t>Урманче</w:t>
      </w:r>
      <w:proofErr w:type="spellEnd"/>
      <w:r w:rsidRPr="003371F0">
        <w:rPr>
          <w:sz w:val="22"/>
          <w:szCs w:val="22"/>
          <w:shd w:val="clear" w:color="auto" w:fill="FFFFFF"/>
        </w:rPr>
        <w:t xml:space="preserve">, И. Казакова, Б. </w:t>
      </w:r>
      <w:proofErr w:type="spellStart"/>
      <w:r w:rsidRPr="003371F0">
        <w:rPr>
          <w:sz w:val="22"/>
          <w:szCs w:val="22"/>
          <w:shd w:val="clear" w:color="auto" w:fill="FFFFFF"/>
        </w:rPr>
        <w:t>Альменова</w:t>
      </w:r>
      <w:proofErr w:type="spellEnd"/>
      <w:r w:rsidRPr="003371F0">
        <w:rPr>
          <w:sz w:val="22"/>
          <w:szCs w:val="22"/>
          <w:shd w:val="clear" w:color="auto" w:fill="FFFFFF"/>
        </w:rPr>
        <w:t>, Ф. Аминова и др.).</w:t>
      </w:r>
      <w:r w:rsidRPr="003371F0">
        <w:rPr>
          <w:noProof/>
          <w:sz w:val="22"/>
          <w:szCs w:val="22"/>
          <w:shd w:val="clear" w:color="auto" w:fill="FFFFFF"/>
        </w:rPr>
        <w:t xml:space="preserve"> </w:t>
      </w:r>
    </w:p>
    <w:p w:rsidR="00671EEB" w:rsidRPr="003371F0" w:rsidRDefault="00671EEB" w:rsidP="003371F0">
      <w:pPr>
        <w:pStyle w:val="a5"/>
        <w:spacing w:before="0" w:after="0" w:line="259" w:lineRule="exact"/>
        <w:ind w:left="-142" w:firstLine="426"/>
        <w:rPr>
          <w:sz w:val="22"/>
          <w:szCs w:val="22"/>
        </w:rPr>
      </w:pPr>
      <w:r w:rsidRPr="003371F0">
        <w:rPr>
          <w:sz w:val="22"/>
          <w:szCs w:val="22"/>
        </w:rPr>
        <w:t xml:space="preserve">Продолжить знакомство с керамическим промыслом - древнейшим видом искусства, с творчеством современных художников-керамиков (Б. А. Шубин, А. </w:t>
      </w:r>
      <w:proofErr w:type="spellStart"/>
      <w:r w:rsidRPr="003371F0">
        <w:rPr>
          <w:sz w:val="22"/>
          <w:szCs w:val="22"/>
        </w:rPr>
        <w:t>Абзгильдин</w:t>
      </w:r>
      <w:proofErr w:type="spellEnd"/>
      <w:r w:rsidRPr="003371F0">
        <w:rPr>
          <w:sz w:val="22"/>
          <w:szCs w:val="22"/>
        </w:rPr>
        <w:t xml:space="preserve">, Р. </w:t>
      </w:r>
      <w:proofErr w:type="spellStart"/>
      <w:r w:rsidRPr="003371F0">
        <w:rPr>
          <w:sz w:val="22"/>
          <w:szCs w:val="22"/>
        </w:rPr>
        <w:t>Миргалимов</w:t>
      </w:r>
      <w:proofErr w:type="spellEnd"/>
      <w:r w:rsidRPr="003371F0">
        <w:rPr>
          <w:sz w:val="22"/>
          <w:szCs w:val="22"/>
        </w:rPr>
        <w:t xml:space="preserve">, А. </w:t>
      </w:r>
      <w:proofErr w:type="spellStart"/>
      <w:r w:rsidRPr="003371F0">
        <w:rPr>
          <w:sz w:val="22"/>
          <w:szCs w:val="22"/>
        </w:rPr>
        <w:t>Минуллина</w:t>
      </w:r>
      <w:proofErr w:type="spellEnd"/>
      <w:r w:rsidRPr="003371F0">
        <w:rPr>
          <w:sz w:val="22"/>
          <w:szCs w:val="22"/>
        </w:rPr>
        <w:t xml:space="preserve">). </w:t>
      </w:r>
    </w:p>
    <w:p w:rsidR="00671EEB" w:rsidRPr="003371F0" w:rsidRDefault="00671EEB" w:rsidP="003371F0">
      <w:pPr>
        <w:shd w:val="clear" w:color="auto" w:fill="FFFFFF"/>
        <w:ind w:left="-142" w:firstLine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>Обратить внимание детей на особенности русского нацио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>нального костюма, сравнить его с традиц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и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онным татарским костюмом. Помочь найти сходство и отличие в национальной одежде.</w:t>
      </w:r>
    </w:p>
    <w:p w:rsidR="00671EEB" w:rsidRPr="003371F0" w:rsidRDefault="00671EEB" w:rsidP="003371F0">
      <w:pPr>
        <w:pStyle w:val="a5"/>
        <w:spacing w:before="0" w:after="0" w:line="240" w:lineRule="auto"/>
        <w:ind w:left="-142" w:firstLine="426"/>
        <w:rPr>
          <w:sz w:val="22"/>
          <w:szCs w:val="22"/>
        </w:rPr>
      </w:pPr>
      <w:r w:rsidRPr="003371F0">
        <w:rPr>
          <w:sz w:val="22"/>
          <w:szCs w:val="22"/>
        </w:rPr>
        <w:t>Познакомить детей с искусством кожаной мозаики. Рассмо</w:t>
      </w:r>
      <w:r w:rsidRPr="003371F0">
        <w:rPr>
          <w:sz w:val="22"/>
          <w:szCs w:val="22"/>
        </w:rPr>
        <w:softHyphen/>
        <w:t xml:space="preserve">треть кожаные туфли, башмаки, ичиги; узоры, расположенные на передке ичигов, украшающие голенища. </w:t>
      </w:r>
    </w:p>
    <w:p w:rsidR="003E1285" w:rsidRPr="003371F0" w:rsidRDefault="00671EEB" w:rsidP="003371F0">
      <w:pPr>
        <w:pStyle w:val="a5"/>
        <w:spacing w:before="0" w:after="0" w:line="259" w:lineRule="exact"/>
        <w:ind w:left="-142" w:right="20" w:firstLine="426"/>
        <w:rPr>
          <w:sz w:val="22"/>
          <w:szCs w:val="22"/>
        </w:rPr>
      </w:pPr>
      <w:r w:rsidRPr="003371F0">
        <w:rPr>
          <w:sz w:val="22"/>
          <w:szCs w:val="22"/>
        </w:rPr>
        <w:t>Продолжать знакомить с народным декоративно-прикладным искус</w:t>
      </w:r>
      <w:r w:rsidRPr="003371F0">
        <w:rPr>
          <w:sz w:val="22"/>
          <w:szCs w:val="22"/>
        </w:rPr>
        <w:softHyphen/>
        <w:t>ством, с керами</w:t>
      </w:r>
      <w:r w:rsidRPr="003371F0">
        <w:rPr>
          <w:sz w:val="22"/>
          <w:szCs w:val="22"/>
        </w:rPr>
        <w:softHyphen/>
        <w:t>ческими изделиями, народными игрушками</w:t>
      </w:r>
      <w:r w:rsidR="00016B75" w:rsidRPr="003371F0">
        <w:rPr>
          <w:sz w:val="22"/>
          <w:szCs w:val="22"/>
        </w:rPr>
        <w:t xml:space="preserve"> (на основе региональных особенностей - Городец, </w:t>
      </w:r>
      <w:proofErr w:type="spellStart"/>
      <w:r w:rsidR="00016B75" w:rsidRPr="003371F0">
        <w:rPr>
          <w:sz w:val="22"/>
          <w:szCs w:val="22"/>
        </w:rPr>
        <w:t>Полхов</w:t>
      </w:r>
      <w:proofErr w:type="spellEnd"/>
      <w:r w:rsidR="00016B75" w:rsidRPr="003371F0">
        <w:rPr>
          <w:sz w:val="22"/>
          <w:szCs w:val="22"/>
        </w:rPr>
        <w:t>-Майдан, Гжель); с др</w:t>
      </w:r>
      <w:r w:rsidR="00016B75" w:rsidRPr="003371F0">
        <w:rPr>
          <w:sz w:val="22"/>
          <w:szCs w:val="22"/>
        </w:rPr>
        <w:t>у</w:t>
      </w:r>
      <w:r w:rsidR="00016B75" w:rsidRPr="003371F0">
        <w:rPr>
          <w:sz w:val="22"/>
          <w:szCs w:val="22"/>
        </w:rPr>
        <w:t>гими видами декоративно-при</w:t>
      </w:r>
      <w:r w:rsidR="00016B75" w:rsidRPr="003371F0">
        <w:rPr>
          <w:sz w:val="22"/>
          <w:szCs w:val="22"/>
        </w:rPr>
        <w:softHyphen/>
        <w:t>кладного искусства (фарфоровые и керамические изделия, скульптура малых форм), расширять представления о народ</w:t>
      </w:r>
      <w:r w:rsidR="00016B75" w:rsidRPr="003371F0">
        <w:rPr>
          <w:sz w:val="22"/>
          <w:szCs w:val="22"/>
        </w:rPr>
        <w:softHyphen/>
        <w:t xml:space="preserve">ных игрушках (матрешки — городецкая, </w:t>
      </w:r>
      <w:proofErr w:type="spellStart"/>
      <w:r w:rsidR="00016B75" w:rsidRPr="003371F0">
        <w:rPr>
          <w:sz w:val="22"/>
          <w:szCs w:val="22"/>
        </w:rPr>
        <w:t>богородская</w:t>
      </w:r>
      <w:proofErr w:type="spellEnd"/>
      <w:r w:rsidR="00016B75" w:rsidRPr="003371F0">
        <w:rPr>
          <w:sz w:val="22"/>
          <w:szCs w:val="22"/>
        </w:rPr>
        <w:t>; бирюльки</w:t>
      </w:r>
      <w:r w:rsidR="003E1285" w:rsidRPr="003371F0">
        <w:rPr>
          <w:sz w:val="22"/>
          <w:szCs w:val="22"/>
        </w:rPr>
        <w:t>, учить использовать для украшения оживки),    знакомить с характерными элементами.</w:t>
      </w:r>
    </w:p>
    <w:p w:rsidR="003E1285" w:rsidRPr="003371F0" w:rsidRDefault="003E1285" w:rsidP="003371F0">
      <w:pPr>
        <w:pStyle w:val="a5"/>
        <w:spacing w:before="0" w:after="0" w:line="259" w:lineRule="exact"/>
        <w:ind w:left="-142" w:right="20" w:firstLine="426"/>
        <w:rPr>
          <w:sz w:val="22"/>
          <w:szCs w:val="22"/>
        </w:rPr>
      </w:pPr>
      <w:r w:rsidRPr="003371F0">
        <w:rPr>
          <w:sz w:val="22"/>
          <w:szCs w:val="22"/>
        </w:rPr>
        <w:t>Учить выделять элементы городецкой росписи (бутоны, купавки, розаны, листья); видеть и называть цвета, используемые в росписи.</w:t>
      </w:r>
    </w:p>
    <w:p w:rsidR="00671EEB" w:rsidRPr="003371F0" w:rsidRDefault="00671EEB" w:rsidP="003371F0">
      <w:pPr>
        <w:pStyle w:val="a5"/>
        <w:spacing w:before="0" w:after="0" w:line="259" w:lineRule="exact"/>
        <w:ind w:left="-142" w:firstLine="426"/>
        <w:rPr>
          <w:sz w:val="22"/>
          <w:szCs w:val="22"/>
        </w:rPr>
      </w:pPr>
      <w:r w:rsidRPr="003371F0">
        <w:rPr>
          <w:sz w:val="22"/>
          <w:szCs w:val="22"/>
        </w:rPr>
        <w:t>Познакомить детей с древнейшим искусством - художе</w:t>
      </w:r>
      <w:r w:rsidRPr="003371F0">
        <w:rPr>
          <w:sz w:val="22"/>
          <w:szCs w:val="22"/>
        </w:rPr>
        <w:softHyphen/>
        <w:t>ственной обработкой металла, с пред</w:t>
      </w:r>
      <w:r w:rsidRPr="003371F0">
        <w:rPr>
          <w:sz w:val="22"/>
          <w:szCs w:val="22"/>
        </w:rPr>
        <w:softHyphen/>
        <w:t xml:space="preserve">метами домашней утвари: серебряные подносы, блюда, медно-чеканные кувшины, </w:t>
      </w:r>
      <w:proofErr w:type="spellStart"/>
      <w:r w:rsidRPr="003371F0">
        <w:rPr>
          <w:sz w:val="22"/>
          <w:szCs w:val="22"/>
        </w:rPr>
        <w:t>кумганы</w:t>
      </w:r>
      <w:proofErr w:type="spellEnd"/>
      <w:r w:rsidRPr="003371F0">
        <w:rPr>
          <w:sz w:val="22"/>
          <w:szCs w:val="22"/>
        </w:rPr>
        <w:t xml:space="preserve">, бронзовые замочки в </w:t>
      </w:r>
      <w:r w:rsidRPr="003371F0">
        <w:rPr>
          <w:sz w:val="22"/>
          <w:szCs w:val="22"/>
        </w:rPr>
        <w:lastRenderedPageBreak/>
        <w:t xml:space="preserve">форме фигурок домашних животных; декоративные композиции, украшающие интерьеры и экстерьеры общественных зданий. </w:t>
      </w:r>
    </w:p>
    <w:p w:rsidR="00671EEB" w:rsidRPr="003371F0" w:rsidRDefault="00671EEB" w:rsidP="003371F0">
      <w:pPr>
        <w:pStyle w:val="a5"/>
        <w:spacing w:before="0" w:after="0" w:line="259" w:lineRule="exact"/>
        <w:ind w:left="-142" w:firstLine="426"/>
        <w:rPr>
          <w:sz w:val="22"/>
          <w:szCs w:val="22"/>
        </w:rPr>
      </w:pPr>
      <w:r w:rsidRPr="003371F0">
        <w:rPr>
          <w:sz w:val="22"/>
          <w:szCs w:val="22"/>
        </w:rPr>
        <w:t>Рассмотреть старинные ювелирные украшения: кольца, серьги, браслеты («</w:t>
      </w:r>
      <w:proofErr w:type="spellStart"/>
      <w:r w:rsidRPr="003371F0">
        <w:rPr>
          <w:sz w:val="22"/>
          <w:szCs w:val="22"/>
        </w:rPr>
        <w:t>бэлязэк</w:t>
      </w:r>
      <w:proofErr w:type="spellEnd"/>
      <w:r w:rsidRPr="003371F0">
        <w:rPr>
          <w:sz w:val="22"/>
          <w:szCs w:val="22"/>
        </w:rPr>
        <w:t xml:space="preserve">»), </w:t>
      </w:r>
      <w:proofErr w:type="spellStart"/>
      <w:r w:rsidRPr="003371F0">
        <w:rPr>
          <w:sz w:val="22"/>
          <w:szCs w:val="22"/>
        </w:rPr>
        <w:t>накосники</w:t>
      </w:r>
      <w:proofErr w:type="spellEnd"/>
      <w:r w:rsidRPr="003371F0">
        <w:rPr>
          <w:sz w:val="22"/>
          <w:szCs w:val="22"/>
        </w:rPr>
        <w:t xml:space="preserve"> («</w:t>
      </w:r>
      <w:proofErr w:type="spellStart"/>
      <w:r w:rsidRPr="003371F0">
        <w:rPr>
          <w:sz w:val="22"/>
          <w:szCs w:val="22"/>
        </w:rPr>
        <w:t>чулпы</w:t>
      </w:r>
      <w:proofErr w:type="spellEnd"/>
      <w:r w:rsidRPr="003371F0">
        <w:rPr>
          <w:sz w:val="22"/>
          <w:szCs w:val="22"/>
        </w:rPr>
        <w:t xml:space="preserve">»), шейно-нагрудные украшения («яка </w:t>
      </w:r>
      <w:proofErr w:type="spellStart"/>
      <w:r w:rsidRPr="003371F0">
        <w:rPr>
          <w:sz w:val="22"/>
          <w:szCs w:val="22"/>
        </w:rPr>
        <w:t>чылбыры</w:t>
      </w:r>
      <w:proofErr w:type="spellEnd"/>
      <w:r w:rsidRPr="003371F0">
        <w:rPr>
          <w:sz w:val="22"/>
          <w:szCs w:val="22"/>
        </w:rPr>
        <w:t>»), перевязки («</w:t>
      </w:r>
      <w:proofErr w:type="spellStart"/>
      <w:r w:rsidRPr="003371F0">
        <w:rPr>
          <w:sz w:val="22"/>
          <w:szCs w:val="22"/>
        </w:rPr>
        <w:t>хэситэ</w:t>
      </w:r>
      <w:proofErr w:type="spellEnd"/>
      <w:r w:rsidRPr="003371F0">
        <w:rPr>
          <w:sz w:val="22"/>
          <w:szCs w:val="22"/>
        </w:rPr>
        <w:t>») и др. Познакомить с тво</w:t>
      </w:r>
      <w:r w:rsidRPr="003371F0">
        <w:rPr>
          <w:sz w:val="22"/>
          <w:szCs w:val="22"/>
        </w:rPr>
        <w:t>р</w:t>
      </w:r>
      <w:r w:rsidRPr="003371F0">
        <w:rPr>
          <w:sz w:val="22"/>
          <w:szCs w:val="22"/>
        </w:rPr>
        <w:t xml:space="preserve">чеством современных художников-ювелиров (И. </w:t>
      </w:r>
      <w:proofErr w:type="spellStart"/>
      <w:r w:rsidRPr="003371F0">
        <w:rPr>
          <w:sz w:val="22"/>
          <w:szCs w:val="22"/>
        </w:rPr>
        <w:t>Фазулзянов</w:t>
      </w:r>
      <w:proofErr w:type="spellEnd"/>
      <w:r w:rsidRPr="003371F0">
        <w:rPr>
          <w:sz w:val="22"/>
          <w:szCs w:val="22"/>
        </w:rPr>
        <w:t>, С. В. Ковалевская, В. О. Ковалев</w:t>
      </w:r>
      <w:r w:rsidRPr="003371F0">
        <w:rPr>
          <w:sz w:val="22"/>
          <w:szCs w:val="22"/>
        </w:rPr>
        <w:softHyphen/>
        <w:t>ский и др.). Обратить внимание детей на национальное своео</w:t>
      </w:r>
      <w:r w:rsidRPr="003371F0">
        <w:rPr>
          <w:sz w:val="22"/>
          <w:szCs w:val="22"/>
        </w:rPr>
        <w:softHyphen/>
        <w:t>бразие ювелирных изделий.</w:t>
      </w:r>
    </w:p>
    <w:p w:rsidR="00671EEB" w:rsidRPr="003371F0" w:rsidRDefault="00671EEB" w:rsidP="003371F0">
      <w:pPr>
        <w:pStyle w:val="a5"/>
        <w:spacing w:before="0" w:after="0" w:line="259" w:lineRule="exact"/>
        <w:ind w:left="-142" w:firstLine="426"/>
        <w:rPr>
          <w:sz w:val="22"/>
          <w:szCs w:val="22"/>
        </w:rPr>
      </w:pPr>
      <w:r w:rsidRPr="003371F0">
        <w:rPr>
          <w:sz w:val="22"/>
          <w:szCs w:val="22"/>
        </w:rPr>
        <w:t>Рассказать о золотошвейном искусстве как художественном промысле татарского народа. Рассмо</w:t>
      </w:r>
      <w:r w:rsidRPr="003371F0">
        <w:rPr>
          <w:sz w:val="22"/>
          <w:szCs w:val="22"/>
        </w:rPr>
        <w:softHyphen/>
        <w:t xml:space="preserve">треть с детьми расшитые тюбетейки, женскую бархатную обувь, кисеты, </w:t>
      </w:r>
      <w:proofErr w:type="spellStart"/>
      <w:r w:rsidRPr="003371F0">
        <w:rPr>
          <w:sz w:val="22"/>
          <w:szCs w:val="22"/>
        </w:rPr>
        <w:t>калфаки</w:t>
      </w:r>
      <w:proofErr w:type="spellEnd"/>
      <w:r w:rsidRPr="003371F0">
        <w:rPr>
          <w:sz w:val="22"/>
          <w:szCs w:val="22"/>
        </w:rPr>
        <w:t xml:space="preserve"> и др. Обратить внимание на наиболее популярные композиции - «золотое перо» («алтын каурый»), мотивы букета, птиц, пшеничного колоса, звезд и полумесяца и др. </w:t>
      </w:r>
    </w:p>
    <w:p w:rsidR="00671EEB" w:rsidRPr="003371F0" w:rsidRDefault="00671EEB" w:rsidP="003371F0">
      <w:pPr>
        <w:pStyle w:val="a5"/>
        <w:spacing w:before="0" w:after="0" w:line="259" w:lineRule="exact"/>
        <w:ind w:left="-142" w:right="20" w:firstLine="426"/>
        <w:rPr>
          <w:sz w:val="22"/>
          <w:szCs w:val="22"/>
        </w:rPr>
      </w:pPr>
      <w:r w:rsidRPr="003371F0">
        <w:rPr>
          <w:sz w:val="22"/>
          <w:szCs w:val="22"/>
        </w:rPr>
        <w:t>Продолжать формировать умение созда</w:t>
      </w:r>
      <w:r w:rsidRPr="003371F0">
        <w:rPr>
          <w:sz w:val="22"/>
          <w:szCs w:val="22"/>
        </w:rPr>
        <w:softHyphen/>
        <w:t xml:space="preserve">вать декоративные композиции по мотивам дымковских, </w:t>
      </w:r>
      <w:proofErr w:type="spellStart"/>
      <w:r w:rsidRPr="003371F0">
        <w:rPr>
          <w:sz w:val="22"/>
          <w:szCs w:val="22"/>
        </w:rPr>
        <w:t>ф</w:t>
      </w:r>
      <w:r w:rsidRPr="003371F0">
        <w:rPr>
          <w:sz w:val="22"/>
          <w:szCs w:val="22"/>
        </w:rPr>
        <w:t>и</w:t>
      </w:r>
      <w:r w:rsidRPr="003371F0">
        <w:rPr>
          <w:sz w:val="22"/>
          <w:szCs w:val="22"/>
        </w:rPr>
        <w:t>лимоновских</w:t>
      </w:r>
      <w:proofErr w:type="spellEnd"/>
      <w:r w:rsidRPr="003371F0">
        <w:rPr>
          <w:sz w:val="22"/>
          <w:szCs w:val="22"/>
        </w:rPr>
        <w:t xml:space="preserve"> узоров. </w:t>
      </w:r>
    </w:p>
    <w:p w:rsidR="00671EEB" w:rsidRPr="003371F0" w:rsidRDefault="00671EEB" w:rsidP="003371F0">
      <w:pPr>
        <w:shd w:val="clear" w:color="auto" w:fill="FFFFFF"/>
        <w:ind w:left="-142" w:right="20" w:firstLine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>Познакомить детей с понятием «орнамент». Рассмотреть с детьми реальные цветочно - растительные мотивы, которые мастерски воплотились в татарский орнамент. Развивать уме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>ние выделять элементы узора.</w:t>
      </w:r>
    </w:p>
    <w:p w:rsidR="00671EEB" w:rsidRPr="003371F0" w:rsidRDefault="00671EEB" w:rsidP="003371F0">
      <w:pPr>
        <w:shd w:val="clear" w:color="auto" w:fill="FFFFFF"/>
        <w:ind w:left="-142" w:firstLine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>Побуж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>дать к созданию простейших форм для обыгрывания (оладьи (</w:t>
      </w:r>
      <w:proofErr w:type="spellStart"/>
      <w:r w:rsidRPr="003371F0">
        <w:rPr>
          <w:rFonts w:ascii="Times New Roman" w:hAnsi="Times New Roman" w:cs="Times New Roman"/>
          <w:color w:val="auto"/>
          <w:sz w:val="22"/>
          <w:szCs w:val="22"/>
        </w:rPr>
        <w:t>коймак</w:t>
      </w:r>
      <w:proofErr w:type="spellEnd"/>
      <w:r w:rsidRPr="003371F0">
        <w:rPr>
          <w:rFonts w:ascii="Times New Roman" w:hAnsi="Times New Roman" w:cs="Times New Roman"/>
          <w:color w:val="auto"/>
          <w:sz w:val="22"/>
          <w:szCs w:val="22"/>
        </w:rPr>
        <w:t>), пончики (</w:t>
      </w:r>
      <w:proofErr w:type="spellStart"/>
      <w:r w:rsidRPr="003371F0">
        <w:rPr>
          <w:rFonts w:ascii="Times New Roman" w:hAnsi="Times New Roman" w:cs="Times New Roman"/>
          <w:color w:val="auto"/>
          <w:sz w:val="22"/>
          <w:szCs w:val="22"/>
        </w:rPr>
        <w:t>кабартма</w:t>
      </w:r>
      <w:proofErr w:type="spellEnd"/>
      <w:r w:rsidRPr="003371F0">
        <w:rPr>
          <w:rFonts w:ascii="Times New Roman" w:hAnsi="Times New Roman" w:cs="Times New Roman"/>
          <w:color w:val="auto"/>
          <w:sz w:val="22"/>
          <w:szCs w:val="22"/>
        </w:rPr>
        <w:t>), б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у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лочки (</w:t>
      </w:r>
      <w:proofErr w:type="spellStart"/>
      <w:r w:rsidRPr="003371F0">
        <w:rPr>
          <w:rFonts w:ascii="Times New Roman" w:hAnsi="Times New Roman" w:cs="Times New Roman"/>
          <w:color w:val="auto"/>
          <w:sz w:val="22"/>
          <w:szCs w:val="22"/>
        </w:rPr>
        <w:t>мич</w:t>
      </w:r>
      <w:proofErr w:type="spellEnd"/>
      <w:r w:rsidRPr="003371F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3371F0">
        <w:rPr>
          <w:rFonts w:ascii="Times New Roman" w:hAnsi="Times New Roman" w:cs="Times New Roman"/>
          <w:color w:val="auto"/>
          <w:sz w:val="22"/>
          <w:szCs w:val="22"/>
        </w:rPr>
        <w:t>кумэчлэре</w:t>
      </w:r>
      <w:proofErr w:type="spellEnd"/>
      <w:r w:rsidRPr="003371F0">
        <w:rPr>
          <w:rFonts w:ascii="Times New Roman" w:hAnsi="Times New Roman" w:cs="Times New Roman"/>
          <w:color w:val="auto"/>
          <w:sz w:val="22"/>
          <w:szCs w:val="22"/>
        </w:rPr>
        <w:t>)). В декоративной лепке побуждать создавать простейшие об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>разы по мотивам народной игрушки (</w:t>
      </w:r>
      <w:proofErr w:type="spellStart"/>
      <w:r w:rsidRPr="003371F0">
        <w:rPr>
          <w:rFonts w:ascii="Times New Roman" w:hAnsi="Times New Roman" w:cs="Times New Roman"/>
          <w:color w:val="auto"/>
          <w:sz w:val="22"/>
          <w:szCs w:val="22"/>
        </w:rPr>
        <w:t>шеморданская</w:t>
      </w:r>
      <w:proofErr w:type="spellEnd"/>
      <w:r w:rsidRPr="003371F0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proofErr w:type="gramStart"/>
      <w:r w:rsidRPr="003371F0">
        <w:rPr>
          <w:rFonts w:ascii="Times New Roman" w:hAnsi="Times New Roman" w:cs="Times New Roman"/>
          <w:color w:val="auto"/>
          <w:sz w:val="22"/>
          <w:szCs w:val="22"/>
        </w:rPr>
        <w:t>актюбинская</w:t>
      </w:r>
      <w:proofErr w:type="gramEnd"/>
      <w:r w:rsidRPr="003371F0">
        <w:rPr>
          <w:rFonts w:ascii="Times New Roman" w:hAnsi="Times New Roman" w:cs="Times New Roman"/>
          <w:color w:val="auto"/>
          <w:sz w:val="22"/>
          <w:szCs w:val="22"/>
        </w:rPr>
        <w:t xml:space="preserve"> игрушки и др.).</w:t>
      </w:r>
    </w:p>
    <w:p w:rsidR="00671EEB" w:rsidRPr="003371F0" w:rsidRDefault="00671EEB" w:rsidP="003371F0">
      <w:pPr>
        <w:pStyle w:val="a5"/>
        <w:spacing w:before="0" w:after="0" w:line="259" w:lineRule="exact"/>
        <w:ind w:left="-142" w:firstLine="426"/>
        <w:rPr>
          <w:rFonts w:ascii="Arial Unicode MS" w:hAnsi="Arial Unicode MS" w:cs="Arial Unicode MS"/>
          <w:sz w:val="22"/>
          <w:szCs w:val="22"/>
        </w:rPr>
      </w:pPr>
      <w:r w:rsidRPr="003371F0">
        <w:rPr>
          <w:sz w:val="22"/>
          <w:szCs w:val="22"/>
        </w:rPr>
        <w:t>Закреплять умение аккуратно пользоваться глиной, класть комочки и вылепленные предметы на д</w:t>
      </w:r>
      <w:r w:rsidRPr="003371F0">
        <w:rPr>
          <w:sz w:val="22"/>
          <w:szCs w:val="22"/>
        </w:rPr>
        <w:t>о</w:t>
      </w:r>
      <w:r w:rsidRPr="003371F0">
        <w:rPr>
          <w:sz w:val="22"/>
          <w:szCs w:val="22"/>
        </w:rPr>
        <w:t>щечку.</w:t>
      </w:r>
    </w:p>
    <w:p w:rsidR="00671EEB" w:rsidRPr="003371F0" w:rsidRDefault="00671EEB" w:rsidP="003371F0">
      <w:pPr>
        <w:shd w:val="clear" w:color="auto" w:fill="FFFFFF"/>
        <w:ind w:left="-142" w:firstLine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>Вызвать интерес и желание отображать в лепке сюжет по мотивам татарских народных сказок для п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о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следующего ис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>пользования вылепленных фигурок в настольном театре. До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>ставить радость от восприятия результата совместной деятель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>ности взрослого с детьми.</w:t>
      </w:r>
    </w:p>
    <w:p w:rsidR="00671EEB" w:rsidRPr="003371F0" w:rsidRDefault="00671EEB" w:rsidP="003371F0">
      <w:pPr>
        <w:shd w:val="clear" w:color="auto" w:fill="FFFFFF"/>
        <w:ind w:left="-142" w:firstLine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 xml:space="preserve">Развивать умение лепить с натуры актюбинские и </w:t>
      </w:r>
      <w:proofErr w:type="spellStart"/>
      <w:r w:rsidRPr="003371F0">
        <w:rPr>
          <w:rFonts w:ascii="Times New Roman" w:hAnsi="Times New Roman" w:cs="Times New Roman"/>
          <w:color w:val="auto"/>
          <w:sz w:val="22"/>
          <w:szCs w:val="22"/>
        </w:rPr>
        <w:t>шеморданские</w:t>
      </w:r>
      <w:proofErr w:type="spellEnd"/>
      <w:r w:rsidRPr="003371F0">
        <w:rPr>
          <w:rFonts w:ascii="Times New Roman" w:hAnsi="Times New Roman" w:cs="Times New Roman"/>
          <w:color w:val="auto"/>
          <w:sz w:val="22"/>
          <w:szCs w:val="22"/>
        </w:rPr>
        <w:t xml:space="preserve"> игрушки, передавать их характерные особенности.</w:t>
      </w:r>
    </w:p>
    <w:p w:rsidR="00671EEB" w:rsidRPr="003371F0" w:rsidRDefault="00671EEB" w:rsidP="003371F0">
      <w:pPr>
        <w:shd w:val="clear" w:color="auto" w:fill="FFFFFF"/>
        <w:ind w:left="-142" w:firstLine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>Стимулировать и поддерживать самостоятельное определе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>ние замысла, стремление создать несложные сюжеты и выра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>зительные образы: «На Сабантуе», Девушка с коромыслом», «Три дочери» и др.</w:t>
      </w:r>
    </w:p>
    <w:p w:rsidR="00671EEB" w:rsidRPr="003371F0" w:rsidRDefault="00671EEB" w:rsidP="003371F0">
      <w:pPr>
        <w:shd w:val="clear" w:color="auto" w:fill="FFFFFF"/>
        <w:ind w:left="-142" w:firstLine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>Формировать умение лепить по представлению героев ли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 xml:space="preserve">тературных произведений (Водяная, </w:t>
      </w:r>
      <w:proofErr w:type="spellStart"/>
      <w:r w:rsidRPr="003371F0">
        <w:rPr>
          <w:rFonts w:ascii="Times New Roman" w:hAnsi="Times New Roman" w:cs="Times New Roman"/>
          <w:color w:val="auto"/>
          <w:sz w:val="22"/>
          <w:szCs w:val="22"/>
        </w:rPr>
        <w:t>Шурале</w:t>
      </w:r>
      <w:proofErr w:type="spellEnd"/>
      <w:r w:rsidRPr="003371F0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proofErr w:type="spellStart"/>
      <w:r w:rsidRPr="003371F0">
        <w:rPr>
          <w:rFonts w:ascii="Times New Roman" w:hAnsi="Times New Roman" w:cs="Times New Roman"/>
          <w:color w:val="auto"/>
          <w:sz w:val="22"/>
          <w:szCs w:val="22"/>
        </w:rPr>
        <w:t>Камыр</w:t>
      </w:r>
      <w:proofErr w:type="spellEnd"/>
      <w:r w:rsidRPr="003371F0">
        <w:rPr>
          <w:rFonts w:ascii="Times New Roman" w:hAnsi="Times New Roman" w:cs="Times New Roman"/>
          <w:color w:val="auto"/>
          <w:sz w:val="22"/>
          <w:szCs w:val="22"/>
        </w:rPr>
        <w:t>-батыр и т. п.). Развивать творчество, инициативу.</w:t>
      </w:r>
    </w:p>
    <w:p w:rsidR="00671EEB" w:rsidRPr="003371F0" w:rsidRDefault="00671EEB" w:rsidP="003371F0">
      <w:pPr>
        <w:pStyle w:val="a5"/>
        <w:spacing w:before="0" w:after="0" w:line="259" w:lineRule="exact"/>
        <w:ind w:left="-142" w:firstLine="426"/>
        <w:rPr>
          <w:rFonts w:ascii="Arial Unicode MS" w:hAnsi="Arial Unicode MS" w:cs="Arial Unicode MS"/>
          <w:sz w:val="22"/>
          <w:szCs w:val="22"/>
        </w:rPr>
      </w:pPr>
      <w:r w:rsidRPr="003371F0">
        <w:rPr>
          <w:sz w:val="22"/>
          <w:szCs w:val="22"/>
        </w:rPr>
        <w:t>Продолжить знакомство с элементами национального орна</w:t>
      </w:r>
      <w:r w:rsidRPr="003371F0">
        <w:rPr>
          <w:sz w:val="22"/>
          <w:szCs w:val="22"/>
        </w:rPr>
        <w:softHyphen/>
        <w:t xml:space="preserve">мента. Рассмотреть цветочно - растительные мотивы; мотивы пальметт и </w:t>
      </w:r>
      <w:proofErr w:type="spellStart"/>
      <w:r w:rsidRPr="003371F0">
        <w:rPr>
          <w:sz w:val="22"/>
          <w:szCs w:val="22"/>
        </w:rPr>
        <w:t>полупальметт</w:t>
      </w:r>
      <w:proofErr w:type="spellEnd"/>
      <w:r w:rsidRPr="003371F0">
        <w:rPr>
          <w:sz w:val="22"/>
          <w:szCs w:val="22"/>
        </w:rPr>
        <w:t xml:space="preserve">, </w:t>
      </w:r>
      <w:proofErr w:type="spellStart"/>
      <w:r w:rsidRPr="003371F0">
        <w:rPr>
          <w:sz w:val="22"/>
          <w:szCs w:val="22"/>
        </w:rPr>
        <w:t>лотосообразные</w:t>
      </w:r>
      <w:proofErr w:type="spellEnd"/>
      <w:r w:rsidRPr="003371F0">
        <w:rPr>
          <w:sz w:val="22"/>
          <w:szCs w:val="22"/>
        </w:rPr>
        <w:t xml:space="preserve"> мотивы, мотивы листьев и др. Обратить вн</w:t>
      </w:r>
      <w:r w:rsidRPr="003371F0">
        <w:rPr>
          <w:sz w:val="22"/>
          <w:szCs w:val="22"/>
        </w:rPr>
        <w:t>и</w:t>
      </w:r>
      <w:r w:rsidRPr="003371F0">
        <w:rPr>
          <w:sz w:val="22"/>
          <w:szCs w:val="22"/>
        </w:rPr>
        <w:t>мание детей на характер композиции (симметричные, асимметрич</w:t>
      </w:r>
      <w:r w:rsidRPr="003371F0">
        <w:rPr>
          <w:sz w:val="22"/>
          <w:szCs w:val="22"/>
        </w:rPr>
        <w:softHyphen/>
        <w:t>ные), на цветочный букет, в котором одновременно могут ис</w:t>
      </w:r>
      <w:r w:rsidRPr="003371F0">
        <w:rPr>
          <w:sz w:val="22"/>
          <w:szCs w:val="22"/>
        </w:rPr>
        <w:softHyphen/>
        <w:t>пользоваться мотивы разных цветов.</w:t>
      </w:r>
    </w:p>
    <w:p w:rsidR="00671EEB" w:rsidRPr="003371F0" w:rsidRDefault="00671EEB" w:rsidP="003371F0">
      <w:pPr>
        <w:shd w:val="clear" w:color="auto" w:fill="FFFFFF"/>
        <w:ind w:left="-142" w:firstLine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>Способствовать творческому применению сформирован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>ных умений и навыков по декоративному р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и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сованию на силуэ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>тах одежды, головных уборов, обуви, предметах быта, разнообра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>зию используемых эл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е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ментов национального орнамента.</w:t>
      </w:r>
    </w:p>
    <w:p w:rsidR="00671EEB" w:rsidRPr="003371F0" w:rsidRDefault="00671EEB" w:rsidP="003371F0">
      <w:pPr>
        <w:shd w:val="clear" w:color="auto" w:fill="FFFFFF"/>
        <w:ind w:left="-142" w:firstLine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>Привлекать детей к выполнению коллективных работ по мотивам татарского прикладного искусства. Помочь согласо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>вывать содержание совместной работы.</w:t>
      </w:r>
    </w:p>
    <w:p w:rsidR="00671EEB" w:rsidRPr="003371F0" w:rsidRDefault="00671EEB" w:rsidP="003371F0">
      <w:pPr>
        <w:pStyle w:val="a5"/>
        <w:spacing w:before="0" w:after="0" w:line="259" w:lineRule="exact"/>
        <w:ind w:left="-142" w:right="20" w:firstLine="426"/>
        <w:rPr>
          <w:sz w:val="22"/>
          <w:szCs w:val="22"/>
        </w:rPr>
      </w:pPr>
      <w:r w:rsidRPr="003371F0">
        <w:rPr>
          <w:sz w:val="22"/>
          <w:szCs w:val="22"/>
        </w:rPr>
        <w:t>Для развития творчества в декоративной деятельности использовать деко</w:t>
      </w:r>
      <w:r w:rsidRPr="003371F0">
        <w:rPr>
          <w:sz w:val="22"/>
          <w:szCs w:val="22"/>
        </w:rPr>
        <w:softHyphen/>
        <w:t>ративные ткани. Предоста</w:t>
      </w:r>
      <w:r w:rsidRPr="003371F0">
        <w:rPr>
          <w:sz w:val="22"/>
          <w:szCs w:val="22"/>
        </w:rPr>
        <w:t>в</w:t>
      </w:r>
      <w:r w:rsidRPr="003371F0">
        <w:rPr>
          <w:sz w:val="22"/>
          <w:szCs w:val="22"/>
        </w:rPr>
        <w:t>лять детям бумагу в форме одежды и головных убо</w:t>
      </w:r>
      <w:r w:rsidRPr="003371F0">
        <w:rPr>
          <w:sz w:val="22"/>
          <w:szCs w:val="22"/>
        </w:rPr>
        <w:softHyphen/>
        <w:t>ров, предметов быта.</w:t>
      </w:r>
    </w:p>
    <w:p w:rsidR="00671EEB" w:rsidRPr="003371F0" w:rsidRDefault="00671EEB" w:rsidP="003371F0">
      <w:pPr>
        <w:pStyle w:val="a5"/>
        <w:spacing w:before="0" w:after="0" w:line="259" w:lineRule="exact"/>
        <w:ind w:left="-142" w:firstLine="426"/>
        <w:rPr>
          <w:sz w:val="22"/>
          <w:szCs w:val="22"/>
        </w:rPr>
      </w:pPr>
      <w:r w:rsidRPr="003371F0">
        <w:rPr>
          <w:sz w:val="22"/>
          <w:szCs w:val="22"/>
        </w:rPr>
        <w:t xml:space="preserve">Учить </w:t>
      </w:r>
      <w:proofErr w:type="gramStart"/>
      <w:r w:rsidRPr="003371F0">
        <w:rPr>
          <w:sz w:val="22"/>
          <w:szCs w:val="22"/>
        </w:rPr>
        <w:t>ритмично</w:t>
      </w:r>
      <w:proofErr w:type="gramEnd"/>
      <w:r w:rsidRPr="003371F0">
        <w:rPr>
          <w:sz w:val="22"/>
          <w:szCs w:val="22"/>
        </w:rPr>
        <w:t xml:space="preserve"> располагать узор. </w:t>
      </w:r>
    </w:p>
    <w:p w:rsidR="00671EEB" w:rsidRPr="003371F0" w:rsidRDefault="00671EEB" w:rsidP="003371F0">
      <w:pPr>
        <w:pStyle w:val="a5"/>
        <w:spacing w:before="0" w:after="0" w:line="259" w:lineRule="exact"/>
        <w:ind w:left="-142" w:firstLine="426"/>
        <w:rPr>
          <w:rFonts w:ascii="Arial Unicode MS" w:hAnsi="Arial Unicode MS" w:cs="Arial Unicode MS"/>
          <w:sz w:val="22"/>
          <w:szCs w:val="22"/>
        </w:rPr>
      </w:pPr>
      <w:r w:rsidRPr="003371F0">
        <w:rPr>
          <w:sz w:val="22"/>
          <w:szCs w:val="22"/>
        </w:rPr>
        <w:t>Учить создавать в аппликации на бумаге разной формы предметные и декоративные композиции из геометричес</w:t>
      </w:r>
      <w:r w:rsidRPr="003371F0">
        <w:rPr>
          <w:sz w:val="22"/>
          <w:szCs w:val="22"/>
        </w:rPr>
        <w:softHyphen/>
        <w:t>ких форм, используя</w:t>
      </w:r>
      <w:r w:rsidRPr="003371F0">
        <w:rPr>
          <w:sz w:val="22"/>
          <w:szCs w:val="22"/>
          <w:shd w:val="clear" w:color="auto" w:fill="FFFFFF"/>
        </w:rPr>
        <w:t xml:space="preserve"> цветочно-растительные</w:t>
      </w:r>
      <w:r w:rsidRPr="003371F0">
        <w:rPr>
          <w:noProof/>
          <w:sz w:val="22"/>
          <w:szCs w:val="22"/>
          <w:shd w:val="clear" w:color="auto" w:fill="FFFFFF"/>
        </w:rPr>
        <w:t xml:space="preserve"> </w:t>
      </w:r>
      <w:r w:rsidRPr="003371F0">
        <w:rPr>
          <w:sz w:val="22"/>
          <w:szCs w:val="22"/>
          <w:shd w:val="clear" w:color="auto" w:fill="FFFFFF"/>
        </w:rPr>
        <w:t xml:space="preserve">мотивы татарского орнамента </w:t>
      </w:r>
      <w:r w:rsidRPr="003371F0">
        <w:rPr>
          <w:sz w:val="22"/>
          <w:szCs w:val="22"/>
        </w:rPr>
        <w:t>и природных м</w:t>
      </w:r>
      <w:r w:rsidRPr="003371F0">
        <w:rPr>
          <w:sz w:val="22"/>
          <w:szCs w:val="22"/>
        </w:rPr>
        <w:t>а</w:t>
      </w:r>
      <w:r w:rsidRPr="003371F0">
        <w:rPr>
          <w:sz w:val="22"/>
          <w:szCs w:val="22"/>
        </w:rPr>
        <w:t>териалов, повторяя и чередуя их по форме и цвету.</w:t>
      </w:r>
      <w:r w:rsidRPr="003371F0">
        <w:rPr>
          <w:sz w:val="22"/>
          <w:szCs w:val="22"/>
          <w:shd w:val="clear" w:color="auto" w:fill="FFFFFF"/>
        </w:rPr>
        <w:t xml:space="preserve"> </w:t>
      </w:r>
      <w:r w:rsidRPr="003371F0">
        <w:rPr>
          <w:sz w:val="22"/>
          <w:szCs w:val="22"/>
        </w:rPr>
        <w:t>Закреплять знание формы предметов и их цвета. Разв</w:t>
      </w:r>
      <w:r w:rsidRPr="003371F0">
        <w:rPr>
          <w:sz w:val="22"/>
          <w:szCs w:val="22"/>
        </w:rPr>
        <w:t>и</w:t>
      </w:r>
      <w:r w:rsidRPr="003371F0">
        <w:rPr>
          <w:sz w:val="22"/>
          <w:szCs w:val="22"/>
        </w:rPr>
        <w:t>вать чувство ритма.</w:t>
      </w:r>
    </w:p>
    <w:p w:rsidR="00671EEB" w:rsidRPr="003371F0" w:rsidRDefault="00671EEB" w:rsidP="003371F0">
      <w:pPr>
        <w:pStyle w:val="71"/>
        <w:spacing w:after="0" w:line="259" w:lineRule="exact"/>
        <w:ind w:left="-142" w:firstLine="426"/>
        <w:rPr>
          <w:b/>
          <w:bCs/>
          <w:i/>
          <w:iCs/>
          <w:sz w:val="22"/>
          <w:szCs w:val="22"/>
        </w:rPr>
      </w:pPr>
      <w:r w:rsidRPr="003371F0">
        <w:rPr>
          <w:sz w:val="22"/>
          <w:szCs w:val="22"/>
        </w:rPr>
        <w:t>Вызвать желание взаимодействовать при создании коллек</w:t>
      </w:r>
      <w:r w:rsidRPr="003371F0">
        <w:rPr>
          <w:sz w:val="22"/>
          <w:szCs w:val="22"/>
        </w:rPr>
        <w:softHyphen/>
        <w:t>тивных композиций по мотивам татарского прикладного ис</w:t>
      </w:r>
      <w:r w:rsidRPr="003371F0">
        <w:rPr>
          <w:sz w:val="22"/>
          <w:szCs w:val="22"/>
        </w:rPr>
        <w:softHyphen/>
        <w:t>кусства из готовых форм (цветы, бабочки, птицы).</w:t>
      </w:r>
    </w:p>
    <w:p w:rsidR="00671EEB" w:rsidRPr="003371F0" w:rsidRDefault="00671EEB" w:rsidP="003371F0">
      <w:pPr>
        <w:pStyle w:val="a5"/>
        <w:spacing w:before="0" w:after="0" w:line="259" w:lineRule="exact"/>
        <w:ind w:left="-142" w:firstLine="426"/>
        <w:rPr>
          <w:color w:val="00B0F0"/>
          <w:sz w:val="22"/>
          <w:szCs w:val="22"/>
        </w:rPr>
      </w:pPr>
    </w:p>
    <w:p w:rsidR="00671EEB" w:rsidRPr="003371F0" w:rsidRDefault="00330700" w:rsidP="003371F0">
      <w:pPr>
        <w:pStyle w:val="a5"/>
        <w:spacing w:before="0" w:after="0" w:line="259" w:lineRule="exact"/>
        <w:ind w:left="-142" w:firstLine="426"/>
        <w:jc w:val="center"/>
        <w:rPr>
          <w:sz w:val="22"/>
          <w:szCs w:val="22"/>
        </w:rPr>
      </w:pPr>
      <w:r w:rsidRPr="003371F0">
        <w:rPr>
          <w:rStyle w:val="a7"/>
          <w:sz w:val="22"/>
          <w:szCs w:val="22"/>
        </w:rPr>
        <w:t>Конструктивно-модельная деятельность.</w:t>
      </w:r>
    </w:p>
    <w:p w:rsidR="00671EEB" w:rsidRPr="003371F0" w:rsidRDefault="00671EEB" w:rsidP="003371F0">
      <w:pPr>
        <w:pStyle w:val="a5"/>
        <w:spacing w:before="0" w:after="0" w:line="259" w:lineRule="exact"/>
        <w:ind w:left="-142" w:firstLine="426"/>
        <w:rPr>
          <w:sz w:val="22"/>
          <w:szCs w:val="22"/>
        </w:rPr>
      </w:pPr>
    </w:p>
    <w:p w:rsidR="00330700" w:rsidRPr="003371F0" w:rsidRDefault="00330700" w:rsidP="003371F0">
      <w:pPr>
        <w:pStyle w:val="a5"/>
        <w:spacing w:before="0" w:after="0" w:line="259" w:lineRule="exact"/>
        <w:ind w:left="-142" w:firstLine="426"/>
        <w:rPr>
          <w:rFonts w:ascii="Arial Unicode MS" w:hAnsi="Arial Unicode MS" w:cs="Arial Unicode MS"/>
          <w:sz w:val="22"/>
          <w:szCs w:val="22"/>
        </w:rPr>
      </w:pPr>
      <w:r w:rsidRPr="003371F0">
        <w:rPr>
          <w:sz w:val="22"/>
          <w:szCs w:val="22"/>
        </w:rPr>
        <w:t>Приобщение к конструи</w:t>
      </w:r>
      <w:r w:rsidRPr="003371F0">
        <w:rPr>
          <w:sz w:val="22"/>
          <w:szCs w:val="22"/>
        </w:rPr>
        <w:softHyphen/>
        <w:t>рованию; развитие интереса к конструктивной деятельности, знакомство с различными видами конструкторов.</w:t>
      </w:r>
    </w:p>
    <w:p w:rsidR="00330700" w:rsidRPr="003371F0" w:rsidRDefault="00330700" w:rsidP="003371F0">
      <w:pPr>
        <w:pStyle w:val="a5"/>
        <w:spacing w:before="0" w:after="0" w:line="259" w:lineRule="exact"/>
        <w:ind w:left="-142" w:firstLine="426"/>
        <w:rPr>
          <w:sz w:val="22"/>
          <w:szCs w:val="22"/>
        </w:rPr>
      </w:pPr>
      <w:r w:rsidRPr="003371F0">
        <w:rPr>
          <w:sz w:val="22"/>
          <w:szCs w:val="22"/>
        </w:rPr>
        <w:t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671EEB" w:rsidRPr="003371F0" w:rsidRDefault="00671EEB" w:rsidP="003371F0">
      <w:pPr>
        <w:pStyle w:val="a5"/>
        <w:spacing w:before="0" w:after="0" w:line="240" w:lineRule="auto"/>
        <w:ind w:left="-142" w:firstLine="426"/>
        <w:rPr>
          <w:sz w:val="22"/>
          <w:szCs w:val="22"/>
        </w:rPr>
      </w:pPr>
      <w:r w:rsidRPr="003371F0">
        <w:rPr>
          <w:sz w:val="22"/>
          <w:szCs w:val="22"/>
        </w:rPr>
        <w:t>Продолжать знакомить с архитектурой. Познакомить с архитектурным ансамблем Кремля.</w:t>
      </w:r>
    </w:p>
    <w:p w:rsidR="00671EEB" w:rsidRPr="003371F0" w:rsidRDefault="00671EEB" w:rsidP="003371F0">
      <w:pPr>
        <w:pStyle w:val="a5"/>
        <w:spacing w:before="0" w:after="0" w:line="259" w:lineRule="exact"/>
        <w:ind w:left="-142" w:firstLine="426"/>
        <w:rPr>
          <w:sz w:val="22"/>
          <w:szCs w:val="22"/>
        </w:rPr>
      </w:pPr>
    </w:p>
    <w:p w:rsidR="00671EEB" w:rsidRPr="003371F0" w:rsidRDefault="00671EEB" w:rsidP="003371F0">
      <w:pPr>
        <w:tabs>
          <w:tab w:val="left" w:pos="567"/>
        </w:tabs>
        <w:ind w:left="-142" w:firstLine="426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b/>
          <w:color w:val="auto"/>
          <w:sz w:val="22"/>
          <w:szCs w:val="22"/>
        </w:rPr>
        <w:lastRenderedPageBreak/>
        <w:t>Регионально-национальный компонент</w:t>
      </w:r>
    </w:p>
    <w:p w:rsidR="00671EEB" w:rsidRPr="003371F0" w:rsidRDefault="00671EEB" w:rsidP="003371F0">
      <w:pPr>
        <w:pStyle w:val="a5"/>
        <w:spacing w:before="0" w:after="0" w:line="259" w:lineRule="exact"/>
        <w:ind w:left="-142" w:firstLine="426"/>
        <w:rPr>
          <w:sz w:val="22"/>
          <w:szCs w:val="22"/>
        </w:rPr>
      </w:pPr>
    </w:p>
    <w:p w:rsidR="00671EEB" w:rsidRPr="003371F0" w:rsidRDefault="00671EEB" w:rsidP="003371F0">
      <w:pPr>
        <w:pStyle w:val="a5"/>
        <w:spacing w:before="0" w:after="0" w:line="259" w:lineRule="exact"/>
        <w:ind w:left="-142" w:firstLine="426"/>
        <w:rPr>
          <w:rFonts w:ascii="Arial Unicode MS" w:hAnsi="Arial Unicode MS" w:cs="Arial Unicode MS"/>
          <w:sz w:val="22"/>
          <w:szCs w:val="22"/>
        </w:rPr>
      </w:pPr>
      <w:r w:rsidRPr="003371F0">
        <w:rPr>
          <w:sz w:val="22"/>
          <w:szCs w:val="22"/>
        </w:rPr>
        <w:t>Познакомить со спецификой храмовой архитектуры. Знакомить с архитектурой с опорой на реги</w:t>
      </w:r>
      <w:r w:rsidRPr="003371F0">
        <w:rPr>
          <w:sz w:val="22"/>
          <w:szCs w:val="22"/>
        </w:rPr>
        <w:t>о</w:t>
      </w:r>
      <w:r w:rsidRPr="003371F0">
        <w:rPr>
          <w:sz w:val="22"/>
          <w:szCs w:val="22"/>
        </w:rPr>
        <w:t xml:space="preserve">нальные особенности местности, в которой живут дети. </w:t>
      </w:r>
      <w:proofErr w:type="gramStart"/>
      <w:r w:rsidRPr="003371F0">
        <w:rPr>
          <w:sz w:val="22"/>
          <w:szCs w:val="22"/>
        </w:rPr>
        <w:t>Рассказать детям о том, что, как и в каждом виде искусства, в архитектуре есть памятники, которые известны во всем мире: в России это Кремль, собор Василия Блаженного, Зимний дворец, Исаакиевский собор, Петергоф, памятники Золотого кольца и дру</w:t>
      </w:r>
      <w:r w:rsidRPr="003371F0">
        <w:rPr>
          <w:sz w:val="22"/>
          <w:szCs w:val="22"/>
        </w:rPr>
        <w:softHyphen/>
        <w:t>гие — в каждом городе свои, в Казани - соборная ме</w:t>
      </w:r>
      <w:r w:rsidRPr="003371F0">
        <w:rPr>
          <w:sz w:val="22"/>
          <w:szCs w:val="22"/>
        </w:rPr>
        <w:softHyphen/>
        <w:t xml:space="preserve">четь </w:t>
      </w:r>
      <w:proofErr w:type="spellStart"/>
      <w:r w:rsidRPr="003371F0">
        <w:rPr>
          <w:sz w:val="22"/>
          <w:szCs w:val="22"/>
        </w:rPr>
        <w:t>Кул</w:t>
      </w:r>
      <w:proofErr w:type="spellEnd"/>
      <w:r w:rsidRPr="003371F0">
        <w:rPr>
          <w:sz w:val="22"/>
          <w:szCs w:val="22"/>
        </w:rPr>
        <w:t xml:space="preserve"> Шариф, </w:t>
      </w:r>
      <w:proofErr w:type="spellStart"/>
      <w:r w:rsidRPr="003371F0">
        <w:rPr>
          <w:sz w:val="22"/>
          <w:szCs w:val="22"/>
        </w:rPr>
        <w:t>Раифский</w:t>
      </w:r>
      <w:proofErr w:type="spellEnd"/>
      <w:r w:rsidRPr="003371F0">
        <w:rPr>
          <w:sz w:val="22"/>
          <w:szCs w:val="22"/>
        </w:rPr>
        <w:t xml:space="preserve"> Богородицкий мужской мон</w:t>
      </w:r>
      <w:r w:rsidRPr="003371F0">
        <w:rPr>
          <w:sz w:val="22"/>
          <w:szCs w:val="22"/>
        </w:rPr>
        <w:t>а</w:t>
      </w:r>
      <w:r w:rsidRPr="003371F0">
        <w:rPr>
          <w:sz w:val="22"/>
          <w:szCs w:val="22"/>
        </w:rPr>
        <w:t>стырь и др.</w:t>
      </w:r>
      <w:proofErr w:type="gramEnd"/>
    </w:p>
    <w:p w:rsidR="00671EEB" w:rsidRPr="003371F0" w:rsidRDefault="00671EEB" w:rsidP="003371F0">
      <w:pPr>
        <w:pStyle w:val="a5"/>
        <w:spacing w:before="0" w:after="0" w:line="259" w:lineRule="exact"/>
        <w:ind w:left="-142" w:firstLine="426"/>
        <w:rPr>
          <w:rFonts w:ascii="Arial Unicode MS" w:hAnsi="Arial Unicode MS" w:cs="Arial Unicode MS"/>
          <w:sz w:val="22"/>
          <w:szCs w:val="22"/>
        </w:rPr>
      </w:pPr>
    </w:p>
    <w:p w:rsidR="00671EEB" w:rsidRPr="003371F0" w:rsidRDefault="00330700" w:rsidP="003371F0">
      <w:pPr>
        <w:pStyle w:val="a5"/>
        <w:spacing w:before="0" w:after="0" w:line="259" w:lineRule="exact"/>
        <w:ind w:left="-142" w:right="20" w:firstLine="426"/>
        <w:jc w:val="center"/>
        <w:rPr>
          <w:sz w:val="22"/>
          <w:szCs w:val="22"/>
        </w:rPr>
      </w:pPr>
      <w:r w:rsidRPr="003371F0">
        <w:rPr>
          <w:rStyle w:val="a7"/>
          <w:sz w:val="22"/>
          <w:szCs w:val="22"/>
        </w:rPr>
        <w:t>Музыкальная деятельность.</w:t>
      </w:r>
    </w:p>
    <w:p w:rsidR="00671EEB" w:rsidRPr="003371F0" w:rsidRDefault="00671EEB" w:rsidP="003371F0">
      <w:pPr>
        <w:pStyle w:val="a5"/>
        <w:spacing w:before="0" w:after="0" w:line="259" w:lineRule="exact"/>
        <w:ind w:left="-142" w:right="20" w:firstLine="426"/>
        <w:rPr>
          <w:sz w:val="22"/>
          <w:szCs w:val="22"/>
        </w:rPr>
      </w:pPr>
    </w:p>
    <w:p w:rsidR="00330700" w:rsidRPr="003371F0" w:rsidRDefault="00330700" w:rsidP="003371F0">
      <w:pPr>
        <w:pStyle w:val="a5"/>
        <w:spacing w:before="0" w:after="0" w:line="259" w:lineRule="exact"/>
        <w:ind w:left="-142" w:right="20" w:firstLine="426"/>
        <w:rPr>
          <w:rFonts w:ascii="Arial Unicode MS" w:hAnsi="Arial Unicode MS" w:cs="Arial Unicode MS"/>
          <w:sz w:val="22"/>
          <w:szCs w:val="22"/>
        </w:rPr>
      </w:pPr>
      <w:r w:rsidRPr="003371F0">
        <w:rPr>
          <w:sz w:val="22"/>
          <w:szCs w:val="22"/>
        </w:rPr>
        <w:t>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</w:t>
      </w:r>
      <w:r w:rsidRPr="003371F0">
        <w:rPr>
          <w:sz w:val="22"/>
          <w:szCs w:val="22"/>
        </w:rPr>
        <w:t>е</w:t>
      </w:r>
      <w:r w:rsidRPr="003371F0">
        <w:rPr>
          <w:sz w:val="22"/>
          <w:szCs w:val="22"/>
        </w:rPr>
        <w:t>ментарными музыкальными понятиями, жанрами; воспитание эмоциональной отзывчивости при воспри</w:t>
      </w:r>
      <w:r w:rsidRPr="003371F0">
        <w:rPr>
          <w:sz w:val="22"/>
          <w:szCs w:val="22"/>
        </w:rPr>
        <w:t>я</w:t>
      </w:r>
      <w:r w:rsidRPr="003371F0">
        <w:rPr>
          <w:sz w:val="22"/>
          <w:szCs w:val="22"/>
        </w:rPr>
        <w:t>тии музыкальных произведений.</w:t>
      </w:r>
    </w:p>
    <w:p w:rsidR="00330700" w:rsidRPr="003371F0" w:rsidRDefault="00330700" w:rsidP="003371F0">
      <w:pPr>
        <w:pStyle w:val="a5"/>
        <w:spacing w:before="0" w:after="0" w:line="259" w:lineRule="exact"/>
        <w:ind w:left="-142" w:right="20" w:firstLine="426"/>
        <w:rPr>
          <w:rFonts w:ascii="Arial Unicode MS" w:hAnsi="Arial Unicode MS" w:cs="Arial Unicode MS"/>
          <w:sz w:val="22"/>
          <w:szCs w:val="22"/>
        </w:rPr>
      </w:pPr>
      <w:r w:rsidRPr="003371F0">
        <w:rPr>
          <w:sz w:val="22"/>
          <w:szCs w:val="22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330700" w:rsidRPr="003371F0" w:rsidRDefault="00330700" w:rsidP="003371F0">
      <w:pPr>
        <w:pStyle w:val="a5"/>
        <w:spacing w:before="0" w:after="0" w:line="259" w:lineRule="exact"/>
        <w:ind w:left="-142" w:right="20" w:firstLine="426"/>
        <w:rPr>
          <w:sz w:val="22"/>
          <w:szCs w:val="22"/>
        </w:rPr>
      </w:pPr>
      <w:r w:rsidRPr="003371F0">
        <w:rPr>
          <w:sz w:val="22"/>
          <w:szCs w:val="22"/>
        </w:rPr>
        <w:t>Развитие детского музыкально-художественного творчества, реали</w:t>
      </w:r>
      <w:r w:rsidRPr="003371F0">
        <w:rPr>
          <w:sz w:val="22"/>
          <w:szCs w:val="22"/>
        </w:rPr>
        <w:softHyphen/>
        <w:t xml:space="preserve">зация </w:t>
      </w:r>
      <w:proofErr w:type="gramStart"/>
      <w:r w:rsidRPr="003371F0">
        <w:rPr>
          <w:sz w:val="22"/>
          <w:szCs w:val="22"/>
        </w:rPr>
        <w:t>самостоятельной</w:t>
      </w:r>
      <w:proofErr w:type="gramEnd"/>
      <w:r w:rsidRPr="003371F0">
        <w:rPr>
          <w:sz w:val="22"/>
          <w:szCs w:val="22"/>
        </w:rPr>
        <w:t xml:space="preserve"> </w:t>
      </w:r>
    </w:p>
    <w:p w:rsidR="00E06E90" w:rsidRPr="003371F0" w:rsidRDefault="00330700" w:rsidP="003371F0">
      <w:pPr>
        <w:pStyle w:val="a5"/>
        <w:spacing w:before="0" w:after="0" w:line="259" w:lineRule="exact"/>
        <w:ind w:left="-142" w:right="20" w:firstLine="426"/>
      </w:pPr>
      <w:r w:rsidRPr="003371F0">
        <w:rPr>
          <w:sz w:val="22"/>
          <w:szCs w:val="22"/>
        </w:rPr>
        <w:t>творческой деятельности детей; удовлетворение потребности в самовыражении</w:t>
      </w:r>
      <w:r w:rsidRPr="006B3AFF">
        <w:t>.</w:t>
      </w:r>
    </w:p>
    <w:p w:rsidR="00063CCE" w:rsidRDefault="00063CCE" w:rsidP="00201A8C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color w:val="auto"/>
        </w:rPr>
      </w:pPr>
    </w:p>
    <w:p w:rsidR="00201A8C" w:rsidRDefault="00201A8C" w:rsidP="00201A8C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color w:val="auto"/>
        </w:rPr>
      </w:pPr>
      <w:r w:rsidRPr="00566820">
        <w:rPr>
          <w:rFonts w:ascii="Times New Roman" w:hAnsi="Times New Roman" w:cs="Times New Roman"/>
          <w:b/>
          <w:color w:val="auto"/>
        </w:rPr>
        <w:t>Регионально-национальный компонент</w:t>
      </w:r>
    </w:p>
    <w:p w:rsidR="00201A8C" w:rsidRPr="006B3AFF" w:rsidRDefault="00201A8C" w:rsidP="00330700">
      <w:pPr>
        <w:pStyle w:val="a5"/>
        <w:spacing w:before="0" w:after="0" w:line="259" w:lineRule="exact"/>
        <w:ind w:right="20" w:firstLine="0"/>
        <w:rPr>
          <w:rFonts w:ascii="Arial Unicode MS" w:hAnsi="Arial Unicode MS" w:cs="Arial Unicode MS"/>
        </w:rPr>
      </w:pPr>
    </w:p>
    <w:p w:rsidR="00AC2AB1" w:rsidRPr="003371F0" w:rsidRDefault="00AC2AB1" w:rsidP="00AC2AB1">
      <w:pPr>
        <w:pStyle w:val="a5"/>
        <w:spacing w:before="0" w:after="0" w:line="259" w:lineRule="exact"/>
        <w:ind w:firstLine="567"/>
        <w:rPr>
          <w:sz w:val="22"/>
          <w:szCs w:val="22"/>
        </w:rPr>
      </w:pPr>
      <w:bookmarkStart w:id="79" w:name="bookmark165"/>
      <w:bookmarkStart w:id="80" w:name="_Toc420598546"/>
      <w:bookmarkStart w:id="81" w:name="_Toc420597632"/>
      <w:bookmarkStart w:id="82" w:name="_Toc419228632"/>
      <w:bookmarkStart w:id="83" w:name="_Toc422496188"/>
      <w:bookmarkEnd w:id="67"/>
      <w:bookmarkEnd w:id="75"/>
      <w:bookmarkEnd w:id="76"/>
      <w:bookmarkEnd w:id="77"/>
      <w:r w:rsidRPr="003371F0">
        <w:rPr>
          <w:sz w:val="22"/>
          <w:szCs w:val="22"/>
        </w:rPr>
        <w:t>Вызвать эмоциональный отклик на татарскую народную му</w:t>
      </w:r>
      <w:r w:rsidRPr="003371F0">
        <w:rPr>
          <w:sz w:val="22"/>
          <w:szCs w:val="22"/>
        </w:rPr>
        <w:softHyphen/>
        <w:t>зыку и музыку татарских композиторов</w:t>
      </w:r>
      <w:r w:rsidR="001024CF" w:rsidRPr="003371F0">
        <w:rPr>
          <w:color w:val="002060"/>
          <w:sz w:val="22"/>
          <w:szCs w:val="22"/>
        </w:rPr>
        <w:t xml:space="preserve"> </w:t>
      </w:r>
      <w:r w:rsidR="001024CF" w:rsidRPr="003371F0">
        <w:rPr>
          <w:sz w:val="22"/>
          <w:szCs w:val="22"/>
        </w:rPr>
        <w:t xml:space="preserve">С. Сайдашева, Ф. </w:t>
      </w:r>
      <w:proofErr w:type="spellStart"/>
      <w:r w:rsidR="001024CF" w:rsidRPr="003371F0">
        <w:rPr>
          <w:sz w:val="22"/>
          <w:szCs w:val="22"/>
        </w:rPr>
        <w:t>Яруллина</w:t>
      </w:r>
      <w:proofErr w:type="spellEnd"/>
      <w:r w:rsidR="001024CF" w:rsidRPr="003371F0">
        <w:rPr>
          <w:sz w:val="22"/>
          <w:szCs w:val="22"/>
        </w:rPr>
        <w:t xml:space="preserve">, Р. </w:t>
      </w:r>
      <w:proofErr w:type="spellStart"/>
      <w:r w:rsidR="001024CF" w:rsidRPr="003371F0">
        <w:rPr>
          <w:sz w:val="22"/>
          <w:szCs w:val="22"/>
        </w:rPr>
        <w:t>Яхина</w:t>
      </w:r>
      <w:proofErr w:type="spellEnd"/>
      <w:r w:rsidR="001024CF" w:rsidRPr="003371F0">
        <w:rPr>
          <w:sz w:val="22"/>
          <w:szCs w:val="22"/>
        </w:rPr>
        <w:t xml:space="preserve">, Н. </w:t>
      </w:r>
      <w:proofErr w:type="spellStart"/>
      <w:r w:rsidR="001024CF" w:rsidRPr="003371F0">
        <w:rPr>
          <w:sz w:val="22"/>
          <w:szCs w:val="22"/>
        </w:rPr>
        <w:t>Жиганова</w:t>
      </w:r>
      <w:proofErr w:type="spellEnd"/>
      <w:r w:rsidR="001024CF" w:rsidRPr="003371F0">
        <w:rPr>
          <w:sz w:val="22"/>
          <w:szCs w:val="22"/>
        </w:rPr>
        <w:t xml:space="preserve"> и др.</w:t>
      </w:r>
      <w:r w:rsidRPr="003371F0">
        <w:rPr>
          <w:sz w:val="22"/>
          <w:szCs w:val="22"/>
        </w:rPr>
        <w:t>, двигательную импрови</w:t>
      </w:r>
      <w:r w:rsidRPr="003371F0">
        <w:rPr>
          <w:sz w:val="22"/>
          <w:szCs w:val="22"/>
        </w:rPr>
        <w:softHyphen/>
        <w:t>зацию под нее.</w:t>
      </w:r>
      <w:r w:rsidR="001024CF" w:rsidRPr="003371F0">
        <w:rPr>
          <w:sz w:val="22"/>
          <w:szCs w:val="22"/>
        </w:rPr>
        <w:t xml:space="preserve"> </w:t>
      </w:r>
    </w:p>
    <w:p w:rsidR="006A154E" w:rsidRPr="003371F0" w:rsidRDefault="00AC2AB1" w:rsidP="006A154E">
      <w:pPr>
        <w:pStyle w:val="a5"/>
        <w:spacing w:before="0" w:after="0" w:line="259" w:lineRule="exact"/>
        <w:ind w:right="20" w:firstLine="567"/>
        <w:rPr>
          <w:sz w:val="22"/>
          <w:szCs w:val="22"/>
        </w:rPr>
      </w:pPr>
      <w:r w:rsidRPr="003371F0">
        <w:rPr>
          <w:sz w:val="22"/>
          <w:szCs w:val="22"/>
        </w:rPr>
        <w:t>Знакомить с народным творчеством: «</w:t>
      </w:r>
      <w:proofErr w:type="spellStart"/>
      <w:r w:rsidRPr="003371F0">
        <w:rPr>
          <w:sz w:val="22"/>
          <w:szCs w:val="22"/>
        </w:rPr>
        <w:t>Апипа</w:t>
      </w:r>
      <w:proofErr w:type="spellEnd"/>
      <w:r w:rsidRPr="003371F0">
        <w:rPr>
          <w:sz w:val="22"/>
          <w:szCs w:val="22"/>
        </w:rPr>
        <w:t>», татар</w:t>
      </w:r>
      <w:proofErr w:type="gramStart"/>
      <w:r w:rsidRPr="003371F0">
        <w:rPr>
          <w:sz w:val="22"/>
          <w:szCs w:val="22"/>
        </w:rPr>
        <w:t>.</w:t>
      </w:r>
      <w:proofErr w:type="gramEnd"/>
      <w:r w:rsidRPr="003371F0">
        <w:rPr>
          <w:sz w:val="22"/>
          <w:szCs w:val="22"/>
        </w:rPr>
        <w:t xml:space="preserve"> </w:t>
      </w:r>
      <w:proofErr w:type="gramStart"/>
      <w:r w:rsidRPr="003371F0">
        <w:rPr>
          <w:sz w:val="22"/>
          <w:szCs w:val="22"/>
        </w:rPr>
        <w:t>н</w:t>
      </w:r>
      <w:proofErr w:type="gramEnd"/>
      <w:r w:rsidRPr="003371F0">
        <w:rPr>
          <w:sz w:val="22"/>
          <w:szCs w:val="22"/>
        </w:rPr>
        <w:t xml:space="preserve">арод. мелодия в </w:t>
      </w:r>
      <w:proofErr w:type="spellStart"/>
      <w:r w:rsidRPr="003371F0">
        <w:rPr>
          <w:sz w:val="22"/>
          <w:szCs w:val="22"/>
        </w:rPr>
        <w:t>обраб</w:t>
      </w:r>
      <w:proofErr w:type="spellEnd"/>
      <w:r w:rsidRPr="003371F0">
        <w:rPr>
          <w:sz w:val="22"/>
          <w:szCs w:val="22"/>
        </w:rPr>
        <w:t xml:space="preserve">. Р. </w:t>
      </w:r>
      <w:proofErr w:type="spellStart"/>
      <w:r w:rsidRPr="003371F0">
        <w:rPr>
          <w:sz w:val="22"/>
          <w:szCs w:val="22"/>
        </w:rPr>
        <w:t>Еникеевой</w:t>
      </w:r>
      <w:proofErr w:type="spellEnd"/>
      <w:r w:rsidRPr="003371F0">
        <w:rPr>
          <w:sz w:val="22"/>
          <w:szCs w:val="22"/>
        </w:rPr>
        <w:t xml:space="preserve">; «Марш кукол», муз. Р. </w:t>
      </w:r>
      <w:proofErr w:type="spellStart"/>
      <w:r w:rsidRPr="003371F0">
        <w:rPr>
          <w:sz w:val="22"/>
          <w:szCs w:val="22"/>
        </w:rPr>
        <w:t>Еникеева</w:t>
      </w:r>
      <w:proofErr w:type="spellEnd"/>
      <w:r w:rsidRPr="003371F0">
        <w:rPr>
          <w:sz w:val="22"/>
          <w:szCs w:val="22"/>
        </w:rPr>
        <w:t xml:space="preserve">; «Резвушка», муз. Н. </w:t>
      </w:r>
      <w:proofErr w:type="spellStart"/>
      <w:r w:rsidRPr="003371F0">
        <w:rPr>
          <w:sz w:val="22"/>
          <w:szCs w:val="22"/>
        </w:rPr>
        <w:t>Жиганова</w:t>
      </w:r>
      <w:proofErr w:type="spellEnd"/>
      <w:r w:rsidRPr="003371F0">
        <w:rPr>
          <w:sz w:val="22"/>
          <w:szCs w:val="22"/>
        </w:rPr>
        <w:t xml:space="preserve">; «Сердитый мальчик», муз. Р. </w:t>
      </w:r>
      <w:proofErr w:type="spellStart"/>
      <w:r w:rsidRPr="003371F0">
        <w:rPr>
          <w:sz w:val="22"/>
          <w:szCs w:val="22"/>
        </w:rPr>
        <w:t>Зарипова</w:t>
      </w:r>
      <w:proofErr w:type="spellEnd"/>
      <w:r w:rsidRPr="003371F0">
        <w:rPr>
          <w:sz w:val="22"/>
          <w:szCs w:val="22"/>
        </w:rPr>
        <w:t xml:space="preserve">; «Танец капелек», муз. А. </w:t>
      </w:r>
      <w:proofErr w:type="spellStart"/>
      <w:r w:rsidRPr="003371F0">
        <w:rPr>
          <w:sz w:val="22"/>
          <w:szCs w:val="22"/>
        </w:rPr>
        <w:t>Батыршина</w:t>
      </w:r>
      <w:proofErr w:type="spellEnd"/>
      <w:r w:rsidRPr="003371F0">
        <w:rPr>
          <w:sz w:val="22"/>
          <w:szCs w:val="22"/>
        </w:rPr>
        <w:t xml:space="preserve">, сл. З. </w:t>
      </w:r>
      <w:proofErr w:type="spellStart"/>
      <w:r w:rsidRPr="003371F0">
        <w:rPr>
          <w:sz w:val="22"/>
          <w:szCs w:val="22"/>
        </w:rPr>
        <w:t>Нури</w:t>
      </w:r>
      <w:proofErr w:type="spellEnd"/>
      <w:r w:rsidRPr="003371F0">
        <w:rPr>
          <w:sz w:val="22"/>
          <w:szCs w:val="22"/>
        </w:rPr>
        <w:t>; «Жеребенок», муз. А. Бакирова, сл. А.</w:t>
      </w:r>
      <w:r w:rsidR="003E1285" w:rsidRPr="003371F0">
        <w:rPr>
          <w:sz w:val="22"/>
          <w:szCs w:val="22"/>
        </w:rPr>
        <w:t xml:space="preserve"> </w:t>
      </w:r>
      <w:proofErr w:type="spellStart"/>
      <w:r w:rsidR="003E1285" w:rsidRPr="003371F0">
        <w:rPr>
          <w:sz w:val="22"/>
          <w:szCs w:val="22"/>
        </w:rPr>
        <w:t>Бикчентаевой</w:t>
      </w:r>
      <w:proofErr w:type="spellEnd"/>
      <w:r w:rsidR="003E1285" w:rsidRPr="003371F0">
        <w:rPr>
          <w:sz w:val="22"/>
          <w:szCs w:val="22"/>
        </w:rPr>
        <w:t xml:space="preserve">, пер. С. Малышева, </w:t>
      </w:r>
      <w:r w:rsidR="006A154E" w:rsidRPr="003371F0">
        <w:rPr>
          <w:sz w:val="22"/>
          <w:szCs w:val="22"/>
        </w:rPr>
        <w:t xml:space="preserve">татарская народная мелодия в </w:t>
      </w:r>
      <w:proofErr w:type="spellStart"/>
      <w:r w:rsidR="006A154E" w:rsidRPr="003371F0">
        <w:rPr>
          <w:sz w:val="22"/>
          <w:szCs w:val="22"/>
        </w:rPr>
        <w:t>обраб</w:t>
      </w:r>
      <w:proofErr w:type="spellEnd"/>
      <w:r w:rsidR="006A154E" w:rsidRPr="003371F0">
        <w:rPr>
          <w:sz w:val="22"/>
          <w:szCs w:val="22"/>
        </w:rPr>
        <w:t>. Ю. Вино</w:t>
      </w:r>
      <w:r w:rsidR="006A154E" w:rsidRPr="003371F0">
        <w:rPr>
          <w:sz w:val="22"/>
          <w:szCs w:val="22"/>
        </w:rPr>
        <w:softHyphen/>
        <w:t xml:space="preserve">градова; «Колыбельная», муз. Р. </w:t>
      </w:r>
      <w:proofErr w:type="spellStart"/>
      <w:r w:rsidR="006A154E" w:rsidRPr="003371F0">
        <w:rPr>
          <w:sz w:val="22"/>
          <w:szCs w:val="22"/>
        </w:rPr>
        <w:t>Ахияровой</w:t>
      </w:r>
      <w:proofErr w:type="spellEnd"/>
      <w:r w:rsidR="006A154E" w:rsidRPr="003371F0">
        <w:rPr>
          <w:sz w:val="22"/>
          <w:szCs w:val="22"/>
        </w:rPr>
        <w:t xml:space="preserve">, сл. Г. </w:t>
      </w:r>
      <w:proofErr w:type="spellStart"/>
      <w:r w:rsidR="006A154E" w:rsidRPr="003371F0">
        <w:rPr>
          <w:sz w:val="22"/>
          <w:szCs w:val="22"/>
        </w:rPr>
        <w:t>Афзала</w:t>
      </w:r>
      <w:proofErr w:type="spellEnd"/>
      <w:r w:rsidR="006A154E" w:rsidRPr="003371F0">
        <w:rPr>
          <w:sz w:val="22"/>
          <w:szCs w:val="22"/>
        </w:rPr>
        <w:t xml:space="preserve">, пер. С. Малышева; «Упрямство», муз. Р. </w:t>
      </w:r>
      <w:proofErr w:type="spellStart"/>
      <w:r w:rsidR="006A154E" w:rsidRPr="003371F0">
        <w:rPr>
          <w:sz w:val="22"/>
          <w:szCs w:val="22"/>
        </w:rPr>
        <w:t>Еникеева</w:t>
      </w:r>
      <w:proofErr w:type="spellEnd"/>
      <w:r w:rsidR="006A154E" w:rsidRPr="003371F0">
        <w:rPr>
          <w:sz w:val="22"/>
          <w:szCs w:val="22"/>
        </w:rPr>
        <w:t xml:space="preserve">; «Бабочка», муз. Р. </w:t>
      </w:r>
      <w:proofErr w:type="spellStart"/>
      <w:r w:rsidR="006A154E" w:rsidRPr="003371F0">
        <w:rPr>
          <w:sz w:val="22"/>
          <w:szCs w:val="22"/>
        </w:rPr>
        <w:t>Ахияровой</w:t>
      </w:r>
      <w:proofErr w:type="spellEnd"/>
      <w:r w:rsidR="006A154E" w:rsidRPr="003371F0">
        <w:rPr>
          <w:sz w:val="22"/>
          <w:szCs w:val="22"/>
        </w:rPr>
        <w:t xml:space="preserve">; «Кукушка», муз. Дж. </w:t>
      </w:r>
      <w:proofErr w:type="spellStart"/>
      <w:r w:rsidR="006A154E" w:rsidRPr="003371F0">
        <w:rPr>
          <w:sz w:val="22"/>
          <w:szCs w:val="22"/>
        </w:rPr>
        <w:t>Файзи</w:t>
      </w:r>
      <w:proofErr w:type="spellEnd"/>
      <w:r w:rsidR="006A154E" w:rsidRPr="003371F0">
        <w:rPr>
          <w:sz w:val="22"/>
          <w:szCs w:val="22"/>
        </w:rPr>
        <w:t xml:space="preserve">, сл. М. </w:t>
      </w:r>
      <w:proofErr w:type="spellStart"/>
      <w:r w:rsidR="006A154E" w:rsidRPr="003371F0">
        <w:rPr>
          <w:sz w:val="22"/>
          <w:szCs w:val="22"/>
        </w:rPr>
        <w:t>Джалиля</w:t>
      </w:r>
      <w:proofErr w:type="spellEnd"/>
      <w:r w:rsidR="006A154E" w:rsidRPr="003371F0">
        <w:rPr>
          <w:sz w:val="22"/>
          <w:szCs w:val="22"/>
        </w:rPr>
        <w:t>, пер. Ю. Лопатина.</w:t>
      </w:r>
    </w:p>
    <w:p w:rsidR="006A154E" w:rsidRPr="003371F0" w:rsidRDefault="006A154E" w:rsidP="006A154E">
      <w:pPr>
        <w:pStyle w:val="a5"/>
        <w:spacing w:before="0" w:after="0" w:line="259" w:lineRule="exact"/>
        <w:ind w:right="20" w:firstLine="567"/>
        <w:rPr>
          <w:sz w:val="22"/>
          <w:szCs w:val="22"/>
        </w:rPr>
      </w:pPr>
      <w:r w:rsidRPr="003371F0">
        <w:rPr>
          <w:sz w:val="22"/>
          <w:szCs w:val="22"/>
        </w:rPr>
        <w:t>Используя музыкальные произведения татарских компози</w:t>
      </w:r>
      <w:r w:rsidRPr="003371F0">
        <w:rPr>
          <w:sz w:val="22"/>
          <w:szCs w:val="22"/>
        </w:rPr>
        <w:softHyphen/>
        <w:t>торов, вводить понятие трех основных музыкальных жанров: песня, танец, марш. Совершенствовать умение детей опреде</w:t>
      </w:r>
      <w:r w:rsidRPr="003371F0">
        <w:rPr>
          <w:sz w:val="22"/>
          <w:szCs w:val="22"/>
        </w:rPr>
        <w:softHyphen/>
        <w:t>лять характер музыки, ее настроение.</w:t>
      </w:r>
    </w:p>
    <w:p w:rsidR="006A154E" w:rsidRPr="003371F0" w:rsidRDefault="006A154E" w:rsidP="006A154E">
      <w:pPr>
        <w:pStyle w:val="a5"/>
        <w:spacing w:before="0" w:after="0" w:line="259" w:lineRule="exact"/>
        <w:ind w:right="20" w:firstLine="567"/>
        <w:rPr>
          <w:sz w:val="22"/>
          <w:szCs w:val="22"/>
        </w:rPr>
      </w:pPr>
      <w:r w:rsidRPr="003371F0">
        <w:rPr>
          <w:sz w:val="22"/>
          <w:szCs w:val="22"/>
        </w:rPr>
        <w:t>Познакомить с мелодией Государственного гимна Респу</w:t>
      </w:r>
      <w:r w:rsidRPr="003371F0">
        <w:rPr>
          <w:sz w:val="22"/>
          <w:szCs w:val="22"/>
        </w:rPr>
        <w:softHyphen/>
        <w:t>блики Татарстан. Развивать чувство го</w:t>
      </w:r>
      <w:r w:rsidRPr="003371F0">
        <w:rPr>
          <w:sz w:val="22"/>
          <w:szCs w:val="22"/>
        </w:rPr>
        <w:t>р</w:t>
      </w:r>
      <w:r w:rsidRPr="003371F0">
        <w:rPr>
          <w:sz w:val="22"/>
          <w:szCs w:val="22"/>
        </w:rPr>
        <w:t>дости.</w:t>
      </w:r>
    </w:p>
    <w:p w:rsidR="006A154E" w:rsidRPr="003371F0" w:rsidRDefault="006A154E" w:rsidP="003E1285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>Учить различать жанры музыкальных произведений: «Марш</w:t>
      </w:r>
      <w:proofErr w:type="gramStart"/>
      <w:r w:rsidRPr="003371F0">
        <w:rPr>
          <w:rFonts w:ascii="Times New Roman" w:hAnsi="Times New Roman" w:cs="Times New Roman"/>
          <w:color w:val="auto"/>
          <w:sz w:val="22"/>
          <w:szCs w:val="22"/>
        </w:rPr>
        <w:t xml:space="preserve"> Т</w:t>
      </w:r>
      <w:proofErr w:type="gramEnd"/>
      <w:r w:rsidRPr="003371F0">
        <w:rPr>
          <w:rFonts w:ascii="Times New Roman" w:hAnsi="Times New Roman" w:cs="Times New Roman"/>
          <w:color w:val="auto"/>
          <w:sz w:val="22"/>
          <w:szCs w:val="22"/>
        </w:rPr>
        <w:t xml:space="preserve">укая», муз. З. </w:t>
      </w:r>
      <w:proofErr w:type="spellStart"/>
      <w:r w:rsidRPr="003371F0">
        <w:rPr>
          <w:rFonts w:ascii="Times New Roman" w:hAnsi="Times New Roman" w:cs="Times New Roman"/>
          <w:color w:val="auto"/>
          <w:sz w:val="22"/>
          <w:szCs w:val="22"/>
        </w:rPr>
        <w:t>Яруллина</w:t>
      </w:r>
      <w:proofErr w:type="spellEnd"/>
      <w:r w:rsidRPr="003371F0">
        <w:rPr>
          <w:rFonts w:ascii="Times New Roman" w:hAnsi="Times New Roman" w:cs="Times New Roman"/>
          <w:color w:val="auto"/>
          <w:sz w:val="22"/>
          <w:szCs w:val="22"/>
        </w:rPr>
        <w:t>; Госуда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р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 xml:space="preserve">ственный гимн Республики Татарстан, муз. Р. </w:t>
      </w:r>
      <w:proofErr w:type="spellStart"/>
      <w:r w:rsidRPr="003371F0">
        <w:rPr>
          <w:rFonts w:ascii="Times New Roman" w:hAnsi="Times New Roman" w:cs="Times New Roman"/>
          <w:color w:val="auto"/>
          <w:sz w:val="22"/>
          <w:szCs w:val="22"/>
        </w:rPr>
        <w:t>Яхина</w:t>
      </w:r>
      <w:proofErr w:type="spellEnd"/>
      <w:r w:rsidRPr="003371F0">
        <w:rPr>
          <w:rFonts w:ascii="Times New Roman" w:hAnsi="Times New Roman" w:cs="Times New Roman"/>
          <w:color w:val="auto"/>
          <w:sz w:val="22"/>
          <w:szCs w:val="22"/>
        </w:rPr>
        <w:t xml:space="preserve">; «День чудесный», муз. А. </w:t>
      </w:r>
      <w:proofErr w:type="spellStart"/>
      <w:r w:rsidRPr="003371F0">
        <w:rPr>
          <w:rFonts w:ascii="Times New Roman" w:hAnsi="Times New Roman" w:cs="Times New Roman"/>
          <w:color w:val="auto"/>
          <w:sz w:val="22"/>
          <w:szCs w:val="22"/>
        </w:rPr>
        <w:t>Монасыйпова</w:t>
      </w:r>
      <w:proofErr w:type="spellEnd"/>
      <w:r w:rsidRPr="003371F0">
        <w:rPr>
          <w:rFonts w:ascii="Times New Roman" w:hAnsi="Times New Roman" w:cs="Times New Roman"/>
          <w:color w:val="auto"/>
          <w:sz w:val="22"/>
          <w:szCs w:val="22"/>
        </w:rPr>
        <w:t>; «</w:t>
      </w:r>
      <w:proofErr w:type="spellStart"/>
      <w:r w:rsidRPr="003371F0">
        <w:rPr>
          <w:rFonts w:ascii="Times New Roman" w:hAnsi="Times New Roman" w:cs="Times New Roman"/>
          <w:color w:val="auto"/>
          <w:sz w:val="22"/>
          <w:szCs w:val="22"/>
        </w:rPr>
        <w:t>У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м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мегульсум</w:t>
      </w:r>
      <w:proofErr w:type="spellEnd"/>
      <w:r w:rsidRPr="003371F0">
        <w:rPr>
          <w:rFonts w:ascii="Times New Roman" w:hAnsi="Times New Roman" w:cs="Times New Roman"/>
          <w:color w:val="auto"/>
          <w:sz w:val="22"/>
          <w:szCs w:val="22"/>
        </w:rPr>
        <w:t xml:space="preserve">», татарская народная мелодия в </w:t>
      </w:r>
      <w:proofErr w:type="spellStart"/>
      <w:r w:rsidRPr="003371F0">
        <w:rPr>
          <w:rFonts w:ascii="Times New Roman" w:hAnsi="Times New Roman" w:cs="Times New Roman"/>
          <w:color w:val="auto"/>
          <w:sz w:val="22"/>
          <w:szCs w:val="22"/>
        </w:rPr>
        <w:t>обраб</w:t>
      </w:r>
      <w:proofErr w:type="spellEnd"/>
      <w:r w:rsidRPr="003371F0">
        <w:rPr>
          <w:rFonts w:ascii="Times New Roman" w:hAnsi="Times New Roman" w:cs="Times New Roman"/>
          <w:color w:val="auto"/>
          <w:sz w:val="22"/>
          <w:szCs w:val="22"/>
        </w:rPr>
        <w:t xml:space="preserve">. Ф. </w:t>
      </w:r>
      <w:proofErr w:type="spellStart"/>
      <w:r w:rsidRPr="003371F0">
        <w:rPr>
          <w:rFonts w:ascii="Times New Roman" w:hAnsi="Times New Roman" w:cs="Times New Roman"/>
          <w:color w:val="auto"/>
          <w:sz w:val="22"/>
          <w:szCs w:val="22"/>
        </w:rPr>
        <w:t>Фаизовой</w:t>
      </w:r>
      <w:proofErr w:type="spellEnd"/>
      <w:r w:rsidRPr="003371F0">
        <w:rPr>
          <w:rFonts w:ascii="Times New Roman" w:hAnsi="Times New Roman" w:cs="Times New Roman"/>
          <w:color w:val="auto"/>
          <w:sz w:val="22"/>
          <w:szCs w:val="22"/>
        </w:rPr>
        <w:t>; «Вальс», муз. С. Сайдашева; «</w:t>
      </w:r>
      <w:proofErr w:type="spellStart"/>
      <w:r w:rsidRPr="003371F0">
        <w:rPr>
          <w:rFonts w:ascii="Times New Roman" w:hAnsi="Times New Roman" w:cs="Times New Roman"/>
          <w:color w:val="auto"/>
          <w:sz w:val="22"/>
          <w:szCs w:val="22"/>
        </w:rPr>
        <w:t>Шурале</w:t>
      </w:r>
      <w:proofErr w:type="spellEnd"/>
      <w:r w:rsidRPr="003371F0">
        <w:rPr>
          <w:rFonts w:ascii="Times New Roman" w:hAnsi="Times New Roman" w:cs="Times New Roman"/>
          <w:color w:val="auto"/>
          <w:sz w:val="22"/>
          <w:szCs w:val="22"/>
        </w:rPr>
        <w:t xml:space="preserve">», муз. А. </w:t>
      </w:r>
      <w:proofErr w:type="spellStart"/>
      <w:r w:rsidRPr="003371F0">
        <w:rPr>
          <w:rFonts w:ascii="Times New Roman" w:hAnsi="Times New Roman" w:cs="Times New Roman"/>
          <w:color w:val="auto"/>
          <w:sz w:val="22"/>
          <w:szCs w:val="22"/>
        </w:rPr>
        <w:t>Ключарёва</w:t>
      </w:r>
      <w:proofErr w:type="spellEnd"/>
      <w:r w:rsidRPr="003371F0">
        <w:rPr>
          <w:rFonts w:ascii="Times New Roman" w:hAnsi="Times New Roman" w:cs="Times New Roman"/>
          <w:color w:val="auto"/>
          <w:sz w:val="22"/>
          <w:szCs w:val="22"/>
        </w:rPr>
        <w:t>; «Рассвет в деревне», муз. Л. Батыр-</w:t>
      </w:r>
      <w:proofErr w:type="spellStart"/>
      <w:r w:rsidRPr="003371F0">
        <w:rPr>
          <w:rFonts w:ascii="Times New Roman" w:hAnsi="Times New Roman" w:cs="Times New Roman"/>
          <w:color w:val="auto"/>
          <w:sz w:val="22"/>
          <w:szCs w:val="22"/>
        </w:rPr>
        <w:t>Булгари</w:t>
      </w:r>
      <w:proofErr w:type="spellEnd"/>
      <w:r w:rsidRPr="003371F0">
        <w:rPr>
          <w:rFonts w:ascii="Times New Roman" w:hAnsi="Times New Roman" w:cs="Times New Roman"/>
          <w:color w:val="auto"/>
          <w:sz w:val="22"/>
          <w:szCs w:val="22"/>
        </w:rPr>
        <w:t>; «Парень с гар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>мошкой», муз. Л. Б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а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тыр-</w:t>
      </w:r>
      <w:proofErr w:type="spellStart"/>
      <w:r w:rsidRPr="003371F0">
        <w:rPr>
          <w:rFonts w:ascii="Times New Roman" w:hAnsi="Times New Roman" w:cs="Times New Roman"/>
          <w:color w:val="auto"/>
          <w:sz w:val="22"/>
          <w:szCs w:val="22"/>
        </w:rPr>
        <w:t>Булгари</w:t>
      </w:r>
      <w:proofErr w:type="spellEnd"/>
      <w:r w:rsidRPr="003371F0">
        <w:rPr>
          <w:rFonts w:ascii="Times New Roman" w:hAnsi="Times New Roman" w:cs="Times New Roman"/>
          <w:color w:val="auto"/>
          <w:sz w:val="22"/>
          <w:szCs w:val="22"/>
        </w:rPr>
        <w:t>; «Сабантуй», муз. Л. Батыр-</w:t>
      </w:r>
      <w:proofErr w:type="spellStart"/>
      <w:r w:rsidRPr="003371F0">
        <w:rPr>
          <w:rFonts w:ascii="Times New Roman" w:hAnsi="Times New Roman" w:cs="Times New Roman"/>
          <w:color w:val="auto"/>
          <w:sz w:val="22"/>
          <w:szCs w:val="22"/>
        </w:rPr>
        <w:t>Булгари</w:t>
      </w:r>
      <w:proofErr w:type="spellEnd"/>
      <w:r w:rsidRPr="003371F0">
        <w:rPr>
          <w:rFonts w:ascii="Times New Roman" w:hAnsi="Times New Roman" w:cs="Times New Roman"/>
          <w:color w:val="auto"/>
          <w:sz w:val="22"/>
          <w:szCs w:val="22"/>
        </w:rPr>
        <w:t xml:space="preserve">, сл. Г. </w:t>
      </w:r>
      <w:proofErr w:type="spellStart"/>
      <w:r w:rsidRPr="003371F0">
        <w:rPr>
          <w:rFonts w:ascii="Times New Roman" w:hAnsi="Times New Roman" w:cs="Times New Roman"/>
          <w:color w:val="auto"/>
          <w:sz w:val="22"/>
          <w:szCs w:val="22"/>
        </w:rPr>
        <w:t>Зайнашевой</w:t>
      </w:r>
      <w:proofErr w:type="spellEnd"/>
      <w:r w:rsidRPr="003371F0">
        <w:rPr>
          <w:rFonts w:ascii="Times New Roman" w:hAnsi="Times New Roman" w:cs="Times New Roman"/>
          <w:color w:val="auto"/>
          <w:sz w:val="22"/>
          <w:szCs w:val="22"/>
        </w:rPr>
        <w:t>, пер. С. Малышева.</w:t>
      </w:r>
    </w:p>
    <w:p w:rsidR="00D34B04" w:rsidRPr="003371F0" w:rsidRDefault="00D34B04" w:rsidP="00D34B04">
      <w:pPr>
        <w:pStyle w:val="a5"/>
        <w:spacing w:before="0" w:after="0" w:line="259" w:lineRule="exact"/>
        <w:ind w:right="20" w:firstLine="567"/>
        <w:rPr>
          <w:rFonts w:ascii="Arial Unicode MS" w:hAnsi="Arial Unicode MS" w:cs="Arial Unicode MS"/>
          <w:sz w:val="22"/>
          <w:szCs w:val="22"/>
        </w:rPr>
      </w:pPr>
      <w:r w:rsidRPr="003371F0">
        <w:rPr>
          <w:sz w:val="22"/>
          <w:szCs w:val="22"/>
        </w:rPr>
        <w:t>Формировать певческие навыки, умение петь легким звуком, брать дыхание перед началом песни, между музыкальными фразами, произносить отчет</w:t>
      </w:r>
      <w:r w:rsidRPr="003371F0">
        <w:rPr>
          <w:sz w:val="22"/>
          <w:szCs w:val="22"/>
        </w:rPr>
        <w:softHyphen/>
        <w:t>ливо слова, своевременно начинать и заканчивать песню, эмоционально передавать характер мелодии, петь умеренно, громко и тихо: «</w:t>
      </w:r>
      <w:proofErr w:type="gramStart"/>
      <w:r w:rsidRPr="003371F0">
        <w:rPr>
          <w:sz w:val="22"/>
          <w:szCs w:val="22"/>
        </w:rPr>
        <w:t>Это-я</w:t>
      </w:r>
      <w:proofErr w:type="gramEnd"/>
      <w:r w:rsidRPr="003371F0">
        <w:rPr>
          <w:sz w:val="22"/>
          <w:szCs w:val="22"/>
        </w:rPr>
        <w:t>», муз. Л. Т</w:t>
      </w:r>
      <w:r w:rsidRPr="003371F0">
        <w:rPr>
          <w:sz w:val="22"/>
          <w:szCs w:val="22"/>
        </w:rPr>
        <w:t>а</w:t>
      </w:r>
      <w:r w:rsidRPr="003371F0">
        <w:rPr>
          <w:sz w:val="22"/>
          <w:szCs w:val="22"/>
        </w:rPr>
        <w:t xml:space="preserve">гировой, сл. Р. </w:t>
      </w:r>
      <w:proofErr w:type="spellStart"/>
      <w:r w:rsidRPr="003371F0">
        <w:rPr>
          <w:sz w:val="22"/>
          <w:szCs w:val="22"/>
        </w:rPr>
        <w:t>Ураксина</w:t>
      </w:r>
      <w:proofErr w:type="spellEnd"/>
      <w:r w:rsidRPr="003371F0">
        <w:rPr>
          <w:sz w:val="22"/>
          <w:szCs w:val="22"/>
        </w:rPr>
        <w:t xml:space="preserve">; «Петух», муз. Дж. </w:t>
      </w:r>
      <w:proofErr w:type="spellStart"/>
      <w:r w:rsidRPr="003371F0">
        <w:rPr>
          <w:sz w:val="22"/>
          <w:szCs w:val="22"/>
        </w:rPr>
        <w:t>Файзи</w:t>
      </w:r>
      <w:proofErr w:type="spellEnd"/>
      <w:r w:rsidRPr="003371F0">
        <w:rPr>
          <w:sz w:val="22"/>
          <w:szCs w:val="22"/>
        </w:rPr>
        <w:t xml:space="preserve">, сл. М. </w:t>
      </w:r>
      <w:proofErr w:type="spellStart"/>
      <w:r w:rsidRPr="003371F0">
        <w:rPr>
          <w:sz w:val="22"/>
          <w:szCs w:val="22"/>
        </w:rPr>
        <w:t>Джалиля</w:t>
      </w:r>
      <w:proofErr w:type="spellEnd"/>
      <w:r w:rsidRPr="003371F0">
        <w:rPr>
          <w:sz w:val="22"/>
          <w:szCs w:val="22"/>
        </w:rPr>
        <w:t>, пер. Ю. Лопатина; «Осень», муз</w:t>
      </w:r>
      <w:proofErr w:type="gramStart"/>
      <w:r w:rsidRPr="003371F0">
        <w:rPr>
          <w:sz w:val="22"/>
          <w:szCs w:val="22"/>
        </w:rPr>
        <w:t>.</w:t>
      </w:r>
      <w:proofErr w:type="gramEnd"/>
      <w:r w:rsidRPr="003371F0">
        <w:rPr>
          <w:sz w:val="22"/>
          <w:szCs w:val="22"/>
        </w:rPr>
        <w:t xml:space="preserve"> </w:t>
      </w:r>
      <w:proofErr w:type="gramStart"/>
      <w:r w:rsidRPr="003371F0">
        <w:rPr>
          <w:sz w:val="22"/>
          <w:szCs w:val="22"/>
        </w:rPr>
        <w:t>и</w:t>
      </w:r>
      <w:proofErr w:type="gramEnd"/>
      <w:r w:rsidRPr="003371F0">
        <w:rPr>
          <w:sz w:val="22"/>
          <w:szCs w:val="22"/>
        </w:rPr>
        <w:t xml:space="preserve"> сл. Л. Хисматуллиной; «Первый снег», муз. А. </w:t>
      </w:r>
      <w:proofErr w:type="spellStart"/>
      <w:r w:rsidRPr="003371F0">
        <w:rPr>
          <w:sz w:val="22"/>
          <w:szCs w:val="22"/>
        </w:rPr>
        <w:t>Батыршина</w:t>
      </w:r>
      <w:proofErr w:type="spellEnd"/>
      <w:r w:rsidRPr="003371F0">
        <w:rPr>
          <w:sz w:val="22"/>
          <w:szCs w:val="22"/>
        </w:rPr>
        <w:t xml:space="preserve">, сл. З. </w:t>
      </w:r>
      <w:proofErr w:type="spellStart"/>
      <w:r w:rsidRPr="003371F0">
        <w:rPr>
          <w:sz w:val="22"/>
          <w:szCs w:val="22"/>
        </w:rPr>
        <w:t>Нури</w:t>
      </w:r>
      <w:proofErr w:type="spellEnd"/>
      <w:r w:rsidRPr="003371F0">
        <w:rPr>
          <w:sz w:val="22"/>
          <w:szCs w:val="22"/>
        </w:rPr>
        <w:t xml:space="preserve">, пер. В. Коркина; «Пришла весна», муз. Дж. </w:t>
      </w:r>
      <w:proofErr w:type="spellStart"/>
      <w:r w:rsidRPr="003371F0">
        <w:rPr>
          <w:sz w:val="22"/>
          <w:szCs w:val="22"/>
        </w:rPr>
        <w:t>Файзи</w:t>
      </w:r>
      <w:proofErr w:type="spellEnd"/>
      <w:r w:rsidRPr="003371F0">
        <w:rPr>
          <w:sz w:val="22"/>
          <w:szCs w:val="22"/>
        </w:rPr>
        <w:t xml:space="preserve">, сл. Ф. </w:t>
      </w:r>
      <w:proofErr w:type="spellStart"/>
      <w:r w:rsidRPr="003371F0">
        <w:rPr>
          <w:sz w:val="22"/>
          <w:szCs w:val="22"/>
        </w:rPr>
        <w:t>Карима</w:t>
      </w:r>
      <w:proofErr w:type="spellEnd"/>
      <w:r w:rsidRPr="003371F0">
        <w:rPr>
          <w:sz w:val="22"/>
          <w:szCs w:val="22"/>
        </w:rPr>
        <w:t xml:space="preserve">, пер. С. Малышева; «Жеребенок в городе», муз. М. Шамсутдиновой, сл. Ш. </w:t>
      </w:r>
      <w:proofErr w:type="spellStart"/>
      <w:r w:rsidRPr="003371F0">
        <w:rPr>
          <w:sz w:val="22"/>
          <w:szCs w:val="22"/>
        </w:rPr>
        <w:t>Галиева</w:t>
      </w:r>
      <w:proofErr w:type="spellEnd"/>
      <w:r w:rsidRPr="003371F0">
        <w:rPr>
          <w:sz w:val="22"/>
          <w:szCs w:val="22"/>
        </w:rPr>
        <w:t>, пер. С. Малышева.</w:t>
      </w:r>
    </w:p>
    <w:p w:rsidR="00D34B04" w:rsidRPr="003371F0" w:rsidRDefault="00D34B04" w:rsidP="00D34B04">
      <w:pPr>
        <w:pStyle w:val="a5"/>
        <w:spacing w:before="0" w:after="0" w:line="259" w:lineRule="exact"/>
        <w:ind w:right="20" w:firstLine="567"/>
        <w:rPr>
          <w:rFonts w:ascii="Arial Unicode MS" w:hAnsi="Arial Unicode MS" w:cs="Arial Unicode MS"/>
          <w:sz w:val="22"/>
          <w:szCs w:val="22"/>
        </w:rPr>
      </w:pPr>
      <w:proofErr w:type="gramStart"/>
      <w:r w:rsidRPr="003371F0">
        <w:rPr>
          <w:sz w:val="22"/>
          <w:szCs w:val="22"/>
        </w:rPr>
        <w:t>Закреплять умение петь самостоятельно, индивидуально и коллектив</w:t>
      </w:r>
      <w:r w:rsidRPr="003371F0">
        <w:rPr>
          <w:sz w:val="22"/>
          <w:szCs w:val="22"/>
        </w:rPr>
        <w:softHyphen/>
        <w:t>но, с музыкальным сопрово</w:t>
      </w:r>
      <w:r w:rsidRPr="003371F0">
        <w:rPr>
          <w:sz w:val="22"/>
          <w:szCs w:val="22"/>
        </w:rPr>
        <w:t>ж</w:t>
      </w:r>
      <w:r w:rsidRPr="003371F0">
        <w:rPr>
          <w:sz w:val="22"/>
          <w:szCs w:val="22"/>
        </w:rPr>
        <w:t>дением и без него («Родной край», муз.</w:t>
      </w:r>
      <w:proofErr w:type="gramEnd"/>
      <w:r w:rsidRPr="003371F0">
        <w:rPr>
          <w:sz w:val="22"/>
          <w:szCs w:val="22"/>
        </w:rPr>
        <w:t xml:space="preserve"> Л. Батыр-</w:t>
      </w:r>
      <w:proofErr w:type="spellStart"/>
      <w:r w:rsidRPr="003371F0">
        <w:rPr>
          <w:sz w:val="22"/>
          <w:szCs w:val="22"/>
        </w:rPr>
        <w:t>Булгари</w:t>
      </w:r>
      <w:proofErr w:type="spellEnd"/>
      <w:r w:rsidRPr="003371F0">
        <w:rPr>
          <w:sz w:val="22"/>
          <w:szCs w:val="22"/>
        </w:rPr>
        <w:t xml:space="preserve">, сл. </w:t>
      </w:r>
      <w:proofErr w:type="spellStart"/>
      <w:r w:rsidRPr="003371F0">
        <w:rPr>
          <w:sz w:val="22"/>
          <w:szCs w:val="22"/>
        </w:rPr>
        <w:t>З.Туфайловой</w:t>
      </w:r>
      <w:proofErr w:type="spellEnd"/>
      <w:r w:rsidRPr="003371F0">
        <w:rPr>
          <w:sz w:val="22"/>
          <w:szCs w:val="22"/>
        </w:rPr>
        <w:t xml:space="preserve">, пер. Е. </w:t>
      </w:r>
      <w:proofErr w:type="spellStart"/>
      <w:r w:rsidRPr="003371F0">
        <w:rPr>
          <w:sz w:val="22"/>
          <w:szCs w:val="22"/>
        </w:rPr>
        <w:t>Муравьёва</w:t>
      </w:r>
      <w:proofErr w:type="spellEnd"/>
      <w:r w:rsidRPr="003371F0">
        <w:rPr>
          <w:sz w:val="22"/>
          <w:szCs w:val="22"/>
        </w:rPr>
        <w:t xml:space="preserve">; «Часы», муз. Ф. Ахметова, сл. М. </w:t>
      </w:r>
      <w:proofErr w:type="spellStart"/>
      <w:r w:rsidRPr="003371F0">
        <w:rPr>
          <w:sz w:val="22"/>
          <w:szCs w:val="22"/>
        </w:rPr>
        <w:t>Джали</w:t>
      </w:r>
      <w:r w:rsidRPr="003371F0">
        <w:rPr>
          <w:sz w:val="22"/>
          <w:szCs w:val="22"/>
        </w:rPr>
        <w:softHyphen/>
        <w:t>ля</w:t>
      </w:r>
      <w:proofErr w:type="spellEnd"/>
      <w:r w:rsidRPr="003371F0">
        <w:rPr>
          <w:sz w:val="22"/>
          <w:szCs w:val="22"/>
        </w:rPr>
        <w:t xml:space="preserve">, </w:t>
      </w:r>
      <w:proofErr w:type="spellStart"/>
      <w:r w:rsidRPr="003371F0">
        <w:rPr>
          <w:sz w:val="22"/>
          <w:szCs w:val="22"/>
        </w:rPr>
        <w:t>обраб</w:t>
      </w:r>
      <w:proofErr w:type="spellEnd"/>
      <w:r w:rsidRPr="003371F0">
        <w:rPr>
          <w:sz w:val="22"/>
          <w:szCs w:val="22"/>
        </w:rPr>
        <w:t xml:space="preserve">. А. </w:t>
      </w:r>
      <w:proofErr w:type="spellStart"/>
      <w:r w:rsidRPr="003371F0">
        <w:rPr>
          <w:sz w:val="22"/>
          <w:szCs w:val="22"/>
        </w:rPr>
        <w:t>Гарифуллиной</w:t>
      </w:r>
      <w:proofErr w:type="spellEnd"/>
      <w:r w:rsidRPr="003371F0">
        <w:rPr>
          <w:sz w:val="22"/>
          <w:szCs w:val="22"/>
        </w:rPr>
        <w:t>, пер. С. Малышева; «Наша люби</w:t>
      </w:r>
      <w:r w:rsidRPr="003371F0">
        <w:rPr>
          <w:sz w:val="22"/>
          <w:szCs w:val="22"/>
        </w:rPr>
        <w:softHyphen/>
        <w:t>мая мама», муз. Л. Батыр-</w:t>
      </w:r>
      <w:proofErr w:type="spellStart"/>
      <w:r w:rsidRPr="003371F0">
        <w:rPr>
          <w:sz w:val="22"/>
          <w:szCs w:val="22"/>
        </w:rPr>
        <w:t>Булгари</w:t>
      </w:r>
      <w:proofErr w:type="spellEnd"/>
      <w:r w:rsidRPr="003371F0">
        <w:rPr>
          <w:sz w:val="22"/>
          <w:szCs w:val="22"/>
        </w:rPr>
        <w:t xml:space="preserve">, сл. Ф. </w:t>
      </w:r>
      <w:proofErr w:type="spellStart"/>
      <w:r w:rsidRPr="003371F0">
        <w:rPr>
          <w:sz w:val="22"/>
          <w:szCs w:val="22"/>
        </w:rPr>
        <w:t>Рахимголовой</w:t>
      </w:r>
      <w:proofErr w:type="spellEnd"/>
      <w:r w:rsidRPr="003371F0">
        <w:rPr>
          <w:sz w:val="22"/>
          <w:szCs w:val="22"/>
        </w:rPr>
        <w:t xml:space="preserve">, пер. Е. </w:t>
      </w:r>
      <w:proofErr w:type="spellStart"/>
      <w:r w:rsidRPr="003371F0">
        <w:rPr>
          <w:sz w:val="22"/>
          <w:szCs w:val="22"/>
        </w:rPr>
        <w:t>Муравьёва</w:t>
      </w:r>
      <w:proofErr w:type="spellEnd"/>
      <w:r w:rsidRPr="003371F0">
        <w:rPr>
          <w:sz w:val="22"/>
          <w:szCs w:val="22"/>
        </w:rPr>
        <w:t xml:space="preserve">; «Наша бабушка», муз. А. </w:t>
      </w:r>
      <w:proofErr w:type="spellStart"/>
      <w:r w:rsidRPr="003371F0">
        <w:rPr>
          <w:sz w:val="22"/>
          <w:szCs w:val="22"/>
        </w:rPr>
        <w:t>Ключарёва</w:t>
      </w:r>
      <w:proofErr w:type="spellEnd"/>
      <w:r w:rsidRPr="003371F0">
        <w:rPr>
          <w:sz w:val="22"/>
          <w:szCs w:val="22"/>
        </w:rPr>
        <w:t>, сл.</w:t>
      </w:r>
      <w:r w:rsidRPr="003371F0">
        <w:rPr>
          <w:noProof/>
          <w:sz w:val="22"/>
          <w:szCs w:val="22"/>
          <w:shd w:val="clear" w:color="auto" w:fill="FFFFFF"/>
        </w:rPr>
        <w:t xml:space="preserve"> </w:t>
      </w:r>
      <w:r w:rsidRPr="003371F0">
        <w:rPr>
          <w:sz w:val="22"/>
          <w:szCs w:val="22"/>
        </w:rPr>
        <w:t xml:space="preserve">Г. </w:t>
      </w:r>
      <w:proofErr w:type="spellStart"/>
      <w:r w:rsidRPr="003371F0">
        <w:rPr>
          <w:sz w:val="22"/>
          <w:szCs w:val="22"/>
        </w:rPr>
        <w:t>Латыйпа</w:t>
      </w:r>
      <w:proofErr w:type="spellEnd"/>
      <w:r w:rsidRPr="003371F0">
        <w:rPr>
          <w:sz w:val="22"/>
          <w:szCs w:val="22"/>
        </w:rPr>
        <w:t xml:space="preserve">, пер. Ю. </w:t>
      </w:r>
      <w:proofErr w:type="spellStart"/>
      <w:r w:rsidRPr="003371F0">
        <w:rPr>
          <w:sz w:val="22"/>
          <w:szCs w:val="22"/>
        </w:rPr>
        <w:t>Яссона</w:t>
      </w:r>
      <w:proofErr w:type="spellEnd"/>
      <w:r w:rsidRPr="003371F0">
        <w:rPr>
          <w:sz w:val="22"/>
          <w:szCs w:val="22"/>
        </w:rPr>
        <w:t>; «Весна пришла», муз. Баты</w:t>
      </w:r>
      <w:proofErr w:type="gramStart"/>
      <w:r w:rsidRPr="003371F0">
        <w:rPr>
          <w:sz w:val="22"/>
          <w:szCs w:val="22"/>
        </w:rPr>
        <w:t>р-</w:t>
      </w:r>
      <w:proofErr w:type="gramEnd"/>
      <w:r w:rsidRPr="003371F0">
        <w:rPr>
          <w:noProof/>
          <w:sz w:val="22"/>
          <w:szCs w:val="22"/>
          <w:shd w:val="clear" w:color="auto" w:fill="FFFFFF"/>
        </w:rPr>
        <w:t xml:space="preserve"> </w:t>
      </w:r>
      <w:proofErr w:type="spellStart"/>
      <w:r w:rsidRPr="003371F0">
        <w:rPr>
          <w:sz w:val="22"/>
          <w:szCs w:val="22"/>
        </w:rPr>
        <w:t>Булгари</w:t>
      </w:r>
      <w:proofErr w:type="spellEnd"/>
      <w:r w:rsidRPr="003371F0">
        <w:rPr>
          <w:sz w:val="22"/>
          <w:szCs w:val="22"/>
        </w:rPr>
        <w:t xml:space="preserve">, сл. </w:t>
      </w:r>
      <w:proofErr w:type="spellStart"/>
      <w:r w:rsidRPr="003371F0">
        <w:rPr>
          <w:sz w:val="22"/>
          <w:szCs w:val="22"/>
        </w:rPr>
        <w:t>Н.Яхиной</w:t>
      </w:r>
      <w:proofErr w:type="spellEnd"/>
      <w:r w:rsidRPr="003371F0">
        <w:rPr>
          <w:sz w:val="22"/>
          <w:szCs w:val="22"/>
        </w:rPr>
        <w:t xml:space="preserve">, пер. Е. </w:t>
      </w:r>
      <w:proofErr w:type="spellStart"/>
      <w:r w:rsidRPr="003371F0">
        <w:rPr>
          <w:sz w:val="22"/>
          <w:szCs w:val="22"/>
        </w:rPr>
        <w:t>Муравьёва</w:t>
      </w:r>
      <w:proofErr w:type="spellEnd"/>
      <w:r w:rsidRPr="003371F0">
        <w:rPr>
          <w:sz w:val="22"/>
          <w:szCs w:val="22"/>
        </w:rPr>
        <w:t>; «А</w:t>
      </w:r>
      <w:r w:rsidRPr="003371F0">
        <w:rPr>
          <w:sz w:val="22"/>
          <w:szCs w:val="22"/>
        </w:rPr>
        <w:t>л</w:t>
      </w:r>
      <w:r w:rsidRPr="003371F0">
        <w:rPr>
          <w:sz w:val="22"/>
          <w:szCs w:val="22"/>
        </w:rPr>
        <w:t>фавит», муз.</w:t>
      </w:r>
      <w:r w:rsidRPr="003371F0">
        <w:rPr>
          <w:noProof/>
          <w:sz w:val="22"/>
          <w:szCs w:val="22"/>
          <w:shd w:val="clear" w:color="auto" w:fill="FFFFFF"/>
        </w:rPr>
        <w:t xml:space="preserve"> </w:t>
      </w:r>
      <w:proofErr w:type="gramStart"/>
      <w:r w:rsidRPr="003371F0">
        <w:rPr>
          <w:sz w:val="22"/>
          <w:szCs w:val="22"/>
        </w:rPr>
        <w:t xml:space="preserve">Р. </w:t>
      </w:r>
      <w:proofErr w:type="spellStart"/>
      <w:r w:rsidRPr="003371F0">
        <w:rPr>
          <w:sz w:val="22"/>
          <w:szCs w:val="22"/>
        </w:rPr>
        <w:t>Зарипова</w:t>
      </w:r>
      <w:proofErr w:type="spellEnd"/>
      <w:r w:rsidRPr="003371F0">
        <w:rPr>
          <w:sz w:val="22"/>
          <w:szCs w:val="22"/>
        </w:rPr>
        <w:t xml:space="preserve">, сл. К. </w:t>
      </w:r>
      <w:proofErr w:type="spellStart"/>
      <w:r w:rsidRPr="003371F0">
        <w:rPr>
          <w:sz w:val="22"/>
          <w:szCs w:val="22"/>
        </w:rPr>
        <w:t>Наджми</w:t>
      </w:r>
      <w:proofErr w:type="spellEnd"/>
      <w:r w:rsidRPr="003371F0">
        <w:rPr>
          <w:sz w:val="22"/>
          <w:szCs w:val="22"/>
        </w:rPr>
        <w:t>, пер. С. Малышева).</w:t>
      </w:r>
      <w:proofErr w:type="gramEnd"/>
    </w:p>
    <w:p w:rsidR="006A154E" w:rsidRPr="003371F0" w:rsidRDefault="00AC2AB1" w:rsidP="001024CF">
      <w:pPr>
        <w:pStyle w:val="af3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lastRenderedPageBreak/>
        <w:t xml:space="preserve">Познакомить с простейшими движениями, характерными для татарского танца: «ход с </w:t>
      </w:r>
      <w:proofErr w:type="spellStart"/>
      <w:r w:rsidRPr="003371F0">
        <w:rPr>
          <w:rFonts w:ascii="Times New Roman" w:hAnsi="Times New Roman" w:cs="Times New Roman"/>
          <w:color w:val="auto"/>
          <w:sz w:val="22"/>
          <w:szCs w:val="22"/>
        </w:rPr>
        <w:t>полупал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ь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цев</w:t>
      </w:r>
      <w:proofErr w:type="spellEnd"/>
      <w:r w:rsidRPr="003371F0">
        <w:rPr>
          <w:rFonts w:ascii="Times New Roman" w:hAnsi="Times New Roman" w:cs="Times New Roman"/>
          <w:color w:val="auto"/>
          <w:sz w:val="22"/>
          <w:szCs w:val="22"/>
        </w:rPr>
        <w:t>», «притоп одной ногой», «</w:t>
      </w:r>
      <w:proofErr w:type="spellStart"/>
      <w:r w:rsidRPr="003371F0">
        <w:rPr>
          <w:rFonts w:ascii="Times New Roman" w:hAnsi="Times New Roman" w:cs="Times New Roman"/>
          <w:color w:val="auto"/>
          <w:sz w:val="22"/>
          <w:szCs w:val="22"/>
        </w:rPr>
        <w:t>борма</w:t>
      </w:r>
      <w:proofErr w:type="spellEnd"/>
      <w:r w:rsidRPr="003371F0">
        <w:rPr>
          <w:rFonts w:ascii="Times New Roman" w:hAnsi="Times New Roman" w:cs="Times New Roman"/>
          <w:color w:val="auto"/>
          <w:sz w:val="22"/>
          <w:szCs w:val="22"/>
        </w:rPr>
        <w:t>» (упрощенный вариант), «дробь», «кружение па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>рами»</w:t>
      </w:r>
      <w:r w:rsidR="001024CF" w:rsidRPr="003371F0">
        <w:rPr>
          <w:rFonts w:ascii="Times New Roman" w:hAnsi="Times New Roman" w:cs="Times New Roman"/>
          <w:color w:val="auto"/>
          <w:sz w:val="22"/>
          <w:szCs w:val="22"/>
        </w:rPr>
        <w:t>, «оди</w:t>
      </w:r>
      <w:r w:rsidR="001024CF"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 xml:space="preserve">нарный </w:t>
      </w:r>
      <w:proofErr w:type="spellStart"/>
      <w:r w:rsidR="001024CF" w:rsidRPr="003371F0">
        <w:rPr>
          <w:rFonts w:ascii="Times New Roman" w:hAnsi="Times New Roman" w:cs="Times New Roman"/>
          <w:color w:val="auto"/>
          <w:sz w:val="22"/>
          <w:szCs w:val="22"/>
        </w:rPr>
        <w:t>бишек</w:t>
      </w:r>
      <w:proofErr w:type="spellEnd"/>
      <w:r w:rsidR="001024CF" w:rsidRPr="003371F0">
        <w:rPr>
          <w:rFonts w:ascii="Times New Roman" w:hAnsi="Times New Roman" w:cs="Times New Roman"/>
          <w:color w:val="auto"/>
          <w:sz w:val="22"/>
          <w:szCs w:val="22"/>
        </w:rPr>
        <w:t>», «присядка», «носок-пятка», «дробь», «при</w:t>
      </w:r>
      <w:r w:rsidR="001024CF"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 xml:space="preserve">поднимание на </w:t>
      </w:r>
      <w:proofErr w:type="spellStart"/>
      <w:r w:rsidR="001024CF" w:rsidRPr="003371F0">
        <w:rPr>
          <w:rFonts w:ascii="Times New Roman" w:hAnsi="Times New Roman" w:cs="Times New Roman"/>
          <w:color w:val="auto"/>
          <w:sz w:val="22"/>
          <w:szCs w:val="22"/>
        </w:rPr>
        <w:t>полупальцах</w:t>
      </w:r>
      <w:proofErr w:type="spellEnd"/>
      <w:r w:rsidR="001024CF" w:rsidRPr="003371F0">
        <w:rPr>
          <w:rFonts w:ascii="Times New Roman" w:hAnsi="Times New Roman" w:cs="Times New Roman"/>
          <w:color w:val="auto"/>
          <w:sz w:val="22"/>
          <w:szCs w:val="22"/>
        </w:rPr>
        <w:t>» и др.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 xml:space="preserve"> Вызвать желание танцевать.</w:t>
      </w:r>
      <w:r w:rsidR="001024CF" w:rsidRPr="003371F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6A154E" w:rsidRPr="003371F0">
        <w:rPr>
          <w:rFonts w:ascii="Times New Roman" w:hAnsi="Times New Roman" w:cs="Times New Roman"/>
          <w:color w:val="auto"/>
          <w:sz w:val="22"/>
          <w:szCs w:val="22"/>
        </w:rPr>
        <w:t>Формировать ритмичность движения в соответствии с характером музыки.</w:t>
      </w:r>
    </w:p>
    <w:p w:rsidR="00AC2AB1" w:rsidRPr="003371F0" w:rsidRDefault="00AC2AB1" w:rsidP="00AC2AB1">
      <w:pPr>
        <w:pStyle w:val="a5"/>
        <w:spacing w:before="0" w:after="0" w:line="259" w:lineRule="exact"/>
        <w:ind w:right="20" w:firstLine="567"/>
        <w:rPr>
          <w:sz w:val="22"/>
          <w:szCs w:val="22"/>
        </w:rPr>
      </w:pPr>
      <w:r w:rsidRPr="003371F0">
        <w:rPr>
          <w:sz w:val="22"/>
          <w:szCs w:val="22"/>
        </w:rPr>
        <w:t>Стимулировать само</w:t>
      </w:r>
      <w:r w:rsidRPr="003371F0">
        <w:rPr>
          <w:sz w:val="22"/>
          <w:szCs w:val="22"/>
        </w:rPr>
        <w:softHyphen/>
        <w:t xml:space="preserve">стоятельное выполнение танцевальных движений под плясовые мелодии: «Цветы растут», татарская народная мелодия в </w:t>
      </w:r>
      <w:proofErr w:type="spellStart"/>
      <w:r w:rsidRPr="003371F0">
        <w:rPr>
          <w:sz w:val="22"/>
          <w:szCs w:val="22"/>
        </w:rPr>
        <w:t>обраб</w:t>
      </w:r>
      <w:proofErr w:type="spellEnd"/>
      <w:r w:rsidRPr="003371F0">
        <w:rPr>
          <w:sz w:val="22"/>
          <w:szCs w:val="22"/>
        </w:rPr>
        <w:t xml:space="preserve">. Р. </w:t>
      </w:r>
      <w:proofErr w:type="spellStart"/>
      <w:r w:rsidRPr="003371F0">
        <w:rPr>
          <w:sz w:val="22"/>
          <w:szCs w:val="22"/>
        </w:rPr>
        <w:t>Еникеевой</w:t>
      </w:r>
      <w:proofErr w:type="spellEnd"/>
      <w:r w:rsidRPr="003371F0">
        <w:rPr>
          <w:sz w:val="22"/>
          <w:szCs w:val="22"/>
        </w:rPr>
        <w:t xml:space="preserve">; «Марш», муз. Л. </w:t>
      </w:r>
      <w:proofErr w:type="spellStart"/>
      <w:r w:rsidRPr="003371F0">
        <w:rPr>
          <w:sz w:val="22"/>
          <w:szCs w:val="22"/>
        </w:rPr>
        <w:t>Шигабетдиновой</w:t>
      </w:r>
      <w:proofErr w:type="spellEnd"/>
      <w:r w:rsidRPr="003371F0">
        <w:rPr>
          <w:sz w:val="22"/>
          <w:szCs w:val="22"/>
        </w:rPr>
        <w:t xml:space="preserve">; «Танец», муз. Дж. </w:t>
      </w:r>
      <w:proofErr w:type="spellStart"/>
      <w:r w:rsidRPr="003371F0">
        <w:rPr>
          <w:sz w:val="22"/>
          <w:szCs w:val="22"/>
        </w:rPr>
        <w:t>Файзи</w:t>
      </w:r>
      <w:proofErr w:type="spellEnd"/>
      <w:r w:rsidRPr="003371F0">
        <w:rPr>
          <w:sz w:val="22"/>
          <w:szCs w:val="22"/>
        </w:rPr>
        <w:t xml:space="preserve">; «Паровоз», муз. Р. </w:t>
      </w:r>
      <w:proofErr w:type="spellStart"/>
      <w:r w:rsidRPr="003371F0">
        <w:rPr>
          <w:sz w:val="22"/>
          <w:szCs w:val="22"/>
        </w:rPr>
        <w:t>Ахияровой</w:t>
      </w:r>
      <w:proofErr w:type="spellEnd"/>
      <w:r w:rsidRPr="003371F0">
        <w:rPr>
          <w:sz w:val="22"/>
          <w:szCs w:val="22"/>
        </w:rPr>
        <w:t>, «</w:t>
      </w:r>
      <w:proofErr w:type="spellStart"/>
      <w:r w:rsidRPr="003371F0">
        <w:rPr>
          <w:sz w:val="22"/>
          <w:szCs w:val="22"/>
        </w:rPr>
        <w:t>Апипа</w:t>
      </w:r>
      <w:proofErr w:type="spellEnd"/>
      <w:r w:rsidRPr="003371F0">
        <w:rPr>
          <w:sz w:val="22"/>
          <w:szCs w:val="22"/>
        </w:rPr>
        <w:t>», татарская на</w:t>
      </w:r>
      <w:r w:rsidRPr="003371F0">
        <w:rPr>
          <w:sz w:val="22"/>
          <w:szCs w:val="22"/>
        </w:rPr>
        <w:softHyphen/>
        <w:t xml:space="preserve">родная мелодия в </w:t>
      </w:r>
      <w:proofErr w:type="spellStart"/>
      <w:r w:rsidRPr="003371F0">
        <w:rPr>
          <w:sz w:val="22"/>
          <w:szCs w:val="22"/>
        </w:rPr>
        <w:t>обраб</w:t>
      </w:r>
      <w:proofErr w:type="spellEnd"/>
      <w:r w:rsidRPr="003371F0">
        <w:rPr>
          <w:sz w:val="22"/>
          <w:szCs w:val="22"/>
        </w:rPr>
        <w:t xml:space="preserve">. Р. </w:t>
      </w:r>
      <w:proofErr w:type="spellStart"/>
      <w:r w:rsidRPr="003371F0">
        <w:rPr>
          <w:sz w:val="22"/>
          <w:szCs w:val="22"/>
        </w:rPr>
        <w:t>Еникеевой</w:t>
      </w:r>
      <w:proofErr w:type="spellEnd"/>
      <w:r w:rsidRPr="003371F0">
        <w:rPr>
          <w:sz w:val="22"/>
          <w:szCs w:val="22"/>
        </w:rPr>
        <w:t xml:space="preserve">; «Осенний вальс», муз. Ф. </w:t>
      </w:r>
      <w:proofErr w:type="spellStart"/>
      <w:r w:rsidRPr="003371F0">
        <w:rPr>
          <w:sz w:val="22"/>
          <w:szCs w:val="22"/>
        </w:rPr>
        <w:t>Шаймардановой</w:t>
      </w:r>
      <w:proofErr w:type="spellEnd"/>
      <w:r w:rsidRPr="003371F0">
        <w:rPr>
          <w:sz w:val="22"/>
          <w:szCs w:val="22"/>
        </w:rPr>
        <w:t>; «Танец зайчиков», муз. Л. Хисматуллиной.</w:t>
      </w:r>
    </w:p>
    <w:p w:rsidR="006A154E" w:rsidRPr="003371F0" w:rsidRDefault="006A154E" w:rsidP="006A154E">
      <w:pPr>
        <w:pStyle w:val="a5"/>
        <w:spacing w:before="0" w:after="0" w:line="259" w:lineRule="exact"/>
        <w:ind w:right="20" w:firstLine="567"/>
        <w:rPr>
          <w:rFonts w:ascii="Arial Unicode MS" w:hAnsi="Arial Unicode MS" w:cs="Arial Unicode MS"/>
          <w:sz w:val="22"/>
          <w:szCs w:val="22"/>
        </w:rPr>
      </w:pPr>
      <w:r w:rsidRPr="003371F0">
        <w:rPr>
          <w:sz w:val="22"/>
          <w:szCs w:val="22"/>
        </w:rPr>
        <w:t>Способствовать раз</w:t>
      </w:r>
      <w:r w:rsidRPr="003371F0">
        <w:rPr>
          <w:sz w:val="22"/>
          <w:szCs w:val="22"/>
        </w:rPr>
        <w:softHyphen/>
        <w:t>витию эмоционально - образного исполнения музыкально-игровых уп</w:t>
      </w:r>
      <w:r w:rsidRPr="003371F0">
        <w:rPr>
          <w:sz w:val="22"/>
          <w:szCs w:val="22"/>
        </w:rPr>
        <w:softHyphen/>
        <w:t xml:space="preserve">ражнений и сценок: «Марш», муз. А. </w:t>
      </w:r>
      <w:proofErr w:type="spellStart"/>
      <w:r w:rsidRPr="003371F0">
        <w:rPr>
          <w:sz w:val="22"/>
          <w:szCs w:val="22"/>
        </w:rPr>
        <w:t>Шарафеева</w:t>
      </w:r>
      <w:proofErr w:type="spellEnd"/>
      <w:r w:rsidRPr="003371F0">
        <w:rPr>
          <w:sz w:val="22"/>
          <w:szCs w:val="22"/>
        </w:rPr>
        <w:t>; «</w:t>
      </w:r>
      <w:proofErr w:type="spellStart"/>
      <w:r w:rsidRPr="003371F0">
        <w:rPr>
          <w:sz w:val="22"/>
          <w:szCs w:val="22"/>
        </w:rPr>
        <w:t>Сария</w:t>
      </w:r>
      <w:proofErr w:type="spellEnd"/>
      <w:r w:rsidRPr="003371F0">
        <w:rPr>
          <w:sz w:val="22"/>
          <w:szCs w:val="22"/>
        </w:rPr>
        <w:t xml:space="preserve">», татарская народная мелодия в </w:t>
      </w:r>
      <w:proofErr w:type="spellStart"/>
      <w:r w:rsidRPr="003371F0">
        <w:rPr>
          <w:sz w:val="22"/>
          <w:szCs w:val="22"/>
        </w:rPr>
        <w:t>обраб</w:t>
      </w:r>
      <w:proofErr w:type="spellEnd"/>
      <w:r w:rsidRPr="003371F0">
        <w:rPr>
          <w:sz w:val="22"/>
          <w:szCs w:val="22"/>
        </w:rPr>
        <w:t xml:space="preserve">. Р. </w:t>
      </w:r>
      <w:proofErr w:type="spellStart"/>
      <w:r w:rsidRPr="003371F0">
        <w:rPr>
          <w:sz w:val="22"/>
          <w:szCs w:val="22"/>
        </w:rPr>
        <w:t>Еникеевой</w:t>
      </w:r>
      <w:proofErr w:type="spellEnd"/>
      <w:r w:rsidRPr="003371F0">
        <w:rPr>
          <w:sz w:val="22"/>
          <w:szCs w:val="22"/>
        </w:rPr>
        <w:t>; «Хо</w:t>
      </w:r>
      <w:r w:rsidRPr="003371F0">
        <w:rPr>
          <w:sz w:val="22"/>
          <w:szCs w:val="22"/>
        </w:rPr>
        <w:softHyphen/>
        <w:t xml:space="preserve">ровод», татарская народная мелодия в </w:t>
      </w:r>
      <w:proofErr w:type="spellStart"/>
      <w:r w:rsidRPr="003371F0">
        <w:rPr>
          <w:sz w:val="22"/>
          <w:szCs w:val="22"/>
        </w:rPr>
        <w:t>обраб</w:t>
      </w:r>
      <w:proofErr w:type="spellEnd"/>
      <w:r w:rsidRPr="003371F0">
        <w:rPr>
          <w:sz w:val="22"/>
          <w:szCs w:val="22"/>
        </w:rPr>
        <w:t xml:space="preserve">. Ф. </w:t>
      </w:r>
      <w:proofErr w:type="spellStart"/>
      <w:r w:rsidRPr="003371F0">
        <w:rPr>
          <w:sz w:val="22"/>
          <w:szCs w:val="22"/>
        </w:rPr>
        <w:t>Залялютдиновой</w:t>
      </w:r>
      <w:proofErr w:type="spellEnd"/>
      <w:r w:rsidRPr="003371F0">
        <w:rPr>
          <w:sz w:val="22"/>
          <w:szCs w:val="22"/>
        </w:rPr>
        <w:t xml:space="preserve">; «Топ-топ-топ», татарская народная мелодия в </w:t>
      </w:r>
      <w:proofErr w:type="spellStart"/>
      <w:r w:rsidRPr="003371F0">
        <w:rPr>
          <w:sz w:val="22"/>
          <w:szCs w:val="22"/>
        </w:rPr>
        <w:t>обраб</w:t>
      </w:r>
      <w:proofErr w:type="spellEnd"/>
      <w:r w:rsidRPr="003371F0">
        <w:rPr>
          <w:sz w:val="22"/>
          <w:szCs w:val="22"/>
        </w:rPr>
        <w:t xml:space="preserve">. Р. </w:t>
      </w:r>
      <w:proofErr w:type="spellStart"/>
      <w:r w:rsidRPr="003371F0">
        <w:rPr>
          <w:sz w:val="22"/>
          <w:szCs w:val="22"/>
        </w:rPr>
        <w:t>Тимершиной</w:t>
      </w:r>
      <w:proofErr w:type="spellEnd"/>
      <w:r w:rsidRPr="003371F0">
        <w:rPr>
          <w:sz w:val="22"/>
          <w:szCs w:val="22"/>
        </w:rPr>
        <w:t xml:space="preserve">, «Котенок», муз. М. </w:t>
      </w:r>
      <w:proofErr w:type="spellStart"/>
      <w:r w:rsidRPr="003371F0">
        <w:rPr>
          <w:sz w:val="22"/>
          <w:szCs w:val="22"/>
        </w:rPr>
        <w:t>Музафарова</w:t>
      </w:r>
      <w:proofErr w:type="spellEnd"/>
      <w:r w:rsidRPr="003371F0">
        <w:rPr>
          <w:sz w:val="22"/>
          <w:szCs w:val="22"/>
        </w:rPr>
        <w:t xml:space="preserve">; «Кукла», татарская народная мелодия в </w:t>
      </w:r>
      <w:proofErr w:type="spellStart"/>
      <w:r w:rsidRPr="003371F0">
        <w:rPr>
          <w:sz w:val="22"/>
          <w:szCs w:val="22"/>
        </w:rPr>
        <w:t>обраб</w:t>
      </w:r>
      <w:proofErr w:type="spellEnd"/>
      <w:r w:rsidRPr="003371F0">
        <w:rPr>
          <w:sz w:val="22"/>
          <w:szCs w:val="22"/>
        </w:rPr>
        <w:t xml:space="preserve">. А. </w:t>
      </w:r>
      <w:proofErr w:type="spellStart"/>
      <w:r w:rsidRPr="003371F0">
        <w:rPr>
          <w:sz w:val="22"/>
          <w:szCs w:val="22"/>
        </w:rPr>
        <w:t>Монасыйпова</w:t>
      </w:r>
      <w:proofErr w:type="spellEnd"/>
      <w:r w:rsidRPr="003371F0">
        <w:rPr>
          <w:sz w:val="22"/>
          <w:szCs w:val="22"/>
        </w:rPr>
        <w:t>; «Танец с платочками», муз. Л. Хисматуллиной.</w:t>
      </w:r>
    </w:p>
    <w:p w:rsidR="00D34B04" w:rsidRPr="003371F0" w:rsidRDefault="00D34B04" w:rsidP="00D34B04">
      <w:pPr>
        <w:pStyle w:val="a5"/>
        <w:spacing w:before="0" w:after="0" w:line="259" w:lineRule="exact"/>
        <w:ind w:firstLine="567"/>
        <w:rPr>
          <w:rFonts w:ascii="Arial Unicode MS" w:hAnsi="Arial Unicode MS" w:cs="Arial Unicode MS"/>
          <w:sz w:val="22"/>
          <w:szCs w:val="22"/>
        </w:rPr>
      </w:pPr>
      <w:r w:rsidRPr="003371F0">
        <w:rPr>
          <w:sz w:val="22"/>
          <w:szCs w:val="22"/>
        </w:rPr>
        <w:t>Познакомить детей с татарским (русским) хороводом, с тан</w:t>
      </w:r>
      <w:r w:rsidRPr="003371F0">
        <w:rPr>
          <w:sz w:val="22"/>
          <w:szCs w:val="22"/>
        </w:rPr>
        <w:softHyphen/>
        <w:t>цами народов Поволжья. Формировать навыки исполнения эле</w:t>
      </w:r>
      <w:r w:rsidRPr="003371F0">
        <w:rPr>
          <w:sz w:val="22"/>
          <w:szCs w:val="22"/>
        </w:rPr>
        <w:softHyphen/>
        <w:t>ментов танцевальных движений, характерных для этих народов</w:t>
      </w:r>
      <w:r w:rsidRPr="003371F0">
        <w:rPr>
          <w:iCs/>
          <w:sz w:val="22"/>
          <w:szCs w:val="22"/>
        </w:rPr>
        <w:t>:</w:t>
      </w:r>
      <w:r w:rsidRPr="003371F0">
        <w:rPr>
          <w:sz w:val="22"/>
          <w:szCs w:val="22"/>
        </w:rPr>
        <w:t xml:space="preserve"> «</w:t>
      </w:r>
      <w:proofErr w:type="spellStart"/>
      <w:r w:rsidRPr="003371F0">
        <w:rPr>
          <w:sz w:val="22"/>
          <w:szCs w:val="22"/>
        </w:rPr>
        <w:t>Кария-Закария</w:t>
      </w:r>
      <w:proofErr w:type="spellEnd"/>
      <w:r w:rsidRPr="003371F0">
        <w:rPr>
          <w:sz w:val="22"/>
          <w:szCs w:val="22"/>
        </w:rPr>
        <w:t xml:space="preserve">», татарская народная песня, пер. С. Малышева; «Голубой цветок», муз. Ф. </w:t>
      </w:r>
      <w:proofErr w:type="spellStart"/>
      <w:r w:rsidRPr="003371F0">
        <w:rPr>
          <w:sz w:val="22"/>
          <w:szCs w:val="22"/>
        </w:rPr>
        <w:t>Шаймардановой</w:t>
      </w:r>
      <w:proofErr w:type="spellEnd"/>
      <w:r w:rsidRPr="003371F0">
        <w:rPr>
          <w:sz w:val="22"/>
          <w:szCs w:val="22"/>
        </w:rPr>
        <w:t xml:space="preserve">, сл. </w:t>
      </w:r>
      <w:proofErr w:type="gramStart"/>
      <w:r w:rsidRPr="003371F0">
        <w:rPr>
          <w:sz w:val="22"/>
          <w:szCs w:val="22"/>
        </w:rPr>
        <w:t>народные</w:t>
      </w:r>
      <w:proofErr w:type="gramEnd"/>
      <w:r w:rsidRPr="003371F0">
        <w:rPr>
          <w:sz w:val="22"/>
          <w:szCs w:val="22"/>
        </w:rPr>
        <w:t xml:space="preserve">; «Веселая игра», татарская народная мелодия в </w:t>
      </w:r>
      <w:proofErr w:type="spellStart"/>
      <w:r w:rsidRPr="003371F0">
        <w:rPr>
          <w:sz w:val="22"/>
          <w:szCs w:val="22"/>
        </w:rPr>
        <w:t>обраб</w:t>
      </w:r>
      <w:proofErr w:type="spellEnd"/>
      <w:r w:rsidRPr="003371F0">
        <w:rPr>
          <w:sz w:val="22"/>
          <w:szCs w:val="22"/>
        </w:rPr>
        <w:t xml:space="preserve">. Р. </w:t>
      </w:r>
      <w:proofErr w:type="spellStart"/>
      <w:r w:rsidRPr="003371F0">
        <w:rPr>
          <w:sz w:val="22"/>
          <w:szCs w:val="22"/>
        </w:rPr>
        <w:t>Сабитова</w:t>
      </w:r>
      <w:proofErr w:type="spellEnd"/>
      <w:r w:rsidRPr="003371F0">
        <w:rPr>
          <w:sz w:val="22"/>
          <w:szCs w:val="22"/>
        </w:rPr>
        <w:t>.</w:t>
      </w:r>
    </w:p>
    <w:p w:rsidR="00D34B04" w:rsidRPr="003371F0" w:rsidRDefault="00D34B04" w:rsidP="00D34B04">
      <w:pPr>
        <w:pStyle w:val="a5"/>
        <w:spacing w:before="0" w:after="0" w:line="259" w:lineRule="exact"/>
        <w:ind w:right="20" w:firstLine="567"/>
        <w:rPr>
          <w:rFonts w:ascii="Arial Unicode MS" w:hAnsi="Arial Unicode MS" w:cs="Arial Unicode MS"/>
          <w:sz w:val="22"/>
          <w:szCs w:val="22"/>
        </w:rPr>
      </w:pPr>
      <w:r w:rsidRPr="003371F0">
        <w:rPr>
          <w:sz w:val="22"/>
          <w:szCs w:val="22"/>
        </w:rPr>
        <w:t>Знакомить с национальными плясками (русские, белорусские, укра</w:t>
      </w:r>
      <w:r w:rsidRPr="003371F0">
        <w:rPr>
          <w:sz w:val="22"/>
          <w:szCs w:val="22"/>
        </w:rPr>
        <w:softHyphen/>
        <w:t>инские и т. д.).</w:t>
      </w:r>
    </w:p>
    <w:p w:rsidR="00D34B04" w:rsidRPr="003371F0" w:rsidRDefault="00D34B04" w:rsidP="00D34B04">
      <w:pPr>
        <w:pStyle w:val="a5"/>
        <w:spacing w:before="0" w:after="0" w:line="259" w:lineRule="exact"/>
        <w:ind w:right="20" w:firstLine="567"/>
        <w:rPr>
          <w:sz w:val="22"/>
          <w:szCs w:val="22"/>
        </w:rPr>
      </w:pPr>
      <w:proofErr w:type="gramStart"/>
      <w:r w:rsidRPr="003371F0">
        <w:rPr>
          <w:sz w:val="22"/>
          <w:szCs w:val="22"/>
        </w:rPr>
        <w:t>Расширять объем основных и танцевальных движений: «пружинистый ход», «первый ход», «</w:t>
      </w:r>
      <w:proofErr w:type="spellStart"/>
      <w:r w:rsidRPr="003371F0">
        <w:rPr>
          <w:sz w:val="22"/>
          <w:szCs w:val="22"/>
        </w:rPr>
        <w:t>апипа</w:t>
      </w:r>
      <w:proofErr w:type="spellEnd"/>
      <w:r w:rsidRPr="003371F0">
        <w:rPr>
          <w:sz w:val="22"/>
          <w:szCs w:val="22"/>
        </w:rPr>
        <w:t>», «прыжковая це</w:t>
      </w:r>
      <w:r w:rsidRPr="003371F0">
        <w:rPr>
          <w:sz w:val="22"/>
          <w:szCs w:val="22"/>
        </w:rPr>
        <w:softHyphen/>
        <w:t>почка», «</w:t>
      </w:r>
      <w:proofErr w:type="spellStart"/>
      <w:r w:rsidRPr="003371F0">
        <w:rPr>
          <w:sz w:val="22"/>
          <w:szCs w:val="22"/>
        </w:rPr>
        <w:t>борма</w:t>
      </w:r>
      <w:proofErr w:type="spellEnd"/>
      <w:r w:rsidRPr="003371F0">
        <w:rPr>
          <w:sz w:val="22"/>
          <w:szCs w:val="22"/>
        </w:rPr>
        <w:t>», «</w:t>
      </w:r>
      <w:proofErr w:type="spellStart"/>
      <w:r w:rsidRPr="003371F0">
        <w:rPr>
          <w:sz w:val="22"/>
          <w:szCs w:val="22"/>
        </w:rPr>
        <w:t>бишек</w:t>
      </w:r>
      <w:proofErr w:type="spellEnd"/>
      <w:r w:rsidRPr="003371F0">
        <w:rPr>
          <w:sz w:val="22"/>
          <w:szCs w:val="22"/>
        </w:rPr>
        <w:t>», «носок - пятка», «пятка - носок», «дробь», «основной ход», «ход с каблука» «простой шаг», «мелкая дробь», «волчок», «тройной притоп», «кружение па</w:t>
      </w:r>
      <w:r w:rsidRPr="003371F0">
        <w:rPr>
          <w:sz w:val="22"/>
          <w:szCs w:val="22"/>
        </w:rPr>
        <w:softHyphen/>
        <w:t>рами» и др. С</w:t>
      </w:r>
      <w:r w:rsidRPr="003371F0">
        <w:rPr>
          <w:sz w:val="22"/>
          <w:szCs w:val="22"/>
        </w:rPr>
        <w:t>о</w:t>
      </w:r>
      <w:r w:rsidRPr="003371F0">
        <w:rPr>
          <w:sz w:val="22"/>
          <w:szCs w:val="22"/>
        </w:rPr>
        <w:t>вершенствовать технику исполнения татарского танца.</w:t>
      </w:r>
      <w:proofErr w:type="gramEnd"/>
    </w:p>
    <w:p w:rsidR="00D34B04" w:rsidRPr="003371F0" w:rsidRDefault="00D34B04" w:rsidP="00D34B04">
      <w:pPr>
        <w:pStyle w:val="a5"/>
        <w:spacing w:before="0" w:after="0" w:line="259" w:lineRule="exact"/>
        <w:ind w:right="20" w:firstLine="567"/>
        <w:rPr>
          <w:sz w:val="22"/>
          <w:szCs w:val="22"/>
        </w:rPr>
      </w:pPr>
      <w:r w:rsidRPr="003371F0">
        <w:rPr>
          <w:sz w:val="22"/>
          <w:szCs w:val="22"/>
        </w:rPr>
        <w:t>Развивать танцевально-игровое творчество; формировать навыки ху</w:t>
      </w:r>
      <w:r w:rsidRPr="003371F0">
        <w:rPr>
          <w:sz w:val="22"/>
          <w:szCs w:val="22"/>
        </w:rPr>
        <w:softHyphen/>
        <w:t xml:space="preserve">дожественного исполнения различных образов при </w:t>
      </w:r>
      <w:proofErr w:type="spellStart"/>
      <w:r w:rsidRPr="003371F0">
        <w:rPr>
          <w:sz w:val="22"/>
          <w:szCs w:val="22"/>
        </w:rPr>
        <w:t>инсценировании</w:t>
      </w:r>
      <w:proofErr w:type="spellEnd"/>
      <w:r w:rsidRPr="003371F0">
        <w:rPr>
          <w:sz w:val="22"/>
          <w:szCs w:val="22"/>
        </w:rPr>
        <w:t xml:space="preserve"> песен, театральных постановок.</w:t>
      </w:r>
    </w:p>
    <w:p w:rsidR="00201A8C" w:rsidRPr="003371F0" w:rsidRDefault="00D34B04" w:rsidP="00201A8C">
      <w:pPr>
        <w:pStyle w:val="a5"/>
        <w:spacing w:before="0" w:after="0" w:line="259" w:lineRule="exact"/>
        <w:ind w:right="20" w:firstLine="567"/>
        <w:rPr>
          <w:sz w:val="22"/>
          <w:szCs w:val="22"/>
        </w:rPr>
      </w:pPr>
      <w:r w:rsidRPr="003371F0">
        <w:rPr>
          <w:sz w:val="22"/>
          <w:szCs w:val="22"/>
        </w:rPr>
        <w:t>Продолжать развив</w:t>
      </w:r>
      <w:r w:rsidR="00201A8C" w:rsidRPr="003371F0">
        <w:rPr>
          <w:sz w:val="22"/>
          <w:szCs w:val="22"/>
        </w:rPr>
        <w:t xml:space="preserve">ать навыки </w:t>
      </w:r>
      <w:proofErr w:type="spellStart"/>
      <w:r w:rsidR="00201A8C" w:rsidRPr="003371F0">
        <w:rPr>
          <w:sz w:val="22"/>
          <w:szCs w:val="22"/>
        </w:rPr>
        <w:t>инсценирования</w:t>
      </w:r>
      <w:proofErr w:type="spellEnd"/>
      <w:r w:rsidR="00201A8C" w:rsidRPr="003371F0">
        <w:rPr>
          <w:sz w:val="22"/>
          <w:szCs w:val="22"/>
        </w:rPr>
        <w:t xml:space="preserve"> песен и постановке небольших музыкальных спе</w:t>
      </w:r>
      <w:r w:rsidR="00201A8C" w:rsidRPr="003371F0">
        <w:rPr>
          <w:sz w:val="22"/>
          <w:szCs w:val="22"/>
        </w:rPr>
        <w:t>к</w:t>
      </w:r>
      <w:r w:rsidR="00201A8C" w:rsidRPr="003371F0">
        <w:rPr>
          <w:sz w:val="22"/>
          <w:szCs w:val="22"/>
        </w:rPr>
        <w:t>таклей.</w:t>
      </w:r>
    </w:p>
    <w:p w:rsidR="006A154E" w:rsidRPr="003371F0" w:rsidRDefault="006A154E" w:rsidP="006A154E">
      <w:pPr>
        <w:pStyle w:val="af3"/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>Начать знакомство со звучанием музыкальных инструмен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>тов (</w:t>
      </w:r>
      <w:proofErr w:type="spellStart"/>
      <w:r w:rsidRPr="003371F0">
        <w:rPr>
          <w:rFonts w:ascii="Times New Roman" w:hAnsi="Times New Roman" w:cs="Times New Roman"/>
          <w:color w:val="auto"/>
          <w:sz w:val="22"/>
          <w:szCs w:val="22"/>
        </w:rPr>
        <w:t>курай</w:t>
      </w:r>
      <w:proofErr w:type="spellEnd"/>
      <w:r w:rsidRPr="003371F0">
        <w:rPr>
          <w:rFonts w:ascii="Times New Roman" w:hAnsi="Times New Roman" w:cs="Times New Roman"/>
          <w:color w:val="auto"/>
          <w:sz w:val="22"/>
          <w:szCs w:val="22"/>
        </w:rPr>
        <w:t>, тальянка и др.).</w:t>
      </w:r>
    </w:p>
    <w:p w:rsidR="006A154E" w:rsidRPr="003371F0" w:rsidRDefault="006A154E" w:rsidP="006A154E">
      <w:pPr>
        <w:pStyle w:val="a5"/>
        <w:spacing w:before="0" w:after="0" w:line="259" w:lineRule="exact"/>
        <w:ind w:right="20" w:firstLine="567"/>
        <w:rPr>
          <w:rFonts w:ascii="Arial Unicode MS" w:hAnsi="Arial Unicode MS" w:cs="Arial Unicode MS"/>
          <w:sz w:val="22"/>
          <w:szCs w:val="22"/>
        </w:rPr>
      </w:pPr>
      <w:r w:rsidRPr="003371F0">
        <w:rPr>
          <w:sz w:val="22"/>
          <w:szCs w:val="22"/>
        </w:rPr>
        <w:t>Учить дошкольников подыгрывать на детских ударных музыкальных инструментах.</w:t>
      </w:r>
    </w:p>
    <w:p w:rsidR="006A154E" w:rsidRPr="003371F0" w:rsidRDefault="006A154E" w:rsidP="006A154E">
      <w:pPr>
        <w:pStyle w:val="af3"/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>Продолжить знакомство с музыкальными инструментами и их звучанием (</w:t>
      </w:r>
      <w:proofErr w:type="spellStart"/>
      <w:r w:rsidRPr="003371F0">
        <w:rPr>
          <w:rFonts w:ascii="Times New Roman" w:hAnsi="Times New Roman" w:cs="Times New Roman"/>
          <w:color w:val="auto"/>
          <w:sz w:val="22"/>
          <w:szCs w:val="22"/>
        </w:rPr>
        <w:t>курай</w:t>
      </w:r>
      <w:proofErr w:type="spellEnd"/>
      <w:r w:rsidRPr="003371F0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proofErr w:type="spellStart"/>
      <w:r w:rsidRPr="003371F0">
        <w:rPr>
          <w:rFonts w:ascii="Times New Roman" w:hAnsi="Times New Roman" w:cs="Times New Roman"/>
          <w:color w:val="auto"/>
          <w:sz w:val="22"/>
          <w:szCs w:val="22"/>
        </w:rPr>
        <w:t>кубыз</w:t>
      </w:r>
      <w:proofErr w:type="spellEnd"/>
      <w:r w:rsidRPr="003371F0">
        <w:rPr>
          <w:rFonts w:ascii="Times New Roman" w:hAnsi="Times New Roman" w:cs="Times New Roman"/>
          <w:color w:val="auto"/>
          <w:sz w:val="22"/>
          <w:szCs w:val="22"/>
        </w:rPr>
        <w:t>, тальянка и др.).</w:t>
      </w:r>
    </w:p>
    <w:p w:rsidR="00D34B04" w:rsidRPr="003371F0" w:rsidRDefault="00D34B04" w:rsidP="00D34B04">
      <w:pPr>
        <w:pStyle w:val="a5"/>
        <w:spacing w:before="0" w:after="0" w:line="259" w:lineRule="exact"/>
        <w:ind w:firstLine="567"/>
        <w:rPr>
          <w:rFonts w:ascii="Arial Unicode MS" w:hAnsi="Arial Unicode MS" w:cs="Arial Unicode MS"/>
          <w:sz w:val="22"/>
          <w:szCs w:val="22"/>
        </w:rPr>
      </w:pPr>
      <w:r w:rsidRPr="003371F0">
        <w:rPr>
          <w:sz w:val="22"/>
          <w:szCs w:val="22"/>
        </w:rPr>
        <w:t xml:space="preserve">Учить детей исполнять простейшие мелодии на детских музыкальных инструментах (домбра, </w:t>
      </w:r>
      <w:proofErr w:type="spellStart"/>
      <w:r w:rsidRPr="003371F0">
        <w:rPr>
          <w:sz w:val="22"/>
          <w:szCs w:val="22"/>
        </w:rPr>
        <w:t>курай</w:t>
      </w:r>
      <w:proofErr w:type="spellEnd"/>
      <w:r w:rsidRPr="003371F0">
        <w:rPr>
          <w:sz w:val="22"/>
          <w:szCs w:val="22"/>
        </w:rPr>
        <w:t xml:space="preserve">, </w:t>
      </w:r>
      <w:proofErr w:type="spellStart"/>
      <w:r w:rsidRPr="003371F0">
        <w:rPr>
          <w:sz w:val="22"/>
          <w:szCs w:val="22"/>
        </w:rPr>
        <w:t>кубыз</w:t>
      </w:r>
      <w:proofErr w:type="spellEnd"/>
      <w:r w:rsidRPr="003371F0">
        <w:rPr>
          <w:sz w:val="22"/>
          <w:szCs w:val="22"/>
        </w:rPr>
        <w:t>, тальянка и др.); знакомые песенки индивидуально и небольшими группами, соблюдая при этом об</w:t>
      </w:r>
      <w:r w:rsidRPr="003371F0">
        <w:rPr>
          <w:sz w:val="22"/>
          <w:szCs w:val="22"/>
        </w:rPr>
        <w:softHyphen/>
        <w:t>щую динамику и темп.</w:t>
      </w:r>
    </w:p>
    <w:p w:rsidR="00D34B04" w:rsidRPr="003371F0" w:rsidRDefault="00D34B04" w:rsidP="00330700">
      <w:pPr>
        <w:pStyle w:val="af3"/>
        <w:ind w:firstLine="567"/>
        <w:jc w:val="center"/>
        <w:rPr>
          <w:rFonts w:ascii="Times New Roman" w:hAnsi="Times New Roman" w:cs="Times New Roman"/>
          <w:b/>
          <w:color w:val="002060"/>
          <w:sz w:val="22"/>
          <w:szCs w:val="22"/>
        </w:rPr>
      </w:pPr>
    </w:p>
    <w:p w:rsidR="00671EEB" w:rsidRPr="003371F0" w:rsidRDefault="00671EEB" w:rsidP="00671EEB">
      <w:pPr>
        <w:pStyle w:val="af3"/>
        <w:ind w:firstLine="567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84" w:name="bookmark141"/>
      <w:r w:rsidRPr="003371F0">
        <w:rPr>
          <w:rFonts w:ascii="Times New Roman" w:hAnsi="Times New Roman" w:cs="Times New Roman"/>
          <w:i/>
          <w:color w:val="auto"/>
          <w:sz w:val="22"/>
          <w:szCs w:val="22"/>
          <w:u w:val="single"/>
        </w:rPr>
        <w:t>Подробнее смотрите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371F0">
        <w:rPr>
          <w:rFonts w:ascii="Times New Roman" w:hAnsi="Times New Roman" w:cs="Times New Roman"/>
          <w:b/>
          <w:color w:val="auto"/>
          <w:sz w:val="22"/>
          <w:szCs w:val="22"/>
        </w:rPr>
        <w:t xml:space="preserve">Примерную основную общеобразовательную программу дошкольного образования «От рождения до школы», под редакцией </w:t>
      </w:r>
      <w:proofErr w:type="spellStart"/>
      <w:r w:rsidRPr="003371F0">
        <w:rPr>
          <w:rFonts w:ascii="Times New Roman" w:hAnsi="Times New Roman" w:cs="Times New Roman"/>
          <w:b/>
          <w:color w:val="auto"/>
          <w:sz w:val="22"/>
          <w:szCs w:val="22"/>
        </w:rPr>
        <w:t>Н.Е.Веракса</w:t>
      </w:r>
      <w:proofErr w:type="spellEnd"/>
      <w:r w:rsidRPr="003371F0">
        <w:rPr>
          <w:rFonts w:ascii="Times New Roman" w:hAnsi="Times New Roman" w:cs="Times New Roman"/>
          <w:b/>
          <w:color w:val="auto"/>
          <w:sz w:val="22"/>
          <w:szCs w:val="22"/>
        </w:rPr>
        <w:t>,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 xml:space="preserve"> М.: МОЗАИКА-СИНТЕЗ, 2014  г., а так же</w:t>
      </w:r>
      <w:r w:rsidRPr="003371F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«Региональную программу дошкольного образования», </w:t>
      </w:r>
      <w:proofErr w:type="spellStart"/>
      <w:r w:rsidRPr="003371F0">
        <w:rPr>
          <w:rFonts w:ascii="Times New Roman" w:hAnsi="Times New Roman" w:cs="Times New Roman"/>
          <w:b/>
          <w:color w:val="auto"/>
          <w:sz w:val="22"/>
          <w:szCs w:val="22"/>
        </w:rPr>
        <w:t>Р.К.Шаеховой</w:t>
      </w:r>
      <w:proofErr w:type="spellEnd"/>
      <w:r w:rsidRPr="003371F0">
        <w:rPr>
          <w:rFonts w:ascii="Times New Roman" w:hAnsi="Times New Roman" w:cs="Times New Roman"/>
          <w:b/>
          <w:color w:val="auto"/>
          <w:sz w:val="22"/>
          <w:szCs w:val="22"/>
        </w:rPr>
        <w:t>, Казань, 2012 г., Учебно-методический комплект по обучению детей родному</w:t>
      </w:r>
      <w:r w:rsidR="00D00C3E">
        <w:rPr>
          <w:rFonts w:ascii="Times New Roman" w:hAnsi="Times New Roman" w:cs="Times New Roman"/>
          <w:b/>
          <w:color w:val="auto"/>
          <w:sz w:val="22"/>
          <w:szCs w:val="22"/>
        </w:rPr>
        <w:t xml:space="preserve"> татарскому </w:t>
      </w:r>
      <w:r w:rsidRPr="003371F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и </w:t>
      </w:r>
      <w:r w:rsidR="00D00C3E">
        <w:rPr>
          <w:rFonts w:ascii="Times New Roman" w:hAnsi="Times New Roman" w:cs="Times New Roman"/>
          <w:b/>
          <w:color w:val="auto"/>
          <w:sz w:val="22"/>
          <w:szCs w:val="22"/>
        </w:rPr>
        <w:t>русскому</w:t>
      </w:r>
      <w:r w:rsidRPr="003371F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языку.</w:t>
      </w:r>
    </w:p>
    <w:bookmarkEnd w:id="84"/>
    <w:p w:rsidR="00201A8C" w:rsidRPr="003371F0" w:rsidRDefault="00201A8C" w:rsidP="00330700">
      <w:pPr>
        <w:pStyle w:val="af3"/>
        <w:ind w:firstLine="567"/>
        <w:jc w:val="center"/>
        <w:rPr>
          <w:rStyle w:val="233"/>
          <w:rFonts w:ascii="Times New Roman" w:hAnsi="Times New Roman" w:cs="Times New Roman"/>
          <w:b/>
          <w:noProof w:val="0"/>
          <w:color w:val="002060"/>
          <w:sz w:val="22"/>
          <w:szCs w:val="22"/>
        </w:rPr>
      </w:pPr>
    </w:p>
    <w:p w:rsidR="002631E2" w:rsidRPr="003371F0" w:rsidRDefault="002631E2" w:rsidP="00330700">
      <w:pPr>
        <w:pStyle w:val="af3"/>
        <w:ind w:firstLine="567"/>
        <w:jc w:val="center"/>
        <w:rPr>
          <w:rStyle w:val="233"/>
          <w:rFonts w:ascii="Times New Roman" w:hAnsi="Times New Roman" w:cs="Times New Roman"/>
          <w:b/>
          <w:noProof w:val="0"/>
          <w:color w:val="002060"/>
          <w:sz w:val="22"/>
          <w:szCs w:val="22"/>
        </w:rPr>
      </w:pPr>
    </w:p>
    <w:p w:rsidR="00330700" w:rsidRPr="003371F0" w:rsidRDefault="00330700" w:rsidP="00330700">
      <w:pPr>
        <w:pStyle w:val="af3"/>
        <w:ind w:firstLine="567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b/>
          <w:color w:val="002060"/>
          <w:sz w:val="22"/>
          <w:szCs w:val="22"/>
        </w:rPr>
        <w:t>«</w:t>
      </w:r>
      <w:r w:rsidRPr="003371F0">
        <w:rPr>
          <w:rFonts w:ascii="Times New Roman" w:hAnsi="Times New Roman" w:cs="Times New Roman"/>
          <w:b/>
          <w:color w:val="auto"/>
          <w:sz w:val="22"/>
          <w:szCs w:val="22"/>
        </w:rPr>
        <w:t>ФИЗИЧЕСКОЕ РАЗВИТИЕ»</w:t>
      </w:r>
      <w:bookmarkEnd w:id="79"/>
      <w:r w:rsidRPr="003371F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</w:p>
    <w:p w:rsidR="00B92C2E" w:rsidRPr="003371F0" w:rsidRDefault="00B92C2E" w:rsidP="00330700">
      <w:pPr>
        <w:pStyle w:val="af3"/>
        <w:ind w:firstLine="567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330700" w:rsidRPr="003371F0" w:rsidRDefault="00330700" w:rsidP="00330700">
      <w:pPr>
        <w:pStyle w:val="af3"/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>«Физическое развитие включает приобретение опыта в следующих видах</w:t>
      </w:r>
      <w:r w:rsidRPr="003371F0">
        <w:rPr>
          <w:rStyle w:val="192"/>
          <w:rFonts w:ascii="Times New Roman" w:hAnsi="Times New Roman" w:cs="Times New Roman"/>
          <w:noProof w:val="0"/>
          <w:color w:val="auto"/>
          <w:sz w:val="22"/>
          <w:szCs w:val="22"/>
        </w:rPr>
        <w:t xml:space="preserve"> 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деятельности детей: дв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и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гательной, в том числе связанной с выполнением уп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>ражнений, направленных на развитие таких физич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е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ских качеств, как координа</w:t>
      </w:r>
      <w:r w:rsidRPr="003371F0">
        <w:rPr>
          <w:rStyle w:val="200"/>
          <w:rFonts w:ascii="Times New Roman" w:hAnsi="Times New Roman" w:cs="Times New Roman"/>
          <w:color w:val="auto"/>
          <w:sz w:val="22"/>
          <w:szCs w:val="22"/>
        </w:rPr>
        <w:t xml:space="preserve">ция и гибкость; </w:t>
      </w:r>
      <w:proofErr w:type="gramStart"/>
      <w:r w:rsidRPr="003371F0">
        <w:rPr>
          <w:rStyle w:val="200"/>
          <w:rFonts w:ascii="Times New Roman" w:hAnsi="Times New Roman" w:cs="Times New Roman"/>
          <w:color w:val="auto"/>
          <w:sz w:val="22"/>
          <w:szCs w:val="22"/>
        </w:rPr>
        <w:t>способствующих правильному формированию опорно-двига</w:t>
      </w:r>
      <w:r w:rsidRPr="003371F0">
        <w:rPr>
          <w:rStyle w:val="200"/>
          <w:rFonts w:ascii="Times New Roman" w:hAnsi="Times New Roman" w:cs="Times New Roman"/>
          <w:color w:val="auto"/>
          <w:sz w:val="22"/>
          <w:szCs w:val="22"/>
        </w:rPr>
        <w:softHyphen/>
        <w:t>тельной системы организма, развитию равновесия, координации движения,</w:t>
      </w:r>
      <w:r w:rsidRPr="003371F0">
        <w:rPr>
          <w:rStyle w:val="201"/>
          <w:rFonts w:ascii="Times New Roman" w:hAnsi="Times New Roman" w:cs="Times New Roman"/>
          <w:noProof w:val="0"/>
          <w:color w:val="auto"/>
          <w:sz w:val="22"/>
          <w:szCs w:val="22"/>
        </w:rPr>
        <w:t xml:space="preserve"> </w:t>
      </w:r>
      <w:r w:rsidRPr="003371F0">
        <w:rPr>
          <w:rStyle w:val="200"/>
          <w:rFonts w:ascii="Times New Roman" w:hAnsi="Times New Roman" w:cs="Times New Roman"/>
          <w:color w:val="auto"/>
          <w:sz w:val="22"/>
          <w:szCs w:val="22"/>
        </w:rPr>
        <w:t>крупной и мелкой моторики обеих рук, а также с правильным, не наносящим</w:t>
      </w:r>
      <w:r w:rsidRPr="003371F0">
        <w:rPr>
          <w:rStyle w:val="201"/>
          <w:rFonts w:ascii="Times New Roman" w:hAnsi="Times New Roman" w:cs="Times New Roman"/>
          <w:noProof w:val="0"/>
          <w:color w:val="auto"/>
          <w:sz w:val="22"/>
          <w:szCs w:val="22"/>
        </w:rPr>
        <w:t xml:space="preserve"> </w:t>
      </w:r>
      <w:r w:rsidRPr="003371F0">
        <w:rPr>
          <w:rStyle w:val="200"/>
          <w:rFonts w:ascii="Times New Roman" w:hAnsi="Times New Roman" w:cs="Times New Roman"/>
          <w:color w:val="auto"/>
          <w:sz w:val="22"/>
          <w:szCs w:val="22"/>
        </w:rPr>
        <w:t>ущерба организму, выполнением основных движений (ходьба, бег мягкие</w:t>
      </w:r>
      <w:r w:rsidRPr="003371F0">
        <w:rPr>
          <w:rStyle w:val="201"/>
          <w:rFonts w:ascii="Times New Roman" w:hAnsi="Times New Roman" w:cs="Times New Roman"/>
          <w:noProof w:val="0"/>
          <w:color w:val="auto"/>
          <w:sz w:val="22"/>
          <w:szCs w:val="22"/>
        </w:rPr>
        <w:t xml:space="preserve"> </w:t>
      </w:r>
      <w:r w:rsidRPr="003371F0">
        <w:rPr>
          <w:rStyle w:val="200"/>
          <w:rFonts w:ascii="Times New Roman" w:hAnsi="Times New Roman" w:cs="Times New Roman"/>
          <w:color w:val="auto"/>
          <w:sz w:val="22"/>
          <w:szCs w:val="22"/>
        </w:rPr>
        <w:t>прыжки, повороты в обе стороны), формирование начальных представлений о</w:t>
      </w:r>
      <w:r w:rsidRPr="003371F0">
        <w:rPr>
          <w:rStyle w:val="201"/>
          <w:rFonts w:ascii="Times New Roman" w:hAnsi="Times New Roman" w:cs="Times New Roman"/>
          <w:noProof w:val="0"/>
          <w:color w:val="auto"/>
          <w:sz w:val="22"/>
          <w:szCs w:val="22"/>
        </w:rPr>
        <w:t xml:space="preserve"> </w:t>
      </w:r>
      <w:r w:rsidRPr="003371F0">
        <w:rPr>
          <w:rStyle w:val="200"/>
          <w:rFonts w:ascii="Times New Roman" w:hAnsi="Times New Roman" w:cs="Times New Roman"/>
          <w:color w:val="auto"/>
          <w:sz w:val="22"/>
          <w:szCs w:val="22"/>
        </w:rPr>
        <w:t>нек</w:t>
      </w:r>
      <w:r w:rsidRPr="003371F0">
        <w:rPr>
          <w:rStyle w:val="200"/>
          <w:rFonts w:ascii="Times New Roman" w:hAnsi="Times New Roman" w:cs="Times New Roman"/>
          <w:color w:val="auto"/>
          <w:sz w:val="22"/>
          <w:szCs w:val="22"/>
        </w:rPr>
        <w:t>о</w:t>
      </w:r>
      <w:r w:rsidRPr="003371F0">
        <w:rPr>
          <w:rStyle w:val="200"/>
          <w:rFonts w:ascii="Times New Roman" w:hAnsi="Times New Roman" w:cs="Times New Roman"/>
          <w:color w:val="auto"/>
          <w:sz w:val="22"/>
          <w:szCs w:val="22"/>
        </w:rPr>
        <w:t>торых видах спорта, овладение подвижными играми с правилами; станов</w:t>
      </w:r>
      <w:r w:rsidRPr="003371F0">
        <w:rPr>
          <w:rStyle w:val="200"/>
          <w:rFonts w:ascii="Times New Roman" w:hAnsi="Times New Roman" w:cs="Times New Roman"/>
          <w:color w:val="auto"/>
          <w:sz w:val="22"/>
          <w:szCs w:val="22"/>
        </w:rPr>
        <w:softHyphen/>
        <w:t xml:space="preserve">ление целенаправленности и </w:t>
      </w:r>
      <w:proofErr w:type="spellStart"/>
      <w:r w:rsidRPr="003371F0">
        <w:rPr>
          <w:rStyle w:val="200"/>
          <w:rFonts w:ascii="Times New Roman" w:hAnsi="Times New Roman" w:cs="Times New Roman"/>
          <w:color w:val="auto"/>
          <w:sz w:val="22"/>
          <w:szCs w:val="22"/>
        </w:rPr>
        <w:t>саморегуляции</w:t>
      </w:r>
      <w:proofErr w:type="spellEnd"/>
      <w:r w:rsidRPr="003371F0">
        <w:rPr>
          <w:rStyle w:val="200"/>
          <w:rFonts w:ascii="Times New Roman" w:hAnsi="Times New Roman" w:cs="Times New Roman"/>
          <w:color w:val="auto"/>
          <w:sz w:val="22"/>
          <w:szCs w:val="22"/>
        </w:rPr>
        <w:t xml:space="preserve"> в двигательной сфере;</w:t>
      </w:r>
      <w:proofErr w:type="gramEnd"/>
      <w:r w:rsidRPr="003371F0">
        <w:rPr>
          <w:rStyle w:val="200"/>
          <w:rFonts w:ascii="Times New Roman" w:hAnsi="Times New Roman" w:cs="Times New Roman"/>
          <w:color w:val="auto"/>
          <w:sz w:val="22"/>
          <w:szCs w:val="22"/>
        </w:rPr>
        <w:t xml:space="preserve"> становле</w:t>
      </w:r>
      <w:r w:rsidRPr="003371F0">
        <w:rPr>
          <w:rStyle w:val="200"/>
          <w:rFonts w:ascii="Times New Roman" w:hAnsi="Times New Roman" w:cs="Times New Roman"/>
          <w:color w:val="auto"/>
          <w:sz w:val="22"/>
          <w:szCs w:val="22"/>
        </w:rPr>
        <w:softHyphen/>
        <w:t>ние ценностей здорового образа жизни, овладение его элементарными нор</w:t>
      </w:r>
      <w:r w:rsidRPr="003371F0">
        <w:rPr>
          <w:rStyle w:val="200"/>
          <w:rFonts w:ascii="Times New Roman" w:hAnsi="Times New Roman" w:cs="Times New Roman"/>
          <w:color w:val="auto"/>
          <w:sz w:val="22"/>
          <w:szCs w:val="22"/>
        </w:rPr>
        <w:softHyphen/>
        <w:t>мами и правилами (в питании, двигательном режиме, закаливании, при</w:t>
      </w:r>
      <w:r w:rsidRPr="003371F0">
        <w:rPr>
          <w:rStyle w:val="201"/>
          <w:rFonts w:ascii="Times New Roman" w:hAnsi="Times New Roman" w:cs="Times New Roman"/>
          <w:noProof w:val="0"/>
          <w:color w:val="auto"/>
          <w:sz w:val="22"/>
          <w:szCs w:val="22"/>
        </w:rPr>
        <w:t xml:space="preserve"> </w:t>
      </w:r>
      <w:r w:rsidRPr="003371F0">
        <w:rPr>
          <w:rStyle w:val="200"/>
          <w:rFonts w:ascii="Times New Roman" w:hAnsi="Times New Roman" w:cs="Times New Roman"/>
          <w:color w:val="auto"/>
          <w:sz w:val="22"/>
          <w:szCs w:val="22"/>
        </w:rPr>
        <w:t>формировании полезных привычек и др.)».</w:t>
      </w:r>
    </w:p>
    <w:p w:rsidR="00201A8C" w:rsidRPr="003371F0" w:rsidRDefault="00201A8C" w:rsidP="00330700">
      <w:pPr>
        <w:pStyle w:val="af3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85" w:name="bookmark166"/>
    </w:p>
    <w:p w:rsidR="00330700" w:rsidRPr="003371F0" w:rsidRDefault="00330700" w:rsidP="00330700">
      <w:pPr>
        <w:pStyle w:val="af3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b/>
          <w:color w:val="auto"/>
          <w:sz w:val="22"/>
          <w:szCs w:val="22"/>
        </w:rPr>
        <w:t>Основные цели</w:t>
      </w:r>
      <w:r w:rsidRPr="003371F0">
        <w:rPr>
          <w:rStyle w:val="324"/>
          <w:rFonts w:ascii="Times New Roman" w:hAnsi="Times New Roman" w:cs="Times New Roman"/>
          <w:b w:val="0"/>
          <w:bCs w:val="0"/>
          <w:noProof w:val="0"/>
          <w:color w:val="auto"/>
          <w:sz w:val="22"/>
          <w:szCs w:val="22"/>
        </w:rPr>
        <w:t xml:space="preserve"> </w:t>
      </w:r>
      <w:r w:rsidRPr="003371F0">
        <w:rPr>
          <w:rFonts w:ascii="Times New Roman" w:hAnsi="Times New Roman" w:cs="Times New Roman"/>
          <w:b/>
          <w:color w:val="auto"/>
          <w:sz w:val="22"/>
          <w:szCs w:val="22"/>
        </w:rPr>
        <w:t>и задачи</w:t>
      </w:r>
      <w:bookmarkEnd w:id="85"/>
    </w:p>
    <w:p w:rsidR="00201A8C" w:rsidRPr="003371F0" w:rsidRDefault="00201A8C" w:rsidP="00330700">
      <w:pPr>
        <w:pStyle w:val="af3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330700" w:rsidRPr="003371F0" w:rsidRDefault="00330700" w:rsidP="00330700">
      <w:pPr>
        <w:pStyle w:val="af3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b/>
          <w:color w:val="auto"/>
          <w:sz w:val="22"/>
          <w:szCs w:val="22"/>
        </w:rPr>
        <w:lastRenderedPageBreak/>
        <w:t>Формирование начальных представлений о здоровом образе жизни.</w:t>
      </w:r>
    </w:p>
    <w:p w:rsidR="00201A8C" w:rsidRPr="003371F0" w:rsidRDefault="00201A8C" w:rsidP="00330700">
      <w:pPr>
        <w:pStyle w:val="af3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330700" w:rsidRPr="003371F0" w:rsidRDefault="00330700" w:rsidP="00330700">
      <w:pPr>
        <w:pStyle w:val="1110"/>
        <w:ind w:firstLine="567"/>
        <w:rPr>
          <w:sz w:val="22"/>
          <w:szCs w:val="22"/>
        </w:rPr>
      </w:pPr>
      <w:r w:rsidRPr="003371F0">
        <w:rPr>
          <w:sz w:val="22"/>
          <w:szCs w:val="22"/>
        </w:rPr>
        <w:t xml:space="preserve">Формирование у детей начальных представлений о здоровом образе жизни. </w:t>
      </w:r>
    </w:p>
    <w:p w:rsidR="00330700" w:rsidRPr="003371F0" w:rsidRDefault="00330700" w:rsidP="00330700">
      <w:pPr>
        <w:pStyle w:val="1110"/>
        <w:ind w:firstLine="567"/>
        <w:rPr>
          <w:rFonts w:ascii="Arial Unicode MS" w:hAnsi="Arial Unicode MS" w:cs="Arial Unicode MS"/>
          <w:sz w:val="22"/>
          <w:szCs w:val="22"/>
        </w:rPr>
      </w:pPr>
      <w:r w:rsidRPr="003371F0">
        <w:rPr>
          <w:sz w:val="22"/>
          <w:szCs w:val="22"/>
        </w:rPr>
        <w:t>Все самое ценное, что веками сформировано мудростью и культурой татарского народа, является частью системы дошкольного образования.</w:t>
      </w:r>
    </w:p>
    <w:p w:rsidR="00201A8C" w:rsidRPr="003371F0" w:rsidRDefault="00201A8C" w:rsidP="00330700">
      <w:pPr>
        <w:pStyle w:val="a5"/>
        <w:spacing w:before="0" w:after="0" w:line="259" w:lineRule="exact"/>
        <w:ind w:right="20" w:firstLine="567"/>
        <w:rPr>
          <w:rStyle w:val="a7"/>
          <w:sz w:val="22"/>
          <w:szCs w:val="22"/>
        </w:rPr>
      </w:pPr>
    </w:p>
    <w:p w:rsidR="00201A8C" w:rsidRPr="003371F0" w:rsidRDefault="00330700" w:rsidP="00201A8C">
      <w:pPr>
        <w:pStyle w:val="a5"/>
        <w:spacing w:before="0" w:after="0" w:line="259" w:lineRule="exact"/>
        <w:ind w:right="20" w:firstLine="567"/>
        <w:jc w:val="center"/>
        <w:rPr>
          <w:sz w:val="22"/>
          <w:szCs w:val="22"/>
        </w:rPr>
      </w:pPr>
      <w:r w:rsidRPr="003371F0">
        <w:rPr>
          <w:rStyle w:val="a7"/>
          <w:sz w:val="22"/>
          <w:szCs w:val="22"/>
        </w:rPr>
        <w:t>Физическая культура.</w:t>
      </w:r>
      <w:r w:rsidRPr="003371F0">
        <w:rPr>
          <w:sz w:val="22"/>
          <w:szCs w:val="22"/>
        </w:rPr>
        <w:t xml:space="preserve"> </w:t>
      </w:r>
    </w:p>
    <w:p w:rsidR="00201A8C" w:rsidRPr="003371F0" w:rsidRDefault="00201A8C" w:rsidP="00201A8C">
      <w:pPr>
        <w:pStyle w:val="a5"/>
        <w:spacing w:before="0" w:after="0" w:line="259" w:lineRule="exact"/>
        <w:ind w:right="20" w:firstLine="567"/>
        <w:jc w:val="center"/>
        <w:rPr>
          <w:sz w:val="22"/>
          <w:szCs w:val="22"/>
        </w:rPr>
      </w:pPr>
    </w:p>
    <w:p w:rsidR="00330700" w:rsidRPr="003371F0" w:rsidRDefault="00330700" w:rsidP="00201A8C">
      <w:pPr>
        <w:pStyle w:val="a5"/>
        <w:spacing w:before="0" w:after="0" w:line="259" w:lineRule="exact"/>
        <w:ind w:right="20" w:firstLine="567"/>
        <w:jc w:val="left"/>
        <w:rPr>
          <w:rFonts w:ascii="Arial Unicode MS" w:hAnsi="Arial Unicode MS" w:cs="Arial Unicode MS"/>
          <w:sz w:val="22"/>
          <w:szCs w:val="22"/>
        </w:rPr>
      </w:pPr>
      <w:r w:rsidRPr="003371F0">
        <w:rPr>
          <w:sz w:val="22"/>
          <w:szCs w:val="22"/>
        </w:rPr>
        <w:t>Сохранение, укрепление и охрана здоровья детей; повышение умственной и физической работ</w:t>
      </w:r>
      <w:r w:rsidRPr="003371F0">
        <w:rPr>
          <w:sz w:val="22"/>
          <w:szCs w:val="22"/>
        </w:rPr>
        <w:t>о</w:t>
      </w:r>
      <w:r w:rsidRPr="003371F0">
        <w:rPr>
          <w:sz w:val="22"/>
          <w:szCs w:val="22"/>
        </w:rPr>
        <w:t>способности, предуп</w:t>
      </w:r>
      <w:r w:rsidRPr="003371F0">
        <w:rPr>
          <w:sz w:val="22"/>
          <w:szCs w:val="22"/>
        </w:rPr>
        <w:softHyphen/>
        <w:t>реждение утомления.</w:t>
      </w:r>
    </w:p>
    <w:p w:rsidR="00330700" w:rsidRPr="003371F0" w:rsidRDefault="00330700" w:rsidP="00330700">
      <w:pPr>
        <w:pStyle w:val="a5"/>
        <w:spacing w:before="0" w:after="0" w:line="259" w:lineRule="exact"/>
        <w:ind w:right="20" w:firstLine="567"/>
        <w:rPr>
          <w:sz w:val="22"/>
          <w:szCs w:val="22"/>
        </w:rPr>
      </w:pPr>
      <w:r w:rsidRPr="003371F0">
        <w:rPr>
          <w:sz w:val="22"/>
          <w:szCs w:val="22"/>
        </w:rPr>
        <w:t>Обеспечение гармоничного физического развития, совершенствование умений и навыков в осно</w:t>
      </w:r>
      <w:r w:rsidRPr="003371F0">
        <w:rPr>
          <w:sz w:val="22"/>
          <w:szCs w:val="22"/>
        </w:rPr>
        <w:t>в</w:t>
      </w:r>
      <w:r w:rsidRPr="003371F0">
        <w:rPr>
          <w:sz w:val="22"/>
          <w:szCs w:val="22"/>
        </w:rPr>
        <w:t>ных видах движений, воспитание красоты, гра</w:t>
      </w:r>
      <w:r w:rsidRPr="003371F0">
        <w:rPr>
          <w:sz w:val="22"/>
          <w:szCs w:val="22"/>
        </w:rPr>
        <w:softHyphen/>
        <w:t xml:space="preserve">циозности, выразительности движений, </w:t>
      </w:r>
    </w:p>
    <w:p w:rsidR="00330700" w:rsidRPr="003371F0" w:rsidRDefault="00330700" w:rsidP="00330700">
      <w:pPr>
        <w:pStyle w:val="a5"/>
        <w:spacing w:before="0" w:after="0" w:line="259" w:lineRule="exact"/>
        <w:ind w:right="20" w:firstLine="0"/>
        <w:rPr>
          <w:rFonts w:ascii="Arial Unicode MS" w:hAnsi="Arial Unicode MS" w:cs="Arial Unicode MS"/>
          <w:sz w:val="22"/>
          <w:szCs w:val="22"/>
        </w:rPr>
      </w:pPr>
      <w:r w:rsidRPr="003371F0">
        <w:rPr>
          <w:sz w:val="22"/>
          <w:szCs w:val="22"/>
        </w:rPr>
        <w:t>формирование правильной осанки.</w:t>
      </w:r>
    </w:p>
    <w:p w:rsidR="00330700" w:rsidRPr="003371F0" w:rsidRDefault="00330700" w:rsidP="00330700">
      <w:pPr>
        <w:pStyle w:val="a5"/>
        <w:spacing w:before="0" w:after="0" w:line="259" w:lineRule="exact"/>
        <w:ind w:right="20" w:firstLine="567"/>
        <w:rPr>
          <w:rFonts w:ascii="Arial Unicode MS" w:hAnsi="Arial Unicode MS" w:cs="Arial Unicode MS"/>
          <w:sz w:val="22"/>
          <w:szCs w:val="22"/>
        </w:rPr>
      </w:pPr>
      <w:r w:rsidRPr="003371F0">
        <w:rPr>
          <w:sz w:val="22"/>
          <w:szCs w:val="22"/>
        </w:rPr>
        <w:t>Формирование потребности в ежедневной двигательной деятельности. Развитие инициативы, с</w:t>
      </w:r>
      <w:r w:rsidRPr="003371F0">
        <w:rPr>
          <w:sz w:val="22"/>
          <w:szCs w:val="22"/>
        </w:rPr>
        <w:t>а</w:t>
      </w:r>
      <w:r w:rsidRPr="003371F0">
        <w:rPr>
          <w:sz w:val="22"/>
          <w:szCs w:val="22"/>
        </w:rPr>
        <w:t>мостоятельности и творчества в двигательной актив</w:t>
      </w:r>
      <w:r w:rsidRPr="003371F0">
        <w:rPr>
          <w:sz w:val="22"/>
          <w:szCs w:val="22"/>
        </w:rPr>
        <w:softHyphen/>
        <w:t>ности, способности к самоконтролю, самооценке при выполнении движений.</w:t>
      </w:r>
    </w:p>
    <w:p w:rsidR="00330700" w:rsidRPr="003371F0" w:rsidRDefault="00330700" w:rsidP="00330700">
      <w:pPr>
        <w:pStyle w:val="a5"/>
        <w:spacing w:before="0" w:after="0" w:line="259" w:lineRule="exact"/>
        <w:ind w:right="20" w:firstLine="567"/>
        <w:rPr>
          <w:rFonts w:ascii="Arial Unicode MS" w:hAnsi="Arial Unicode MS" w:cs="Arial Unicode MS"/>
          <w:sz w:val="22"/>
          <w:szCs w:val="22"/>
        </w:rPr>
      </w:pPr>
      <w:r w:rsidRPr="003371F0">
        <w:rPr>
          <w:sz w:val="22"/>
          <w:szCs w:val="22"/>
        </w:rPr>
        <w:t>Развитие интереса к участию в подвижных и спортивных играх и фи</w:t>
      </w:r>
      <w:r w:rsidRPr="003371F0">
        <w:rPr>
          <w:sz w:val="22"/>
          <w:szCs w:val="22"/>
        </w:rPr>
        <w:softHyphen/>
        <w:t>зических упражнениях, акти</w:t>
      </w:r>
      <w:r w:rsidRPr="003371F0">
        <w:rPr>
          <w:sz w:val="22"/>
          <w:szCs w:val="22"/>
        </w:rPr>
        <w:t>в</w:t>
      </w:r>
      <w:r w:rsidRPr="003371F0">
        <w:rPr>
          <w:sz w:val="22"/>
          <w:szCs w:val="22"/>
        </w:rPr>
        <w:t>ности в самостоятельной двигательной де</w:t>
      </w:r>
      <w:r w:rsidRPr="003371F0">
        <w:rPr>
          <w:sz w:val="22"/>
          <w:szCs w:val="22"/>
        </w:rPr>
        <w:softHyphen/>
        <w:t>ятельности; интереса и любви к спорту.</w:t>
      </w:r>
    </w:p>
    <w:bookmarkEnd w:id="80"/>
    <w:bookmarkEnd w:id="81"/>
    <w:bookmarkEnd w:id="82"/>
    <w:bookmarkEnd w:id="83"/>
    <w:p w:rsidR="00A47E11" w:rsidRPr="003371F0" w:rsidRDefault="00A47E11" w:rsidP="00A47E11">
      <w:pPr>
        <w:pStyle w:val="a5"/>
        <w:spacing w:before="10" w:after="0" w:line="259" w:lineRule="exact"/>
        <w:ind w:firstLine="567"/>
        <w:rPr>
          <w:rFonts w:ascii="Arial Unicode MS" w:hAnsi="Arial Unicode MS" w:cs="Arial Unicode MS"/>
          <w:sz w:val="22"/>
          <w:szCs w:val="22"/>
        </w:rPr>
      </w:pPr>
      <w:r w:rsidRPr="003371F0">
        <w:rPr>
          <w:sz w:val="22"/>
          <w:szCs w:val="22"/>
        </w:rPr>
        <w:t>Формировать умение сохранять устойчивое положение тела, правиль</w:t>
      </w:r>
      <w:r w:rsidRPr="003371F0">
        <w:rPr>
          <w:sz w:val="22"/>
          <w:szCs w:val="22"/>
        </w:rPr>
        <w:softHyphen/>
        <w:t>ную осанку.</w:t>
      </w:r>
    </w:p>
    <w:p w:rsidR="00A47E11" w:rsidRPr="003371F0" w:rsidRDefault="00A47E11" w:rsidP="00A47E11">
      <w:pPr>
        <w:pStyle w:val="a5"/>
        <w:spacing w:before="0" w:after="0" w:line="259" w:lineRule="exact"/>
        <w:ind w:firstLine="567"/>
        <w:rPr>
          <w:rFonts w:ascii="Arial Unicode MS" w:hAnsi="Arial Unicode MS" w:cs="Arial Unicode MS"/>
          <w:sz w:val="22"/>
          <w:szCs w:val="22"/>
        </w:rPr>
      </w:pPr>
      <w:r w:rsidRPr="003371F0">
        <w:rPr>
          <w:sz w:val="22"/>
          <w:szCs w:val="22"/>
        </w:rPr>
        <w:t>Учить ходить и бегать, не наталкиваясь друг на друга, с согласован</w:t>
      </w:r>
      <w:r w:rsidRPr="003371F0">
        <w:rPr>
          <w:sz w:val="22"/>
          <w:szCs w:val="22"/>
        </w:rPr>
        <w:softHyphen/>
        <w:t>ными, свободными движениями рук и ног. Приучать действовать сообща, придерживаясь определенного направления передвижения с опорой на зрительные ориентиры, менять направление и характер движения во время ходьбы и бега в с</w:t>
      </w:r>
      <w:r w:rsidRPr="003371F0">
        <w:rPr>
          <w:sz w:val="22"/>
          <w:szCs w:val="22"/>
        </w:rPr>
        <w:t>о</w:t>
      </w:r>
      <w:r w:rsidRPr="003371F0">
        <w:rPr>
          <w:sz w:val="22"/>
          <w:szCs w:val="22"/>
        </w:rPr>
        <w:t>ответствии с указанием педагога.</w:t>
      </w:r>
    </w:p>
    <w:p w:rsidR="00A47E11" w:rsidRPr="003371F0" w:rsidRDefault="00A47E11" w:rsidP="00A47E11">
      <w:pPr>
        <w:pStyle w:val="a5"/>
        <w:spacing w:before="0" w:after="0" w:line="259" w:lineRule="exact"/>
        <w:ind w:firstLine="567"/>
        <w:rPr>
          <w:rFonts w:ascii="Arial Unicode MS" w:hAnsi="Arial Unicode MS" w:cs="Arial Unicode MS"/>
          <w:sz w:val="22"/>
          <w:szCs w:val="22"/>
        </w:rPr>
      </w:pPr>
      <w:r w:rsidRPr="003371F0">
        <w:rPr>
          <w:sz w:val="22"/>
          <w:szCs w:val="22"/>
        </w:rPr>
        <w:t>Учить ползать, лазать, разнообразно действовать с мячом. Учить прыжкам на двух ногах на месте, с продвижением вперед, в длину с места, отталкиваясь двумя ногами.</w:t>
      </w:r>
    </w:p>
    <w:p w:rsidR="00201A8C" w:rsidRPr="003371F0" w:rsidRDefault="00201A8C" w:rsidP="00201A8C">
      <w:pPr>
        <w:pStyle w:val="a5"/>
        <w:spacing w:before="0" w:after="0" w:line="259" w:lineRule="exact"/>
        <w:ind w:firstLine="567"/>
        <w:rPr>
          <w:sz w:val="22"/>
          <w:szCs w:val="22"/>
        </w:rPr>
      </w:pPr>
    </w:p>
    <w:p w:rsidR="00201A8C" w:rsidRPr="003371F0" w:rsidRDefault="00201A8C" w:rsidP="00201A8C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b/>
          <w:color w:val="auto"/>
          <w:sz w:val="22"/>
          <w:szCs w:val="22"/>
        </w:rPr>
        <w:t>Регионально-национальный компонент</w:t>
      </w:r>
    </w:p>
    <w:p w:rsidR="004A0C18" w:rsidRPr="003371F0" w:rsidRDefault="004A0C18" w:rsidP="004A0C18">
      <w:pPr>
        <w:keepNext/>
        <w:widowControl w:val="0"/>
        <w:tabs>
          <w:tab w:val="left" w:pos="567"/>
        </w:tabs>
        <w:suppressAutoHyphens/>
        <w:ind w:firstLine="567"/>
        <w:outlineLvl w:val="2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:rsidR="00697279" w:rsidRPr="003371F0" w:rsidRDefault="00697279" w:rsidP="00834BF2">
      <w:pPr>
        <w:pStyle w:val="a5"/>
        <w:spacing w:before="18" w:after="0" w:line="259" w:lineRule="exact"/>
        <w:ind w:firstLine="567"/>
        <w:rPr>
          <w:sz w:val="22"/>
          <w:szCs w:val="22"/>
        </w:rPr>
      </w:pPr>
      <w:r w:rsidRPr="003371F0">
        <w:rPr>
          <w:sz w:val="22"/>
          <w:szCs w:val="22"/>
        </w:rPr>
        <w:t>Сохранять и укреплять физическое и психическое здоровье детей; создавать условия для систем</w:t>
      </w:r>
      <w:r w:rsidRPr="003371F0">
        <w:rPr>
          <w:sz w:val="22"/>
          <w:szCs w:val="22"/>
        </w:rPr>
        <w:t>а</w:t>
      </w:r>
      <w:r w:rsidRPr="003371F0">
        <w:rPr>
          <w:sz w:val="22"/>
          <w:szCs w:val="22"/>
        </w:rPr>
        <w:t>тического закаливания детского организма, учитывая при этом особенности со</w:t>
      </w:r>
      <w:r w:rsidRPr="003371F0">
        <w:rPr>
          <w:sz w:val="22"/>
          <w:szCs w:val="22"/>
        </w:rPr>
        <w:softHyphen/>
        <w:t>стояния здоровья и развития детей, а также климатические и сезонные особенности региона. Создавать условия для форми</w:t>
      </w:r>
      <w:r w:rsidRPr="003371F0">
        <w:rPr>
          <w:sz w:val="22"/>
          <w:szCs w:val="22"/>
        </w:rPr>
        <w:softHyphen/>
        <w:t>рования и совершенствования основных видов движений.</w:t>
      </w:r>
    </w:p>
    <w:p w:rsidR="00201A8C" w:rsidRPr="003371F0" w:rsidRDefault="0020691B" w:rsidP="00201A8C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 xml:space="preserve">Познакомить с национальными блюдами и напитками: </w:t>
      </w:r>
      <w:proofErr w:type="spellStart"/>
      <w:r w:rsidRPr="003371F0">
        <w:rPr>
          <w:rFonts w:ascii="Times New Roman" w:hAnsi="Times New Roman" w:cs="Times New Roman"/>
          <w:color w:val="auto"/>
          <w:sz w:val="22"/>
          <w:szCs w:val="22"/>
        </w:rPr>
        <w:t>затируха</w:t>
      </w:r>
      <w:proofErr w:type="spellEnd"/>
      <w:r w:rsidRPr="003371F0">
        <w:rPr>
          <w:rFonts w:ascii="Times New Roman" w:hAnsi="Times New Roman" w:cs="Times New Roman"/>
          <w:color w:val="auto"/>
          <w:sz w:val="22"/>
          <w:szCs w:val="22"/>
        </w:rPr>
        <w:t xml:space="preserve"> (</w:t>
      </w:r>
      <w:proofErr w:type="spellStart"/>
      <w:r w:rsidRPr="003371F0">
        <w:rPr>
          <w:rFonts w:ascii="Times New Roman" w:hAnsi="Times New Roman" w:cs="Times New Roman"/>
          <w:color w:val="auto"/>
          <w:sz w:val="22"/>
          <w:szCs w:val="22"/>
        </w:rPr>
        <w:t>умач</w:t>
      </w:r>
      <w:proofErr w:type="spellEnd"/>
      <w:r w:rsidRPr="003371F0">
        <w:rPr>
          <w:rFonts w:ascii="Times New Roman" w:hAnsi="Times New Roman" w:cs="Times New Roman"/>
          <w:color w:val="auto"/>
          <w:sz w:val="22"/>
          <w:szCs w:val="22"/>
        </w:rPr>
        <w:t>), азу по-татарски, казанский плов, чай с курагой и ч</w:t>
      </w:r>
      <w:r w:rsidR="00201A8C" w:rsidRPr="003371F0">
        <w:rPr>
          <w:rFonts w:ascii="Times New Roman" w:hAnsi="Times New Roman" w:cs="Times New Roman"/>
          <w:color w:val="auto"/>
          <w:sz w:val="22"/>
          <w:szCs w:val="22"/>
        </w:rPr>
        <w:t xml:space="preserve">ерносливом, ароматный чай и др. </w:t>
      </w:r>
    </w:p>
    <w:p w:rsidR="00912EB9" w:rsidRPr="003371F0" w:rsidRDefault="00912EB9" w:rsidP="00201A8C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>Познакомить с мучными национальными изделиями, кото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 xml:space="preserve">рые подаются к чаю: </w:t>
      </w:r>
      <w:proofErr w:type="spellStart"/>
      <w:r w:rsidRPr="003371F0">
        <w:rPr>
          <w:rFonts w:ascii="Times New Roman" w:hAnsi="Times New Roman" w:cs="Times New Roman"/>
          <w:color w:val="auto"/>
          <w:sz w:val="22"/>
          <w:szCs w:val="22"/>
        </w:rPr>
        <w:t>губадия</w:t>
      </w:r>
      <w:proofErr w:type="spellEnd"/>
      <w:r w:rsidRPr="003371F0">
        <w:rPr>
          <w:rFonts w:ascii="Times New Roman" w:hAnsi="Times New Roman" w:cs="Times New Roman"/>
          <w:color w:val="auto"/>
          <w:sz w:val="22"/>
          <w:szCs w:val="22"/>
        </w:rPr>
        <w:t xml:space="preserve"> с яйцом, рисом и изюмом, </w:t>
      </w:r>
      <w:proofErr w:type="spellStart"/>
      <w:r w:rsidRPr="003371F0">
        <w:rPr>
          <w:rFonts w:ascii="Times New Roman" w:hAnsi="Times New Roman" w:cs="Times New Roman"/>
          <w:color w:val="auto"/>
          <w:sz w:val="22"/>
          <w:szCs w:val="22"/>
        </w:rPr>
        <w:t>кабартма</w:t>
      </w:r>
      <w:proofErr w:type="spellEnd"/>
      <w:r w:rsidRPr="003371F0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proofErr w:type="spellStart"/>
      <w:r w:rsidRPr="003371F0">
        <w:rPr>
          <w:rFonts w:ascii="Times New Roman" w:hAnsi="Times New Roman" w:cs="Times New Roman"/>
          <w:color w:val="auto"/>
          <w:sz w:val="22"/>
          <w:szCs w:val="22"/>
        </w:rPr>
        <w:t>баурсак</w:t>
      </w:r>
      <w:proofErr w:type="spellEnd"/>
      <w:r w:rsidRPr="003371F0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proofErr w:type="spellStart"/>
      <w:r w:rsidRPr="003371F0">
        <w:rPr>
          <w:rFonts w:ascii="Times New Roman" w:hAnsi="Times New Roman" w:cs="Times New Roman"/>
          <w:color w:val="auto"/>
          <w:sz w:val="22"/>
          <w:szCs w:val="22"/>
        </w:rPr>
        <w:t>талкыш-калеве</w:t>
      </w:r>
      <w:proofErr w:type="spellEnd"/>
      <w:r w:rsidRPr="003371F0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proofErr w:type="spellStart"/>
      <w:r w:rsidRPr="003371F0">
        <w:rPr>
          <w:rFonts w:ascii="Times New Roman" w:hAnsi="Times New Roman" w:cs="Times New Roman"/>
          <w:color w:val="auto"/>
          <w:sz w:val="22"/>
          <w:szCs w:val="22"/>
        </w:rPr>
        <w:t>чак-чак</w:t>
      </w:r>
      <w:proofErr w:type="spellEnd"/>
      <w:r w:rsidRPr="003371F0">
        <w:rPr>
          <w:rFonts w:ascii="Times New Roman" w:hAnsi="Times New Roman" w:cs="Times New Roman"/>
          <w:color w:val="auto"/>
          <w:sz w:val="22"/>
          <w:szCs w:val="22"/>
        </w:rPr>
        <w:t xml:space="preserve">, кош </w:t>
      </w:r>
      <w:proofErr w:type="gramStart"/>
      <w:r w:rsidRPr="003371F0">
        <w:rPr>
          <w:rFonts w:ascii="Times New Roman" w:hAnsi="Times New Roman" w:cs="Times New Roman"/>
          <w:color w:val="auto"/>
          <w:sz w:val="22"/>
          <w:szCs w:val="22"/>
        </w:rPr>
        <w:t>теле</w:t>
      </w:r>
      <w:proofErr w:type="gramEnd"/>
      <w:r w:rsidRPr="003371F0">
        <w:rPr>
          <w:rFonts w:ascii="Times New Roman" w:hAnsi="Times New Roman" w:cs="Times New Roman"/>
          <w:color w:val="auto"/>
          <w:sz w:val="22"/>
          <w:szCs w:val="22"/>
        </w:rPr>
        <w:t xml:space="preserve"> («птичьи язычки»).</w:t>
      </w:r>
    </w:p>
    <w:p w:rsidR="00912EB9" w:rsidRPr="003371F0" w:rsidRDefault="00912EB9" w:rsidP="00912EB9">
      <w:pPr>
        <w:pStyle w:val="a5"/>
        <w:spacing w:before="0" w:after="0" w:line="259" w:lineRule="exact"/>
        <w:ind w:firstLine="567"/>
        <w:jc w:val="left"/>
        <w:rPr>
          <w:sz w:val="22"/>
          <w:szCs w:val="22"/>
        </w:rPr>
      </w:pPr>
      <w:r w:rsidRPr="003371F0">
        <w:rPr>
          <w:sz w:val="22"/>
          <w:szCs w:val="22"/>
        </w:rPr>
        <w:t>Формировать представления о значении двигательной активности в жизни человека; умения и</w:t>
      </w:r>
      <w:r w:rsidRPr="003371F0">
        <w:rPr>
          <w:sz w:val="22"/>
          <w:szCs w:val="22"/>
        </w:rPr>
        <w:t>с</w:t>
      </w:r>
      <w:r w:rsidRPr="003371F0">
        <w:rPr>
          <w:sz w:val="22"/>
          <w:szCs w:val="22"/>
        </w:rPr>
        <w:t>пользовать специальные физические упраж</w:t>
      </w:r>
      <w:r w:rsidRPr="003371F0">
        <w:rPr>
          <w:sz w:val="22"/>
          <w:szCs w:val="22"/>
        </w:rPr>
        <w:softHyphen/>
        <w:t>нения для укрепления своих органов и систем.</w:t>
      </w:r>
    </w:p>
    <w:p w:rsidR="00201A8C" w:rsidRPr="003371F0" w:rsidRDefault="00201A8C" w:rsidP="00201A8C">
      <w:pPr>
        <w:shd w:val="clear" w:color="auto" w:fill="FFFFFF"/>
        <w:ind w:left="40" w:firstLine="52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>Формировать представление о значении спорта в жизни че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>ловека. Познакомить с национальным видом спорта «борьба на поясах» (</w:t>
      </w:r>
      <w:proofErr w:type="spellStart"/>
      <w:r w:rsidRPr="003371F0">
        <w:rPr>
          <w:rFonts w:ascii="Times New Roman" w:hAnsi="Times New Roman" w:cs="Times New Roman"/>
          <w:color w:val="auto"/>
          <w:sz w:val="22"/>
          <w:szCs w:val="22"/>
        </w:rPr>
        <w:t>куряш</w:t>
      </w:r>
      <w:proofErr w:type="spellEnd"/>
      <w:r w:rsidRPr="003371F0">
        <w:rPr>
          <w:rFonts w:ascii="Times New Roman" w:hAnsi="Times New Roman" w:cs="Times New Roman"/>
          <w:color w:val="auto"/>
          <w:sz w:val="22"/>
          <w:szCs w:val="22"/>
        </w:rPr>
        <w:t xml:space="preserve">). Поддерживать определенные достижения </w:t>
      </w:r>
      <w:proofErr w:type="gramStart"/>
      <w:r w:rsidRPr="003371F0">
        <w:rPr>
          <w:rFonts w:ascii="Times New Roman" w:hAnsi="Times New Roman" w:cs="Times New Roman"/>
          <w:color w:val="auto"/>
          <w:sz w:val="22"/>
          <w:szCs w:val="22"/>
        </w:rPr>
        <w:t>в</w:t>
      </w:r>
      <w:proofErr w:type="gramEnd"/>
      <w:r w:rsidRPr="003371F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201A8C" w:rsidRPr="003371F0" w:rsidRDefault="00201A8C" w:rsidP="00201A8C">
      <w:pPr>
        <w:shd w:val="clear" w:color="auto" w:fill="FFFFFF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>области спорта.</w:t>
      </w:r>
    </w:p>
    <w:p w:rsidR="00CA6837" w:rsidRPr="003371F0" w:rsidRDefault="007D0542" w:rsidP="00834BF2">
      <w:pPr>
        <w:pStyle w:val="a5"/>
        <w:spacing w:before="0" w:after="0" w:line="259" w:lineRule="exact"/>
        <w:ind w:firstLine="567"/>
        <w:rPr>
          <w:sz w:val="22"/>
          <w:szCs w:val="22"/>
        </w:rPr>
      </w:pPr>
      <w:r w:rsidRPr="003371F0">
        <w:rPr>
          <w:sz w:val="22"/>
          <w:szCs w:val="22"/>
        </w:rPr>
        <w:t xml:space="preserve">Расширять представления детей о спортивных командах: по хоккею - «Ак Барс», по футболу </w:t>
      </w:r>
    </w:p>
    <w:p w:rsidR="007D0542" w:rsidRPr="003371F0" w:rsidRDefault="007D0542" w:rsidP="00CA6837">
      <w:pPr>
        <w:pStyle w:val="a5"/>
        <w:spacing w:before="0" w:after="0" w:line="259" w:lineRule="exact"/>
        <w:ind w:firstLine="0"/>
        <w:rPr>
          <w:sz w:val="22"/>
          <w:szCs w:val="22"/>
        </w:rPr>
      </w:pPr>
      <w:r w:rsidRPr="003371F0">
        <w:rPr>
          <w:sz w:val="22"/>
          <w:szCs w:val="22"/>
        </w:rPr>
        <w:t xml:space="preserve">- «Рубин», по баскетболу - УНИКС и т. д. </w:t>
      </w:r>
    </w:p>
    <w:p w:rsidR="00727621" w:rsidRPr="003371F0" w:rsidRDefault="00727621" w:rsidP="00834BF2">
      <w:pPr>
        <w:pStyle w:val="a5"/>
        <w:spacing w:before="0" w:after="0" w:line="259" w:lineRule="exact"/>
        <w:ind w:firstLine="567"/>
        <w:rPr>
          <w:rFonts w:ascii="Arial Unicode MS" w:hAnsi="Arial Unicode MS" w:cs="Arial Unicode MS"/>
          <w:sz w:val="22"/>
          <w:szCs w:val="22"/>
        </w:rPr>
      </w:pPr>
      <w:r w:rsidRPr="003371F0">
        <w:rPr>
          <w:sz w:val="22"/>
          <w:szCs w:val="22"/>
        </w:rPr>
        <w:t>Знакомить с доступными сведениями из истории олимпийского движения.</w:t>
      </w:r>
    </w:p>
    <w:p w:rsidR="007D0542" w:rsidRPr="003371F0" w:rsidRDefault="00FE0C4E" w:rsidP="007D0542">
      <w:pPr>
        <w:pStyle w:val="a5"/>
        <w:spacing w:before="0" w:after="0" w:line="259" w:lineRule="exact"/>
        <w:ind w:firstLine="567"/>
        <w:rPr>
          <w:sz w:val="22"/>
          <w:szCs w:val="22"/>
        </w:rPr>
      </w:pPr>
      <w:r w:rsidRPr="003371F0">
        <w:rPr>
          <w:sz w:val="22"/>
          <w:szCs w:val="22"/>
        </w:rPr>
        <w:t>Предоставить детям возможность познакомиться с извест</w:t>
      </w:r>
      <w:r w:rsidRPr="003371F0">
        <w:rPr>
          <w:sz w:val="22"/>
          <w:szCs w:val="22"/>
        </w:rPr>
        <w:softHyphen/>
        <w:t>ными за пределами республики лече</w:t>
      </w:r>
      <w:r w:rsidRPr="003371F0">
        <w:rPr>
          <w:sz w:val="22"/>
          <w:szCs w:val="22"/>
        </w:rPr>
        <w:t>б</w:t>
      </w:r>
      <w:r w:rsidRPr="003371F0">
        <w:rPr>
          <w:sz w:val="22"/>
          <w:szCs w:val="22"/>
        </w:rPr>
        <w:t>но-профилактическими здравницами и санаториями («Васильевский», «Сосновый бор», «</w:t>
      </w:r>
      <w:proofErr w:type="spellStart"/>
      <w:r w:rsidRPr="003371F0">
        <w:rPr>
          <w:sz w:val="22"/>
          <w:szCs w:val="22"/>
        </w:rPr>
        <w:t>Крутушка</w:t>
      </w:r>
      <w:proofErr w:type="spellEnd"/>
      <w:r w:rsidRPr="003371F0">
        <w:rPr>
          <w:sz w:val="22"/>
          <w:szCs w:val="22"/>
        </w:rPr>
        <w:t>», «</w:t>
      </w:r>
      <w:proofErr w:type="spellStart"/>
      <w:r w:rsidRPr="003371F0">
        <w:rPr>
          <w:sz w:val="22"/>
          <w:szCs w:val="22"/>
        </w:rPr>
        <w:t>Бакирово</w:t>
      </w:r>
      <w:proofErr w:type="spellEnd"/>
      <w:r w:rsidRPr="003371F0">
        <w:rPr>
          <w:sz w:val="22"/>
          <w:szCs w:val="22"/>
        </w:rPr>
        <w:t>», «Санта» и др.).</w:t>
      </w:r>
    </w:p>
    <w:p w:rsidR="00A47E11" w:rsidRPr="003371F0" w:rsidRDefault="00A47E11" w:rsidP="00A47E11">
      <w:pPr>
        <w:pStyle w:val="a5"/>
        <w:spacing w:before="0" w:after="0" w:line="259" w:lineRule="exact"/>
        <w:ind w:firstLine="567"/>
        <w:rPr>
          <w:rStyle w:val="a7"/>
          <w:sz w:val="22"/>
          <w:szCs w:val="22"/>
        </w:rPr>
      </w:pPr>
    </w:p>
    <w:p w:rsidR="00A47E11" w:rsidRPr="003371F0" w:rsidRDefault="00A47E11" w:rsidP="00A47E11">
      <w:pPr>
        <w:pStyle w:val="a5"/>
        <w:spacing w:before="0" w:after="0" w:line="259" w:lineRule="exact"/>
        <w:ind w:firstLine="567"/>
        <w:jc w:val="center"/>
        <w:rPr>
          <w:sz w:val="22"/>
          <w:szCs w:val="22"/>
        </w:rPr>
      </w:pPr>
      <w:r w:rsidRPr="003371F0">
        <w:rPr>
          <w:rStyle w:val="a7"/>
          <w:sz w:val="22"/>
          <w:szCs w:val="22"/>
        </w:rPr>
        <w:t>Подвижные игры.</w:t>
      </w:r>
    </w:p>
    <w:p w:rsidR="00A47E11" w:rsidRPr="003371F0" w:rsidRDefault="00A47E11" w:rsidP="00A47E11">
      <w:pPr>
        <w:pStyle w:val="a5"/>
        <w:spacing w:before="0" w:after="0" w:line="259" w:lineRule="exact"/>
        <w:ind w:firstLine="567"/>
        <w:jc w:val="center"/>
        <w:rPr>
          <w:sz w:val="22"/>
          <w:szCs w:val="22"/>
        </w:rPr>
      </w:pPr>
    </w:p>
    <w:p w:rsidR="00A47E11" w:rsidRPr="003371F0" w:rsidRDefault="00A47E11" w:rsidP="00A47E11">
      <w:pPr>
        <w:pStyle w:val="a5"/>
        <w:spacing w:before="0" w:after="0" w:line="259" w:lineRule="exact"/>
        <w:ind w:firstLine="567"/>
        <w:rPr>
          <w:rFonts w:ascii="Arial Unicode MS" w:hAnsi="Arial Unicode MS" w:cs="Arial Unicode MS"/>
          <w:sz w:val="22"/>
          <w:szCs w:val="22"/>
        </w:rPr>
      </w:pPr>
      <w:r w:rsidRPr="003371F0">
        <w:rPr>
          <w:sz w:val="22"/>
          <w:szCs w:val="22"/>
        </w:rPr>
        <w:t>Развивать у детей желание играть вместе с воспита</w:t>
      </w:r>
      <w:r w:rsidRPr="003371F0">
        <w:rPr>
          <w:sz w:val="22"/>
          <w:szCs w:val="22"/>
        </w:rPr>
        <w:softHyphen/>
        <w:t>телем в подвижные игры с простым содержанием, несложными движения</w:t>
      </w:r>
      <w:r w:rsidRPr="003371F0">
        <w:rPr>
          <w:sz w:val="22"/>
          <w:szCs w:val="22"/>
        </w:rPr>
        <w:softHyphen/>
        <w:t>ми. Способствовать развитию умения детей играть в игры, в ходе которых сове</w:t>
      </w:r>
      <w:r w:rsidRPr="003371F0">
        <w:rPr>
          <w:sz w:val="22"/>
          <w:szCs w:val="22"/>
        </w:rPr>
        <w:t>р</w:t>
      </w:r>
      <w:r w:rsidRPr="003371F0">
        <w:rPr>
          <w:sz w:val="22"/>
          <w:szCs w:val="22"/>
        </w:rPr>
        <w:t xml:space="preserve">шенствуются основные движения (ходьба, бег, бросание, катание). Учить выразительности движений, </w:t>
      </w:r>
      <w:r w:rsidRPr="003371F0">
        <w:rPr>
          <w:sz w:val="22"/>
          <w:szCs w:val="22"/>
        </w:rPr>
        <w:lastRenderedPageBreak/>
        <w:t>умению передавать простейшие дейс</w:t>
      </w:r>
      <w:r w:rsidRPr="003371F0">
        <w:rPr>
          <w:sz w:val="22"/>
          <w:szCs w:val="22"/>
        </w:rPr>
        <w:softHyphen/>
        <w:t>твия некоторых персонажей (попрыгать, как зайчики; поклевать зернышки и попить водичку, как цыплята, и т. п.).</w:t>
      </w:r>
    </w:p>
    <w:p w:rsidR="00A47E11" w:rsidRPr="003371F0" w:rsidRDefault="00A47E11" w:rsidP="00A47E11">
      <w:pPr>
        <w:shd w:val="clear" w:color="auto" w:fill="FFFFFF"/>
        <w:spacing w:before="60"/>
        <w:ind w:left="40" w:firstLine="3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>Формировать двигательную активность в подвижных играх.</w:t>
      </w:r>
    </w:p>
    <w:p w:rsidR="00A47E11" w:rsidRPr="003371F0" w:rsidRDefault="00A47E11" w:rsidP="00A47E11">
      <w:pPr>
        <w:shd w:val="clear" w:color="auto" w:fill="FFFFFF"/>
        <w:ind w:left="40" w:firstLine="3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>Поощрять игры, в которых развиваются навыки лазанья, ползания; игры с бросанием и ловлей, ра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з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вивающие ловкость движений. Постепенно вводить игры с более сложными прави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>лами и сменой движ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е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ний.</w:t>
      </w:r>
    </w:p>
    <w:p w:rsidR="00A47E11" w:rsidRPr="003371F0" w:rsidRDefault="00A47E11" w:rsidP="00A47E11">
      <w:pPr>
        <w:pStyle w:val="a5"/>
        <w:spacing w:before="0" w:after="0" w:line="259" w:lineRule="exact"/>
        <w:ind w:firstLine="567"/>
        <w:rPr>
          <w:sz w:val="22"/>
          <w:szCs w:val="22"/>
        </w:rPr>
      </w:pPr>
    </w:p>
    <w:p w:rsidR="00A47E11" w:rsidRPr="003371F0" w:rsidRDefault="00A47E11" w:rsidP="00A47E11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b/>
          <w:color w:val="auto"/>
          <w:sz w:val="22"/>
          <w:szCs w:val="22"/>
        </w:rPr>
        <w:t>Регионально-национальный компонент.</w:t>
      </w:r>
    </w:p>
    <w:p w:rsidR="00A47E11" w:rsidRPr="003371F0" w:rsidRDefault="00A47E11" w:rsidP="00A47E11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A47E11" w:rsidRPr="003371F0" w:rsidRDefault="00A47E11" w:rsidP="00A47E11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color w:val="auto"/>
          <w:sz w:val="22"/>
          <w:szCs w:val="22"/>
        </w:rPr>
        <w:t>Познакомить с национальными играми с элементами сорев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>нования: «Бег в мешках», «Бег с кор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о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>мыслом», «Бег с яйцом», «Катык», «Разбивание горшков» и др. Вызвать желание зани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softHyphen/>
        <w:t xml:space="preserve">маться физической культурой и спортом. </w:t>
      </w:r>
    </w:p>
    <w:p w:rsidR="00A47E11" w:rsidRPr="003371F0" w:rsidRDefault="00A47E11" w:rsidP="00A47E11">
      <w:pPr>
        <w:pStyle w:val="a5"/>
        <w:spacing w:before="0" w:after="0" w:line="259" w:lineRule="exact"/>
        <w:ind w:firstLine="567"/>
        <w:rPr>
          <w:rFonts w:ascii="Arial Unicode MS" w:hAnsi="Arial Unicode MS" w:cs="Arial Unicode MS"/>
          <w:sz w:val="22"/>
          <w:szCs w:val="22"/>
        </w:rPr>
      </w:pPr>
      <w:r w:rsidRPr="003371F0">
        <w:rPr>
          <w:sz w:val="22"/>
          <w:szCs w:val="22"/>
        </w:rPr>
        <w:t>Формировать умение варьировать татарские подвижные игры. Стимулировать желание участвовать в национальных играх-состязаниях: «Перетягивание палки», «Перетягивание каната», «Бой с мешками» и др.</w:t>
      </w:r>
    </w:p>
    <w:p w:rsidR="00201A8C" w:rsidRPr="003371F0" w:rsidRDefault="00201A8C" w:rsidP="00201A8C">
      <w:pPr>
        <w:pStyle w:val="af3"/>
        <w:ind w:firstLine="567"/>
        <w:rPr>
          <w:rFonts w:ascii="Times New Roman" w:hAnsi="Times New Roman" w:cs="Times New Roman"/>
          <w:i/>
          <w:color w:val="auto"/>
          <w:sz w:val="22"/>
          <w:szCs w:val="22"/>
          <w:u w:val="single"/>
        </w:rPr>
      </w:pPr>
    </w:p>
    <w:p w:rsidR="00201A8C" w:rsidRPr="003371F0" w:rsidRDefault="00201A8C" w:rsidP="00201A8C">
      <w:pPr>
        <w:pStyle w:val="af3"/>
        <w:ind w:firstLine="567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3371F0">
        <w:rPr>
          <w:rFonts w:ascii="Times New Roman" w:hAnsi="Times New Roman" w:cs="Times New Roman"/>
          <w:i/>
          <w:color w:val="auto"/>
          <w:sz w:val="22"/>
          <w:szCs w:val="22"/>
          <w:u w:val="single"/>
        </w:rPr>
        <w:t>Подробнее смотрите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371F0">
        <w:rPr>
          <w:rFonts w:ascii="Times New Roman" w:hAnsi="Times New Roman" w:cs="Times New Roman"/>
          <w:b/>
          <w:color w:val="auto"/>
          <w:sz w:val="22"/>
          <w:szCs w:val="22"/>
        </w:rPr>
        <w:t xml:space="preserve">Примерную основную общеобразовательную программу дошкольного образования «От рождения до школы», под редакцией </w:t>
      </w:r>
      <w:proofErr w:type="spellStart"/>
      <w:r w:rsidRPr="003371F0">
        <w:rPr>
          <w:rFonts w:ascii="Times New Roman" w:hAnsi="Times New Roman" w:cs="Times New Roman"/>
          <w:b/>
          <w:color w:val="auto"/>
          <w:sz w:val="22"/>
          <w:szCs w:val="22"/>
        </w:rPr>
        <w:t>Н.Е.Веракса</w:t>
      </w:r>
      <w:proofErr w:type="spellEnd"/>
      <w:r w:rsidRPr="003371F0">
        <w:rPr>
          <w:rFonts w:ascii="Times New Roman" w:hAnsi="Times New Roman" w:cs="Times New Roman"/>
          <w:b/>
          <w:color w:val="auto"/>
          <w:sz w:val="22"/>
          <w:szCs w:val="22"/>
        </w:rPr>
        <w:t>,</w:t>
      </w:r>
      <w:r w:rsidRPr="003371F0">
        <w:rPr>
          <w:rFonts w:ascii="Times New Roman" w:hAnsi="Times New Roman" w:cs="Times New Roman"/>
          <w:color w:val="auto"/>
          <w:sz w:val="22"/>
          <w:szCs w:val="22"/>
        </w:rPr>
        <w:t xml:space="preserve"> М.: МОЗАИКА-СИНТЕЗ, 2014  г., а так же</w:t>
      </w:r>
      <w:r w:rsidRPr="003371F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«Региональную программу дошкольного образования», </w:t>
      </w:r>
      <w:proofErr w:type="spellStart"/>
      <w:r w:rsidRPr="003371F0">
        <w:rPr>
          <w:rFonts w:ascii="Times New Roman" w:hAnsi="Times New Roman" w:cs="Times New Roman"/>
          <w:b/>
          <w:color w:val="auto"/>
          <w:sz w:val="22"/>
          <w:szCs w:val="22"/>
        </w:rPr>
        <w:t>Р.К.Шаеховой</w:t>
      </w:r>
      <w:proofErr w:type="spellEnd"/>
      <w:r w:rsidRPr="003371F0">
        <w:rPr>
          <w:rFonts w:ascii="Times New Roman" w:hAnsi="Times New Roman" w:cs="Times New Roman"/>
          <w:b/>
          <w:color w:val="auto"/>
          <w:sz w:val="22"/>
          <w:szCs w:val="22"/>
        </w:rPr>
        <w:t xml:space="preserve">, Казань, 2012 г., Учебно-методический комплект по обучению детей родному </w:t>
      </w:r>
      <w:r w:rsidR="00D00C3E">
        <w:rPr>
          <w:rFonts w:ascii="Times New Roman" w:hAnsi="Times New Roman" w:cs="Times New Roman"/>
          <w:b/>
          <w:color w:val="auto"/>
          <w:sz w:val="22"/>
          <w:szCs w:val="22"/>
        </w:rPr>
        <w:t xml:space="preserve"> татарскому </w:t>
      </w:r>
      <w:r w:rsidRPr="003371F0">
        <w:rPr>
          <w:rFonts w:ascii="Times New Roman" w:hAnsi="Times New Roman" w:cs="Times New Roman"/>
          <w:b/>
          <w:color w:val="auto"/>
          <w:sz w:val="22"/>
          <w:szCs w:val="22"/>
        </w:rPr>
        <w:t xml:space="preserve">и </w:t>
      </w:r>
      <w:r w:rsidR="00D00C3E">
        <w:rPr>
          <w:rFonts w:ascii="Times New Roman" w:hAnsi="Times New Roman" w:cs="Times New Roman"/>
          <w:b/>
          <w:color w:val="auto"/>
          <w:sz w:val="22"/>
          <w:szCs w:val="22"/>
        </w:rPr>
        <w:t>русскому</w:t>
      </w:r>
      <w:r w:rsidRPr="003371F0">
        <w:rPr>
          <w:rFonts w:ascii="Times New Roman" w:hAnsi="Times New Roman" w:cs="Times New Roman"/>
          <w:b/>
          <w:color w:val="auto"/>
          <w:sz w:val="22"/>
          <w:szCs w:val="22"/>
        </w:rPr>
        <w:t xml:space="preserve"> языку.</w:t>
      </w:r>
    </w:p>
    <w:p w:rsidR="002E279A" w:rsidRDefault="002E279A" w:rsidP="002E279A">
      <w:pPr>
        <w:rPr>
          <w:rFonts w:ascii="Times New Roman" w:eastAsia="Times New Roman" w:hAnsi="Times New Roman" w:cs="Times New Roman"/>
          <w:color w:val="002060"/>
        </w:rPr>
      </w:pPr>
    </w:p>
    <w:p w:rsidR="002631E2" w:rsidRPr="002E279A" w:rsidRDefault="002631E2" w:rsidP="002E279A">
      <w:pPr>
        <w:rPr>
          <w:rFonts w:ascii="Times New Roman" w:eastAsia="Times New Roman" w:hAnsi="Times New Roman" w:cs="Times New Roman"/>
          <w:color w:val="002060"/>
        </w:rPr>
      </w:pPr>
    </w:p>
    <w:p w:rsidR="005C5885" w:rsidRPr="009B4C2B" w:rsidRDefault="005C5885" w:rsidP="005C5885">
      <w:pPr>
        <w:keepNext/>
        <w:widowControl w:val="0"/>
        <w:tabs>
          <w:tab w:val="left" w:pos="567"/>
        </w:tabs>
        <w:suppressAutoHyphens/>
        <w:ind w:left="-284" w:firstLine="284"/>
        <w:jc w:val="center"/>
        <w:outlineLvl w:val="1"/>
        <w:rPr>
          <w:rFonts w:ascii="Times New Roman" w:eastAsia="SimSun" w:hAnsi="Times New Roman" w:cs="Times New Roman"/>
          <w:b/>
          <w:iCs/>
          <w:color w:val="auto"/>
          <w:kern w:val="28"/>
          <w:sz w:val="22"/>
          <w:szCs w:val="22"/>
          <w:lang w:eastAsia="hi-IN" w:bidi="hi-IN"/>
        </w:rPr>
      </w:pPr>
      <w:bookmarkStart w:id="86" w:name="_Toc422496191"/>
      <w:r w:rsidRPr="009B4C2B">
        <w:rPr>
          <w:rFonts w:ascii="Times New Roman" w:eastAsia="SimSun" w:hAnsi="Times New Roman" w:cs="Times New Roman"/>
          <w:b/>
          <w:iCs/>
          <w:color w:val="auto"/>
          <w:kern w:val="28"/>
          <w:sz w:val="22"/>
          <w:szCs w:val="22"/>
          <w:lang w:eastAsia="hi-IN" w:bidi="hi-IN"/>
        </w:rPr>
        <w:t>Программа коррекционно-развивающей работы с детьми с ограниченными возможностями здоровья</w:t>
      </w:r>
      <w:bookmarkEnd w:id="86"/>
    </w:p>
    <w:p w:rsidR="005C5885" w:rsidRPr="009B4C2B" w:rsidRDefault="005C5885" w:rsidP="005C5885">
      <w:pPr>
        <w:keepNext/>
        <w:widowControl w:val="0"/>
        <w:tabs>
          <w:tab w:val="left" w:pos="567"/>
        </w:tabs>
        <w:suppressAutoHyphens/>
        <w:ind w:left="-284" w:firstLine="284"/>
        <w:jc w:val="center"/>
        <w:outlineLvl w:val="1"/>
        <w:rPr>
          <w:rFonts w:ascii="Times New Roman" w:eastAsia="SimSun" w:hAnsi="Times New Roman" w:cs="Times New Roman"/>
          <w:b/>
          <w:iCs/>
          <w:color w:val="auto"/>
          <w:kern w:val="28"/>
          <w:sz w:val="22"/>
          <w:szCs w:val="22"/>
          <w:lang w:eastAsia="hi-IN" w:bidi="hi-IN"/>
        </w:rPr>
      </w:pPr>
    </w:p>
    <w:p w:rsidR="005C5885" w:rsidRPr="009B4C2B" w:rsidRDefault="005C5885" w:rsidP="005C5885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Важным компонентом в образовательном процессе ДОУ является коррекционно - развивающее обучение и воспитание, позволяющие решать задачи своевременной эффективной помощи детям с ограниченными возможностями здоровья. </w:t>
      </w:r>
    </w:p>
    <w:p w:rsidR="005C5885" w:rsidRPr="009B4C2B" w:rsidRDefault="005C5885" w:rsidP="005C5885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С целью оказания помощи детям в возрасте от 5 лет, имеющим нарушения устной речи (общее недора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з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витие речи, фонетико-фонематическое недоразвитие речи, фонематическое недоразвитие речи, недостатки произнесения отдельных звуков) в ДОУ  успешно функционирует  логопедический пункт. В своей деятел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ь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ности </w:t>
      </w:r>
      <w:proofErr w:type="spell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логопункт</w:t>
      </w:r>
      <w:proofErr w:type="spell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дополнительно реализуют следующие задачи: </w:t>
      </w:r>
    </w:p>
    <w:p w:rsidR="005C5885" w:rsidRPr="009B4C2B" w:rsidRDefault="005C5885" w:rsidP="00CA3867">
      <w:pPr>
        <w:numPr>
          <w:ilvl w:val="2"/>
          <w:numId w:val="7"/>
        </w:numPr>
        <w:tabs>
          <w:tab w:val="num" w:pos="426"/>
          <w:tab w:val="left" w:pos="720"/>
        </w:tabs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коррекция нарушений устной речи;</w:t>
      </w:r>
    </w:p>
    <w:p w:rsidR="005C5885" w:rsidRPr="009B4C2B" w:rsidRDefault="005C5885" w:rsidP="00CA3867">
      <w:pPr>
        <w:numPr>
          <w:ilvl w:val="2"/>
          <w:numId w:val="7"/>
        </w:numPr>
        <w:tabs>
          <w:tab w:val="num" w:pos="426"/>
          <w:tab w:val="left" w:pos="720"/>
        </w:tabs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своевременное предупреждение, и преодоление трудностей в освоении воспитанниками </w:t>
      </w:r>
    </w:p>
    <w:p w:rsidR="005C5885" w:rsidRPr="009B4C2B" w:rsidRDefault="005C5885" w:rsidP="005C5885">
      <w:pPr>
        <w:tabs>
          <w:tab w:val="num" w:pos="2160"/>
        </w:tabs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образовательных программ по дошкольному воспитанию;</w:t>
      </w:r>
    </w:p>
    <w:p w:rsidR="005C5885" w:rsidRPr="009B4C2B" w:rsidRDefault="005C5885" w:rsidP="00CA3867">
      <w:pPr>
        <w:numPr>
          <w:ilvl w:val="2"/>
          <w:numId w:val="7"/>
        </w:numPr>
        <w:tabs>
          <w:tab w:val="num" w:pos="426"/>
          <w:tab w:val="left" w:pos="720"/>
        </w:tabs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пропаганда логопедических знаний среди педагогов, родителей (законных представителей), восп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и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танников.</w:t>
      </w:r>
    </w:p>
    <w:p w:rsidR="005C5885" w:rsidRPr="009B4C2B" w:rsidRDefault="005C5885" w:rsidP="005C5885">
      <w:pPr>
        <w:tabs>
          <w:tab w:val="left" w:pos="720"/>
        </w:tabs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В своей деятельности  учитель-логопед  реализует «Программу логопедической   работы   по  преодол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е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нию  фонетико-фонематического  недоразвития  у  детей Т.Б. Филичевой, Г.В. Чиркиной и авторское мет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о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дическое пособие</w:t>
      </w:r>
      <w:proofErr w:type="gram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р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абочую тетрадь для исправления нарушения речи детей 6-7 лет).</w:t>
      </w:r>
    </w:p>
    <w:p w:rsidR="005C5885" w:rsidRPr="009B4C2B" w:rsidRDefault="005C5885" w:rsidP="005C5885">
      <w:pPr>
        <w:tabs>
          <w:tab w:val="left" w:pos="709"/>
        </w:tabs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Особенностью в деятельности  </w:t>
      </w:r>
      <w:proofErr w:type="spell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логопункта</w:t>
      </w:r>
      <w:proofErr w:type="spell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является:</w:t>
      </w:r>
    </w:p>
    <w:p w:rsidR="005C5885" w:rsidRPr="009B4C2B" w:rsidRDefault="005C5885" w:rsidP="00CA3867">
      <w:pPr>
        <w:numPr>
          <w:ilvl w:val="2"/>
          <w:numId w:val="7"/>
        </w:numPr>
        <w:tabs>
          <w:tab w:val="num" w:pos="426"/>
          <w:tab w:val="num" w:pos="720"/>
        </w:tabs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проведение регулярной, подгрупповой и индивидуальной образовательной деятельности с восп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и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танниками по исправлению фонетико-фонематического, фонематического недоразвития </w:t>
      </w:r>
    </w:p>
    <w:p w:rsidR="005C5885" w:rsidRPr="009B4C2B" w:rsidRDefault="005C5885" w:rsidP="005C5885">
      <w:pPr>
        <w:tabs>
          <w:tab w:val="num" w:pos="2160"/>
        </w:tabs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речи, нарушения произношения отдельных звуков;</w:t>
      </w:r>
    </w:p>
    <w:p w:rsidR="005C5885" w:rsidRPr="009B4C2B" w:rsidRDefault="005C5885" w:rsidP="005C5885">
      <w:pPr>
        <w:tabs>
          <w:tab w:val="num" w:pos="2160"/>
        </w:tabs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Подгрупповая и индивидуальная непосредственно образовательная деятельность проводится не менее 2-3 раз в неделю, их периодичность определяется тяжестью нарушений речевого развития детей. Длительность вышеуказанных занятий составляет 15-20 минут. Вышеуказанная деятельность проводится  в свободное  время  с учетом режима работы ДОУ.    </w:t>
      </w:r>
    </w:p>
    <w:p w:rsidR="005C5885" w:rsidRPr="009B4C2B" w:rsidRDefault="005C5885" w:rsidP="005C5885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Учитель-логопед  проводит диагностику  уровня развития детей, коррекционно - развивающую деятел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ь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ность, оказывает профилактическую и консультативную помощь родителям и педагогам ДОУ. </w:t>
      </w:r>
    </w:p>
    <w:p w:rsidR="005C5885" w:rsidRPr="009B4C2B" w:rsidRDefault="005C5885" w:rsidP="005C5885">
      <w:pPr>
        <w:pStyle w:val="af3"/>
        <w:ind w:left="-284" w:firstLine="284"/>
        <w:rPr>
          <w:rFonts w:ascii="Times New Roman" w:hAnsi="Times New Roman" w:cs="Times New Roman"/>
          <w:sz w:val="22"/>
          <w:szCs w:val="22"/>
        </w:rPr>
      </w:pPr>
      <w:r w:rsidRPr="009B4C2B">
        <w:rPr>
          <w:rFonts w:ascii="Times New Roman" w:hAnsi="Times New Roman" w:cs="Times New Roman"/>
          <w:sz w:val="22"/>
          <w:szCs w:val="22"/>
        </w:rPr>
        <w:t>В группу с фонетико-фонематическим недоразвитием речи зачисляются дети, у которых не сформирована звуковая сторона, сроком на 1 год.</w:t>
      </w:r>
    </w:p>
    <w:p w:rsidR="005C5885" w:rsidRDefault="005C5885" w:rsidP="005C5885">
      <w:pPr>
        <w:pStyle w:val="af3"/>
        <w:ind w:left="-284" w:firstLine="284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5C5885" w:rsidRPr="009B4C2B" w:rsidRDefault="005C5885" w:rsidP="005C5885">
      <w:pPr>
        <w:pStyle w:val="af3"/>
        <w:ind w:left="-284" w:firstLine="284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5C5885" w:rsidRPr="009B4C2B" w:rsidRDefault="005C5885" w:rsidP="005C5885">
      <w:pPr>
        <w:pStyle w:val="af3"/>
        <w:ind w:left="-284" w:firstLine="284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9B4C2B">
        <w:rPr>
          <w:rFonts w:ascii="Times New Roman" w:hAnsi="Times New Roman" w:cs="Times New Roman"/>
          <w:b/>
          <w:color w:val="auto"/>
          <w:sz w:val="22"/>
          <w:szCs w:val="22"/>
        </w:rPr>
        <w:t>График работы учителя-логопеда:</w:t>
      </w:r>
    </w:p>
    <w:p w:rsidR="005C5885" w:rsidRPr="009B4C2B" w:rsidRDefault="005C5885" w:rsidP="005C5885">
      <w:pPr>
        <w:pStyle w:val="af3"/>
        <w:ind w:left="-284" w:firstLine="284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:rsidR="005C5885" w:rsidRPr="009B4C2B" w:rsidRDefault="005C5885" w:rsidP="005C5885">
      <w:pPr>
        <w:pStyle w:val="af3"/>
        <w:ind w:left="-284" w:firstLine="284"/>
        <w:rPr>
          <w:rFonts w:ascii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hAnsi="Times New Roman" w:cs="Times New Roman"/>
          <w:color w:val="auto"/>
          <w:sz w:val="22"/>
          <w:szCs w:val="22"/>
        </w:rPr>
        <w:t>Понедельник        с 15.30 – до 17.30</w:t>
      </w:r>
    </w:p>
    <w:p w:rsidR="005C5885" w:rsidRPr="009B4C2B" w:rsidRDefault="005C5885" w:rsidP="005C5885">
      <w:pPr>
        <w:pStyle w:val="af3"/>
        <w:ind w:left="-284" w:firstLine="284"/>
        <w:rPr>
          <w:rFonts w:ascii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hAnsi="Times New Roman" w:cs="Times New Roman"/>
          <w:color w:val="auto"/>
          <w:sz w:val="22"/>
          <w:szCs w:val="22"/>
        </w:rPr>
        <w:t>Вторник                с 15.30 – до 17.30</w:t>
      </w:r>
    </w:p>
    <w:p w:rsidR="005C5885" w:rsidRPr="009B4C2B" w:rsidRDefault="005C5885" w:rsidP="005C5885">
      <w:pPr>
        <w:pStyle w:val="af3"/>
        <w:ind w:left="-284" w:firstLine="284"/>
        <w:rPr>
          <w:rFonts w:ascii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hAnsi="Times New Roman" w:cs="Times New Roman"/>
          <w:color w:val="auto"/>
          <w:sz w:val="22"/>
          <w:szCs w:val="22"/>
        </w:rPr>
        <w:t>Четверг                 с 15.30 – до 17.30</w:t>
      </w:r>
    </w:p>
    <w:p w:rsidR="005C5885" w:rsidRPr="009B4C2B" w:rsidRDefault="005C5885" w:rsidP="005C5885">
      <w:pPr>
        <w:pStyle w:val="af3"/>
        <w:ind w:left="-284" w:firstLine="284"/>
        <w:rPr>
          <w:rFonts w:ascii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hAnsi="Times New Roman" w:cs="Times New Roman"/>
          <w:color w:val="auto"/>
          <w:sz w:val="22"/>
          <w:szCs w:val="22"/>
        </w:rPr>
        <w:t>Пятница                с 15.30 – до 17.30</w:t>
      </w:r>
    </w:p>
    <w:p w:rsidR="005C5885" w:rsidRPr="009B4C2B" w:rsidRDefault="005C5885" w:rsidP="005C5885">
      <w:pPr>
        <w:pStyle w:val="af3"/>
        <w:ind w:left="-284" w:firstLine="284"/>
        <w:rPr>
          <w:rFonts w:ascii="Times New Roman" w:hAnsi="Times New Roman" w:cs="Times New Roman"/>
          <w:color w:val="auto"/>
          <w:sz w:val="22"/>
          <w:szCs w:val="22"/>
        </w:rPr>
      </w:pPr>
    </w:p>
    <w:p w:rsidR="005C5885" w:rsidRPr="009B4C2B" w:rsidRDefault="005C5885" w:rsidP="005C5885">
      <w:pPr>
        <w:pStyle w:val="af3"/>
        <w:ind w:left="-284" w:firstLine="284"/>
        <w:rPr>
          <w:rFonts w:ascii="Times New Roman" w:hAnsi="Times New Roman" w:cs="Times New Roman"/>
          <w:color w:val="0070C0"/>
          <w:sz w:val="22"/>
          <w:szCs w:val="22"/>
        </w:rPr>
      </w:pPr>
    </w:p>
    <w:p w:rsidR="005C5885" w:rsidRPr="009B4C2B" w:rsidRDefault="005C5885" w:rsidP="005C5885">
      <w:pPr>
        <w:pStyle w:val="af3"/>
        <w:ind w:left="-284" w:firstLine="284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5C5885" w:rsidRPr="009B4C2B" w:rsidRDefault="005C5885" w:rsidP="005C5885">
      <w:pPr>
        <w:pStyle w:val="af3"/>
        <w:ind w:left="-284" w:firstLine="284"/>
        <w:jc w:val="center"/>
        <w:rPr>
          <w:rFonts w:ascii="Times New Roman" w:hAnsi="Times New Roman" w:cs="Times New Roman"/>
          <w:color w:val="0070C0"/>
          <w:sz w:val="22"/>
          <w:szCs w:val="22"/>
        </w:rPr>
      </w:pPr>
    </w:p>
    <w:p w:rsidR="005C5885" w:rsidRPr="009B4C2B" w:rsidRDefault="005C5885" w:rsidP="005C5885">
      <w:pPr>
        <w:pStyle w:val="af3"/>
        <w:ind w:left="-284" w:firstLine="284"/>
        <w:jc w:val="center"/>
        <w:rPr>
          <w:rFonts w:ascii="Times New Roman" w:hAnsi="Times New Roman" w:cs="Times New Roman"/>
          <w:color w:val="0070C0"/>
          <w:sz w:val="22"/>
          <w:szCs w:val="22"/>
        </w:rPr>
      </w:pPr>
    </w:p>
    <w:p w:rsidR="005C5885" w:rsidRPr="009B4C2B" w:rsidRDefault="005C5885" w:rsidP="005C5885">
      <w:pPr>
        <w:pStyle w:val="af3"/>
        <w:ind w:left="-284" w:firstLine="284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9B4C2B">
        <w:rPr>
          <w:rFonts w:ascii="Times New Roman" w:hAnsi="Times New Roman" w:cs="Times New Roman"/>
          <w:b/>
          <w:color w:val="auto"/>
          <w:sz w:val="22"/>
          <w:szCs w:val="22"/>
        </w:rPr>
        <w:t>Логопедическое сопровождение детей</w:t>
      </w:r>
    </w:p>
    <w:p w:rsidR="005C5885" w:rsidRPr="009B4C2B" w:rsidRDefault="005C5885" w:rsidP="005C5885">
      <w:pPr>
        <w:pStyle w:val="af3"/>
        <w:ind w:left="-284" w:firstLine="284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5C5885" w:rsidRPr="009B4C2B" w:rsidRDefault="005C5885" w:rsidP="00E52B9A">
      <w:pPr>
        <w:pStyle w:val="af3"/>
        <w:ind w:left="-284" w:firstLine="284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9B4C2B">
        <w:rPr>
          <w:rFonts w:ascii="Times New Roman" w:hAnsi="Times New Roman" w:cs="Times New Roman"/>
          <w:b/>
          <w:i/>
          <w:color w:val="auto"/>
          <w:sz w:val="22"/>
          <w:szCs w:val="22"/>
        </w:rPr>
        <w:t>Цель:</w:t>
      </w:r>
      <w:r w:rsidRPr="009B4C2B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</w:p>
    <w:p w:rsidR="005C5885" w:rsidRPr="009B4C2B" w:rsidRDefault="005C5885" w:rsidP="00E52B9A">
      <w:pPr>
        <w:pStyle w:val="af3"/>
        <w:rPr>
          <w:rFonts w:ascii="Times New Roman" w:hAnsi="Times New Roman" w:cs="Times New Roman"/>
          <w:color w:val="auto"/>
          <w:sz w:val="22"/>
          <w:szCs w:val="22"/>
        </w:rPr>
      </w:pPr>
    </w:p>
    <w:p w:rsidR="005C5885" w:rsidRPr="009B4C2B" w:rsidRDefault="005C5885" w:rsidP="00E52B9A">
      <w:pPr>
        <w:pStyle w:val="af3"/>
        <w:ind w:left="-284" w:firstLine="284"/>
        <w:rPr>
          <w:rFonts w:ascii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hAnsi="Times New Roman" w:cs="Times New Roman"/>
          <w:color w:val="auto"/>
          <w:sz w:val="22"/>
          <w:szCs w:val="22"/>
        </w:rPr>
        <w:t>Формирование правильной речи у детей дошкольного возраста</w:t>
      </w:r>
    </w:p>
    <w:p w:rsidR="005C5885" w:rsidRPr="009B4C2B" w:rsidRDefault="005C5885" w:rsidP="00E52B9A">
      <w:pPr>
        <w:pStyle w:val="af3"/>
        <w:ind w:left="-284" w:firstLine="284"/>
        <w:rPr>
          <w:rFonts w:ascii="Times New Roman" w:hAnsi="Times New Roman" w:cs="Times New Roman"/>
          <w:b/>
          <w:i/>
          <w:color w:val="auto"/>
          <w:sz w:val="22"/>
          <w:szCs w:val="22"/>
        </w:rPr>
      </w:pPr>
    </w:p>
    <w:p w:rsidR="005C5885" w:rsidRPr="009B4C2B" w:rsidRDefault="005C5885" w:rsidP="00E52B9A">
      <w:pPr>
        <w:pStyle w:val="af3"/>
        <w:ind w:left="-284" w:firstLine="284"/>
        <w:rPr>
          <w:rFonts w:ascii="Times New Roman" w:hAnsi="Times New Roman" w:cs="Times New Roman"/>
          <w:b/>
          <w:i/>
          <w:color w:val="auto"/>
          <w:sz w:val="22"/>
          <w:szCs w:val="22"/>
        </w:rPr>
      </w:pPr>
      <w:r w:rsidRPr="009B4C2B">
        <w:rPr>
          <w:rFonts w:ascii="Times New Roman" w:hAnsi="Times New Roman" w:cs="Times New Roman"/>
          <w:b/>
          <w:i/>
          <w:color w:val="auto"/>
          <w:sz w:val="22"/>
          <w:szCs w:val="22"/>
        </w:rPr>
        <w:t xml:space="preserve">Задачи: </w:t>
      </w:r>
    </w:p>
    <w:p w:rsidR="005C5885" w:rsidRPr="009B4C2B" w:rsidRDefault="005C5885" w:rsidP="00E52B9A">
      <w:pPr>
        <w:pStyle w:val="af3"/>
        <w:ind w:left="-284" w:firstLine="284"/>
        <w:rPr>
          <w:rFonts w:ascii="Times New Roman" w:hAnsi="Times New Roman" w:cs="Times New Roman"/>
          <w:color w:val="auto"/>
          <w:sz w:val="22"/>
          <w:szCs w:val="22"/>
        </w:rPr>
      </w:pPr>
    </w:p>
    <w:p w:rsidR="005C5885" w:rsidRPr="00E52B9A" w:rsidRDefault="005C5885" w:rsidP="005C5885">
      <w:pPr>
        <w:pStyle w:val="af3"/>
        <w:ind w:left="-284" w:firstLine="284"/>
        <w:rPr>
          <w:rFonts w:ascii="Times New Roman" w:hAnsi="Times New Roman" w:cs="Times New Roman"/>
          <w:b/>
          <w:i/>
          <w:color w:val="auto"/>
          <w:sz w:val="22"/>
          <w:szCs w:val="22"/>
        </w:rPr>
      </w:pPr>
      <w:r w:rsidRPr="00E52B9A">
        <w:rPr>
          <w:rFonts w:ascii="Times New Roman" w:hAnsi="Times New Roman" w:cs="Times New Roman"/>
          <w:color w:val="auto"/>
          <w:sz w:val="22"/>
          <w:szCs w:val="22"/>
        </w:rPr>
        <w:t>Социальная адаптация детей в коллективе</w:t>
      </w:r>
    </w:p>
    <w:p w:rsidR="005C5885" w:rsidRPr="00E52B9A" w:rsidRDefault="005C5885" w:rsidP="005C5885">
      <w:pPr>
        <w:pStyle w:val="af3"/>
        <w:ind w:left="-284" w:firstLine="284"/>
        <w:rPr>
          <w:rFonts w:ascii="Times New Roman" w:hAnsi="Times New Roman" w:cs="Times New Roman"/>
          <w:color w:val="auto"/>
          <w:sz w:val="22"/>
          <w:szCs w:val="22"/>
        </w:rPr>
      </w:pPr>
      <w:r w:rsidRPr="00E52B9A">
        <w:rPr>
          <w:rFonts w:ascii="Times New Roman" w:hAnsi="Times New Roman" w:cs="Times New Roman"/>
          <w:color w:val="auto"/>
          <w:sz w:val="22"/>
          <w:szCs w:val="22"/>
        </w:rPr>
        <w:t>Формирование коммуникативных способностей</w:t>
      </w:r>
    </w:p>
    <w:p w:rsidR="005C5885" w:rsidRPr="00E52B9A" w:rsidRDefault="005C5885" w:rsidP="005C5885">
      <w:pPr>
        <w:pStyle w:val="af3"/>
        <w:ind w:left="-284" w:firstLine="284"/>
        <w:rPr>
          <w:rFonts w:ascii="Times New Roman" w:hAnsi="Times New Roman" w:cs="Times New Roman"/>
          <w:color w:val="auto"/>
          <w:sz w:val="22"/>
          <w:szCs w:val="22"/>
        </w:rPr>
      </w:pPr>
      <w:r w:rsidRPr="00E52B9A">
        <w:rPr>
          <w:rFonts w:ascii="Times New Roman" w:hAnsi="Times New Roman" w:cs="Times New Roman"/>
          <w:color w:val="auto"/>
          <w:sz w:val="22"/>
          <w:szCs w:val="22"/>
        </w:rPr>
        <w:t>Осуществление необходимой коррекции нарушений речи детей</w:t>
      </w:r>
    </w:p>
    <w:p w:rsidR="005C5885" w:rsidRPr="00E52B9A" w:rsidRDefault="005C5885" w:rsidP="005C5885">
      <w:pPr>
        <w:pStyle w:val="af3"/>
        <w:ind w:left="-284" w:firstLine="284"/>
        <w:rPr>
          <w:rFonts w:ascii="Times New Roman" w:hAnsi="Times New Roman" w:cs="Times New Roman"/>
          <w:color w:val="auto"/>
          <w:sz w:val="22"/>
          <w:szCs w:val="22"/>
        </w:rPr>
      </w:pPr>
      <w:r w:rsidRPr="00E52B9A">
        <w:rPr>
          <w:rFonts w:ascii="Times New Roman" w:hAnsi="Times New Roman" w:cs="Times New Roman"/>
          <w:color w:val="auto"/>
          <w:sz w:val="22"/>
          <w:szCs w:val="22"/>
        </w:rPr>
        <w:t>Обеспечение равных возможностей при поступлении детей в школу</w:t>
      </w:r>
    </w:p>
    <w:p w:rsidR="005C5885" w:rsidRPr="00E52B9A" w:rsidRDefault="005C5885" w:rsidP="005C5885">
      <w:pPr>
        <w:pStyle w:val="af3"/>
        <w:ind w:left="-284" w:firstLine="284"/>
        <w:rPr>
          <w:rFonts w:ascii="Times New Roman" w:hAnsi="Times New Roman" w:cs="Times New Roman"/>
          <w:color w:val="auto"/>
          <w:sz w:val="22"/>
          <w:szCs w:val="22"/>
        </w:rPr>
      </w:pPr>
      <w:r w:rsidRPr="00E52B9A">
        <w:rPr>
          <w:rFonts w:ascii="Times New Roman" w:hAnsi="Times New Roman" w:cs="Times New Roman"/>
          <w:color w:val="auto"/>
          <w:sz w:val="22"/>
          <w:szCs w:val="22"/>
        </w:rPr>
        <w:t>Создание развивающей предметно-пространственной среды</w:t>
      </w:r>
    </w:p>
    <w:p w:rsidR="005C5885" w:rsidRPr="00E52B9A" w:rsidRDefault="005C5885" w:rsidP="005C5885">
      <w:pPr>
        <w:pStyle w:val="af3"/>
        <w:ind w:left="-284" w:firstLine="284"/>
        <w:rPr>
          <w:rFonts w:ascii="Times New Roman" w:hAnsi="Times New Roman" w:cs="Times New Roman"/>
          <w:color w:val="auto"/>
          <w:sz w:val="22"/>
          <w:szCs w:val="22"/>
        </w:rPr>
      </w:pPr>
      <w:r w:rsidRPr="00E52B9A">
        <w:rPr>
          <w:rFonts w:ascii="Times New Roman" w:hAnsi="Times New Roman" w:cs="Times New Roman"/>
          <w:color w:val="auto"/>
          <w:sz w:val="22"/>
          <w:szCs w:val="22"/>
        </w:rPr>
        <w:t>Обеспечение взаимодействия с родителями воспитанников</w:t>
      </w:r>
    </w:p>
    <w:p w:rsidR="005C5885" w:rsidRPr="00E52B9A" w:rsidRDefault="005C5885" w:rsidP="005C5885">
      <w:pPr>
        <w:pStyle w:val="af3"/>
        <w:ind w:left="-284" w:firstLine="284"/>
        <w:rPr>
          <w:rFonts w:ascii="Times New Roman" w:hAnsi="Times New Roman" w:cs="Times New Roman"/>
          <w:b/>
          <w:i/>
          <w:color w:val="auto"/>
          <w:sz w:val="22"/>
          <w:szCs w:val="22"/>
        </w:rPr>
      </w:pPr>
    </w:p>
    <w:p w:rsidR="005C5885" w:rsidRPr="00E52B9A" w:rsidRDefault="005C5885" w:rsidP="005C5885">
      <w:pPr>
        <w:pStyle w:val="af3"/>
        <w:ind w:left="-284" w:firstLine="284"/>
        <w:rPr>
          <w:rFonts w:ascii="Times New Roman" w:hAnsi="Times New Roman" w:cs="Times New Roman"/>
          <w:b/>
          <w:i/>
          <w:color w:val="auto"/>
          <w:sz w:val="22"/>
          <w:szCs w:val="22"/>
        </w:rPr>
      </w:pPr>
      <w:r w:rsidRPr="00E52B9A">
        <w:rPr>
          <w:rFonts w:ascii="Times New Roman" w:hAnsi="Times New Roman" w:cs="Times New Roman"/>
          <w:b/>
          <w:i/>
          <w:color w:val="auto"/>
          <w:sz w:val="22"/>
          <w:szCs w:val="22"/>
        </w:rPr>
        <w:t>Основные направления деятельности учителя-логопеда</w:t>
      </w:r>
    </w:p>
    <w:p w:rsidR="005C5885" w:rsidRPr="00E52B9A" w:rsidRDefault="005C5885" w:rsidP="005C5885">
      <w:pPr>
        <w:pStyle w:val="af3"/>
        <w:ind w:left="-284" w:firstLine="284"/>
        <w:rPr>
          <w:rFonts w:ascii="Times New Roman" w:hAnsi="Times New Roman" w:cs="Times New Roman"/>
          <w:b/>
          <w:i/>
          <w:color w:val="auto"/>
          <w:sz w:val="22"/>
          <w:szCs w:val="22"/>
        </w:rPr>
      </w:pPr>
    </w:p>
    <w:p w:rsidR="005C5885" w:rsidRPr="00E52B9A" w:rsidRDefault="005C5885" w:rsidP="005C5885">
      <w:pPr>
        <w:pStyle w:val="af3"/>
        <w:ind w:left="-284" w:firstLine="284"/>
        <w:rPr>
          <w:rFonts w:ascii="Times New Roman" w:hAnsi="Times New Roman" w:cs="Times New Roman"/>
          <w:color w:val="auto"/>
          <w:sz w:val="22"/>
          <w:szCs w:val="22"/>
        </w:rPr>
      </w:pPr>
      <w:r w:rsidRPr="00E52B9A">
        <w:rPr>
          <w:rFonts w:ascii="Times New Roman" w:hAnsi="Times New Roman" w:cs="Times New Roman"/>
          <w:color w:val="auto"/>
          <w:sz w:val="22"/>
          <w:szCs w:val="22"/>
        </w:rPr>
        <w:t>Своевременная систематическая помощь детям с нарушениями развития речи</w:t>
      </w:r>
    </w:p>
    <w:p w:rsidR="005C5885" w:rsidRPr="00E52B9A" w:rsidRDefault="005C5885" w:rsidP="005C5885">
      <w:pPr>
        <w:pStyle w:val="af3"/>
        <w:ind w:left="-284" w:firstLine="284"/>
        <w:rPr>
          <w:rFonts w:ascii="Times New Roman" w:hAnsi="Times New Roman" w:cs="Times New Roman"/>
          <w:color w:val="auto"/>
          <w:sz w:val="22"/>
          <w:szCs w:val="22"/>
        </w:rPr>
      </w:pPr>
      <w:r w:rsidRPr="00E52B9A">
        <w:rPr>
          <w:rFonts w:ascii="Times New Roman" w:hAnsi="Times New Roman" w:cs="Times New Roman"/>
          <w:color w:val="auto"/>
          <w:sz w:val="22"/>
          <w:szCs w:val="22"/>
        </w:rPr>
        <w:t>Социальная адаптация детей с  нарушениями развития речи</w:t>
      </w:r>
    </w:p>
    <w:p w:rsidR="005C5885" w:rsidRPr="00E52B9A" w:rsidRDefault="005C5885" w:rsidP="005C5885">
      <w:pPr>
        <w:pStyle w:val="af3"/>
        <w:ind w:left="-284" w:firstLine="284"/>
        <w:rPr>
          <w:rFonts w:ascii="Times New Roman" w:hAnsi="Times New Roman" w:cs="Times New Roman"/>
          <w:color w:val="auto"/>
          <w:sz w:val="22"/>
          <w:szCs w:val="22"/>
        </w:rPr>
      </w:pPr>
      <w:r w:rsidRPr="00E52B9A">
        <w:rPr>
          <w:rFonts w:ascii="Times New Roman" w:hAnsi="Times New Roman" w:cs="Times New Roman"/>
          <w:color w:val="auto"/>
          <w:sz w:val="22"/>
          <w:szCs w:val="22"/>
        </w:rPr>
        <w:t>Развитие речи и речевого общения</w:t>
      </w:r>
    </w:p>
    <w:p w:rsidR="005C5885" w:rsidRPr="00E52B9A" w:rsidRDefault="005C5885" w:rsidP="005C5885">
      <w:pPr>
        <w:pStyle w:val="af3"/>
        <w:ind w:left="-284" w:firstLine="284"/>
        <w:rPr>
          <w:rFonts w:ascii="Times New Roman" w:hAnsi="Times New Roman" w:cs="Times New Roman"/>
          <w:b/>
          <w:i/>
          <w:color w:val="auto"/>
          <w:sz w:val="22"/>
          <w:szCs w:val="22"/>
        </w:rPr>
      </w:pPr>
    </w:p>
    <w:p w:rsidR="005C5885" w:rsidRPr="00E52B9A" w:rsidRDefault="005C5885" w:rsidP="005C5885">
      <w:pPr>
        <w:pStyle w:val="af3"/>
        <w:ind w:left="-284" w:firstLine="284"/>
        <w:rPr>
          <w:rFonts w:ascii="Times New Roman" w:hAnsi="Times New Roman" w:cs="Times New Roman"/>
          <w:b/>
          <w:i/>
          <w:color w:val="auto"/>
          <w:sz w:val="22"/>
          <w:szCs w:val="22"/>
        </w:rPr>
      </w:pPr>
      <w:r w:rsidRPr="00E52B9A">
        <w:rPr>
          <w:rFonts w:ascii="Times New Roman" w:hAnsi="Times New Roman" w:cs="Times New Roman"/>
          <w:b/>
          <w:i/>
          <w:color w:val="auto"/>
          <w:sz w:val="22"/>
          <w:szCs w:val="22"/>
        </w:rPr>
        <w:t>Формы коррекционно-логопедической работы</w:t>
      </w:r>
    </w:p>
    <w:p w:rsidR="005C5885" w:rsidRPr="00E52B9A" w:rsidRDefault="005C5885" w:rsidP="005C5885">
      <w:pPr>
        <w:pStyle w:val="af3"/>
        <w:ind w:left="-284" w:firstLine="284"/>
        <w:rPr>
          <w:rFonts w:ascii="Times New Roman" w:hAnsi="Times New Roman" w:cs="Times New Roman"/>
          <w:b/>
          <w:i/>
          <w:color w:val="auto"/>
          <w:sz w:val="22"/>
          <w:szCs w:val="22"/>
        </w:rPr>
      </w:pPr>
    </w:p>
    <w:p w:rsidR="005C5885" w:rsidRPr="00E52B9A" w:rsidRDefault="005C5885" w:rsidP="005C5885">
      <w:pPr>
        <w:pStyle w:val="af3"/>
        <w:ind w:left="-284" w:firstLine="284"/>
        <w:rPr>
          <w:rFonts w:ascii="Times New Roman" w:hAnsi="Times New Roman" w:cs="Times New Roman"/>
          <w:color w:val="auto"/>
          <w:sz w:val="22"/>
          <w:szCs w:val="22"/>
        </w:rPr>
      </w:pPr>
      <w:r w:rsidRPr="00E52B9A">
        <w:rPr>
          <w:rFonts w:ascii="Times New Roman" w:hAnsi="Times New Roman" w:cs="Times New Roman"/>
          <w:color w:val="auto"/>
          <w:sz w:val="22"/>
          <w:szCs w:val="22"/>
        </w:rPr>
        <w:t>Индивидуальные занятия по постановке и автоматизации звуков</w:t>
      </w:r>
    </w:p>
    <w:p w:rsidR="005C5885" w:rsidRPr="00E52B9A" w:rsidRDefault="005C5885" w:rsidP="005C5885">
      <w:pPr>
        <w:pStyle w:val="af3"/>
        <w:ind w:left="-284" w:firstLine="284"/>
        <w:rPr>
          <w:rFonts w:ascii="Times New Roman" w:hAnsi="Times New Roman" w:cs="Times New Roman"/>
          <w:color w:val="auto"/>
          <w:sz w:val="22"/>
          <w:szCs w:val="22"/>
        </w:rPr>
      </w:pPr>
      <w:r w:rsidRPr="00E52B9A">
        <w:rPr>
          <w:rFonts w:ascii="Times New Roman" w:hAnsi="Times New Roman" w:cs="Times New Roman"/>
          <w:color w:val="auto"/>
          <w:sz w:val="22"/>
          <w:szCs w:val="22"/>
        </w:rPr>
        <w:t>Подгрупповая работа по постановке и автоматизации звуков</w:t>
      </w:r>
    </w:p>
    <w:p w:rsidR="005C5885" w:rsidRPr="00E52B9A" w:rsidRDefault="005C5885" w:rsidP="005C5885">
      <w:pPr>
        <w:pStyle w:val="af3"/>
        <w:ind w:left="-284" w:firstLine="284"/>
        <w:rPr>
          <w:rFonts w:ascii="Times New Roman" w:hAnsi="Times New Roman" w:cs="Times New Roman"/>
          <w:color w:val="auto"/>
          <w:sz w:val="22"/>
          <w:szCs w:val="22"/>
        </w:rPr>
      </w:pPr>
      <w:r w:rsidRPr="00E52B9A">
        <w:rPr>
          <w:rFonts w:ascii="Times New Roman" w:hAnsi="Times New Roman" w:cs="Times New Roman"/>
          <w:color w:val="auto"/>
          <w:sz w:val="22"/>
          <w:szCs w:val="22"/>
        </w:rPr>
        <w:t>Подгрупповая работа с детьми с ФФН и ОНР</w:t>
      </w:r>
    </w:p>
    <w:p w:rsidR="005C5885" w:rsidRPr="00E52B9A" w:rsidRDefault="005C5885" w:rsidP="005C5885">
      <w:pPr>
        <w:pStyle w:val="af3"/>
        <w:ind w:left="-284" w:firstLine="284"/>
        <w:rPr>
          <w:rFonts w:ascii="Times New Roman" w:hAnsi="Times New Roman" w:cs="Times New Roman"/>
          <w:b/>
          <w:i/>
          <w:color w:val="auto"/>
          <w:sz w:val="22"/>
          <w:szCs w:val="22"/>
        </w:rPr>
      </w:pPr>
    </w:p>
    <w:p w:rsidR="005C5885" w:rsidRPr="00E52B9A" w:rsidRDefault="005C5885" w:rsidP="005C5885">
      <w:pPr>
        <w:pStyle w:val="af3"/>
        <w:ind w:left="-284" w:firstLine="284"/>
        <w:rPr>
          <w:rFonts w:ascii="Times New Roman" w:hAnsi="Times New Roman" w:cs="Times New Roman"/>
          <w:b/>
          <w:i/>
          <w:color w:val="auto"/>
          <w:sz w:val="22"/>
          <w:szCs w:val="22"/>
        </w:rPr>
      </w:pPr>
      <w:r w:rsidRPr="00E52B9A">
        <w:rPr>
          <w:rFonts w:ascii="Times New Roman" w:hAnsi="Times New Roman" w:cs="Times New Roman"/>
          <w:b/>
          <w:i/>
          <w:color w:val="auto"/>
          <w:sz w:val="22"/>
          <w:szCs w:val="22"/>
        </w:rPr>
        <w:t>Взаимодействие со специалистами ДОУ:</w:t>
      </w:r>
    </w:p>
    <w:p w:rsidR="005C5885" w:rsidRPr="00E52B9A" w:rsidRDefault="005C5885" w:rsidP="005C5885">
      <w:pPr>
        <w:pStyle w:val="af3"/>
        <w:ind w:left="-284" w:firstLine="284"/>
        <w:rPr>
          <w:rFonts w:ascii="Times New Roman" w:hAnsi="Times New Roman" w:cs="Times New Roman"/>
          <w:b/>
          <w:i/>
          <w:color w:val="auto"/>
          <w:sz w:val="22"/>
          <w:szCs w:val="22"/>
        </w:rPr>
      </w:pPr>
    </w:p>
    <w:p w:rsidR="005C5885" w:rsidRPr="00E52B9A" w:rsidRDefault="005C5885" w:rsidP="005C5885">
      <w:pPr>
        <w:pStyle w:val="af3"/>
        <w:ind w:left="-284" w:firstLine="284"/>
        <w:rPr>
          <w:rFonts w:ascii="Times New Roman" w:hAnsi="Times New Roman" w:cs="Times New Roman"/>
          <w:color w:val="auto"/>
          <w:sz w:val="22"/>
          <w:szCs w:val="22"/>
        </w:rPr>
      </w:pPr>
      <w:r w:rsidRPr="00E52B9A">
        <w:rPr>
          <w:rFonts w:ascii="Times New Roman" w:hAnsi="Times New Roman" w:cs="Times New Roman"/>
          <w:color w:val="auto"/>
          <w:sz w:val="22"/>
          <w:szCs w:val="22"/>
        </w:rPr>
        <w:t>Воспитателями</w:t>
      </w:r>
    </w:p>
    <w:p w:rsidR="005C5885" w:rsidRPr="00E52B9A" w:rsidRDefault="005C5885" w:rsidP="005C5885">
      <w:pPr>
        <w:pStyle w:val="af3"/>
        <w:ind w:left="-284" w:firstLine="284"/>
        <w:rPr>
          <w:rFonts w:ascii="Times New Roman" w:hAnsi="Times New Roman" w:cs="Times New Roman"/>
          <w:color w:val="auto"/>
          <w:sz w:val="22"/>
          <w:szCs w:val="22"/>
        </w:rPr>
      </w:pPr>
      <w:r w:rsidRPr="00E52B9A">
        <w:rPr>
          <w:rFonts w:ascii="Times New Roman" w:hAnsi="Times New Roman" w:cs="Times New Roman"/>
          <w:color w:val="auto"/>
          <w:sz w:val="22"/>
          <w:szCs w:val="22"/>
        </w:rPr>
        <w:t>Музыкальным руководителем</w:t>
      </w:r>
    </w:p>
    <w:p w:rsidR="005C5885" w:rsidRPr="00E52B9A" w:rsidRDefault="005C5885" w:rsidP="005C5885">
      <w:pPr>
        <w:pStyle w:val="af3"/>
        <w:ind w:left="-284" w:firstLine="284"/>
        <w:rPr>
          <w:rFonts w:ascii="Times New Roman" w:hAnsi="Times New Roman" w:cs="Times New Roman"/>
          <w:color w:val="auto"/>
          <w:sz w:val="22"/>
          <w:szCs w:val="22"/>
        </w:rPr>
      </w:pPr>
      <w:r w:rsidRPr="00E52B9A">
        <w:rPr>
          <w:rFonts w:ascii="Times New Roman" w:hAnsi="Times New Roman" w:cs="Times New Roman"/>
          <w:color w:val="auto"/>
          <w:sz w:val="22"/>
          <w:szCs w:val="22"/>
        </w:rPr>
        <w:t>Медсестрой</w:t>
      </w:r>
    </w:p>
    <w:p w:rsidR="005C5885" w:rsidRPr="009B4C2B" w:rsidRDefault="005C5885" w:rsidP="005C5885">
      <w:pPr>
        <w:pStyle w:val="af3"/>
        <w:ind w:left="-284" w:firstLine="284"/>
        <w:rPr>
          <w:rFonts w:ascii="Times New Roman" w:hAnsi="Times New Roman" w:cs="Times New Roman"/>
          <w:b/>
          <w:sz w:val="22"/>
          <w:szCs w:val="22"/>
        </w:rPr>
      </w:pPr>
    </w:p>
    <w:p w:rsidR="005C5885" w:rsidRPr="009B4C2B" w:rsidRDefault="005C5885" w:rsidP="005C5885">
      <w:pPr>
        <w:pStyle w:val="af3"/>
        <w:ind w:left="-284" w:firstLine="28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5C5885" w:rsidRPr="009B4C2B" w:rsidRDefault="005C5885" w:rsidP="005C5885">
      <w:pPr>
        <w:pStyle w:val="af3"/>
        <w:ind w:left="-284" w:firstLine="28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B4C2B">
        <w:rPr>
          <w:rFonts w:ascii="Times New Roman" w:hAnsi="Times New Roman" w:cs="Times New Roman"/>
          <w:b/>
          <w:sz w:val="22"/>
          <w:szCs w:val="22"/>
        </w:rPr>
        <w:t>Основные задачи коррекционного обучения.</w:t>
      </w:r>
    </w:p>
    <w:p w:rsidR="005C5885" w:rsidRPr="009B4C2B" w:rsidRDefault="005C5885" w:rsidP="005C5885">
      <w:pPr>
        <w:pStyle w:val="af3"/>
        <w:ind w:left="-284" w:firstLine="28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5C5885" w:rsidRPr="009B4C2B" w:rsidRDefault="005C5885" w:rsidP="00CA3867">
      <w:pPr>
        <w:pStyle w:val="af3"/>
        <w:numPr>
          <w:ilvl w:val="0"/>
          <w:numId w:val="11"/>
        </w:numPr>
        <w:tabs>
          <w:tab w:val="left" w:pos="567"/>
        </w:tabs>
        <w:ind w:left="-284" w:firstLine="284"/>
        <w:rPr>
          <w:rFonts w:ascii="Times New Roman" w:hAnsi="Times New Roman" w:cs="Times New Roman"/>
          <w:sz w:val="22"/>
          <w:szCs w:val="22"/>
        </w:rPr>
      </w:pPr>
      <w:proofErr w:type="gramStart"/>
      <w:r w:rsidRPr="009B4C2B">
        <w:rPr>
          <w:rFonts w:ascii="Times New Roman" w:hAnsi="Times New Roman" w:cs="Times New Roman"/>
          <w:sz w:val="22"/>
          <w:szCs w:val="22"/>
        </w:rPr>
        <w:t>Устранение дефектов звукопроизношения (воспитание артикуляционных навыков, звукопроизн</w:t>
      </w:r>
      <w:r w:rsidRPr="009B4C2B">
        <w:rPr>
          <w:rFonts w:ascii="Times New Roman" w:hAnsi="Times New Roman" w:cs="Times New Roman"/>
          <w:sz w:val="22"/>
          <w:szCs w:val="22"/>
        </w:rPr>
        <w:t>о</w:t>
      </w:r>
      <w:r w:rsidRPr="009B4C2B">
        <w:rPr>
          <w:rFonts w:ascii="Times New Roman" w:hAnsi="Times New Roman" w:cs="Times New Roman"/>
          <w:sz w:val="22"/>
          <w:szCs w:val="22"/>
        </w:rPr>
        <w:t xml:space="preserve">шения, слоговой структуры) и развитие фонематического слуха (способность </w:t>
      </w:r>
      <w:proofErr w:type="spellStart"/>
      <w:r w:rsidRPr="009B4C2B">
        <w:rPr>
          <w:rFonts w:ascii="Times New Roman" w:hAnsi="Times New Roman" w:cs="Times New Roman"/>
          <w:sz w:val="22"/>
          <w:szCs w:val="22"/>
        </w:rPr>
        <w:t>осуществ</w:t>
      </w:r>
      <w:proofErr w:type="spellEnd"/>
      <w:proofErr w:type="gramEnd"/>
    </w:p>
    <w:p w:rsidR="005C5885" w:rsidRPr="009B4C2B" w:rsidRDefault="005C5885" w:rsidP="005C5885">
      <w:pPr>
        <w:pStyle w:val="af3"/>
        <w:tabs>
          <w:tab w:val="left" w:pos="567"/>
        </w:tabs>
        <w:ind w:left="-284" w:firstLine="284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9B4C2B">
        <w:rPr>
          <w:rFonts w:ascii="Times New Roman" w:hAnsi="Times New Roman" w:cs="Times New Roman"/>
          <w:sz w:val="22"/>
          <w:szCs w:val="22"/>
        </w:rPr>
        <w:t>лять</w:t>
      </w:r>
      <w:proofErr w:type="spellEnd"/>
      <w:r w:rsidRPr="009B4C2B">
        <w:rPr>
          <w:rFonts w:ascii="Times New Roman" w:hAnsi="Times New Roman" w:cs="Times New Roman"/>
          <w:sz w:val="22"/>
          <w:szCs w:val="22"/>
        </w:rPr>
        <w:t xml:space="preserve"> операции различения и узнавания фонем, составляющих звуковую оболочку слова).</w:t>
      </w:r>
      <w:proofErr w:type="gramEnd"/>
    </w:p>
    <w:p w:rsidR="005C5885" w:rsidRPr="009B4C2B" w:rsidRDefault="005C5885" w:rsidP="00CA3867">
      <w:pPr>
        <w:pStyle w:val="af3"/>
        <w:numPr>
          <w:ilvl w:val="0"/>
          <w:numId w:val="11"/>
        </w:numPr>
        <w:tabs>
          <w:tab w:val="left" w:pos="567"/>
        </w:tabs>
        <w:ind w:left="-284" w:firstLine="284"/>
        <w:rPr>
          <w:rFonts w:ascii="Times New Roman" w:hAnsi="Times New Roman" w:cs="Times New Roman"/>
          <w:sz w:val="22"/>
          <w:szCs w:val="22"/>
        </w:rPr>
      </w:pPr>
      <w:r w:rsidRPr="009B4C2B">
        <w:rPr>
          <w:rFonts w:ascii="Times New Roman" w:hAnsi="Times New Roman" w:cs="Times New Roman"/>
          <w:sz w:val="22"/>
          <w:szCs w:val="22"/>
        </w:rPr>
        <w:t>Развитие навыков звукового анализа (специальные умственные действия по дифференциации фонем и установлению звуковой структуры слова)</w:t>
      </w:r>
    </w:p>
    <w:p w:rsidR="005C5885" w:rsidRPr="009B4C2B" w:rsidRDefault="005C5885" w:rsidP="00CA3867">
      <w:pPr>
        <w:pStyle w:val="af3"/>
        <w:numPr>
          <w:ilvl w:val="0"/>
          <w:numId w:val="11"/>
        </w:numPr>
        <w:tabs>
          <w:tab w:val="left" w:pos="567"/>
        </w:tabs>
        <w:ind w:left="-284" w:firstLine="284"/>
        <w:rPr>
          <w:rFonts w:ascii="Times New Roman" w:hAnsi="Times New Roman" w:cs="Times New Roman"/>
          <w:sz w:val="22"/>
          <w:szCs w:val="22"/>
        </w:rPr>
      </w:pPr>
      <w:r w:rsidRPr="009B4C2B">
        <w:rPr>
          <w:rFonts w:ascii="Times New Roman" w:hAnsi="Times New Roman" w:cs="Times New Roman"/>
          <w:sz w:val="22"/>
          <w:szCs w:val="22"/>
        </w:rPr>
        <w:t>Уточнение, расширение и обогащение лексического запаса старших дошкольников с ОНР.</w:t>
      </w:r>
    </w:p>
    <w:p w:rsidR="005C5885" w:rsidRPr="009B4C2B" w:rsidRDefault="005C5885" w:rsidP="00CA3867">
      <w:pPr>
        <w:pStyle w:val="af3"/>
        <w:numPr>
          <w:ilvl w:val="0"/>
          <w:numId w:val="11"/>
        </w:numPr>
        <w:tabs>
          <w:tab w:val="left" w:pos="567"/>
        </w:tabs>
        <w:ind w:left="-284" w:firstLine="284"/>
        <w:rPr>
          <w:rFonts w:ascii="Times New Roman" w:hAnsi="Times New Roman" w:cs="Times New Roman"/>
          <w:sz w:val="22"/>
          <w:szCs w:val="22"/>
        </w:rPr>
      </w:pPr>
      <w:r w:rsidRPr="009B4C2B">
        <w:rPr>
          <w:rFonts w:ascii="Times New Roman" w:hAnsi="Times New Roman" w:cs="Times New Roman"/>
          <w:sz w:val="22"/>
          <w:szCs w:val="22"/>
        </w:rPr>
        <w:t>Формирование грамматического строя речи.</w:t>
      </w:r>
    </w:p>
    <w:p w:rsidR="005C5885" w:rsidRPr="009B4C2B" w:rsidRDefault="005C5885" w:rsidP="00CA3867">
      <w:pPr>
        <w:pStyle w:val="af3"/>
        <w:numPr>
          <w:ilvl w:val="0"/>
          <w:numId w:val="11"/>
        </w:numPr>
        <w:tabs>
          <w:tab w:val="left" w:pos="567"/>
        </w:tabs>
        <w:ind w:left="-284" w:firstLine="284"/>
        <w:rPr>
          <w:rFonts w:ascii="Times New Roman" w:hAnsi="Times New Roman" w:cs="Times New Roman"/>
          <w:sz w:val="22"/>
          <w:szCs w:val="22"/>
        </w:rPr>
      </w:pPr>
      <w:r w:rsidRPr="009B4C2B">
        <w:rPr>
          <w:rFonts w:ascii="Times New Roman" w:hAnsi="Times New Roman" w:cs="Times New Roman"/>
          <w:sz w:val="22"/>
          <w:szCs w:val="22"/>
        </w:rPr>
        <w:t>Развитие связной речи старших дошкольников.</w:t>
      </w:r>
    </w:p>
    <w:p w:rsidR="005C5885" w:rsidRPr="009B4C2B" w:rsidRDefault="005C5885" w:rsidP="00CA3867">
      <w:pPr>
        <w:pStyle w:val="af3"/>
        <w:numPr>
          <w:ilvl w:val="0"/>
          <w:numId w:val="11"/>
        </w:numPr>
        <w:tabs>
          <w:tab w:val="left" w:pos="567"/>
        </w:tabs>
        <w:ind w:left="-284" w:firstLine="284"/>
        <w:rPr>
          <w:rFonts w:ascii="Times New Roman" w:hAnsi="Times New Roman" w:cs="Times New Roman"/>
          <w:sz w:val="22"/>
          <w:szCs w:val="22"/>
        </w:rPr>
      </w:pPr>
      <w:r w:rsidRPr="009B4C2B">
        <w:rPr>
          <w:rFonts w:ascii="Times New Roman" w:hAnsi="Times New Roman" w:cs="Times New Roman"/>
          <w:sz w:val="22"/>
          <w:szCs w:val="22"/>
        </w:rPr>
        <w:t xml:space="preserve">Развитие </w:t>
      </w:r>
      <w:proofErr w:type="spellStart"/>
      <w:r w:rsidRPr="009B4C2B">
        <w:rPr>
          <w:rFonts w:ascii="Times New Roman" w:hAnsi="Times New Roman" w:cs="Times New Roman"/>
          <w:sz w:val="22"/>
          <w:szCs w:val="22"/>
        </w:rPr>
        <w:t>коммуникативности</w:t>
      </w:r>
      <w:proofErr w:type="spellEnd"/>
      <w:r w:rsidRPr="009B4C2B">
        <w:rPr>
          <w:rFonts w:ascii="Times New Roman" w:hAnsi="Times New Roman" w:cs="Times New Roman"/>
          <w:sz w:val="22"/>
          <w:szCs w:val="22"/>
        </w:rPr>
        <w:t>, успешности в общении.</w:t>
      </w:r>
    </w:p>
    <w:p w:rsidR="005C5885" w:rsidRPr="009B4C2B" w:rsidRDefault="005C5885" w:rsidP="005C5885">
      <w:pPr>
        <w:pStyle w:val="af3"/>
        <w:tabs>
          <w:tab w:val="left" w:pos="567"/>
        </w:tabs>
        <w:ind w:left="-284" w:firstLine="284"/>
        <w:rPr>
          <w:rFonts w:ascii="Times New Roman" w:hAnsi="Times New Roman" w:cs="Times New Roman"/>
          <w:sz w:val="22"/>
          <w:szCs w:val="22"/>
        </w:rPr>
      </w:pPr>
    </w:p>
    <w:p w:rsidR="005C5885" w:rsidRDefault="005C5885" w:rsidP="005C5885">
      <w:pPr>
        <w:pStyle w:val="af3"/>
        <w:ind w:left="-284" w:firstLine="284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9B4C2B">
        <w:rPr>
          <w:rFonts w:ascii="Times" w:eastAsia="Times New Roman" w:hAnsi="Times" w:cs="Times"/>
          <w:sz w:val="22"/>
          <w:szCs w:val="22"/>
        </w:rPr>
        <w:t>У</w:t>
      </w:r>
      <w:r>
        <w:rPr>
          <w:rFonts w:ascii="Times" w:eastAsia="Times New Roman" w:hAnsi="Times" w:cs="Times"/>
          <w:sz w:val="22"/>
          <w:szCs w:val="22"/>
        </w:rPr>
        <w:t xml:space="preserve">чителем </w:t>
      </w:r>
      <w:proofErr w:type="gramStart"/>
      <w:r>
        <w:rPr>
          <w:rFonts w:ascii="Times" w:eastAsia="Times New Roman" w:hAnsi="Times" w:cs="Times"/>
          <w:sz w:val="22"/>
          <w:szCs w:val="22"/>
        </w:rPr>
        <w:t>–л</w:t>
      </w:r>
      <w:proofErr w:type="gramEnd"/>
      <w:r>
        <w:rPr>
          <w:rFonts w:ascii="Times" w:eastAsia="Times New Roman" w:hAnsi="Times" w:cs="Times"/>
          <w:sz w:val="22"/>
          <w:szCs w:val="22"/>
        </w:rPr>
        <w:t xml:space="preserve">огопедом разработана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«Рабочая тетрадь для исправления недостатков речи по произн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о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шению звуков «ш», «ж».</w:t>
      </w:r>
    </w:p>
    <w:p w:rsidR="005C5885" w:rsidRPr="000F3DCC" w:rsidRDefault="005C5885" w:rsidP="005C5885">
      <w:pPr>
        <w:pStyle w:val="af3"/>
        <w:tabs>
          <w:tab w:val="left" w:pos="567"/>
        </w:tabs>
        <w:ind w:left="-284" w:firstLine="284"/>
        <w:rPr>
          <w:rStyle w:val="123"/>
          <w:rFonts w:ascii="Times New Roman" w:hAnsi="Times New Roman" w:cs="Times New Roman"/>
          <w:sz w:val="22"/>
          <w:szCs w:val="22"/>
        </w:rPr>
      </w:pPr>
      <w:r w:rsidRPr="009B4C2B">
        <w:rPr>
          <w:rFonts w:ascii="Times" w:eastAsia="Times New Roman" w:hAnsi="Times" w:cs="Times"/>
          <w:sz w:val="22"/>
          <w:szCs w:val="22"/>
        </w:rPr>
        <w:t xml:space="preserve"> Настоящая </w:t>
      </w:r>
      <w:r>
        <w:rPr>
          <w:rFonts w:ascii="Times" w:eastAsia="Times New Roman" w:hAnsi="Times" w:cs="Times"/>
          <w:sz w:val="22"/>
          <w:szCs w:val="22"/>
        </w:rPr>
        <w:t>разработка</w:t>
      </w:r>
      <w:r w:rsidRPr="009B4C2B">
        <w:rPr>
          <w:rFonts w:ascii="Times" w:eastAsia="Times New Roman" w:hAnsi="Times" w:cs="Times"/>
          <w:sz w:val="22"/>
          <w:szCs w:val="22"/>
        </w:rPr>
        <w:t xml:space="preserve"> позволит наиболее рационально организовать работу группы для детей с ОНР, сэкономить время воспитателя и логопеда на подготовку к занятиям, обеспечить единство их требований в формировании полноценной речевой деятельности, создать предп</w:t>
      </w:r>
      <w:r>
        <w:rPr>
          <w:rFonts w:ascii="Times" w:eastAsia="Times New Roman" w:hAnsi="Times" w:cs="Times"/>
          <w:sz w:val="22"/>
          <w:szCs w:val="22"/>
        </w:rPr>
        <w:t>осылки для дальнейшего обучения</w:t>
      </w:r>
    </w:p>
    <w:p w:rsidR="005C5885" w:rsidRPr="009B4C2B" w:rsidRDefault="005C5885" w:rsidP="005C5885">
      <w:pPr>
        <w:pStyle w:val="af3"/>
        <w:ind w:left="-284" w:firstLine="284"/>
        <w:jc w:val="center"/>
        <w:rPr>
          <w:rStyle w:val="123"/>
          <w:rFonts w:ascii="Times New Roman" w:hAnsi="Times New Roman" w:cs="Times New Roman"/>
          <w:b/>
          <w:sz w:val="22"/>
          <w:szCs w:val="22"/>
        </w:rPr>
      </w:pPr>
    </w:p>
    <w:p w:rsidR="005C5885" w:rsidRPr="009B4C2B" w:rsidRDefault="005C5885" w:rsidP="005C5885">
      <w:pPr>
        <w:pStyle w:val="af3"/>
        <w:ind w:left="-284" w:firstLine="284"/>
        <w:jc w:val="center"/>
        <w:rPr>
          <w:rStyle w:val="123"/>
          <w:rFonts w:ascii="Times New Roman" w:hAnsi="Times New Roman" w:cs="Times New Roman"/>
          <w:b/>
          <w:sz w:val="22"/>
          <w:szCs w:val="22"/>
        </w:rPr>
      </w:pPr>
    </w:p>
    <w:p w:rsidR="00D9614A" w:rsidRDefault="00D9614A" w:rsidP="00CE500A">
      <w:pPr>
        <w:pStyle w:val="af3"/>
        <w:jc w:val="center"/>
        <w:rPr>
          <w:rFonts w:ascii="Times New Roman" w:hAnsi="Times New Roman" w:cs="Times New Roman"/>
          <w:b/>
        </w:rPr>
      </w:pPr>
    </w:p>
    <w:p w:rsidR="00CE500A" w:rsidRPr="00E52B9A" w:rsidRDefault="00CE500A" w:rsidP="00CE500A">
      <w:pPr>
        <w:pStyle w:val="af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52B9A">
        <w:rPr>
          <w:rFonts w:ascii="Times New Roman" w:hAnsi="Times New Roman" w:cs="Times New Roman"/>
          <w:b/>
          <w:sz w:val="22"/>
          <w:szCs w:val="22"/>
        </w:rPr>
        <w:t>Основные задачи коррекционного обучения.</w:t>
      </w:r>
    </w:p>
    <w:p w:rsidR="00A47E11" w:rsidRPr="00E52B9A" w:rsidRDefault="00A47E11" w:rsidP="00CE500A">
      <w:pPr>
        <w:pStyle w:val="af3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92C2E" w:rsidRPr="00E52B9A" w:rsidRDefault="00CE500A" w:rsidP="00CA3867">
      <w:pPr>
        <w:pStyle w:val="af3"/>
        <w:numPr>
          <w:ilvl w:val="0"/>
          <w:numId w:val="11"/>
        </w:numPr>
        <w:tabs>
          <w:tab w:val="left" w:pos="567"/>
        </w:tabs>
        <w:ind w:left="0" w:firstLine="284"/>
        <w:rPr>
          <w:rFonts w:ascii="Times New Roman" w:hAnsi="Times New Roman" w:cs="Times New Roman"/>
          <w:sz w:val="22"/>
          <w:szCs w:val="22"/>
        </w:rPr>
      </w:pPr>
      <w:proofErr w:type="gramStart"/>
      <w:r w:rsidRPr="00E52B9A">
        <w:rPr>
          <w:rFonts w:ascii="Times New Roman" w:hAnsi="Times New Roman" w:cs="Times New Roman"/>
          <w:sz w:val="22"/>
          <w:szCs w:val="22"/>
        </w:rPr>
        <w:t>Устранение дефектов звукопроизношения (воспитание артикуляционных навыков, звукопроизн</w:t>
      </w:r>
      <w:r w:rsidRPr="00E52B9A">
        <w:rPr>
          <w:rFonts w:ascii="Times New Roman" w:hAnsi="Times New Roman" w:cs="Times New Roman"/>
          <w:sz w:val="22"/>
          <w:szCs w:val="22"/>
        </w:rPr>
        <w:t>о</w:t>
      </w:r>
      <w:r w:rsidRPr="00E52B9A">
        <w:rPr>
          <w:rFonts w:ascii="Times New Roman" w:hAnsi="Times New Roman" w:cs="Times New Roman"/>
          <w:sz w:val="22"/>
          <w:szCs w:val="22"/>
        </w:rPr>
        <w:t xml:space="preserve">шения, слоговой структуры) и развитие фонематического слуха (способность </w:t>
      </w:r>
      <w:proofErr w:type="spellStart"/>
      <w:r w:rsidRPr="00E52B9A">
        <w:rPr>
          <w:rFonts w:ascii="Times New Roman" w:hAnsi="Times New Roman" w:cs="Times New Roman"/>
          <w:sz w:val="22"/>
          <w:szCs w:val="22"/>
        </w:rPr>
        <w:t>осуществ</w:t>
      </w:r>
      <w:proofErr w:type="spellEnd"/>
      <w:proofErr w:type="gramEnd"/>
    </w:p>
    <w:p w:rsidR="00CE500A" w:rsidRPr="00E52B9A" w:rsidRDefault="00CE500A" w:rsidP="00B92C2E">
      <w:pPr>
        <w:pStyle w:val="af3"/>
        <w:tabs>
          <w:tab w:val="left" w:pos="567"/>
        </w:tabs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E52B9A">
        <w:rPr>
          <w:rFonts w:ascii="Times New Roman" w:hAnsi="Times New Roman" w:cs="Times New Roman"/>
          <w:sz w:val="22"/>
          <w:szCs w:val="22"/>
        </w:rPr>
        <w:t>лять</w:t>
      </w:r>
      <w:proofErr w:type="spellEnd"/>
      <w:r w:rsidRPr="00E52B9A">
        <w:rPr>
          <w:rFonts w:ascii="Times New Roman" w:hAnsi="Times New Roman" w:cs="Times New Roman"/>
          <w:sz w:val="22"/>
          <w:szCs w:val="22"/>
        </w:rPr>
        <w:t xml:space="preserve"> операции различения и узнавания фонем, составляющих звуковую оболочку слова).</w:t>
      </w:r>
      <w:proofErr w:type="gramEnd"/>
    </w:p>
    <w:p w:rsidR="00CE500A" w:rsidRPr="00E52B9A" w:rsidRDefault="00CE500A" w:rsidP="00CA3867">
      <w:pPr>
        <w:pStyle w:val="af3"/>
        <w:numPr>
          <w:ilvl w:val="0"/>
          <w:numId w:val="11"/>
        </w:numPr>
        <w:tabs>
          <w:tab w:val="left" w:pos="567"/>
        </w:tabs>
        <w:ind w:left="0" w:firstLine="284"/>
        <w:rPr>
          <w:rFonts w:ascii="Times New Roman" w:hAnsi="Times New Roman" w:cs="Times New Roman"/>
          <w:sz w:val="22"/>
          <w:szCs w:val="22"/>
        </w:rPr>
      </w:pPr>
      <w:r w:rsidRPr="00E52B9A">
        <w:rPr>
          <w:rFonts w:ascii="Times New Roman" w:hAnsi="Times New Roman" w:cs="Times New Roman"/>
          <w:sz w:val="22"/>
          <w:szCs w:val="22"/>
        </w:rPr>
        <w:t>Развитие навыков звукового анализа (специальные умственные действия по дифференциации фонем и установлению звуковой структуры слова)</w:t>
      </w:r>
    </w:p>
    <w:p w:rsidR="00CE500A" w:rsidRPr="00E52B9A" w:rsidRDefault="00CE500A" w:rsidP="00CA3867">
      <w:pPr>
        <w:pStyle w:val="af3"/>
        <w:numPr>
          <w:ilvl w:val="0"/>
          <w:numId w:val="11"/>
        </w:numPr>
        <w:tabs>
          <w:tab w:val="left" w:pos="567"/>
        </w:tabs>
        <w:ind w:left="0" w:firstLine="284"/>
        <w:rPr>
          <w:rFonts w:ascii="Times New Roman" w:hAnsi="Times New Roman" w:cs="Times New Roman"/>
          <w:sz w:val="22"/>
          <w:szCs w:val="22"/>
        </w:rPr>
      </w:pPr>
      <w:r w:rsidRPr="00E52B9A">
        <w:rPr>
          <w:rFonts w:ascii="Times New Roman" w:hAnsi="Times New Roman" w:cs="Times New Roman"/>
          <w:sz w:val="22"/>
          <w:szCs w:val="22"/>
        </w:rPr>
        <w:t>Уточнение, расширение и обогащение лексического запаса старших дошкольников с ОНР.</w:t>
      </w:r>
    </w:p>
    <w:p w:rsidR="00CE500A" w:rsidRPr="00E52B9A" w:rsidRDefault="00CE500A" w:rsidP="00CA3867">
      <w:pPr>
        <w:pStyle w:val="af3"/>
        <w:numPr>
          <w:ilvl w:val="0"/>
          <w:numId w:val="11"/>
        </w:numPr>
        <w:tabs>
          <w:tab w:val="left" w:pos="567"/>
        </w:tabs>
        <w:ind w:left="0" w:firstLine="284"/>
        <w:rPr>
          <w:rFonts w:ascii="Times New Roman" w:hAnsi="Times New Roman" w:cs="Times New Roman"/>
          <w:sz w:val="22"/>
          <w:szCs w:val="22"/>
        </w:rPr>
      </w:pPr>
      <w:r w:rsidRPr="00E52B9A">
        <w:rPr>
          <w:rFonts w:ascii="Times New Roman" w:hAnsi="Times New Roman" w:cs="Times New Roman"/>
          <w:sz w:val="22"/>
          <w:szCs w:val="22"/>
        </w:rPr>
        <w:t>Формирование грамматического строя речи.</w:t>
      </w:r>
    </w:p>
    <w:p w:rsidR="00CE500A" w:rsidRPr="00E52B9A" w:rsidRDefault="00CE500A" w:rsidP="00CA3867">
      <w:pPr>
        <w:pStyle w:val="af3"/>
        <w:numPr>
          <w:ilvl w:val="0"/>
          <w:numId w:val="11"/>
        </w:numPr>
        <w:tabs>
          <w:tab w:val="left" w:pos="567"/>
        </w:tabs>
        <w:ind w:left="0" w:firstLine="284"/>
        <w:rPr>
          <w:rFonts w:ascii="Times New Roman" w:hAnsi="Times New Roman" w:cs="Times New Roman"/>
          <w:sz w:val="22"/>
          <w:szCs w:val="22"/>
        </w:rPr>
      </w:pPr>
      <w:r w:rsidRPr="00E52B9A">
        <w:rPr>
          <w:rFonts w:ascii="Times New Roman" w:hAnsi="Times New Roman" w:cs="Times New Roman"/>
          <w:sz w:val="22"/>
          <w:szCs w:val="22"/>
        </w:rPr>
        <w:t>Развитие связной речи старших дошкольников.</w:t>
      </w:r>
    </w:p>
    <w:p w:rsidR="00CE500A" w:rsidRPr="00E52B9A" w:rsidRDefault="00CE500A" w:rsidP="00CA3867">
      <w:pPr>
        <w:pStyle w:val="af3"/>
        <w:numPr>
          <w:ilvl w:val="0"/>
          <w:numId w:val="11"/>
        </w:numPr>
        <w:tabs>
          <w:tab w:val="left" w:pos="567"/>
        </w:tabs>
        <w:ind w:left="0" w:firstLine="284"/>
        <w:rPr>
          <w:rFonts w:ascii="Times New Roman" w:hAnsi="Times New Roman" w:cs="Times New Roman"/>
          <w:sz w:val="22"/>
          <w:szCs w:val="22"/>
        </w:rPr>
      </w:pPr>
      <w:r w:rsidRPr="00E52B9A">
        <w:rPr>
          <w:rFonts w:ascii="Times New Roman" w:hAnsi="Times New Roman" w:cs="Times New Roman"/>
          <w:sz w:val="22"/>
          <w:szCs w:val="22"/>
        </w:rPr>
        <w:t xml:space="preserve">Развитие </w:t>
      </w:r>
      <w:proofErr w:type="spellStart"/>
      <w:r w:rsidRPr="00E52B9A">
        <w:rPr>
          <w:rFonts w:ascii="Times New Roman" w:hAnsi="Times New Roman" w:cs="Times New Roman"/>
          <w:sz w:val="22"/>
          <w:szCs w:val="22"/>
        </w:rPr>
        <w:t>коммуникативности</w:t>
      </w:r>
      <w:proofErr w:type="spellEnd"/>
      <w:r w:rsidRPr="00E52B9A">
        <w:rPr>
          <w:rFonts w:ascii="Times New Roman" w:hAnsi="Times New Roman" w:cs="Times New Roman"/>
          <w:sz w:val="22"/>
          <w:szCs w:val="22"/>
        </w:rPr>
        <w:t>, успешности в общении.</w:t>
      </w:r>
    </w:p>
    <w:p w:rsidR="00CE500A" w:rsidRPr="00E52B9A" w:rsidRDefault="00CE500A" w:rsidP="00CE500A">
      <w:pPr>
        <w:pStyle w:val="af3"/>
        <w:tabs>
          <w:tab w:val="left" w:pos="567"/>
        </w:tabs>
        <w:ind w:firstLine="567"/>
        <w:rPr>
          <w:rFonts w:ascii="Times New Roman" w:hAnsi="Times New Roman" w:cs="Times New Roman"/>
          <w:sz w:val="22"/>
          <w:szCs w:val="22"/>
        </w:rPr>
      </w:pPr>
    </w:p>
    <w:p w:rsidR="00CE500A" w:rsidRPr="00E52B9A" w:rsidRDefault="00CE500A" w:rsidP="00CE500A">
      <w:pPr>
        <w:pStyle w:val="af3"/>
        <w:tabs>
          <w:tab w:val="left" w:pos="567"/>
        </w:tabs>
        <w:ind w:firstLine="567"/>
        <w:rPr>
          <w:rFonts w:ascii="Times New Roman" w:hAnsi="Times New Roman" w:cs="Times New Roman"/>
          <w:sz w:val="22"/>
          <w:szCs w:val="22"/>
        </w:rPr>
      </w:pPr>
      <w:r w:rsidRPr="00E52B9A">
        <w:rPr>
          <w:rFonts w:ascii="Times" w:eastAsia="Times New Roman" w:hAnsi="Times" w:cs="Times"/>
          <w:sz w:val="22"/>
          <w:szCs w:val="22"/>
        </w:rPr>
        <w:t xml:space="preserve">Учителем </w:t>
      </w:r>
      <w:proofErr w:type="gramStart"/>
      <w:r w:rsidRPr="00E52B9A">
        <w:rPr>
          <w:rFonts w:ascii="Times" w:eastAsia="Times New Roman" w:hAnsi="Times" w:cs="Times"/>
          <w:sz w:val="22"/>
          <w:szCs w:val="22"/>
        </w:rPr>
        <w:t>–л</w:t>
      </w:r>
      <w:proofErr w:type="gramEnd"/>
      <w:r w:rsidRPr="00E52B9A">
        <w:rPr>
          <w:rFonts w:ascii="Times" w:eastAsia="Times New Roman" w:hAnsi="Times" w:cs="Times"/>
          <w:sz w:val="22"/>
          <w:szCs w:val="22"/>
        </w:rPr>
        <w:t>огопедом разработана «</w:t>
      </w:r>
      <w:r w:rsidRPr="00E52B9A">
        <w:rPr>
          <w:rFonts w:ascii="Times" w:eastAsia="Times New Roman" w:hAnsi="Times" w:cs="Times"/>
          <w:b/>
          <w:sz w:val="22"/>
          <w:szCs w:val="22"/>
        </w:rPr>
        <w:t>Программа коррекции звукопроизношения у детей»</w:t>
      </w:r>
      <w:r w:rsidRPr="00E52B9A">
        <w:rPr>
          <w:rFonts w:ascii="Times" w:eastAsia="Times New Roman" w:hAnsi="Times" w:cs="Times"/>
          <w:sz w:val="22"/>
          <w:szCs w:val="22"/>
        </w:rPr>
        <w:t>. Настоящая программа позволит наиболее рационально организовать работу группы для детей с ОНР, сэкономить время воспитателя и логопеда на подготовку к занятиям, обеспечить единство их требований в формировании полноценной речевой деятельности, создать предпосылки для дальнейшего обучения.</w:t>
      </w:r>
    </w:p>
    <w:p w:rsidR="00912EB9" w:rsidRDefault="00912EB9" w:rsidP="00E52B9A">
      <w:pPr>
        <w:pStyle w:val="af3"/>
        <w:rPr>
          <w:rStyle w:val="123"/>
          <w:rFonts w:ascii="Times New Roman" w:hAnsi="Times New Roman" w:cs="Times New Roman"/>
          <w:b/>
          <w:sz w:val="28"/>
          <w:szCs w:val="28"/>
        </w:rPr>
      </w:pPr>
    </w:p>
    <w:p w:rsidR="006309AA" w:rsidRPr="00817E20" w:rsidRDefault="00E27BFA" w:rsidP="00817E20">
      <w:pPr>
        <w:pStyle w:val="af3"/>
        <w:jc w:val="center"/>
        <w:rPr>
          <w:rStyle w:val="123"/>
          <w:rFonts w:ascii="Times New Roman" w:hAnsi="Times New Roman" w:cs="Times New Roman"/>
          <w:b/>
          <w:sz w:val="28"/>
          <w:szCs w:val="28"/>
        </w:rPr>
      </w:pPr>
      <w:r w:rsidRPr="00817E20">
        <w:rPr>
          <w:rStyle w:val="123"/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817E20">
        <w:rPr>
          <w:rStyle w:val="123"/>
          <w:rFonts w:ascii="Times New Roman" w:hAnsi="Times New Roman" w:cs="Times New Roman"/>
          <w:b/>
          <w:sz w:val="28"/>
          <w:szCs w:val="28"/>
        </w:rPr>
        <w:t xml:space="preserve"> </w:t>
      </w:r>
      <w:r w:rsidR="006309AA" w:rsidRPr="00817E20">
        <w:rPr>
          <w:rStyle w:val="123"/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:rsidR="006D4963" w:rsidRDefault="006D4963" w:rsidP="0099261F">
      <w:pPr>
        <w:keepNext/>
        <w:widowControl w:val="0"/>
        <w:tabs>
          <w:tab w:val="left" w:pos="567"/>
        </w:tabs>
        <w:suppressAutoHyphens/>
        <w:ind w:firstLine="567"/>
        <w:jc w:val="center"/>
        <w:outlineLvl w:val="1"/>
        <w:rPr>
          <w:rFonts w:ascii="Times New Roman" w:eastAsia="SimSun" w:hAnsi="Times New Roman" w:cs="Times New Roman"/>
          <w:b/>
          <w:iCs/>
          <w:color w:val="auto"/>
          <w:kern w:val="28"/>
          <w:szCs w:val="28"/>
          <w:lang w:eastAsia="hi-IN" w:bidi="hi-IN"/>
        </w:rPr>
      </w:pPr>
      <w:bookmarkStart w:id="87" w:name="bookmark214"/>
    </w:p>
    <w:p w:rsidR="00D969EE" w:rsidRDefault="0099261F" w:rsidP="00D969EE">
      <w:pPr>
        <w:keepNext/>
        <w:widowControl w:val="0"/>
        <w:tabs>
          <w:tab w:val="left" w:pos="567"/>
        </w:tabs>
        <w:suppressAutoHyphens/>
        <w:ind w:firstLine="567"/>
        <w:jc w:val="center"/>
        <w:outlineLvl w:val="1"/>
        <w:rPr>
          <w:rFonts w:ascii="Times New Roman" w:eastAsia="SimSun" w:hAnsi="Times New Roman" w:cs="Times New Roman"/>
          <w:b/>
          <w:iCs/>
          <w:color w:val="auto"/>
          <w:kern w:val="28"/>
          <w:sz w:val="28"/>
          <w:szCs w:val="28"/>
          <w:lang w:eastAsia="hi-IN" w:bidi="hi-IN"/>
        </w:rPr>
      </w:pPr>
      <w:r w:rsidRPr="006D4963">
        <w:rPr>
          <w:rFonts w:ascii="Times New Roman" w:eastAsia="SimSun" w:hAnsi="Times New Roman" w:cs="Times New Roman"/>
          <w:b/>
          <w:iCs/>
          <w:color w:val="auto"/>
          <w:kern w:val="28"/>
          <w:szCs w:val="28"/>
          <w:lang w:eastAsia="hi-IN" w:bidi="hi-IN"/>
        </w:rPr>
        <w:t xml:space="preserve">3.1. </w:t>
      </w:r>
      <w:r w:rsidR="00D969EE" w:rsidRPr="00D969EE">
        <w:rPr>
          <w:rFonts w:ascii="Times New Roman" w:eastAsia="SimSun" w:hAnsi="Times New Roman" w:cs="Times New Roman"/>
          <w:b/>
          <w:iCs/>
          <w:color w:val="auto"/>
          <w:kern w:val="28"/>
          <w:sz w:val="28"/>
          <w:szCs w:val="28"/>
          <w:lang w:eastAsia="hi-IN" w:bidi="hi-IN"/>
        </w:rPr>
        <w:t>Планирование образовательной деятельности</w:t>
      </w:r>
    </w:p>
    <w:p w:rsidR="00B92C2E" w:rsidRPr="00D969EE" w:rsidRDefault="00B92C2E" w:rsidP="00D969EE">
      <w:pPr>
        <w:keepNext/>
        <w:widowControl w:val="0"/>
        <w:tabs>
          <w:tab w:val="left" w:pos="567"/>
        </w:tabs>
        <w:suppressAutoHyphens/>
        <w:ind w:firstLine="567"/>
        <w:jc w:val="center"/>
        <w:outlineLvl w:val="1"/>
        <w:rPr>
          <w:rFonts w:ascii="Times New Roman" w:eastAsia="Calibri" w:hAnsi="Times New Roman" w:cs="Times New Roman"/>
          <w:b/>
          <w:color w:val="FF0000"/>
          <w:lang w:eastAsia="en-US"/>
        </w:rPr>
      </w:pPr>
    </w:p>
    <w:p w:rsidR="00D969EE" w:rsidRPr="00E52B9A" w:rsidRDefault="00D969EE" w:rsidP="00D969EE">
      <w:pPr>
        <w:tabs>
          <w:tab w:val="left" w:pos="567"/>
          <w:tab w:val="left" w:pos="709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E52B9A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Программа не предусматривает жесткого регламентирования образовательного процесса и кале</w:t>
      </w:r>
      <w:r w:rsidRPr="00E52B9A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н</w:t>
      </w:r>
      <w:r w:rsidRPr="00E52B9A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дарного планирования образовательной деятельности, оставляя педагогам Организации пространство для гибкого планирования их деятельности, исходя из особенностей реализуемой основной образовательной программы, условий образовательной деятельности, потребностей, возможностей и готовностей, интер</w:t>
      </w:r>
      <w:r w:rsidRPr="00E52B9A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е</w:t>
      </w:r>
      <w:r w:rsidRPr="00E52B9A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 xml:space="preserve">сов и инициатив воспитанников и их семей, педагогов и других сотрудников Организации. </w:t>
      </w:r>
    </w:p>
    <w:p w:rsidR="00D969EE" w:rsidRPr="00E52B9A" w:rsidRDefault="00D969EE" w:rsidP="00D969EE">
      <w:pPr>
        <w:tabs>
          <w:tab w:val="left" w:pos="567"/>
          <w:tab w:val="left" w:pos="709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E52B9A">
        <w:rPr>
          <w:rFonts w:ascii="Times New Roman" w:eastAsia="SimSun" w:hAnsi="Times New Roman" w:cs="Times New Roman"/>
          <w:bCs/>
          <w:color w:val="auto"/>
          <w:sz w:val="22"/>
          <w:szCs w:val="22"/>
          <w:lang w:eastAsia="en-US"/>
        </w:rPr>
        <w:t>Недопустимо требовать от Организаций, реализующих Программу, календарных учебных графиков (жестко привязанных к годовому и другому типу планирования) и привязанных к календарю рабочих программ по реализации содержательных компонентов Программы.</w:t>
      </w:r>
    </w:p>
    <w:p w:rsidR="00D969EE" w:rsidRPr="00E52B9A" w:rsidRDefault="00D969EE" w:rsidP="00D969EE">
      <w:pPr>
        <w:tabs>
          <w:tab w:val="left" w:pos="567"/>
          <w:tab w:val="left" w:pos="709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E52B9A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Планирование деятельности педагогов опирается на результаты педагогической оценки индивид</w:t>
      </w:r>
      <w:r w:rsidRPr="00E52B9A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у</w:t>
      </w:r>
      <w:r w:rsidRPr="00E52B9A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ального развития детей и направлено в первую очередь на создание психолог</w:t>
      </w:r>
      <w:proofErr w:type="gramStart"/>
      <w:r w:rsidRPr="00E52B9A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о-</w:t>
      </w:r>
      <w:proofErr w:type="gramEnd"/>
      <w:r w:rsidR="00CE500A" w:rsidRPr="00E52B9A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 xml:space="preserve"> </w:t>
      </w:r>
      <w:r w:rsidRPr="00E52B9A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педагогических условий для развития каждого ребенка, в том числе, на, формирование развивающей предметно-пространственной среды. Планирование деятельности Организации направлено на  совершенствование ее деятельности  и учитыва</w:t>
      </w:r>
      <w:r w:rsidR="00CE500A" w:rsidRPr="00E52B9A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е</w:t>
      </w:r>
      <w:r w:rsidRPr="00E52B9A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т результаты как внутренней, так и внешней оценки качества реализации программы Организ</w:t>
      </w:r>
      <w:r w:rsidRPr="00E52B9A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а</w:t>
      </w:r>
      <w:r w:rsidRPr="00E52B9A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 xml:space="preserve">ции. </w:t>
      </w:r>
    </w:p>
    <w:p w:rsidR="0099261F" w:rsidRPr="00E52B9A" w:rsidRDefault="0099261F" w:rsidP="0099261F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b/>
          <w:color w:val="FF0000"/>
          <w:sz w:val="22"/>
          <w:szCs w:val="22"/>
          <w:lang w:eastAsia="en-US"/>
        </w:rPr>
      </w:pPr>
    </w:p>
    <w:p w:rsidR="00F2736B" w:rsidRPr="00E52B9A" w:rsidRDefault="00AB3C64" w:rsidP="00D969EE">
      <w:pPr>
        <w:pStyle w:val="af3"/>
        <w:jc w:val="center"/>
        <w:rPr>
          <w:rFonts w:ascii="Times New Roman" w:eastAsia="SimSun" w:hAnsi="Times New Roman" w:cs="Times New Roman"/>
          <w:b/>
          <w:iCs/>
          <w:color w:val="auto"/>
          <w:kern w:val="28"/>
          <w:sz w:val="22"/>
          <w:szCs w:val="22"/>
          <w:lang w:eastAsia="hi-IN" w:bidi="hi-IN"/>
        </w:rPr>
      </w:pPr>
      <w:r w:rsidRPr="00E52B9A">
        <w:rPr>
          <w:rFonts w:ascii="Times New Roman" w:hAnsi="Times New Roman" w:cs="Times New Roman"/>
          <w:b/>
          <w:color w:val="auto"/>
          <w:sz w:val="22"/>
          <w:szCs w:val="22"/>
        </w:rPr>
        <w:t>3.</w:t>
      </w:r>
      <w:r w:rsidR="00F2736B" w:rsidRPr="00E52B9A"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 w:rsidRPr="00E52B9A">
        <w:rPr>
          <w:rFonts w:ascii="Times New Roman" w:hAnsi="Times New Roman" w:cs="Times New Roman"/>
          <w:b/>
          <w:color w:val="auto"/>
          <w:sz w:val="22"/>
          <w:szCs w:val="22"/>
        </w:rPr>
        <w:t xml:space="preserve">. </w:t>
      </w:r>
      <w:bookmarkEnd w:id="87"/>
      <w:r w:rsidR="00F2736B" w:rsidRPr="00E52B9A">
        <w:rPr>
          <w:rFonts w:ascii="Times New Roman" w:eastAsia="SimSun" w:hAnsi="Times New Roman" w:cs="Times New Roman"/>
          <w:b/>
          <w:iCs/>
          <w:color w:val="auto"/>
          <w:kern w:val="28"/>
          <w:sz w:val="22"/>
          <w:szCs w:val="22"/>
          <w:lang w:eastAsia="hi-IN" w:bidi="hi-IN"/>
        </w:rPr>
        <w:t>Режим дня и распорядок</w:t>
      </w:r>
    </w:p>
    <w:p w:rsidR="00B92C2E" w:rsidRPr="00E52B9A" w:rsidRDefault="00B92C2E" w:rsidP="00D969EE">
      <w:pPr>
        <w:pStyle w:val="af3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D969EE" w:rsidRPr="00E52B9A" w:rsidRDefault="00F2736B" w:rsidP="00D969EE">
      <w:pPr>
        <w:pStyle w:val="af3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2B9A">
        <w:rPr>
          <w:rFonts w:ascii="Times New Roman" w:hAnsi="Times New Roman" w:cs="Times New Roman"/>
          <w:sz w:val="22"/>
          <w:szCs w:val="22"/>
        </w:rPr>
        <w:t>Программа оставляет за Организацией право на самостоятельное определение режима и распорядка дня, устанавливаемых с учетом условий реализации программы Организации, потребностей участников образовательных отношений, особенностей реализуемых авторских вариативных образовательных пр</w:t>
      </w:r>
      <w:r w:rsidRPr="00E52B9A">
        <w:rPr>
          <w:rFonts w:ascii="Times New Roman" w:hAnsi="Times New Roman" w:cs="Times New Roman"/>
          <w:sz w:val="22"/>
          <w:szCs w:val="22"/>
        </w:rPr>
        <w:t>о</w:t>
      </w:r>
      <w:r w:rsidRPr="00E52B9A">
        <w:rPr>
          <w:rFonts w:ascii="Times New Roman" w:hAnsi="Times New Roman" w:cs="Times New Roman"/>
          <w:sz w:val="22"/>
          <w:szCs w:val="22"/>
        </w:rPr>
        <w:t>грамм, в т. ч. программ дополнительного образования дошкольников и других особенностей образов</w:t>
      </w:r>
      <w:r w:rsidRPr="00E52B9A">
        <w:rPr>
          <w:rFonts w:ascii="Times New Roman" w:hAnsi="Times New Roman" w:cs="Times New Roman"/>
          <w:sz w:val="22"/>
          <w:szCs w:val="22"/>
        </w:rPr>
        <w:t>а</w:t>
      </w:r>
      <w:r w:rsidRPr="00E52B9A">
        <w:rPr>
          <w:rFonts w:ascii="Times New Roman" w:hAnsi="Times New Roman" w:cs="Times New Roman"/>
          <w:sz w:val="22"/>
          <w:szCs w:val="22"/>
        </w:rPr>
        <w:t xml:space="preserve">тельной деятельности, а также </w:t>
      </w:r>
      <w:proofErr w:type="gramStart"/>
      <w:r w:rsidRPr="00E52B9A">
        <w:rPr>
          <w:rFonts w:ascii="Times New Roman" w:hAnsi="Times New Roman" w:cs="Times New Roman"/>
          <w:sz w:val="22"/>
          <w:szCs w:val="22"/>
        </w:rPr>
        <w:t>санитарно–эпидемиологи</w:t>
      </w:r>
      <w:proofErr w:type="gramEnd"/>
      <w:r w:rsidRPr="00E52B9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52B9A">
        <w:rPr>
          <w:rFonts w:ascii="Times New Roman" w:hAnsi="Times New Roman" w:cs="Times New Roman"/>
          <w:sz w:val="22"/>
          <w:szCs w:val="22"/>
        </w:rPr>
        <w:t>ческих</w:t>
      </w:r>
      <w:proofErr w:type="spellEnd"/>
      <w:r w:rsidRPr="00E52B9A">
        <w:rPr>
          <w:rFonts w:ascii="Times New Roman" w:hAnsi="Times New Roman" w:cs="Times New Roman"/>
          <w:sz w:val="22"/>
          <w:szCs w:val="22"/>
        </w:rPr>
        <w:t xml:space="preserve"> требова</w:t>
      </w:r>
      <w:r w:rsidR="00D969EE" w:rsidRPr="00E52B9A">
        <w:rPr>
          <w:rFonts w:ascii="Times New Roman" w:hAnsi="Times New Roman" w:cs="Times New Roman"/>
          <w:sz w:val="22"/>
          <w:szCs w:val="22"/>
        </w:rPr>
        <w:t>ний</w:t>
      </w:r>
    </w:p>
    <w:p w:rsidR="00D969EE" w:rsidRDefault="00D969EE" w:rsidP="00D969EE">
      <w:pPr>
        <w:pStyle w:val="af3"/>
        <w:jc w:val="center"/>
        <w:rPr>
          <w:rFonts w:ascii="Times New Roman" w:hAnsi="Times New Roman" w:cs="Times New Roman"/>
          <w:b/>
        </w:rPr>
      </w:pPr>
    </w:p>
    <w:p w:rsidR="005C5885" w:rsidRDefault="005C5885" w:rsidP="005C5885">
      <w:pPr>
        <w:ind w:left="-284" w:firstLine="284"/>
        <w:jc w:val="center"/>
        <w:rPr>
          <w:rFonts w:ascii="Times New Roman" w:hAnsi="Times New Roman"/>
          <w:b/>
          <w:sz w:val="22"/>
          <w:szCs w:val="22"/>
        </w:rPr>
      </w:pPr>
      <w:bookmarkStart w:id="88" w:name="bookmark215"/>
      <w:r w:rsidRPr="009B4C2B">
        <w:rPr>
          <w:rFonts w:ascii="Times New Roman" w:hAnsi="Times New Roman"/>
          <w:b/>
          <w:sz w:val="22"/>
          <w:szCs w:val="22"/>
        </w:rPr>
        <w:t>Режим дня  на холодный период</w:t>
      </w:r>
      <w:r w:rsidR="00D62605">
        <w:rPr>
          <w:rFonts w:ascii="Times New Roman" w:hAnsi="Times New Roman"/>
          <w:b/>
          <w:sz w:val="22"/>
          <w:szCs w:val="22"/>
        </w:rPr>
        <w:t xml:space="preserve"> </w:t>
      </w:r>
    </w:p>
    <w:tbl>
      <w:tblPr>
        <w:tblW w:w="15270" w:type="dxa"/>
        <w:tblInd w:w="-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2385"/>
        <w:gridCol w:w="735"/>
        <w:gridCol w:w="576"/>
        <w:gridCol w:w="1583"/>
        <w:gridCol w:w="250"/>
        <w:gridCol w:w="1385"/>
        <w:gridCol w:w="600"/>
        <w:gridCol w:w="1125"/>
        <w:gridCol w:w="9"/>
        <w:gridCol w:w="1634"/>
        <w:gridCol w:w="1732"/>
        <w:gridCol w:w="2440"/>
      </w:tblGrid>
      <w:tr w:rsidR="00D62605" w:rsidRPr="00E52B9A" w:rsidTr="00D62605">
        <w:trPr>
          <w:gridBefore w:val="1"/>
          <w:gridAfter w:val="2"/>
          <w:wBefore w:w="816" w:type="dxa"/>
          <w:wAfter w:w="4172" w:type="dxa"/>
          <w:trHeight w:val="412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Режимные моменты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05" w:rsidRPr="00E52B9A" w:rsidRDefault="00E52B9A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52B9A">
              <w:rPr>
                <w:rFonts w:ascii="Times New Roman" w:hAnsi="Times New Roman"/>
                <w:b/>
                <w:sz w:val="20"/>
                <w:szCs w:val="20"/>
              </w:rPr>
              <w:t xml:space="preserve">Ранние </w:t>
            </w:r>
            <w:r w:rsidR="00D62605" w:rsidRPr="00E52B9A">
              <w:rPr>
                <w:rFonts w:ascii="Times New Roman" w:hAnsi="Times New Roman"/>
                <w:b/>
                <w:sz w:val="20"/>
                <w:szCs w:val="20"/>
              </w:rPr>
              <w:t xml:space="preserve">группы (1-2 </w:t>
            </w:r>
            <w:proofErr w:type="spellStart"/>
            <w:r w:rsidR="00D62605" w:rsidRPr="00E52B9A">
              <w:rPr>
                <w:rFonts w:ascii="Times New Roman" w:hAnsi="Times New Roman"/>
                <w:b/>
                <w:sz w:val="20"/>
                <w:szCs w:val="20"/>
              </w:rPr>
              <w:t>гр</w:t>
            </w:r>
            <w:proofErr w:type="spellEnd"/>
            <w:r w:rsidR="00D62605" w:rsidRPr="00E52B9A">
              <w:rPr>
                <w:rFonts w:ascii="Times New Roman" w:hAnsi="Times New Roman"/>
                <w:b/>
                <w:sz w:val="20"/>
                <w:szCs w:val="20"/>
              </w:rPr>
              <w:t xml:space="preserve">), 1 </w:t>
            </w:r>
            <w:proofErr w:type="spellStart"/>
            <w:r w:rsidR="00D62605" w:rsidRPr="00E52B9A">
              <w:rPr>
                <w:rFonts w:ascii="Times New Roman" w:hAnsi="Times New Roman"/>
                <w:b/>
                <w:sz w:val="20"/>
                <w:szCs w:val="20"/>
              </w:rPr>
              <w:t>мл</w:t>
            </w:r>
            <w:proofErr w:type="gramStart"/>
            <w:r w:rsidR="00D62605" w:rsidRPr="00E52B9A">
              <w:rPr>
                <w:rFonts w:ascii="Times New Roman" w:hAnsi="Times New Roman"/>
                <w:b/>
                <w:sz w:val="20"/>
                <w:szCs w:val="20"/>
              </w:rPr>
              <w:t>.г</w:t>
            </w:r>
            <w:proofErr w:type="gramEnd"/>
            <w:r w:rsidR="00D62605" w:rsidRPr="00E52B9A"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spellEnd"/>
            <w:r w:rsidR="00D62605" w:rsidRPr="00E52B9A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2 Младшая группа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b/>
                <w:sz w:val="20"/>
                <w:szCs w:val="20"/>
              </w:rPr>
              <w:t>Средняя гру</w:t>
            </w:r>
            <w:r w:rsidRPr="00E52B9A">
              <w:rPr>
                <w:rFonts w:ascii="Times New Roman" w:eastAsia="Times New Roman" w:hAnsi="Times New Roman"/>
                <w:b/>
                <w:sz w:val="20"/>
                <w:szCs w:val="20"/>
              </w:rPr>
              <w:t>п</w:t>
            </w:r>
            <w:r w:rsidRPr="00E52B9A">
              <w:rPr>
                <w:rFonts w:ascii="Times New Roman" w:eastAsia="Times New Roman" w:hAnsi="Times New Roman"/>
                <w:b/>
                <w:sz w:val="20"/>
                <w:szCs w:val="20"/>
              </w:rPr>
              <w:t>па</w:t>
            </w:r>
          </w:p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Старшая группа </w:t>
            </w:r>
          </w:p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b/>
                <w:sz w:val="20"/>
                <w:szCs w:val="20"/>
              </w:rPr>
              <w:t>(1-2гр)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 w:rsidRPr="00E52B9A">
              <w:rPr>
                <w:rFonts w:ascii="Times New Roman" w:eastAsia="Times New Roman" w:hAnsi="Times New Roman"/>
                <w:b/>
                <w:sz w:val="20"/>
                <w:szCs w:val="20"/>
              </w:rPr>
              <w:t>Подготов</w:t>
            </w:r>
            <w:proofErr w:type="spellEnd"/>
            <w:r w:rsidRPr="00E52B9A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. группа </w:t>
            </w:r>
          </w:p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D62605" w:rsidRPr="00E52B9A" w:rsidTr="00D62605">
        <w:trPr>
          <w:gridBefore w:val="1"/>
          <w:gridAfter w:val="2"/>
          <w:wBefore w:w="816" w:type="dxa"/>
          <w:wAfter w:w="4172" w:type="dxa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Утренний приём и осмотр, игры. Самосто</w:t>
            </w: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я</w:t>
            </w: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тельная деятельность детей, утренняя гимнастика, дежурство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7.00-8.10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 xml:space="preserve"> 7.00-8.10.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7.00-8.10.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7.00-8.10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7.00-8.10</w:t>
            </w:r>
          </w:p>
        </w:tc>
      </w:tr>
      <w:tr w:rsidR="00D62605" w:rsidRPr="00E52B9A" w:rsidTr="00D62605">
        <w:trPr>
          <w:gridBefore w:val="1"/>
          <w:gridAfter w:val="2"/>
          <w:wBefore w:w="816" w:type="dxa"/>
          <w:wAfter w:w="4172" w:type="dxa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Подготовка к завтраку, дежурство, завтрак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8.10-8.40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8.10-8.40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8.10-8.40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8.10-8.45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8.10-8.45</w:t>
            </w:r>
          </w:p>
        </w:tc>
      </w:tr>
      <w:tr w:rsidR="00D62605" w:rsidRPr="00E52B9A" w:rsidTr="00D62605">
        <w:trPr>
          <w:gridBefore w:val="1"/>
          <w:gridAfter w:val="2"/>
          <w:wBefore w:w="816" w:type="dxa"/>
          <w:wAfter w:w="4172" w:type="dxa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Игры, подготовка к з</w:t>
            </w: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а</w:t>
            </w: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нятиям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8.40-9.00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8.40-9.00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8.40-9.00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8.45-9.00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8.45-9.00</w:t>
            </w:r>
          </w:p>
        </w:tc>
      </w:tr>
      <w:tr w:rsidR="00D62605" w:rsidRPr="00E52B9A" w:rsidTr="00D62605">
        <w:trPr>
          <w:gridBefore w:val="1"/>
          <w:gridAfter w:val="2"/>
          <w:wBefore w:w="816" w:type="dxa"/>
          <w:wAfter w:w="4172" w:type="dxa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hAnsi="Times New Roman"/>
                <w:sz w:val="20"/>
                <w:szCs w:val="20"/>
              </w:rPr>
              <w:t>ООД</w:t>
            </w:r>
          </w:p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самостоятельная де</w:t>
            </w: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я</w:t>
            </w: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тельность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 xml:space="preserve">9.00-9.20 </w:t>
            </w:r>
          </w:p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9.20-10.00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9.00.-9.30</w:t>
            </w:r>
          </w:p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9.30-10.00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9.00-9.50</w:t>
            </w:r>
          </w:p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9.50-10.00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9.00-10.35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9.00-10.50</w:t>
            </w:r>
          </w:p>
        </w:tc>
      </w:tr>
      <w:tr w:rsidR="00D62605" w:rsidRPr="00E52B9A" w:rsidTr="00D62605">
        <w:trPr>
          <w:gridBefore w:val="1"/>
          <w:gridAfter w:val="2"/>
          <w:wBefore w:w="816" w:type="dxa"/>
          <w:wAfter w:w="4172" w:type="dxa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Прием сока (2-ой за</w:t>
            </w: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трак)</w:t>
            </w:r>
          </w:p>
        </w:tc>
        <w:tc>
          <w:tcPr>
            <w:tcW w:w="78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10.00-10.10                                                                                                                                  10.10-10.20</w:t>
            </w:r>
          </w:p>
        </w:tc>
      </w:tr>
      <w:tr w:rsidR="00D62605" w:rsidRPr="00E52B9A" w:rsidTr="00D62605">
        <w:trPr>
          <w:gridBefore w:val="1"/>
          <w:gridAfter w:val="2"/>
          <w:wBefore w:w="816" w:type="dxa"/>
          <w:wAfter w:w="4172" w:type="dxa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Игры, подготовка к пр</w:t>
            </w: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гулке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10.10-10.30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10.10  -10.30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10.10-10.30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10.35-10.45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10.50-11.00</w:t>
            </w:r>
          </w:p>
        </w:tc>
      </w:tr>
      <w:tr w:rsidR="00D62605" w:rsidRPr="00E52B9A" w:rsidTr="00D62605">
        <w:trPr>
          <w:gridBefore w:val="1"/>
          <w:gridAfter w:val="2"/>
          <w:wBefore w:w="816" w:type="dxa"/>
          <w:wAfter w:w="4172" w:type="dxa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Прогулка (игры, набл</w:t>
            </w: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ю</w:t>
            </w: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дения). Возвращение с прогулки, игры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10.30-11.30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10.30-11.40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10.30-12.00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10.45-12.00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11.00-12.10</w:t>
            </w:r>
          </w:p>
        </w:tc>
      </w:tr>
      <w:tr w:rsidR="00D62605" w:rsidRPr="00E52B9A" w:rsidTr="00D62605">
        <w:trPr>
          <w:gridBefore w:val="1"/>
          <w:gridAfter w:val="2"/>
          <w:wBefore w:w="816" w:type="dxa"/>
          <w:wAfter w:w="4172" w:type="dxa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Подготовка к обеду, д</w:t>
            </w: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журство, обед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11.30-12.00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11.40-12.10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12.00-12.30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12.00-12.30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12.10-12.40</w:t>
            </w:r>
          </w:p>
        </w:tc>
      </w:tr>
      <w:tr w:rsidR="00D62605" w:rsidRPr="00E52B9A" w:rsidTr="00D62605">
        <w:trPr>
          <w:gridBefore w:val="1"/>
          <w:gridAfter w:val="2"/>
          <w:wBefore w:w="816" w:type="dxa"/>
          <w:wAfter w:w="4172" w:type="dxa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Подготовка ко сну. Дневной сон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12.00-15.00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12.10 -15.00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12.30-15.00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12.30-15.00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12.40-15.00</w:t>
            </w:r>
          </w:p>
        </w:tc>
      </w:tr>
      <w:tr w:rsidR="00D62605" w:rsidRPr="00E52B9A" w:rsidTr="00D62605">
        <w:trPr>
          <w:gridBefore w:val="1"/>
          <w:gridAfter w:val="2"/>
          <w:wBefore w:w="816" w:type="dxa"/>
          <w:wAfter w:w="4172" w:type="dxa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Подъём, воздушные и водные процедуры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15.00-15.15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15.00-15.20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15.00-15.20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15.00-15.20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15.00-15.20</w:t>
            </w:r>
          </w:p>
        </w:tc>
      </w:tr>
      <w:tr w:rsidR="00D62605" w:rsidRPr="00E52B9A" w:rsidTr="00D62605">
        <w:trPr>
          <w:gridBefore w:val="1"/>
          <w:gridAfter w:val="2"/>
          <w:wBefore w:w="816" w:type="dxa"/>
          <w:wAfter w:w="4172" w:type="dxa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Подготовка к полднику, полдник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15.15-15.30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15.20-15.40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15.20-15.40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15.20-15.40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15.20-15.40</w:t>
            </w:r>
          </w:p>
        </w:tc>
      </w:tr>
      <w:tr w:rsidR="00D62605" w:rsidRPr="00E52B9A" w:rsidTr="00D62605">
        <w:trPr>
          <w:gridBefore w:val="1"/>
          <w:gridAfter w:val="2"/>
          <w:wBefore w:w="816" w:type="dxa"/>
          <w:wAfter w:w="4172" w:type="dxa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ООД (младшая, старшая группа)</w:t>
            </w:r>
          </w:p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Игры, самостоятельная художественная деятел</w:t>
            </w: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ь</w:t>
            </w: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ность.</w:t>
            </w:r>
          </w:p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15-30-15.50 (мл)</w:t>
            </w:r>
          </w:p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15.30-16.25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15.40-16.20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15.40-16.20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15..40-16.20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15.40-16.20</w:t>
            </w:r>
          </w:p>
        </w:tc>
      </w:tr>
      <w:tr w:rsidR="00D62605" w:rsidRPr="00E52B9A" w:rsidTr="00D62605">
        <w:trPr>
          <w:gridBefore w:val="1"/>
          <w:gridAfter w:val="2"/>
          <w:wBefore w:w="816" w:type="dxa"/>
          <w:wAfter w:w="4172" w:type="dxa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Подготовка к ужину, ужин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16.2</w:t>
            </w:r>
            <w:r w:rsidRPr="00E52B9A">
              <w:rPr>
                <w:rFonts w:ascii="Times New Roman" w:eastAsia="Times New Roman" w:hAnsi="Times New Roman"/>
                <w:i/>
                <w:sz w:val="20"/>
                <w:szCs w:val="20"/>
              </w:rPr>
              <w:t>5</w:t>
            </w: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-16.40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16.20-16.40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16.20-16.40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16.20-16.35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16.20-16.35</w:t>
            </w:r>
          </w:p>
        </w:tc>
      </w:tr>
      <w:tr w:rsidR="00D62605" w:rsidRPr="00E52B9A" w:rsidTr="00D62605">
        <w:trPr>
          <w:gridBefore w:val="1"/>
          <w:gridAfter w:val="2"/>
          <w:wBefore w:w="816" w:type="dxa"/>
          <w:wAfter w:w="4172" w:type="dxa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Игры, подготовка к пр</w:t>
            </w: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о</w:t>
            </w: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гулке, прогулка, уход детей домой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16.40-19.00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16.20-19.00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16.40-19.00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16.35-19.00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16.35-19.00</w:t>
            </w:r>
          </w:p>
        </w:tc>
      </w:tr>
      <w:tr w:rsidR="005C5885" w:rsidRPr="009B4C2B" w:rsidTr="00D62605">
        <w:tc>
          <w:tcPr>
            <w:tcW w:w="3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85" w:rsidRPr="00E52B9A" w:rsidRDefault="005C5885" w:rsidP="005C5885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Игры, подготовка к прогулке, прогулка, уход детей домой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885" w:rsidRPr="00E52B9A" w:rsidRDefault="005C5885" w:rsidP="005C5885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16.40-19.00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85" w:rsidRPr="00E52B9A" w:rsidRDefault="005C5885" w:rsidP="005C5885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16.20-19.00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85" w:rsidRPr="00E52B9A" w:rsidRDefault="005C5885" w:rsidP="005C5885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16.40-19.00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85" w:rsidRPr="00E52B9A" w:rsidRDefault="005C5885" w:rsidP="00E52B9A">
            <w:pPr>
              <w:widowControl w:val="0"/>
              <w:adjustRightInd w:val="0"/>
              <w:ind w:left="-284" w:firstLine="28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/>
                <w:sz w:val="20"/>
                <w:szCs w:val="20"/>
              </w:rPr>
              <w:t>16.35-19.00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885" w:rsidRPr="009B4C2B" w:rsidRDefault="005C5885" w:rsidP="005C5885">
            <w:pPr>
              <w:widowControl w:val="0"/>
              <w:adjustRightInd w:val="0"/>
              <w:ind w:left="-284" w:firstLine="284"/>
              <w:jc w:val="right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/>
                <w:sz w:val="22"/>
                <w:szCs w:val="22"/>
              </w:rPr>
              <w:t>16.35-19.00</w:t>
            </w:r>
          </w:p>
        </w:tc>
      </w:tr>
    </w:tbl>
    <w:p w:rsidR="005C5885" w:rsidRPr="009B4C2B" w:rsidRDefault="005C5885" w:rsidP="005C5885">
      <w:pPr>
        <w:ind w:left="-284" w:firstLine="284"/>
        <w:jc w:val="right"/>
        <w:rPr>
          <w:sz w:val="22"/>
          <w:szCs w:val="22"/>
        </w:rPr>
      </w:pPr>
    </w:p>
    <w:p w:rsidR="005C5885" w:rsidRPr="00D62605" w:rsidRDefault="005C5885" w:rsidP="00CA3867">
      <w:pPr>
        <w:pStyle w:val="314"/>
        <w:numPr>
          <w:ilvl w:val="0"/>
          <w:numId w:val="2"/>
        </w:numPr>
        <w:tabs>
          <w:tab w:val="left" w:pos="197"/>
        </w:tabs>
        <w:spacing w:line="240" w:lineRule="auto"/>
        <w:ind w:left="-284" w:firstLine="284"/>
        <w:jc w:val="center"/>
        <w:rPr>
          <w:rFonts w:ascii="Times New Roman" w:hAnsi="Times New Roman" w:cs="Times New Roman"/>
          <w:sz w:val="18"/>
          <w:szCs w:val="18"/>
        </w:rPr>
      </w:pPr>
      <w:r w:rsidRPr="00D62605">
        <w:rPr>
          <w:rFonts w:ascii="Times New Roman" w:hAnsi="Times New Roman" w:cs="Times New Roman"/>
          <w:sz w:val="18"/>
          <w:szCs w:val="18"/>
        </w:rPr>
        <w:t>Указана общая длительность, включая перерывы.</w:t>
      </w:r>
    </w:p>
    <w:p w:rsidR="005C5885" w:rsidRPr="00D62605" w:rsidRDefault="005C5885" w:rsidP="00CA3867">
      <w:pPr>
        <w:pStyle w:val="411"/>
        <w:numPr>
          <w:ilvl w:val="0"/>
          <w:numId w:val="2"/>
        </w:numPr>
        <w:tabs>
          <w:tab w:val="left" w:pos="451"/>
        </w:tabs>
        <w:spacing w:line="240" w:lineRule="auto"/>
        <w:ind w:left="-284" w:firstLine="284"/>
        <w:jc w:val="center"/>
        <w:rPr>
          <w:rFonts w:ascii="Times New Roman" w:hAnsi="Times New Roman" w:cs="Times New Roman"/>
          <w:sz w:val="18"/>
          <w:szCs w:val="18"/>
        </w:rPr>
      </w:pPr>
      <w:r w:rsidRPr="00D62605">
        <w:rPr>
          <w:rFonts w:ascii="Times New Roman" w:hAnsi="Times New Roman" w:cs="Times New Roman"/>
          <w:sz w:val="18"/>
          <w:szCs w:val="18"/>
        </w:rPr>
        <w:t>Второй завтрак не является обязательным элементом режима и проводится по желанию ад</w:t>
      </w:r>
      <w:r w:rsidRPr="00D62605">
        <w:rPr>
          <w:rFonts w:ascii="Times New Roman" w:hAnsi="Times New Roman" w:cs="Times New Roman"/>
          <w:sz w:val="18"/>
          <w:szCs w:val="18"/>
        </w:rPr>
        <w:softHyphen/>
        <w:t>министрации и при наличии с</w:t>
      </w:r>
      <w:r w:rsidRPr="00D62605">
        <w:rPr>
          <w:rFonts w:ascii="Times New Roman" w:hAnsi="Times New Roman" w:cs="Times New Roman"/>
          <w:sz w:val="18"/>
          <w:szCs w:val="18"/>
        </w:rPr>
        <w:t>о</w:t>
      </w:r>
      <w:r w:rsidRPr="00D62605">
        <w:rPr>
          <w:rFonts w:ascii="Times New Roman" w:hAnsi="Times New Roman" w:cs="Times New Roman"/>
          <w:sz w:val="18"/>
          <w:szCs w:val="18"/>
        </w:rPr>
        <w:t>ответствующего решения. В соответствии с СанПиН 2.4.1.3049-13,</w:t>
      </w:r>
      <w:r w:rsidRPr="00D62605">
        <w:rPr>
          <w:rStyle w:val="424"/>
          <w:rFonts w:ascii="Times New Roman" w:hAnsi="Times New Roman" w:cs="Times New Roman"/>
          <w:noProof w:val="0"/>
          <w:sz w:val="18"/>
          <w:szCs w:val="18"/>
        </w:rPr>
        <w:t xml:space="preserve"> </w:t>
      </w:r>
      <w:r w:rsidRPr="00D62605">
        <w:rPr>
          <w:rFonts w:ascii="Times New Roman" w:hAnsi="Times New Roman" w:cs="Times New Roman"/>
          <w:sz w:val="18"/>
          <w:szCs w:val="18"/>
        </w:rPr>
        <w:t>второй завтрак включает напиток или сок и (или) свежие фрукты.</w:t>
      </w:r>
    </w:p>
    <w:p w:rsidR="005C5885" w:rsidRPr="00D62605" w:rsidRDefault="005C5885" w:rsidP="00CA3867">
      <w:pPr>
        <w:pStyle w:val="411"/>
        <w:numPr>
          <w:ilvl w:val="0"/>
          <w:numId w:val="2"/>
        </w:numPr>
        <w:tabs>
          <w:tab w:val="left" w:pos="470"/>
        </w:tabs>
        <w:spacing w:line="240" w:lineRule="auto"/>
        <w:ind w:left="-284" w:firstLine="284"/>
        <w:jc w:val="center"/>
        <w:rPr>
          <w:rFonts w:ascii="Times New Roman" w:hAnsi="Times New Roman" w:cs="Times New Roman"/>
          <w:sz w:val="18"/>
          <w:szCs w:val="18"/>
        </w:rPr>
      </w:pPr>
      <w:r w:rsidRPr="00D62605">
        <w:rPr>
          <w:rFonts w:ascii="Times New Roman" w:hAnsi="Times New Roman" w:cs="Times New Roman"/>
          <w:sz w:val="18"/>
          <w:szCs w:val="18"/>
        </w:rPr>
        <w:t xml:space="preserve">При 12-часовом пребывании возможна </w:t>
      </w:r>
      <w:proofErr w:type="gramStart"/>
      <w:r w:rsidRPr="00D62605">
        <w:rPr>
          <w:rFonts w:ascii="Times New Roman" w:hAnsi="Times New Roman" w:cs="Times New Roman"/>
          <w:sz w:val="18"/>
          <w:szCs w:val="18"/>
        </w:rPr>
        <w:t>организация</w:t>
      </w:r>
      <w:proofErr w:type="gramEnd"/>
      <w:r w:rsidRPr="00D62605">
        <w:rPr>
          <w:rFonts w:ascii="Times New Roman" w:hAnsi="Times New Roman" w:cs="Times New Roman"/>
          <w:sz w:val="18"/>
          <w:szCs w:val="18"/>
        </w:rPr>
        <w:t xml:space="preserve"> как отдельного полдника, так и уп</w:t>
      </w:r>
      <w:r w:rsidRPr="00D62605">
        <w:rPr>
          <w:rFonts w:ascii="Times New Roman" w:hAnsi="Times New Roman" w:cs="Times New Roman"/>
          <w:sz w:val="18"/>
          <w:szCs w:val="18"/>
        </w:rPr>
        <w:softHyphen/>
        <w:t>лотненного полдника с включением блюд ужина (см. СанПиН 2.4.1.3049-13).</w:t>
      </w:r>
    </w:p>
    <w:p w:rsidR="005C5885" w:rsidRPr="00D62605" w:rsidRDefault="005C5885" w:rsidP="005C5885">
      <w:pPr>
        <w:pStyle w:val="af3"/>
        <w:ind w:left="-284" w:firstLine="284"/>
        <w:jc w:val="center"/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5C5885" w:rsidRPr="009B4C2B" w:rsidRDefault="005C5885" w:rsidP="005C5885">
      <w:pPr>
        <w:pStyle w:val="af3"/>
        <w:ind w:left="-284" w:firstLine="284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5C5885" w:rsidRDefault="005C5885" w:rsidP="005C5885">
      <w:pPr>
        <w:spacing w:before="120"/>
        <w:ind w:left="-284" w:right="120" w:firstLine="284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b/>
          <w:sz w:val="22"/>
          <w:szCs w:val="22"/>
        </w:rPr>
        <w:t>Режим дня в детском саду на летний оздоровительный период.</w:t>
      </w:r>
      <w:r w:rsidR="00D62605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</w:p>
    <w:p w:rsidR="00D62605" w:rsidRPr="009B4C2B" w:rsidRDefault="00D62605" w:rsidP="005C5885">
      <w:pPr>
        <w:spacing w:before="120"/>
        <w:ind w:left="-284" w:right="120" w:firstLine="284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tbl>
      <w:tblPr>
        <w:tblW w:w="15270" w:type="dxa"/>
        <w:tblInd w:w="-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2409"/>
        <w:gridCol w:w="1843"/>
        <w:gridCol w:w="7082"/>
      </w:tblGrid>
      <w:tr w:rsidR="00D62605" w:rsidRPr="009B4C2B" w:rsidTr="008311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05" w:rsidRPr="00E52B9A" w:rsidRDefault="00D62605" w:rsidP="00831171">
            <w:pPr>
              <w:ind w:left="-284" w:firstLine="28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Ясельные группы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05" w:rsidRPr="00E52B9A" w:rsidRDefault="00D62605" w:rsidP="00831171">
            <w:pPr>
              <w:ind w:left="-284" w:firstLine="28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младшая  гр.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ind w:left="-284" w:firstLine="28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Средняя, старшая</w:t>
            </w:r>
            <w:proofErr w:type="gramStart"/>
            <w:r w:rsidRPr="00E52B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,</w:t>
            </w:r>
            <w:proofErr w:type="gramEnd"/>
          </w:p>
          <w:p w:rsidR="00D62605" w:rsidRPr="00E52B9A" w:rsidRDefault="00D62605" w:rsidP="00831171">
            <w:pPr>
              <w:ind w:left="-284" w:firstLine="28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подготовительная гр.</w:t>
            </w:r>
          </w:p>
        </w:tc>
      </w:tr>
      <w:tr w:rsidR="00D62605" w:rsidRPr="009B4C2B" w:rsidTr="008311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05" w:rsidRPr="00E52B9A" w:rsidRDefault="00D62605" w:rsidP="00831171">
            <w:pPr>
              <w:ind w:left="-284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Утренний прием, игры на воздухе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ind w:left="-284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7.00 – 8.30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ind w:left="-284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7.00-8.30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ind w:left="-284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7.00 – 8.30</w:t>
            </w:r>
          </w:p>
        </w:tc>
      </w:tr>
      <w:tr w:rsidR="00D62605" w:rsidRPr="009B4C2B" w:rsidTr="008311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05" w:rsidRPr="00E52B9A" w:rsidRDefault="00D62605" w:rsidP="00831171">
            <w:pPr>
              <w:ind w:left="-284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ind w:left="-284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8.30 – 9.00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ind w:left="-284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8.30-9.00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ind w:left="-284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8.30 – 9.00</w:t>
            </w:r>
          </w:p>
        </w:tc>
      </w:tr>
      <w:tr w:rsidR="00D62605" w:rsidRPr="009B4C2B" w:rsidTr="008311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05" w:rsidRPr="00E52B9A" w:rsidRDefault="00D62605" w:rsidP="00831171">
            <w:pPr>
              <w:ind w:left="-284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и проведение игры-занятия (музыка, физкультура)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ind w:left="-284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9.00-9.10-9.20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ind w:left="-284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9.00-9.30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ind w:left="-284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9.00 – 9.30</w:t>
            </w:r>
          </w:p>
        </w:tc>
      </w:tr>
      <w:tr w:rsidR="00D62605" w:rsidRPr="009B4C2B" w:rsidTr="008311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05" w:rsidRPr="00E52B9A" w:rsidRDefault="00D62605" w:rsidP="00831171">
            <w:pPr>
              <w:ind w:left="-284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Подготовка к прогулке, прогулка, возвр</w:t>
            </w: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щение с прогулки (игры, тематические прогулки, развлечения)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ind w:left="-284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9.20 -11.30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ind w:left="-284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9.30-11.30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ind w:left="-284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9.30-12.00</w:t>
            </w:r>
          </w:p>
        </w:tc>
      </w:tr>
      <w:tr w:rsidR="00D62605" w:rsidRPr="009B4C2B" w:rsidTr="008311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05" w:rsidRPr="00E52B9A" w:rsidRDefault="00D62605" w:rsidP="00831171">
            <w:pPr>
              <w:ind w:left="-284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обеду, вводные процедуры, обед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ind w:left="-284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11.30-12.10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ind w:left="-284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11.30-12.10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ind w:left="-284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12.00 – 12.</w:t>
            </w: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62605" w:rsidRPr="009B4C2B" w:rsidTr="008311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05" w:rsidRPr="00E52B9A" w:rsidRDefault="00D62605" w:rsidP="00831171">
            <w:pPr>
              <w:ind w:left="-284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Дневной сон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ind w:left="-284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12.10-15.00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ind w:left="-284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12.10-15.00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ind w:left="-284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12.40 – 15.00</w:t>
            </w:r>
          </w:p>
        </w:tc>
      </w:tr>
      <w:tr w:rsidR="00D62605" w:rsidRPr="009B4C2B" w:rsidTr="008311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05" w:rsidRPr="00E52B9A" w:rsidRDefault="00D62605" w:rsidP="00831171">
            <w:pPr>
              <w:ind w:left="-284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Постепенный подъем, водные процедуры, игры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ind w:left="-284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15.00 – 15.20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ind w:left="-284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15.00 – 15.20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ind w:left="-284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15.00 – 15.15</w:t>
            </w:r>
          </w:p>
        </w:tc>
      </w:tr>
      <w:tr w:rsidR="00D62605" w:rsidRPr="009B4C2B" w:rsidTr="008311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05" w:rsidRPr="00E52B9A" w:rsidRDefault="00D62605" w:rsidP="00831171">
            <w:pPr>
              <w:ind w:left="-284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Полдник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ind w:left="-284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15.20 – 15.40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ind w:left="-284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15.20 – 15.40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ind w:left="-284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15.15 – 15.35</w:t>
            </w:r>
          </w:p>
        </w:tc>
      </w:tr>
      <w:tr w:rsidR="00D62605" w:rsidRPr="009B4C2B" w:rsidTr="008311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05" w:rsidRPr="00E52B9A" w:rsidRDefault="00D62605" w:rsidP="00831171">
            <w:pPr>
              <w:ind w:left="-284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Игры, досуги,  развлечения</w:t>
            </w:r>
          </w:p>
          <w:p w:rsidR="00D62605" w:rsidRPr="00E52B9A" w:rsidRDefault="00D62605" w:rsidP="00831171">
            <w:pPr>
              <w:ind w:left="-284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Ужин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ind w:left="-284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15.40-16.40</w:t>
            </w:r>
          </w:p>
          <w:p w:rsidR="00D62605" w:rsidRPr="00E52B9A" w:rsidRDefault="00D62605" w:rsidP="00831171">
            <w:pPr>
              <w:ind w:left="-284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16.40-17.00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ind w:left="-284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15.40-16.40</w:t>
            </w:r>
          </w:p>
          <w:p w:rsidR="00D62605" w:rsidRPr="00E52B9A" w:rsidRDefault="00D62605" w:rsidP="00831171">
            <w:pPr>
              <w:ind w:left="-284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16.40-17.00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ind w:left="-284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15.35-16.45</w:t>
            </w:r>
          </w:p>
          <w:p w:rsidR="00D62605" w:rsidRPr="00E52B9A" w:rsidRDefault="00D62605" w:rsidP="00831171">
            <w:pPr>
              <w:ind w:left="-284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16.45-17.00</w:t>
            </w:r>
          </w:p>
        </w:tc>
      </w:tr>
      <w:tr w:rsidR="00D62605" w:rsidRPr="009B4C2B" w:rsidTr="008311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05" w:rsidRPr="00E52B9A" w:rsidRDefault="00D62605" w:rsidP="00831171">
            <w:pPr>
              <w:ind w:left="-284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Прогулка (игры, досуги,  развлечения)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ind w:left="-284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17.00-19.00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ind w:left="-284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17.00-19.00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ind w:left="-284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17.00 – 19.00</w:t>
            </w:r>
          </w:p>
        </w:tc>
      </w:tr>
      <w:tr w:rsidR="00D62605" w:rsidRPr="009B4C2B" w:rsidTr="0083117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605" w:rsidRPr="00E52B9A" w:rsidRDefault="00D62605" w:rsidP="00831171">
            <w:pPr>
              <w:ind w:left="-284"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Уход домой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ind w:left="-284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до 19.00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ind w:left="-284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до 19.00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2605" w:rsidRPr="00E52B9A" w:rsidRDefault="00D62605" w:rsidP="00831171">
            <w:pPr>
              <w:ind w:left="-284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2B9A">
              <w:rPr>
                <w:rFonts w:ascii="Times New Roman" w:eastAsia="Times New Roman" w:hAnsi="Times New Roman" w:cs="Times New Roman"/>
                <w:sz w:val="20"/>
                <w:szCs w:val="20"/>
              </w:rPr>
              <w:t>до 19.00</w:t>
            </w:r>
          </w:p>
        </w:tc>
      </w:tr>
    </w:tbl>
    <w:p w:rsidR="00D62605" w:rsidRPr="009B4C2B" w:rsidRDefault="00D62605" w:rsidP="00D62605">
      <w:pPr>
        <w:pStyle w:val="af3"/>
        <w:ind w:left="-284" w:firstLine="284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D969EE" w:rsidRDefault="00D969EE" w:rsidP="00E52B9A">
      <w:pPr>
        <w:pStyle w:val="af3"/>
        <w:rPr>
          <w:rFonts w:ascii="Times New Roman" w:hAnsi="Times New Roman" w:cs="Times New Roman"/>
          <w:b/>
        </w:rPr>
      </w:pPr>
    </w:p>
    <w:p w:rsidR="00A47E11" w:rsidRDefault="00A47E11" w:rsidP="00BF01D8">
      <w:pPr>
        <w:pStyle w:val="af3"/>
        <w:jc w:val="center"/>
        <w:rPr>
          <w:rFonts w:ascii="Times New Roman" w:hAnsi="Times New Roman" w:cs="Times New Roman"/>
          <w:b/>
          <w:color w:val="FF0000"/>
        </w:rPr>
      </w:pPr>
    </w:p>
    <w:p w:rsidR="00C6265A" w:rsidRDefault="00E52B9A" w:rsidP="00BF01D8">
      <w:pPr>
        <w:pStyle w:val="af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auto"/>
        </w:rPr>
        <w:t>3.3.</w:t>
      </w:r>
      <w:r w:rsidR="00AB3C64" w:rsidRPr="00D969EE">
        <w:rPr>
          <w:rFonts w:ascii="Times New Roman" w:hAnsi="Times New Roman" w:cs="Times New Roman"/>
          <w:b/>
          <w:color w:val="FF0000"/>
        </w:rPr>
        <w:t xml:space="preserve"> </w:t>
      </w:r>
      <w:r w:rsidR="007C0C6D" w:rsidRPr="00BF01D8">
        <w:rPr>
          <w:rFonts w:ascii="Times New Roman" w:hAnsi="Times New Roman" w:cs="Times New Roman"/>
          <w:b/>
        </w:rPr>
        <w:t>Физкультурно-оздоровительная работа</w:t>
      </w:r>
      <w:bookmarkEnd w:id="88"/>
    </w:p>
    <w:p w:rsidR="00B92C2E" w:rsidRPr="00BF01D8" w:rsidRDefault="00B92C2E" w:rsidP="00BF01D8">
      <w:pPr>
        <w:pStyle w:val="af3"/>
        <w:jc w:val="center"/>
        <w:rPr>
          <w:rFonts w:ascii="Times New Roman" w:hAnsi="Times New Roman" w:cs="Times New Roman"/>
          <w:b/>
        </w:rPr>
      </w:pPr>
    </w:p>
    <w:p w:rsidR="00C6265A" w:rsidRPr="00E52B9A" w:rsidRDefault="007C0C6D" w:rsidP="00834BF2">
      <w:pPr>
        <w:pStyle w:val="a5"/>
        <w:spacing w:before="49" w:after="0" w:line="259" w:lineRule="exact"/>
        <w:ind w:right="20" w:firstLine="567"/>
        <w:rPr>
          <w:rFonts w:ascii="Arial Unicode MS" w:hAnsi="Arial Unicode MS" w:cs="Arial Unicode MS"/>
          <w:sz w:val="22"/>
          <w:szCs w:val="22"/>
        </w:rPr>
      </w:pPr>
      <w:r w:rsidRPr="00E52B9A">
        <w:rPr>
          <w:sz w:val="22"/>
          <w:szCs w:val="22"/>
        </w:rPr>
        <w:t xml:space="preserve">В дошкольной организации </w:t>
      </w:r>
      <w:r w:rsidR="004D78E6" w:rsidRPr="00E52B9A">
        <w:rPr>
          <w:sz w:val="22"/>
          <w:szCs w:val="22"/>
        </w:rPr>
        <w:t>проводится</w:t>
      </w:r>
      <w:r w:rsidRPr="00E52B9A">
        <w:rPr>
          <w:sz w:val="22"/>
          <w:szCs w:val="22"/>
        </w:rPr>
        <w:t xml:space="preserve"> постоянн</w:t>
      </w:r>
      <w:r w:rsidR="004D78E6" w:rsidRPr="00E52B9A">
        <w:rPr>
          <w:sz w:val="22"/>
          <w:szCs w:val="22"/>
        </w:rPr>
        <w:t>ая работа</w:t>
      </w:r>
      <w:r w:rsidRPr="00E52B9A">
        <w:rPr>
          <w:sz w:val="22"/>
          <w:szCs w:val="22"/>
        </w:rPr>
        <w:t xml:space="preserve"> по укреплению здоровья детей, закал</w:t>
      </w:r>
      <w:r w:rsidRPr="00E52B9A">
        <w:rPr>
          <w:sz w:val="22"/>
          <w:szCs w:val="22"/>
        </w:rPr>
        <w:t>и</w:t>
      </w:r>
      <w:r w:rsidRPr="00E52B9A">
        <w:rPr>
          <w:sz w:val="22"/>
          <w:szCs w:val="22"/>
        </w:rPr>
        <w:t>ванию организма и совершенство</w:t>
      </w:r>
      <w:r w:rsidRPr="00E52B9A">
        <w:rPr>
          <w:sz w:val="22"/>
          <w:szCs w:val="22"/>
        </w:rPr>
        <w:softHyphen/>
        <w:t>ванию его функций.</w:t>
      </w:r>
    </w:p>
    <w:p w:rsidR="00C6265A" w:rsidRPr="00E52B9A" w:rsidRDefault="007C0C6D" w:rsidP="00834BF2">
      <w:pPr>
        <w:pStyle w:val="a5"/>
        <w:spacing w:before="0" w:after="0" w:line="259" w:lineRule="exact"/>
        <w:ind w:right="20" w:firstLine="567"/>
        <w:rPr>
          <w:rFonts w:ascii="Arial Unicode MS" w:hAnsi="Arial Unicode MS" w:cs="Arial Unicode MS"/>
          <w:sz w:val="22"/>
          <w:szCs w:val="22"/>
        </w:rPr>
      </w:pPr>
      <w:r w:rsidRPr="00E52B9A">
        <w:rPr>
          <w:sz w:val="22"/>
          <w:szCs w:val="22"/>
        </w:rPr>
        <w:t>Под руков</w:t>
      </w:r>
      <w:r w:rsidR="004D78E6" w:rsidRPr="00E52B9A">
        <w:rPr>
          <w:sz w:val="22"/>
          <w:szCs w:val="22"/>
        </w:rPr>
        <w:t xml:space="preserve">одством медицинского персонала </w:t>
      </w:r>
      <w:r w:rsidRPr="00E52B9A">
        <w:rPr>
          <w:sz w:val="22"/>
          <w:szCs w:val="22"/>
        </w:rPr>
        <w:t>осуществля</w:t>
      </w:r>
      <w:r w:rsidR="00AB3C64" w:rsidRPr="00E52B9A">
        <w:rPr>
          <w:sz w:val="22"/>
          <w:szCs w:val="22"/>
        </w:rPr>
        <w:t>е</w:t>
      </w:r>
      <w:r w:rsidRPr="00E52B9A">
        <w:rPr>
          <w:sz w:val="22"/>
          <w:szCs w:val="22"/>
        </w:rPr>
        <w:t>т</w:t>
      </w:r>
      <w:r w:rsidR="004D78E6" w:rsidRPr="00E52B9A">
        <w:rPr>
          <w:sz w:val="22"/>
          <w:szCs w:val="22"/>
        </w:rPr>
        <w:t>ся</w:t>
      </w:r>
      <w:r w:rsidRPr="00E52B9A">
        <w:rPr>
          <w:sz w:val="22"/>
          <w:szCs w:val="22"/>
        </w:rPr>
        <w:t xml:space="preserve"> комплекс закаливающих процедур с использованием природных факто</w:t>
      </w:r>
      <w:r w:rsidRPr="00E52B9A">
        <w:rPr>
          <w:sz w:val="22"/>
          <w:szCs w:val="22"/>
        </w:rPr>
        <w:softHyphen/>
        <w:t xml:space="preserve">ров: воздуха, солнца, воды, с учетом состояния здоровья детей и местных условий. При проведении закаливающих мероприятий </w:t>
      </w:r>
      <w:r w:rsidR="004D78E6" w:rsidRPr="00E52B9A">
        <w:rPr>
          <w:sz w:val="22"/>
          <w:szCs w:val="22"/>
        </w:rPr>
        <w:t>осущест</w:t>
      </w:r>
      <w:r w:rsidR="004D78E6" w:rsidRPr="00E52B9A">
        <w:rPr>
          <w:sz w:val="22"/>
          <w:szCs w:val="22"/>
        </w:rPr>
        <w:softHyphen/>
        <w:t>вля</w:t>
      </w:r>
      <w:r w:rsidR="00AB3C64" w:rsidRPr="00E52B9A">
        <w:rPr>
          <w:sz w:val="22"/>
          <w:szCs w:val="22"/>
        </w:rPr>
        <w:t>е</w:t>
      </w:r>
      <w:r w:rsidR="004D78E6" w:rsidRPr="00E52B9A">
        <w:rPr>
          <w:sz w:val="22"/>
          <w:szCs w:val="22"/>
        </w:rPr>
        <w:t>тся</w:t>
      </w:r>
      <w:r w:rsidRPr="00E52B9A">
        <w:rPr>
          <w:sz w:val="22"/>
          <w:szCs w:val="22"/>
        </w:rPr>
        <w:t xml:space="preserve"> дифференцир</w:t>
      </w:r>
      <w:r w:rsidR="004D78E6" w:rsidRPr="00E52B9A">
        <w:rPr>
          <w:sz w:val="22"/>
          <w:szCs w:val="22"/>
        </w:rPr>
        <w:t>ованный подход к детям, учитывается</w:t>
      </w:r>
      <w:r w:rsidRPr="00E52B9A">
        <w:rPr>
          <w:sz w:val="22"/>
          <w:szCs w:val="22"/>
        </w:rPr>
        <w:t xml:space="preserve"> их индивидуаль</w:t>
      </w:r>
      <w:r w:rsidRPr="00E52B9A">
        <w:rPr>
          <w:sz w:val="22"/>
          <w:szCs w:val="22"/>
        </w:rPr>
        <w:softHyphen/>
        <w:t>ные возможности.</w:t>
      </w:r>
    </w:p>
    <w:p w:rsidR="007E147A" w:rsidRPr="00CE500A" w:rsidRDefault="007E147A" w:rsidP="00BF01D8">
      <w:pPr>
        <w:pStyle w:val="af3"/>
        <w:jc w:val="center"/>
        <w:rPr>
          <w:rFonts w:ascii="Times New Roman" w:hAnsi="Times New Roman" w:cs="Times New Roman"/>
          <w:b/>
          <w:color w:val="auto"/>
        </w:rPr>
      </w:pPr>
    </w:p>
    <w:p w:rsidR="00216B9F" w:rsidRPr="00CE500A" w:rsidRDefault="00216B9F" w:rsidP="00BF01D8">
      <w:pPr>
        <w:pStyle w:val="af3"/>
        <w:jc w:val="center"/>
        <w:rPr>
          <w:rFonts w:ascii="Times New Roman" w:hAnsi="Times New Roman" w:cs="Times New Roman"/>
          <w:b/>
          <w:color w:val="auto"/>
        </w:rPr>
      </w:pPr>
      <w:r w:rsidRPr="00CE500A">
        <w:rPr>
          <w:rFonts w:ascii="Times New Roman" w:hAnsi="Times New Roman" w:cs="Times New Roman"/>
          <w:b/>
          <w:color w:val="auto"/>
        </w:rPr>
        <w:t>Режим двигательной активности</w:t>
      </w:r>
    </w:p>
    <w:tbl>
      <w:tblPr>
        <w:tblpPr w:leftFromText="180" w:rightFromText="180" w:vertAnchor="text" w:horzAnchor="margin" w:tblpX="-421" w:tblpY="251"/>
        <w:tblW w:w="109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2122"/>
        <w:gridCol w:w="1985"/>
        <w:gridCol w:w="1701"/>
        <w:gridCol w:w="1701"/>
        <w:gridCol w:w="1701"/>
      </w:tblGrid>
      <w:tr w:rsidR="00216B9F" w:rsidRPr="00CE500A" w:rsidTr="00CC5626">
        <w:trPr>
          <w:trHeight w:val="410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81"/>
              <w:shd w:val="clear" w:color="auto" w:fill="auto"/>
              <w:tabs>
                <w:tab w:val="left" w:pos="1706"/>
              </w:tabs>
              <w:spacing w:line="211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Формы</w:t>
            </w:r>
            <w:r w:rsidRPr="00CE500A">
              <w:rPr>
                <w:rStyle w:val="385"/>
                <w:rFonts w:ascii="Times New Roman" w:hAnsi="Times New Roman" w:cs="Times New Roman"/>
                <w:b/>
                <w:bCs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работы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310"/>
              <w:shd w:val="clear" w:color="auto" w:fill="auto"/>
              <w:spacing w:line="211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Виды</w:t>
            </w:r>
            <w:r w:rsidRPr="00CE500A">
              <w:rPr>
                <w:rStyle w:val="335"/>
                <w:rFonts w:ascii="Times New Roman" w:hAnsi="Times New Roman" w:cs="Times New Roman"/>
                <w:b/>
                <w:bCs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занятий</w:t>
            </w: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310"/>
              <w:shd w:val="clear" w:color="auto" w:fill="auto"/>
              <w:spacing w:line="206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Количество и длительность занятий (в мин.)</w:t>
            </w:r>
            <w:r w:rsidRPr="00CE500A">
              <w:rPr>
                <w:rStyle w:val="335"/>
                <w:rFonts w:ascii="Times New Roman" w:hAnsi="Times New Roman" w:cs="Times New Roman"/>
                <w:b/>
                <w:bCs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в зависимости от во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з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раста детей</w:t>
            </w:r>
          </w:p>
        </w:tc>
      </w:tr>
      <w:tr w:rsidR="00216B9F" w:rsidRPr="00CE500A" w:rsidTr="00CC5626">
        <w:trPr>
          <w:trHeight w:val="274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310"/>
              <w:shd w:val="clear" w:color="auto" w:fill="auto"/>
              <w:spacing w:line="206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310"/>
              <w:shd w:val="clear" w:color="auto" w:fill="auto"/>
              <w:spacing w:line="206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310"/>
              <w:shd w:val="clear" w:color="auto" w:fill="auto"/>
              <w:spacing w:line="240" w:lineRule="auto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3-4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310"/>
              <w:shd w:val="clear" w:color="auto" w:fill="auto"/>
              <w:spacing w:line="240" w:lineRule="auto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4-5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310"/>
              <w:shd w:val="clear" w:color="auto" w:fill="auto"/>
              <w:spacing w:line="240" w:lineRule="auto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5-6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310"/>
              <w:shd w:val="clear" w:color="auto" w:fill="auto"/>
              <w:spacing w:line="240" w:lineRule="auto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6-7 лет</w:t>
            </w:r>
          </w:p>
        </w:tc>
      </w:tr>
      <w:tr w:rsidR="00216B9F" w:rsidRPr="00CE500A" w:rsidTr="00CC5626">
        <w:trPr>
          <w:trHeight w:val="287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151"/>
              <w:shd w:val="clear" w:color="auto" w:fill="auto"/>
              <w:spacing w:line="206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Физкультурные</w:t>
            </w:r>
            <w:r w:rsidRPr="00CE500A">
              <w:rPr>
                <w:rStyle w:val="152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занятия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110"/>
              <w:shd w:val="clear" w:color="auto" w:fill="auto"/>
              <w:spacing w:line="206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а) в помеще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softHyphen/>
              <w:t>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211"/>
              <w:shd w:val="clear" w:color="auto" w:fill="auto"/>
              <w:spacing w:line="206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2 раза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в неделю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15-20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211"/>
              <w:shd w:val="clear" w:color="auto" w:fill="auto"/>
              <w:spacing w:line="206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2 раза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в неделю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20-25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211"/>
              <w:shd w:val="clear" w:color="auto" w:fill="auto"/>
              <w:spacing w:line="206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2 раза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в неделю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25-30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211"/>
              <w:shd w:val="clear" w:color="auto" w:fill="auto"/>
              <w:spacing w:line="206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2 раза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в неделю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30-35</w:t>
            </w:r>
          </w:p>
        </w:tc>
      </w:tr>
      <w:tr w:rsidR="00216B9F" w:rsidRPr="00CE500A" w:rsidTr="00CC5626">
        <w:trPr>
          <w:trHeight w:val="421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ind w:left="5"/>
              <w:rPr>
                <w:rFonts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211"/>
              <w:shd w:val="clear" w:color="auto" w:fill="auto"/>
              <w:spacing w:line="240" w:lineRule="auto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б) на улице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211"/>
              <w:shd w:val="clear" w:color="auto" w:fill="auto"/>
              <w:spacing w:line="211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1 раз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в неделю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15-20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211"/>
              <w:shd w:val="clear" w:color="auto" w:fill="auto"/>
              <w:spacing w:line="211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1 раз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в неделю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20-25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211"/>
              <w:shd w:val="clear" w:color="auto" w:fill="auto"/>
              <w:spacing w:line="211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1 раз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в неделю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25-30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211"/>
              <w:shd w:val="clear" w:color="auto" w:fill="auto"/>
              <w:spacing w:line="211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1 раз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в неделю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30-35</w:t>
            </w:r>
          </w:p>
        </w:tc>
      </w:tr>
      <w:tr w:rsidR="00216B9F" w:rsidRPr="00CE500A" w:rsidTr="00CC5626">
        <w:trPr>
          <w:trHeight w:val="430"/>
        </w:trPr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151"/>
              <w:shd w:val="clear" w:color="auto" w:fill="auto"/>
              <w:spacing w:line="206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Физкультурн</w:t>
            </w:r>
            <w:proofErr w:type="gramStart"/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о-</w:t>
            </w:r>
            <w:proofErr w:type="gramEnd"/>
            <w:r w:rsidRPr="00CE500A">
              <w:rPr>
                <w:rStyle w:val="152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оздоровительная</w:t>
            </w:r>
            <w:r w:rsidRPr="00CE500A">
              <w:rPr>
                <w:rStyle w:val="152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работа в режиме</w:t>
            </w:r>
            <w:r w:rsidRPr="00CE500A">
              <w:rPr>
                <w:rStyle w:val="152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дня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151"/>
              <w:shd w:val="clear" w:color="auto" w:fill="auto"/>
              <w:spacing w:line="206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а) утренняя</w:t>
            </w:r>
            <w:r w:rsidRPr="00CE500A">
              <w:rPr>
                <w:rStyle w:val="152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гимн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а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стика</w:t>
            </w:r>
            <w:r w:rsidRPr="00CE500A">
              <w:rPr>
                <w:rStyle w:val="152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(по желанию</w:t>
            </w:r>
            <w:r w:rsidRPr="00CE500A">
              <w:rPr>
                <w:rStyle w:val="152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детей)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211"/>
              <w:shd w:val="clear" w:color="auto" w:fill="auto"/>
              <w:spacing w:line="211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Ежедневно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5-6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211"/>
              <w:shd w:val="clear" w:color="auto" w:fill="auto"/>
              <w:spacing w:line="211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Ежедневно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6-8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211"/>
              <w:shd w:val="clear" w:color="auto" w:fill="auto"/>
              <w:spacing w:line="211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Ежедневно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8-10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211"/>
              <w:shd w:val="clear" w:color="auto" w:fill="auto"/>
              <w:spacing w:line="211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Ежедневно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10-12</w:t>
            </w:r>
          </w:p>
        </w:tc>
      </w:tr>
      <w:tr w:rsidR="00216B9F" w:rsidRPr="00CE500A" w:rsidTr="00CC5626">
        <w:trPr>
          <w:trHeight w:val="688"/>
        </w:trPr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ind w:left="5"/>
              <w:rPr>
                <w:rFonts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110"/>
              <w:shd w:val="clear" w:color="auto" w:fill="auto"/>
              <w:spacing w:line="206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б) подвижные</w:t>
            </w:r>
            <w:r w:rsidRPr="00CE500A">
              <w:rPr>
                <w:rStyle w:val="313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и спортивные</w:t>
            </w:r>
            <w:r w:rsidRPr="00CE500A">
              <w:rPr>
                <w:rStyle w:val="313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игры и упраж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softHyphen/>
              <w:t>нения на про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softHyphen/>
              <w:t>гулке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211"/>
              <w:shd w:val="clear" w:color="auto" w:fill="auto"/>
              <w:spacing w:line="206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Ежедневно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2 раза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(утром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и вечером)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15-20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211"/>
              <w:shd w:val="clear" w:color="auto" w:fill="auto"/>
              <w:spacing w:line="206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Ежедневно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2 раза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(утром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и веч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е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ром)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20-25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211"/>
              <w:shd w:val="clear" w:color="auto" w:fill="auto"/>
              <w:spacing w:line="206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Ежедневно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2 раза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(утром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и веч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е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ром)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25-30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211"/>
              <w:shd w:val="clear" w:color="auto" w:fill="auto"/>
              <w:spacing w:line="206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Ежедневно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2 раза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(утром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и веч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е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ром)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30-40</w:t>
            </w:r>
          </w:p>
        </w:tc>
      </w:tr>
      <w:tr w:rsidR="00216B9F" w:rsidRPr="00CE500A" w:rsidTr="00CC5626">
        <w:trPr>
          <w:trHeight w:val="850"/>
        </w:trPr>
        <w:tc>
          <w:tcPr>
            <w:tcW w:w="170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ind w:left="5"/>
              <w:rPr>
                <w:rFonts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151"/>
              <w:shd w:val="clear" w:color="auto" w:fill="auto"/>
              <w:spacing w:line="206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в) физкуль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softHyphen/>
              <w:t>тминутки</w:t>
            </w:r>
            <w:r w:rsidRPr="00CE500A">
              <w:rPr>
                <w:rStyle w:val="152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(в середине</w:t>
            </w:r>
            <w:r w:rsidRPr="00CE500A">
              <w:rPr>
                <w:rStyle w:val="152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статич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е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ского</w:t>
            </w:r>
            <w:r w:rsidRPr="00CE500A">
              <w:rPr>
                <w:rStyle w:val="152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занятия)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71"/>
              <w:shd w:val="clear" w:color="auto" w:fill="auto"/>
              <w:spacing w:line="206" w:lineRule="exact"/>
              <w:ind w:left="5" w:right="120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3-5 еже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softHyphen/>
              <w:t>дневно в</w:t>
            </w:r>
            <w:r w:rsidRPr="00CE500A">
              <w:rPr>
                <w:rStyle w:val="373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зависимос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softHyphen/>
              <w:t>ти от вида и</w:t>
            </w:r>
            <w:r w:rsidRPr="00CE500A">
              <w:rPr>
                <w:rStyle w:val="373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содержания</w:t>
            </w:r>
            <w:r w:rsidRPr="00CE500A">
              <w:rPr>
                <w:rStyle w:val="373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занятий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211"/>
              <w:shd w:val="clear" w:color="auto" w:fill="auto"/>
              <w:spacing w:line="206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3-5 ежеднев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softHyphen/>
              <w:t>но в зависи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softHyphen/>
              <w:t>мости от вида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и содерж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а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ния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занятий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211"/>
              <w:shd w:val="clear" w:color="auto" w:fill="auto"/>
              <w:spacing w:line="206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3-5 ежеднев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softHyphen/>
              <w:t>но в зависи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softHyphen/>
              <w:t>мости от вида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и содерж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а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ния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занятий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110"/>
              <w:shd w:val="clear" w:color="auto" w:fill="auto"/>
              <w:spacing w:line="206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3-5 ежеднев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softHyphen/>
              <w:t>но в зависи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softHyphen/>
              <w:t>мости от</w:t>
            </w:r>
            <w:r w:rsidRPr="00CE500A">
              <w:rPr>
                <w:rStyle w:val="313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вида и со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softHyphen/>
              <w:t>держания</w:t>
            </w:r>
            <w:r w:rsidRPr="00CE500A">
              <w:rPr>
                <w:rStyle w:val="313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занятий</w:t>
            </w:r>
          </w:p>
        </w:tc>
      </w:tr>
      <w:tr w:rsidR="00216B9F" w:rsidRPr="00CE500A" w:rsidTr="00CC5626">
        <w:trPr>
          <w:trHeight w:val="453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151"/>
              <w:shd w:val="clear" w:color="auto" w:fill="auto"/>
              <w:spacing w:line="211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Активный</w:t>
            </w:r>
            <w:r w:rsidRPr="00CE500A">
              <w:rPr>
                <w:rStyle w:val="152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отдых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211"/>
              <w:shd w:val="clear" w:color="auto" w:fill="auto"/>
              <w:spacing w:line="211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а) физкультур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softHyphen/>
              <w:t>ный досуг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211"/>
              <w:shd w:val="clear" w:color="auto" w:fill="auto"/>
              <w:spacing w:line="211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1 раз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в месяц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211"/>
              <w:shd w:val="clear" w:color="auto" w:fill="auto"/>
              <w:spacing w:line="211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1 раз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в месяц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211"/>
              <w:shd w:val="clear" w:color="auto" w:fill="auto"/>
              <w:spacing w:line="211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1 раз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в месяц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30-45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211"/>
              <w:shd w:val="clear" w:color="auto" w:fill="auto"/>
              <w:spacing w:line="211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1 раз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в месяц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40</w:t>
            </w:r>
          </w:p>
        </w:tc>
      </w:tr>
      <w:tr w:rsidR="00216B9F" w:rsidRPr="00CE500A" w:rsidTr="00CC5626">
        <w:trPr>
          <w:trHeight w:val="559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151"/>
              <w:shd w:val="clear" w:color="auto" w:fill="auto"/>
              <w:spacing w:line="211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211"/>
              <w:shd w:val="clear" w:color="auto" w:fill="auto"/>
              <w:spacing w:line="211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б) физкультур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softHyphen/>
              <w:t>ный праздник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211"/>
              <w:shd w:val="clear" w:color="auto" w:fill="auto"/>
              <w:spacing w:line="240" w:lineRule="auto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211"/>
              <w:shd w:val="clear" w:color="auto" w:fill="auto"/>
              <w:spacing w:line="211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2 раза в год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до 45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211"/>
              <w:shd w:val="clear" w:color="auto" w:fill="auto"/>
              <w:spacing w:line="211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2 раза в год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до 60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211"/>
              <w:shd w:val="clear" w:color="auto" w:fill="auto"/>
              <w:spacing w:line="211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2 раза в год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до 60 мин.</w:t>
            </w:r>
          </w:p>
        </w:tc>
      </w:tr>
      <w:tr w:rsidR="00216B9F" w:rsidRPr="00CE500A" w:rsidTr="00CC5626">
        <w:trPr>
          <w:trHeight w:val="399"/>
        </w:trPr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151"/>
              <w:shd w:val="clear" w:color="auto" w:fill="auto"/>
              <w:spacing w:line="211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211"/>
              <w:shd w:val="clear" w:color="auto" w:fill="auto"/>
              <w:spacing w:line="211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в) день</w:t>
            </w:r>
            <w:r w:rsidRPr="00CE500A">
              <w:rPr>
                <w:rStyle w:val="152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здоровья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211"/>
              <w:shd w:val="clear" w:color="auto" w:fill="auto"/>
              <w:spacing w:line="211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1 раз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в 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211"/>
              <w:shd w:val="clear" w:color="auto" w:fill="auto"/>
              <w:spacing w:line="211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1 раз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в 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211"/>
              <w:shd w:val="clear" w:color="auto" w:fill="auto"/>
              <w:spacing w:line="211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1 раз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в 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16B9F" w:rsidRPr="00CE500A" w:rsidRDefault="00216B9F" w:rsidP="00CC5626">
            <w:pPr>
              <w:pStyle w:val="3211"/>
              <w:shd w:val="clear" w:color="auto" w:fill="auto"/>
              <w:spacing w:line="211" w:lineRule="exact"/>
              <w:ind w:left="5"/>
              <w:rPr>
                <w:rFonts w:ascii="Times New Roman" w:hAnsi="Times New Roman" w:cs="Times New Roman"/>
                <w:sz w:val="22"/>
                <w:szCs w:val="24"/>
              </w:rPr>
            </w:pP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1 раз</w:t>
            </w:r>
            <w:r w:rsidRPr="00CE500A">
              <w:rPr>
                <w:rStyle w:val="3240"/>
                <w:rFonts w:ascii="Times New Roman" w:hAnsi="Times New Roman" w:cs="Times New Roman"/>
                <w:noProof w:val="0"/>
                <w:sz w:val="22"/>
                <w:szCs w:val="24"/>
              </w:rPr>
              <w:t xml:space="preserve"> </w:t>
            </w:r>
            <w:r w:rsidRPr="00CE500A">
              <w:rPr>
                <w:rFonts w:ascii="Times New Roman" w:hAnsi="Times New Roman" w:cs="Times New Roman"/>
                <w:sz w:val="22"/>
                <w:szCs w:val="24"/>
              </w:rPr>
              <w:t>в квартал</w:t>
            </w:r>
          </w:p>
        </w:tc>
      </w:tr>
    </w:tbl>
    <w:p w:rsidR="00216B9F" w:rsidRPr="00CE500A" w:rsidRDefault="00216B9F" w:rsidP="00834BF2">
      <w:pPr>
        <w:pStyle w:val="a5"/>
        <w:spacing w:before="0" w:after="0" w:line="259" w:lineRule="exact"/>
        <w:ind w:firstLine="567"/>
        <w:rPr>
          <w:rFonts w:ascii="Arial Unicode MS" w:hAnsi="Arial Unicode MS" w:cs="Arial Unicode MS"/>
        </w:rPr>
      </w:pPr>
    </w:p>
    <w:tbl>
      <w:tblPr>
        <w:tblW w:w="10774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1"/>
        <w:gridCol w:w="1842"/>
        <w:gridCol w:w="1560"/>
        <w:gridCol w:w="1701"/>
        <w:gridCol w:w="1417"/>
        <w:gridCol w:w="1843"/>
      </w:tblGrid>
      <w:tr w:rsidR="00D62605" w:rsidRPr="009B4C2B" w:rsidTr="00831171">
        <w:trPr>
          <w:trHeight w:val="336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pStyle w:val="161"/>
              <w:shd w:val="clear" w:color="auto" w:fill="auto"/>
              <w:spacing w:line="240" w:lineRule="auto"/>
              <w:ind w:left="-284"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sz w:val="22"/>
                <w:szCs w:val="22"/>
              </w:rPr>
              <w:t>Образовательная деятельность в ходе режимных моментов</w:t>
            </w:r>
          </w:p>
        </w:tc>
      </w:tr>
      <w:tr w:rsidR="00D62605" w:rsidRPr="009B4C2B" w:rsidTr="00831171">
        <w:trPr>
          <w:trHeight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pStyle w:val="151"/>
              <w:shd w:val="clear" w:color="auto" w:fill="auto"/>
              <w:spacing w:line="240" w:lineRule="auto"/>
              <w:ind w:left="-284"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sz w:val="22"/>
                <w:szCs w:val="22"/>
              </w:rPr>
              <w:t>Утренняя гимнастика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pStyle w:val="371"/>
              <w:shd w:val="clear" w:color="auto" w:fill="auto"/>
              <w:spacing w:line="240" w:lineRule="auto"/>
              <w:ind w:left="-284" w:right="280" w:firstLine="28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pStyle w:val="3110"/>
              <w:shd w:val="clear" w:color="auto" w:fill="auto"/>
              <w:spacing w:line="240" w:lineRule="auto"/>
              <w:ind w:left="-284"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pStyle w:val="3110"/>
              <w:shd w:val="clear" w:color="auto" w:fill="auto"/>
              <w:spacing w:line="240" w:lineRule="auto"/>
              <w:ind w:left="-284"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pStyle w:val="3110"/>
              <w:shd w:val="clear" w:color="auto" w:fill="auto"/>
              <w:spacing w:line="240" w:lineRule="auto"/>
              <w:ind w:left="-284"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pStyle w:val="3110"/>
              <w:shd w:val="clear" w:color="auto" w:fill="auto"/>
              <w:spacing w:line="240" w:lineRule="auto"/>
              <w:ind w:left="-284"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</w:tr>
      <w:tr w:rsidR="00D62605" w:rsidRPr="009B4C2B" w:rsidTr="00831171">
        <w:trPr>
          <w:trHeight w:val="55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pStyle w:val="151"/>
              <w:shd w:val="clear" w:color="auto" w:fill="auto"/>
              <w:spacing w:line="240" w:lineRule="auto"/>
              <w:ind w:left="-284"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sz w:val="22"/>
                <w:szCs w:val="22"/>
              </w:rPr>
              <w:t>Комплексы закалива</w:t>
            </w:r>
            <w:r w:rsidRPr="009B4C2B">
              <w:rPr>
                <w:rFonts w:ascii="Times New Roman" w:hAnsi="Times New Roman" w:cs="Times New Roman"/>
                <w:sz w:val="22"/>
                <w:szCs w:val="22"/>
              </w:rPr>
              <w:softHyphen/>
              <w:t>ющих процедур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pStyle w:val="371"/>
              <w:shd w:val="clear" w:color="auto" w:fill="auto"/>
              <w:spacing w:line="240" w:lineRule="auto"/>
              <w:ind w:left="-284" w:right="280" w:firstLine="28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pStyle w:val="3110"/>
              <w:shd w:val="clear" w:color="auto" w:fill="auto"/>
              <w:spacing w:line="240" w:lineRule="auto"/>
              <w:ind w:left="-284"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pStyle w:val="3110"/>
              <w:shd w:val="clear" w:color="auto" w:fill="auto"/>
              <w:spacing w:line="240" w:lineRule="auto"/>
              <w:ind w:left="-284"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pStyle w:val="3110"/>
              <w:shd w:val="clear" w:color="auto" w:fill="auto"/>
              <w:spacing w:line="240" w:lineRule="auto"/>
              <w:ind w:left="-284"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pStyle w:val="3110"/>
              <w:shd w:val="clear" w:color="auto" w:fill="auto"/>
              <w:spacing w:line="240" w:lineRule="auto"/>
              <w:ind w:left="-284"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  <w:p w:rsidR="00D62605" w:rsidRPr="009B4C2B" w:rsidRDefault="00D62605" w:rsidP="00831171">
            <w:pPr>
              <w:pStyle w:val="3110"/>
              <w:shd w:val="clear" w:color="auto" w:fill="auto"/>
              <w:spacing w:line="240" w:lineRule="auto"/>
              <w:ind w:left="-284" w:firstLine="28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62605" w:rsidRPr="009B4C2B" w:rsidTr="00831171">
        <w:trPr>
          <w:trHeight w:val="25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pStyle w:val="151"/>
              <w:spacing w:line="240" w:lineRule="auto"/>
              <w:ind w:left="-284"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sz w:val="22"/>
                <w:szCs w:val="22"/>
              </w:rPr>
              <w:t xml:space="preserve">русский язык в игровой </w:t>
            </w:r>
            <w:r w:rsidRPr="009B4C2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форме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ind w:left="-284" w:firstLine="284"/>
              <w:rPr>
                <w:color w:val="auto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3 раза</w:t>
            </w:r>
            <w:r w:rsidRPr="009B4C2B">
              <w:rPr>
                <w:rStyle w:val="372"/>
                <w:rFonts w:ascii="Times New Roman" w:hAnsi="Times New Roman" w:cs="Times New Roman"/>
                <w:noProof w:val="0"/>
                <w:color w:val="auto"/>
                <w:sz w:val="22"/>
                <w:szCs w:val="22"/>
              </w:rPr>
              <w:t xml:space="preserve"> </w:t>
            </w:r>
            <w:r w:rsidRPr="009B4C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неделю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ind w:left="-284" w:firstLine="284"/>
              <w:rPr>
                <w:color w:val="auto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 раза</w:t>
            </w:r>
            <w:r w:rsidRPr="009B4C2B">
              <w:rPr>
                <w:rStyle w:val="372"/>
                <w:rFonts w:ascii="Times New Roman" w:hAnsi="Times New Roman" w:cs="Times New Roman"/>
                <w:noProof w:val="0"/>
                <w:color w:val="auto"/>
                <w:sz w:val="22"/>
                <w:szCs w:val="22"/>
              </w:rPr>
              <w:t xml:space="preserve"> </w:t>
            </w:r>
            <w:r w:rsidRPr="009B4C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неделю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pStyle w:val="3110"/>
              <w:spacing w:line="240" w:lineRule="auto"/>
              <w:ind w:left="-284"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pStyle w:val="3110"/>
              <w:spacing w:line="240" w:lineRule="auto"/>
              <w:ind w:left="-284"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pStyle w:val="3110"/>
              <w:spacing w:line="240" w:lineRule="auto"/>
              <w:ind w:left="-284"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D62605" w:rsidRPr="009B4C2B" w:rsidTr="00831171">
        <w:trPr>
          <w:trHeight w:val="23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pStyle w:val="151"/>
              <w:spacing w:line="240" w:lineRule="auto"/>
              <w:ind w:left="-284"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ОХЛ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pStyle w:val="371"/>
              <w:spacing w:line="240" w:lineRule="auto"/>
              <w:ind w:left="-284" w:right="280" w:firstLine="28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ind w:left="-284" w:firstLine="284"/>
              <w:rPr>
                <w:color w:val="auto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раз</w:t>
            </w:r>
            <w:r w:rsidRPr="009B4C2B">
              <w:rPr>
                <w:rStyle w:val="372"/>
                <w:rFonts w:ascii="Times New Roman" w:hAnsi="Times New Roman" w:cs="Times New Roman"/>
                <w:noProof w:val="0"/>
                <w:color w:val="auto"/>
                <w:sz w:val="22"/>
                <w:szCs w:val="22"/>
              </w:rPr>
              <w:t xml:space="preserve"> </w:t>
            </w:r>
            <w:r w:rsidRPr="009B4C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неделю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ind w:left="-284" w:firstLine="284"/>
              <w:rPr>
                <w:color w:val="auto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раз</w:t>
            </w:r>
            <w:r w:rsidRPr="009B4C2B">
              <w:rPr>
                <w:rStyle w:val="372"/>
                <w:rFonts w:ascii="Times New Roman" w:hAnsi="Times New Roman" w:cs="Times New Roman"/>
                <w:noProof w:val="0"/>
                <w:color w:val="auto"/>
                <w:sz w:val="22"/>
                <w:szCs w:val="22"/>
              </w:rPr>
              <w:t xml:space="preserve"> </w:t>
            </w:r>
            <w:r w:rsidRPr="009B4C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неделю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ind w:left="-284" w:firstLine="284"/>
              <w:rPr>
                <w:color w:val="auto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раз</w:t>
            </w:r>
            <w:r w:rsidRPr="009B4C2B">
              <w:rPr>
                <w:rStyle w:val="372"/>
                <w:rFonts w:ascii="Times New Roman" w:hAnsi="Times New Roman" w:cs="Times New Roman"/>
                <w:noProof w:val="0"/>
                <w:color w:val="auto"/>
                <w:sz w:val="22"/>
                <w:szCs w:val="22"/>
              </w:rPr>
              <w:t xml:space="preserve"> </w:t>
            </w:r>
            <w:r w:rsidRPr="009B4C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неделю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ind w:left="-284" w:firstLine="284"/>
              <w:rPr>
                <w:color w:val="auto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раз</w:t>
            </w:r>
            <w:r w:rsidRPr="009B4C2B">
              <w:rPr>
                <w:rStyle w:val="372"/>
                <w:rFonts w:ascii="Times New Roman" w:hAnsi="Times New Roman" w:cs="Times New Roman"/>
                <w:noProof w:val="0"/>
                <w:color w:val="auto"/>
                <w:sz w:val="22"/>
                <w:szCs w:val="22"/>
              </w:rPr>
              <w:t xml:space="preserve"> </w:t>
            </w:r>
            <w:r w:rsidRPr="009B4C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неделю</w:t>
            </w:r>
          </w:p>
        </w:tc>
      </w:tr>
      <w:tr w:rsidR="00D62605" w:rsidRPr="009B4C2B" w:rsidTr="00831171">
        <w:trPr>
          <w:trHeight w:val="25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pStyle w:val="151"/>
              <w:spacing w:line="240" w:lineRule="auto"/>
              <w:ind w:left="-284"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sz w:val="22"/>
                <w:szCs w:val="22"/>
              </w:rPr>
              <w:t>Развитие речи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pStyle w:val="371"/>
              <w:spacing w:line="240" w:lineRule="auto"/>
              <w:ind w:left="-284" w:right="280" w:firstLine="28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sz w:val="22"/>
                <w:szCs w:val="22"/>
              </w:rPr>
              <w:t>1 раз</w:t>
            </w:r>
            <w:r w:rsidRPr="009B4C2B">
              <w:rPr>
                <w:rStyle w:val="372"/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</w:t>
            </w:r>
            <w:r w:rsidRPr="009B4C2B">
              <w:rPr>
                <w:rFonts w:ascii="Times New Roman" w:hAnsi="Times New Roman" w:cs="Times New Roman"/>
                <w:sz w:val="22"/>
                <w:szCs w:val="22"/>
              </w:rPr>
              <w:t>в неделю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pStyle w:val="3110"/>
              <w:spacing w:line="240" w:lineRule="auto"/>
              <w:ind w:left="-284"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pStyle w:val="3110"/>
              <w:spacing w:line="240" w:lineRule="auto"/>
              <w:ind w:left="-284"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pStyle w:val="3110"/>
              <w:spacing w:line="240" w:lineRule="auto"/>
              <w:ind w:left="-284"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pStyle w:val="3110"/>
              <w:spacing w:line="240" w:lineRule="auto"/>
              <w:ind w:left="-284"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D62605" w:rsidRPr="009B4C2B" w:rsidTr="00831171">
        <w:trPr>
          <w:trHeight w:val="27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pStyle w:val="151"/>
              <w:spacing w:line="240" w:lineRule="auto"/>
              <w:ind w:left="-284"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sz w:val="22"/>
                <w:szCs w:val="22"/>
              </w:rPr>
              <w:t>Аппликация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pStyle w:val="371"/>
              <w:spacing w:line="240" w:lineRule="auto"/>
              <w:ind w:left="-284" w:right="280" w:firstLine="28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ind w:left="-284" w:firstLine="284"/>
              <w:rPr>
                <w:color w:val="auto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раз</w:t>
            </w:r>
            <w:r w:rsidRPr="009B4C2B">
              <w:rPr>
                <w:rStyle w:val="372"/>
                <w:rFonts w:ascii="Times New Roman" w:hAnsi="Times New Roman" w:cs="Times New Roman"/>
                <w:noProof w:val="0"/>
                <w:color w:val="auto"/>
                <w:sz w:val="22"/>
                <w:szCs w:val="22"/>
              </w:rPr>
              <w:t xml:space="preserve"> </w:t>
            </w:r>
            <w:r w:rsidRPr="009B4C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2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ind w:left="-284" w:firstLine="284"/>
              <w:rPr>
                <w:color w:val="auto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раз</w:t>
            </w:r>
            <w:r w:rsidRPr="009B4C2B">
              <w:rPr>
                <w:rStyle w:val="372"/>
                <w:rFonts w:ascii="Times New Roman" w:hAnsi="Times New Roman" w:cs="Times New Roman"/>
                <w:noProof w:val="0"/>
                <w:color w:val="auto"/>
                <w:sz w:val="22"/>
                <w:szCs w:val="22"/>
              </w:rPr>
              <w:t xml:space="preserve"> </w:t>
            </w:r>
            <w:r w:rsidRPr="009B4C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2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ind w:left="-284" w:firstLine="284"/>
              <w:rPr>
                <w:color w:val="auto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раз</w:t>
            </w:r>
            <w:r w:rsidRPr="009B4C2B">
              <w:rPr>
                <w:rStyle w:val="372"/>
                <w:rFonts w:ascii="Times New Roman" w:hAnsi="Times New Roman" w:cs="Times New Roman"/>
                <w:noProof w:val="0"/>
                <w:color w:val="auto"/>
                <w:sz w:val="22"/>
                <w:szCs w:val="22"/>
              </w:rPr>
              <w:t xml:space="preserve"> </w:t>
            </w:r>
            <w:r w:rsidRPr="009B4C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2 н</w:t>
            </w:r>
            <w:r w:rsidRPr="009B4C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</w:t>
            </w:r>
            <w:r w:rsidRPr="009B4C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ind w:left="-284" w:firstLine="284"/>
              <w:rPr>
                <w:color w:val="auto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раз</w:t>
            </w:r>
            <w:r w:rsidRPr="009B4C2B">
              <w:rPr>
                <w:rStyle w:val="372"/>
                <w:rFonts w:ascii="Times New Roman" w:hAnsi="Times New Roman" w:cs="Times New Roman"/>
                <w:noProof w:val="0"/>
                <w:color w:val="auto"/>
                <w:sz w:val="22"/>
                <w:szCs w:val="22"/>
              </w:rPr>
              <w:t xml:space="preserve"> </w:t>
            </w:r>
            <w:r w:rsidRPr="009B4C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2 недели</w:t>
            </w:r>
          </w:p>
        </w:tc>
      </w:tr>
      <w:tr w:rsidR="00D62605" w:rsidRPr="009B4C2B" w:rsidTr="00831171">
        <w:trPr>
          <w:trHeight w:val="18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pStyle w:val="151"/>
              <w:spacing w:line="240" w:lineRule="auto"/>
              <w:ind w:left="-284"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sz w:val="22"/>
                <w:szCs w:val="22"/>
              </w:rPr>
              <w:t xml:space="preserve">Конструирование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pStyle w:val="371"/>
              <w:spacing w:line="240" w:lineRule="auto"/>
              <w:ind w:left="-284" w:right="280" w:firstLine="28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ind w:left="-284" w:firstLine="284"/>
              <w:rPr>
                <w:color w:val="auto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раз</w:t>
            </w:r>
            <w:r w:rsidRPr="009B4C2B">
              <w:rPr>
                <w:rStyle w:val="372"/>
                <w:rFonts w:ascii="Times New Roman" w:hAnsi="Times New Roman" w:cs="Times New Roman"/>
                <w:noProof w:val="0"/>
                <w:color w:val="auto"/>
                <w:sz w:val="22"/>
                <w:szCs w:val="22"/>
              </w:rPr>
              <w:t xml:space="preserve"> </w:t>
            </w:r>
            <w:r w:rsidRPr="009B4C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2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ind w:left="-284" w:firstLine="284"/>
              <w:rPr>
                <w:color w:val="auto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раз</w:t>
            </w:r>
            <w:r w:rsidRPr="009B4C2B">
              <w:rPr>
                <w:rStyle w:val="372"/>
                <w:rFonts w:ascii="Times New Roman" w:hAnsi="Times New Roman" w:cs="Times New Roman"/>
                <w:noProof w:val="0"/>
                <w:color w:val="auto"/>
                <w:sz w:val="22"/>
                <w:szCs w:val="22"/>
              </w:rPr>
              <w:t xml:space="preserve"> </w:t>
            </w:r>
            <w:r w:rsidRPr="009B4C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2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ind w:left="-284" w:firstLine="284"/>
              <w:rPr>
                <w:color w:val="auto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раз</w:t>
            </w:r>
            <w:r w:rsidRPr="009B4C2B">
              <w:rPr>
                <w:rStyle w:val="372"/>
                <w:rFonts w:ascii="Times New Roman" w:hAnsi="Times New Roman" w:cs="Times New Roman"/>
                <w:noProof w:val="0"/>
                <w:color w:val="auto"/>
                <w:sz w:val="22"/>
                <w:szCs w:val="22"/>
              </w:rPr>
              <w:t xml:space="preserve"> </w:t>
            </w:r>
            <w:r w:rsidRPr="009B4C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2 н</w:t>
            </w:r>
            <w:r w:rsidRPr="009B4C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</w:t>
            </w:r>
            <w:r w:rsidRPr="009B4C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ind w:left="-284" w:firstLine="284"/>
              <w:rPr>
                <w:color w:val="auto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раз</w:t>
            </w:r>
            <w:r w:rsidRPr="009B4C2B">
              <w:rPr>
                <w:rStyle w:val="372"/>
                <w:rFonts w:ascii="Times New Roman" w:hAnsi="Times New Roman" w:cs="Times New Roman"/>
                <w:noProof w:val="0"/>
                <w:color w:val="auto"/>
                <w:sz w:val="22"/>
                <w:szCs w:val="22"/>
              </w:rPr>
              <w:t xml:space="preserve"> </w:t>
            </w:r>
            <w:r w:rsidRPr="009B4C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2 недели</w:t>
            </w:r>
          </w:p>
        </w:tc>
      </w:tr>
      <w:tr w:rsidR="00D62605" w:rsidRPr="009B4C2B" w:rsidTr="00831171">
        <w:trPr>
          <w:trHeight w:val="29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pStyle w:val="151"/>
              <w:spacing w:line="240" w:lineRule="auto"/>
              <w:ind w:left="-284"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sz w:val="22"/>
                <w:szCs w:val="22"/>
              </w:rPr>
              <w:t xml:space="preserve">Лепка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pStyle w:val="371"/>
              <w:spacing w:line="240" w:lineRule="auto"/>
              <w:ind w:left="-284" w:right="280" w:firstLine="28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pStyle w:val="3110"/>
              <w:spacing w:line="240" w:lineRule="auto"/>
              <w:ind w:left="-284"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pStyle w:val="3110"/>
              <w:spacing w:line="240" w:lineRule="auto"/>
              <w:ind w:left="-284"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sz w:val="22"/>
                <w:szCs w:val="22"/>
              </w:rPr>
              <w:t>1 раз</w:t>
            </w:r>
            <w:r w:rsidRPr="009B4C2B">
              <w:rPr>
                <w:rStyle w:val="372"/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</w:t>
            </w:r>
            <w:r w:rsidRPr="009B4C2B">
              <w:rPr>
                <w:rFonts w:ascii="Times New Roman" w:hAnsi="Times New Roman" w:cs="Times New Roman"/>
                <w:sz w:val="22"/>
                <w:szCs w:val="22"/>
              </w:rPr>
              <w:t>в 2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pStyle w:val="3110"/>
              <w:spacing w:line="240" w:lineRule="auto"/>
              <w:ind w:left="-284"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pStyle w:val="3110"/>
              <w:spacing w:line="240" w:lineRule="auto"/>
              <w:ind w:left="-284"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D62605" w:rsidRPr="009B4C2B" w:rsidTr="00831171">
        <w:trPr>
          <w:trHeight w:val="9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pStyle w:val="151"/>
              <w:spacing w:line="240" w:lineRule="auto"/>
              <w:ind w:left="-284"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sz w:val="22"/>
                <w:szCs w:val="22"/>
              </w:rPr>
              <w:t xml:space="preserve">Рисование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pStyle w:val="371"/>
              <w:spacing w:line="240" w:lineRule="auto"/>
              <w:ind w:left="-284" w:right="280" w:firstLine="284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pStyle w:val="3110"/>
              <w:spacing w:line="240" w:lineRule="auto"/>
              <w:ind w:left="-284" w:firstLine="28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pStyle w:val="3110"/>
              <w:spacing w:line="240" w:lineRule="auto"/>
              <w:ind w:left="-284" w:firstLine="284"/>
              <w:rPr>
                <w:rFonts w:ascii="Times New Roman" w:hAnsi="Times New Roman" w:cs="Times New Roman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sz w:val="22"/>
                <w:szCs w:val="22"/>
              </w:rPr>
              <w:t>1 раз</w:t>
            </w:r>
            <w:r w:rsidRPr="009B4C2B">
              <w:rPr>
                <w:rStyle w:val="372"/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</w:t>
            </w:r>
            <w:r w:rsidRPr="009B4C2B">
              <w:rPr>
                <w:rFonts w:ascii="Times New Roman" w:hAnsi="Times New Roman" w:cs="Times New Roman"/>
                <w:sz w:val="22"/>
                <w:szCs w:val="22"/>
              </w:rPr>
              <w:t>в 2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ind w:left="-284" w:firstLine="284"/>
              <w:rPr>
                <w:color w:val="auto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раз</w:t>
            </w:r>
            <w:r w:rsidRPr="009B4C2B">
              <w:rPr>
                <w:rStyle w:val="372"/>
                <w:rFonts w:ascii="Times New Roman" w:hAnsi="Times New Roman" w:cs="Times New Roman"/>
                <w:noProof w:val="0"/>
                <w:color w:val="auto"/>
                <w:sz w:val="22"/>
                <w:szCs w:val="22"/>
              </w:rPr>
              <w:t xml:space="preserve"> </w:t>
            </w:r>
            <w:r w:rsidRPr="009B4C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неделю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605" w:rsidRPr="009B4C2B" w:rsidRDefault="00D62605" w:rsidP="00831171">
            <w:pPr>
              <w:ind w:left="-284" w:firstLine="284"/>
              <w:rPr>
                <w:color w:val="auto"/>
                <w:sz w:val="22"/>
                <w:szCs w:val="22"/>
              </w:rPr>
            </w:pPr>
            <w:r w:rsidRPr="009B4C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раз</w:t>
            </w:r>
            <w:r w:rsidRPr="009B4C2B">
              <w:rPr>
                <w:rStyle w:val="372"/>
                <w:rFonts w:ascii="Times New Roman" w:hAnsi="Times New Roman" w:cs="Times New Roman"/>
                <w:noProof w:val="0"/>
                <w:color w:val="auto"/>
                <w:sz w:val="22"/>
                <w:szCs w:val="22"/>
              </w:rPr>
              <w:t xml:space="preserve"> </w:t>
            </w:r>
            <w:r w:rsidRPr="009B4C2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неделю</w:t>
            </w:r>
          </w:p>
        </w:tc>
      </w:tr>
    </w:tbl>
    <w:p w:rsidR="002631E2" w:rsidRDefault="002631E2" w:rsidP="007E147A">
      <w:pPr>
        <w:pStyle w:val="af3"/>
        <w:ind w:firstLine="567"/>
        <w:rPr>
          <w:rFonts w:ascii="Times New Roman" w:hAnsi="Times New Roman" w:cs="Times New Roman"/>
          <w:i/>
          <w:color w:val="984806" w:themeColor="accent6" w:themeShade="80"/>
          <w:u w:val="single"/>
        </w:rPr>
      </w:pPr>
      <w:bookmarkStart w:id="89" w:name="bookmark217"/>
    </w:p>
    <w:p w:rsidR="00CC5626" w:rsidRPr="007E147A" w:rsidRDefault="00D62605" w:rsidP="00D62605">
      <w:pPr>
        <w:pStyle w:val="131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</w:rPr>
      </w:pPr>
      <w:r w:rsidRPr="009B4C2B">
        <w:rPr>
          <w:rFonts w:ascii="Times New Roman" w:hAnsi="Times New Roman" w:cs="Times New Roman"/>
          <w:i/>
          <w:sz w:val="22"/>
          <w:szCs w:val="22"/>
          <w:u w:val="single"/>
        </w:rPr>
        <w:t>Подробнее смотрите</w:t>
      </w:r>
      <w:r w:rsidRPr="009B4C2B">
        <w:rPr>
          <w:rFonts w:ascii="Times New Roman" w:hAnsi="Times New Roman" w:cs="Times New Roman"/>
          <w:sz w:val="22"/>
          <w:szCs w:val="22"/>
        </w:rPr>
        <w:t xml:space="preserve"> Примерную </w:t>
      </w:r>
      <w:r w:rsidRPr="009B4C2B">
        <w:rPr>
          <w:rFonts w:ascii="Times New Roman" w:hAnsi="Times New Roman" w:cs="Times New Roman"/>
          <w:iCs/>
          <w:sz w:val="22"/>
          <w:szCs w:val="22"/>
        </w:rPr>
        <w:t>основную общеобразовательную</w:t>
      </w:r>
      <w:r w:rsidRPr="009B4C2B">
        <w:rPr>
          <w:rFonts w:ascii="Times New Roman" w:hAnsi="Times New Roman" w:cs="Times New Roman"/>
          <w:sz w:val="22"/>
          <w:szCs w:val="22"/>
        </w:rPr>
        <w:t xml:space="preserve"> программу </w:t>
      </w:r>
      <w:r w:rsidRPr="009B4C2B">
        <w:rPr>
          <w:rFonts w:ascii="Times New Roman" w:hAnsi="Times New Roman" w:cs="Times New Roman"/>
          <w:iCs/>
          <w:sz w:val="22"/>
          <w:szCs w:val="22"/>
        </w:rPr>
        <w:t xml:space="preserve">дошкольного образования </w:t>
      </w:r>
      <w:r w:rsidRPr="009B4C2B">
        <w:rPr>
          <w:rFonts w:ascii="Times New Roman" w:hAnsi="Times New Roman" w:cs="Times New Roman"/>
          <w:sz w:val="22"/>
          <w:szCs w:val="22"/>
        </w:rPr>
        <w:t>«От рождения до школы</w:t>
      </w:r>
      <w:r w:rsidRPr="009B4C2B">
        <w:rPr>
          <w:rFonts w:ascii="Times New Roman" w:hAnsi="Times New Roman" w:cs="Times New Roman"/>
          <w:iCs/>
          <w:sz w:val="22"/>
          <w:szCs w:val="22"/>
        </w:rPr>
        <w:t xml:space="preserve">», под редакцией </w:t>
      </w:r>
      <w:proofErr w:type="spellStart"/>
      <w:r w:rsidRPr="009B4C2B">
        <w:rPr>
          <w:rFonts w:ascii="Times New Roman" w:hAnsi="Times New Roman" w:cs="Times New Roman"/>
          <w:iCs/>
          <w:sz w:val="22"/>
          <w:szCs w:val="22"/>
        </w:rPr>
        <w:t>Н.Е.Веракса</w:t>
      </w:r>
      <w:proofErr w:type="spellEnd"/>
      <w:r w:rsidRPr="009B4C2B">
        <w:rPr>
          <w:rFonts w:ascii="Times New Roman" w:hAnsi="Times New Roman" w:cs="Times New Roman"/>
          <w:iCs/>
          <w:sz w:val="22"/>
          <w:szCs w:val="22"/>
        </w:rPr>
        <w:t xml:space="preserve">, М.: МОЗАИКА-СИНТЕЗ, 2014 </w:t>
      </w:r>
      <w:r w:rsidRPr="009B4C2B">
        <w:rPr>
          <w:rFonts w:ascii="Times New Roman" w:hAnsi="Times New Roman" w:cs="Times New Roman"/>
          <w:sz w:val="22"/>
          <w:szCs w:val="22"/>
        </w:rPr>
        <w:t xml:space="preserve"> г., а так же «Региональную пр</w:t>
      </w:r>
      <w:r w:rsidR="00D00C3E">
        <w:rPr>
          <w:rFonts w:ascii="Times New Roman" w:hAnsi="Times New Roman" w:cs="Times New Roman"/>
          <w:sz w:val="22"/>
          <w:szCs w:val="22"/>
        </w:rPr>
        <w:t xml:space="preserve">ограмму дошкольного образования» </w:t>
      </w:r>
      <w:proofErr w:type="spellStart"/>
      <w:r w:rsidR="00D00C3E">
        <w:rPr>
          <w:rFonts w:ascii="Times New Roman" w:hAnsi="Times New Roman" w:cs="Times New Roman"/>
          <w:sz w:val="22"/>
          <w:szCs w:val="22"/>
        </w:rPr>
        <w:t>Р.К.Шаеховой</w:t>
      </w:r>
      <w:proofErr w:type="spellEnd"/>
      <w:r w:rsidR="00D00C3E">
        <w:rPr>
          <w:rFonts w:ascii="Times New Roman" w:hAnsi="Times New Roman" w:cs="Times New Roman"/>
          <w:sz w:val="22"/>
          <w:szCs w:val="22"/>
        </w:rPr>
        <w:t>, Казань, 2012</w:t>
      </w:r>
      <w:r w:rsidRPr="009B4C2B">
        <w:rPr>
          <w:rFonts w:ascii="Times New Roman" w:hAnsi="Times New Roman" w:cs="Times New Roman"/>
          <w:sz w:val="22"/>
          <w:szCs w:val="22"/>
        </w:rPr>
        <w:t xml:space="preserve"> г., Учебно-методический комплект по обучению детей русскому и родному (татарскому</w:t>
      </w:r>
      <w:r>
        <w:rPr>
          <w:rFonts w:ascii="Times New Roman" w:hAnsi="Times New Roman" w:cs="Times New Roman"/>
          <w:sz w:val="22"/>
          <w:szCs w:val="22"/>
        </w:rPr>
        <w:t>) языку</w:t>
      </w:r>
    </w:p>
    <w:p w:rsidR="002631E2" w:rsidRPr="00C81931" w:rsidRDefault="00C81931" w:rsidP="001836F8">
      <w:pPr>
        <w:pStyle w:val="af3"/>
        <w:ind w:firstLine="567"/>
        <w:jc w:val="both"/>
        <w:rPr>
          <w:rFonts w:ascii="Times New Roman" w:hAnsi="Times New Roman" w:cs="Times New Roman"/>
          <w:b/>
          <w:color w:val="auto"/>
          <w:u w:val="single"/>
        </w:rPr>
      </w:pPr>
      <w:r>
        <w:rPr>
          <w:rFonts w:ascii="Times New Roman" w:hAnsi="Times New Roman" w:cs="Times New Roman"/>
          <w:b/>
          <w:color w:val="auto"/>
          <w:u w:val="single"/>
        </w:rPr>
        <w:t>ПРИМЕРНОЕ КОМПЛЕКСНО-</w:t>
      </w:r>
      <w:r w:rsidR="001836F8" w:rsidRPr="00C81931">
        <w:rPr>
          <w:rFonts w:ascii="Times New Roman" w:hAnsi="Times New Roman" w:cs="Times New Roman"/>
          <w:b/>
          <w:color w:val="auto"/>
          <w:u w:val="single"/>
        </w:rPr>
        <w:t>ТЕМАТИЧЕСКОЕ ПЛАНИРОВАНИЕ</w:t>
      </w:r>
      <w:r w:rsidRPr="00C81931">
        <w:rPr>
          <w:rFonts w:ascii="Times New Roman" w:hAnsi="Times New Roman" w:cs="Times New Roman"/>
          <w:b/>
          <w:color w:val="auto"/>
          <w:u w:val="single"/>
        </w:rPr>
        <w:t xml:space="preserve"> смотреть в программе «ОТ РОЖДЕНИЯ ДО ШКОЛЫ».</w:t>
      </w:r>
    </w:p>
    <w:p w:rsidR="007E2D24" w:rsidRPr="00C062FF" w:rsidRDefault="00AB3C64" w:rsidP="00BF01D8">
      <w:pPr>
        <w:pStyle w:val="af3"/>
        <w:ind w:firstLine="567"/>
        <w:jc w:val="center"/>
        <w:rPr>
          <w:rFonts w:ascii="Times New Roman" w:hAnsi="Times New Roman" w:cs="Times New Roman"/>
          <w:b/>
          <w:color w:val="auto"/>
        </w:rPr>
      </w:pPr>
      <w:r w:rsidRPr="00D00C3E">
        <w:rPr>
          <w:rFonts w:ascii="Times New Roman" w:hAnsi="Times New Roman" w:cs="Times New Roman"/>
          <w:b/>
          <w:color w:val="auto"/>
        </w:rPr>
        <w:t>3.</w:t>
      </w:r>
      <w:r w:rsidR="007E147A" w:rsidRPr="00D00C3E">
        <w:rPr>
          <w:rFonts w:ascii="Times New Roman" w:hAnsi="Times New Roman" w:cs="Times New Roman"/>
          <w:b/>
          <w:color w:val="auto"/>
        </w:rPr>
        <w:t>4</w:t>
      </w:r>
      <w:r w:rsidRPr="00D00C3E">
        <w:rPr>
          <w:rFonts w:ascii="Times New Roman" w:hAnsi="Times New Roman" w:cs="Times New Roman"/>
          <w:b/>
          <w:color w:val="auto"/>
        </w:rPr>
        <w:t xml:space="preserve">. </w:t>
      </w:r>
      <w:r w:rsidR="007E2D24" w:rsidRPr="00C062FF">
        <w:rPr>
          <w:rFonts w:ascii="Times New Roman" w:hAnsi="Times New Roman" w:cs="Times New Roman"/>
          <w:b/>
          <w:color w:val="auto"/>
        </w:rPr>
        <w:t>КУЛЬТУРНО-ДОСУГОВАЯ</w:t>
      </w:r>
      <w:r w:rsidR="007E2D24" w:rsidRPr="00C062FF">
        <w:rPr>
          <w:rStyle w:val="133"/>
          <w:rFonts w:ascii="Times New Roman" w:hAnsi="Times New Roman" w:cs="Times New Roman"/>
          <w:b w:val="0"/>
          <w:bCs w:val="0"/>
          <w:noProof w:val="0"/>
          <w:color w:val="auto"/>
          <w:sz w:val="24"/>
        </w:rPr>
        <w:t xml:space="preserve"> </w:t>
      </w:r>
      <w:r w:rsidR="007E2D24" w:rsidRPr="00C062FF">
        <w:rPr>
          <w:rFonts w:ascii="Times New Roman" w:hAnsi="Times New Roman" w:cs="Times New Roman"/>
          <w:b/>
          <w:color w:val="auto"/>
        </w:rPr>
        <w:t>ДЕЯТЕЛЬНОСТЬ</w:t>
      </w:r>
      <w:bookmarkEnd w:id="89"/>
    </w:p>
    <w:p w:rsidR="007E2D24" w:rsidRDefault="007E2D24" w:rsidP="00BF01D8">
      <w:pPr>
        <w:pStyle w:val="af3"/>
        <w:jc w:val="center"/>
        <w:rPr>
          <w:rFonts w:ascii="Times New Roman" w:hAnsi="Times New Roman" w:cs="Times New Roman"/>
          <w:b/>
        </w:rPr>
      </w:pPr>
      <w:r w:rsidRPr="00BF01D8">
        <w:rPr>
          <w:rFonts w:ascii="Times New Roman" w:hAnsi="Times New Roman" w:cs="Times New Roman"/>
          <w:b/>
        </w:rPr>
        <w:t>(особенности традиционных</w:t>
      </w:r>
      <w:r w:rsidRPr="00BF01D8">
        <w:rPr>
          <w:rStyle w:val="352"/>
          <w:rFonts w:ascii="Times New Roman" w:hAnsi="Times New Roman" w:cs="Times New Roman"/>
          <w:b/>
          <w:noProof w:val="0"/>
          <w:sz w:val="24"/>
        </w:rPr>
        <w:t xml:space="preserve"> </w:t>
      </w:r>
      <w:r w:rsidRPr="00BF01D8">
        <w:rPr>
          <w:rFonts w:ascii="Times New Roman" w:hAnsi="Times New Roman" w:cs="Times New Roman"/>
          <w:b/>
        </w:rPr>
        <w:t>событий, праздников, мероприятий)</w:t>
      </w:r>
    </w:p>
    <w:p w:rsidR="00B92C2E" w:rsidRPr="00BF01D8" w:rsidRDefault="00B92C2E" w:rsidP="00BF01D8">
      <w:pPr>
        <w:pStyle w:val="af3"/>
        <w:jc w:val="center"/>
        <w:rPr>
          <w:rFonts w:ascii="Times New Roman" w:hAnsi="Times New Roman" w:cs="Times New Roman"/>
          <w:b/>
        </w:rPr>
      </w:pPr>
    </w:p>
    <w:p w:rsidR="00E45E67" w:rsidRPr="00E52B9A" w:rsidRDefault="007E2D24" w:rsidP="00E52B9A">
      <w:pPr>
        <w:pStyle w:val="af3"/>
        <w:ind w:left="-142" w:firstLine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52B9A">
        <w:rPr>
          <w:rFonts w:ascii="Times New Roman" w:hAnsi="Times New Roman" w:cs="Times New Roman"/>
          <w:color w:val="auto"/>
          <w:sz w:val="22"/>
          <w:szCs w:val="22"/>
        </w:rPr>
        <w:t xml:space="preserve">В соответствии с требованиями ФГОС </w:t>
      </w:r>
      <w:proofErr w:type="gramStart"/>
      <w:r w:rsidRPr="00E52B9A">
        <w:rPr>
          <w:rFonts w:ascii="Times New Roman" w:hAnsi="Times New Roman" w:cs="Times New Roman"/>
          <w:color w:val="auto"/>
          <w:sz w:val="22"/>
          <w:szCs w:val="22"/>
        </w:rPr>
        <w:t>ДО</w:t>
      </w:r>
      <w:proofErr w:type="gramEnd"/>
      <w:r w:rsidRPr="00E52B9A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proofErr w:type="gramStart"/>
      <w:r w:rsidRPr="00E52B9A">
        <w:rPr>
          <w:rFonts w:ascii="Times New Roman" w:hAnsi="Times New Roman" w:cs="Times New Roman"/>
          <w:color w:val="auto"/>
          <w:sz w:val="22"/>
          <w:szCs w:val="22"/>
        </w:rPr>
        <w:t>в</w:t>
      </w:r>
      <w:proofErr w:type="gramEnd"/>
      <w:r w:rsidRPr="00E52B9A">
        <w:rPr>
          <w:rFonts w:ascii="Times New Roman" w:hAnsi="Times New Roman" w:cs="Times New Roman"/>
          <w:color w:val="auto"/>
          <w:sz w:val="22"/>
          <w:szCs w:val="22"/>
        </w:rPr>
        <w:t xml:space="preserve"> программу включен раздел «Культурно</w:t>
      </w:r>
      <w:r w:rsidR="00B8579E" w:rsidRPr="00E52B9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t>-</w:t>
      </w:r>
      <w:r w:rsidR="00B8579E" w:rsidRPr="00E52B9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t>досуговая де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t>я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t>тельность», посвященный особенностям традици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softHyphen/>
        <w:t>онных событий, праздников, мероприятий. Развитие культурно-досуговой деятельности дошкольников по интересам позволяет обеспечить каждому ребенку отдых (пассивный и активный), эмоциональное благополучие, способствует формированию умения зан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t>и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t>мать себя. В разделе обозначены задачи педагога по организации досуга детей для каждой возрастной группы. В Приложении дан примерный перечень событий, праздников и мероприятий</w:t>
      </w:r>
      <w:bookmarkStart w:id="90" w:name="bookmark218"/>
      <w:r w:rsidR="00CC5626" w:rsidRPr="00E52B9A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E45E67" w:rsidRPr="00E52B9A" w:rsidRDefault="00E45E67" w:rsidP="00E52B9A">
      <w:pPr>
        <w:pStyle w:val="af3"/>
        <w:ind w:left="-142" w:firstLine="426"/>
        <w:jc w:val="both"/>
        <w:rPr>
          <w:rStyle w:val="a7"/>
          <w:color w:val="002060"/>
          <w:sz w:val="22"/>
          <w:szCs w:val="22"/>
        </w:rPr>
      </w:pPr>
    </w:p>
    <w:p w:rsidR="00A47E11" w:rsidRPr="00E52B9A" w:rsidRDefault="00E45E67" w:rsidP="00E52B9A">
      <w:pPr>
        <w:pStyle w:val="af3"/>
        <w:ind w:left="-142" w:firstLine="426"/>
        <w:jc w:val="center"/>
        <w:rPr>
          <w:rStyle w:val="a7"/>
          <w:color w:val="auto"/>
          <w:sz w:val="22"/>
          <w:szCs w:val="22"/>
        </w:rPr>
      </w:pPr>
      <w:r w:rsidRPr="00E52B9A">
        <w:rPr>
          <w:rStyle w:val="a7"/>
          <w:color w:val="auto"/>
          <w:sz w:val="22"/>
          <w:szCs w:val="22"/>
        </w:rPr>
        <w:t>Отдых.</w:t>
      </w:r>
    </w:p>
    <w:p w:rsidR="00A47E11" w:rsidRPr="00E52B9A" w:rsidRDefault="00A47E11" w:rsidP="00E52B9A">
      <w:pPr>
        <w:pStyle w:val="af3"/>
        <w:ind w:left="-142" w:firstLine="426"/>
        <w:jc w:val="both"/>
        <w:rPr>
          <w:rStyle w:val="a7"/>
          <w:color w:val="auto"/>
          <w:sz w:val="22"/>
          <w:szCs w:val="22"/>
        </w:rPr>
      </w:pPr>
    </w:p>
    <w:p w:rsidR="00E45E67" w:rsidRPr="00E52B9A" w:rsidRDefault="00E45E67" w:rsidP="00E52B9A">
      <w:pPr>
        <w:pStyle w:val="af3"/>
        <w:ind w:left="-142" w:firstLine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52B9A">
        <w:rPr>
          <w:rFonts w:ascii="Times New Roman" w:hAnsi="Times New Roman" w:cs="Times New Roman"/>
          <w:color w:val="auto"/>
          <w:sz w:val="22"/>
          <w:szCs w:val="22"/>
        </w:rPr>
        <w:t>Развивать культурно-досуговую деятельность детей по инте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softHyphen/>
        <w:t>ресам. Обеспечивать каждому ребенку отдых (пассивный и активный), эмоциональное благополучие. Формировать умение занимать себя игрой.</w:t>
      </w:r>
    </w:p>
    <w:p w:rsidR="00CA01FB" w:rsidRPr="00E52B9A" w:rsidRDefault="006B4450" w:rsidP="00E52B9A">
      <w:pPr>
        <w:pStyle w:val="af3"/>
        <w:ind w:left="-142" w:firstLine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proofErr w:type="gramStart"/>
      <w:r w:rsidRPr="00E52B9A">
        <w:rPr>
          <w:rFonts w:ascii="Times New Roman" w:hAnsi="Times New Roman" w:cs="Times New Roman"/>
          <w:color w:val="auto"/>
          <w:sz w:val="22"/>
          <w:szCs w:val="22"/>
        </w:rPr>
        <w:t>Поощрять желание детей в свободное время заниматься инте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softHyphen/>
        <w:t>ресной самостоятельной деятельностью, любоваться красотой природных явлений: слушать пение птиц, шум дождя, музыку, мастерить, рисовать, музицирова</w:t>
      </w:r>
      <w:r w:rsidR="00CA01FB" w:rsidRPr="00E52B9A">
        <w:rPr>
          <w:rFonts w:ascii="Times New Roman" w:hAnsi="Times New Roman" w:cs="Times New Roman"/>
          <w:color w:val="auto"/>
          <w:sz w:val="22"/>
          <w:szCs w:val="22"/>
        </w:rPr>
        <w:t>ть, моделирование, слушание музыки, просмотр мультфильмов, рассматривание книжных иллюстраций и т. д.</w:t>
      </w:r>
      <w:proofErr w:type="gramEnd"/>
    </w:p>
    <w:p w:rsidR="00A47E11" w:rsidRPr="00E52B9A" w:rsidRDefault="006B4450" w:rsidP="00C81931">
      <w:pPr>
        <w:pStyle w:val="af3"/>
        <w:ind w:left="-142" w:firstLine="426"/>
        <w:jc w:val="both"/>
        <w:rPr>
          <w:rStyle w:val="a7"/>
          <w:b w:val="0"/>
          <w:bCs w:val="0"/>
          <w:color w:val="auto"/>
          <w:sz w:val="22"/>
          <w:szCs w:val="22"/>
        </w:rPr>
      </w:pPr>
      <w:proofErr w:type="gramStart"/>
      <w:r w:rsidRPr="00E52B9A">
        <w:rPr>
          <w:rFonts w:ascii="Times New Roman" w:hAnsi="Times New Roman" w:cs="Times New Roman"/>
          <w:color w:val="auto"/>
          <w:sz w:val="22"/>
          <w:szCs w:val="22"/>
        </w:rPr>
        <w:t>Формировать основы досуговой куль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softHyphen/>
        <w:t xml:space="preserve">туры (игры, </w:t>
      </w:r>
      <w:r w:rsidR="00CA01FB" w:rsidRPr="00E52B9A">
        <w:rPr>
          <w:rFonts w:ascii="Times New Roman" w:hAnsi="Times New Roman" w:cs="Times New Roman"/>
          <w:color w:val="auto"/>
          <w:sz w:val="22"/>
          <w:szCs w:val="22"/>
        </w:rPr>
        <w:t xml:space="preserve">спорт, 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t>чтение книг, рисование, лепка, конструиров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t>а</w:t>
      </w:r>
      <w:r w:rsidR="00C81931">
        <w:rPr>
          <w:rFonts w:ascii="Times New Roman" w:hAnsi="Times New Roman" w:cs="Times New Roman"/>
          <w:color w:val="auto"/>
          <w:sz w:val="22"/>
          <w:szCs w:val="22"/>
        </w:rPr>
        <w:t>ние, прогулки, походы и т. д.).</w:t>
      </w:r>
      <w:proofErr w:type="gramEnd"/>
    </w:p>
    <w:p w:rsidR="00CA01FB" w:rsidRPr="00E52B9A" w:rsidRDefault="00CA01FB" w:rsidP="00E52B9A">
      <w:pPr>
        <w:pStyle w:val="af3"/>
        <w:ind w:left="-142" w:firstLine="426"/>
        <w:jc w:val="both"/>
        <w:rPr>
          <w:rStyle w:val="a7"/>
          <w:color w:val="auto"/>
          <w:sz w:val="22"/>
          <w:szCs w:val="22"/>
        </w:rPr>
      </w:pPr>
    </w:p>
    <w:p w:rsidR="00A47E11" w:rsidRPr="00E52B9A" w:rsidRDefault="00E45E67" w:rsidP="00E52B9A">
      <w:pPr>
        <w:pStyle w:val="af3"/>
        <w:ind w:left="-142" w:firstLine="426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E52B9A">
        <w:rPr>
          <w:rStyle w:val="a7"/>
          <w:color w:val="auto"/>
          <w:sz w:val="22"/>
          <w:szCs w:val="22"/>
        </w:rPr>
        <w:t>Развлечения.</w:t>
      </w:r>
    </w:p>
    <w:p w:rsidR="00A47E11" w:rsidRPr="00E52B9A" w:rsidRDefault="00A47E11" w:rsidP="00E52B9A">
      <w:pPr>
        <w:pStyle w:val="af3"/>
        <w:ind w:left="-142" w:firstLine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E45E67" w:rsidRPr="00E52B9A" w:rsidRDefault="00E45E67" w:rsidP="00E52B9A">
      <w:pPr>
        <w:pStyle w:val="af3"/>
        <w:ind w:left="-142" w:firstLine="426"/>
        <w:jc w:val="both"/>
        <w:rPr>
          <w:rStyle w:val="a7"/>
          <w:b w:val="0"/>
          <w:bCs w:val="0"/>
          <w:color w:val="auto"/>
          <w:sz w:val="22"/>
          <w:szCs w:val="22"/>
        </w:rPr>
      </w:pPr>
      <w:r w:rsidRPr="00E52B9A">
        <w:rPr>
          <w:rFonts w:ascii="Times New Roman" w:hAnsi="Times New Roman" w:cs="Times New Roman"/>
          <w:color w:val="auto"/>
          <w:sz w:val="22"/>
          <w:szCs w:val="22"/>
        </w:rPr>
        <w:t>Показывать театрализованные представления. Орга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softHyphen/>
        <w:t>низовывать прослушива</w:t>
      </w:r>
      <w:r w:rsidR="00CA01FB" w:rsidRPr="00E52B9A">
        <w:rPr>
          <w:rFonts w:ascii="Times New Roman" w:hAnsi="Times New Roman" w:cs="Times New Roman"/>
          <w:color w:val="auto"/>
          <w:sz w:val="22"/>
          <w:szCs w:val="22"/>
        </w:rPr>
        <w:t xml:space="preserve">ние 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t>звукозаписей; просмотр мультфильмов. Про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softHyphen/>
        <w:t>водить развлечения различной тематики (для закрепления и обобщения пройденного материала). Вызывать интерес к новым темам, стремиться к тому, чтобы дети получали удовольствие от увиденного и услышанного во время развлечения.</w:t>
      </w:r>
    </w:p>
    <w:p w:rsidR="006B4450" w:rsidRPr="00E52B9A" w:rsidRDefault="006B4450" w:rsidP="00E52B9A">
      <w:pPr>
        <w:pStyle w:val="af3"/>
        <w:ind w:left="-142" w:firstLine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52B9A">
        <w:rPr>
          <w:rFonts w:ascii="Times New Roman" w:hAnsi="Times New Roman" w:cs="Times New Roman"/>
          <w:color w:val="auto"/>
          <w:sz w:val="22"/>
          <w:szCs w:val="22"/>
        </w:rPr>
        <w:t>Создавать условия для самостоятельной деятельности детей, отдыха и получения новых впечатлений. Развивать интерес к позна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softHyphen/>
        <w:t>вательным развлечениям, знакомящим с традициями и обычаями народа, ист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t>о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t>ками культуры.</w:t>
      </w:r>
    </w:p>
    <w:p w:rsidR="006B4450" w:rsidRPr="00E52B9A" w:rsidRDefault="006B4450" w:rsidP="00E52B9A">
      <w:pPr>
        <w:pStyle w:val="af3"/>
        <w:ind w:left="-142" w:firstLine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52B9A">
        <w:rPr>
          <w:rFonts w:ascii="Times New Roman" w:hAnsi="Times New Roman" w:cs="Times New Roman"/>
          <w:color w:val="auto"/>
          <w:sz w:val="22"/>
          <w:szCs w:val="22"/>
        </w:rPr>
        <w:t>Вовлекать детей в процесс подготовки разных видов развлечений; формировать желание участвовать в кукольном спектакле, музыкальных и литературных концертах; спортивных играх.</w:t>
      </w:r>
    </w:p>
    <w:p w:rsidR="000B1424" w:rsidRPr="00E52B9A" w:rsidRDefault="000B1424" w:rsidP="00E52B9A">
      <w:pPr>
        <w:pStyle w:val="a5"/>
        <w:spacing w:before="0" w:after="0" w:line="259" w:lineRule="exact"/>
        <w:ind w:left="-142" w:firstLine="426"/>
        <w:rPr>
          <w:rFonts w:ascii="Arial Unicode MS" w:hAnsi="Arial Unicode MS" w:cs="Arial Unicode MS"/>
          <w:sz w:val="22"/>
          <w:szCs w:val="22"/>
        </w:rPr>
      </w:pPr>
      <w:r w:rsidRPr="00E52B9A">
        <w:rPr>
          <w:sz w:val="22"/>
          <w:szCs w:val="22"/>
        </w:rPr>
        <w:t>Формировать стремление активно участвовать в раз</w:t>
      </w:r>
      <w:r w:rsidRPr="00E52B9A">
        <w:rPr>
          <w:sz w:val="22"/>
          <w:szCs w:val="22"/>
        </w:rPr>
        <w:softHyphen/>
        <w:t>влечениях, общаться, быть доброжелательными и отзывчивыми; осмыс</w:t>
      </w:r>
      <w:r w:rsidRPr="00E52B9A">
        <w:rPr>
          <w:rStyle w:val="111"/>
          <w:sz w:val="22"/>
          <w:szCs w:val="22"/>
        </w:rPr>
        <w:t>ленно использовать приобретенные знания и умения в самостоятельной</w:t>
      </w:r>
      <w:r w:rsidRPr="00E52B9A">
        <w:rPr>
          <w:rStyle w:val="1118"/>
          <w:noProof w:val="0"/>
          <w:sz w:val="22"/>
          <w:szCs w:val="22"/>
        </w:rPr>
        <w:t xml:space="preserve"> </w:t>
      </w:r>
      <w:r w:rsidRPr="00E52B9A">
        <w:rPr>
          <w:rStyle w:val="111"/>
          <w:sz w:val="22"/>
          <w:szCs w:val="22"/>
        </w:rPr>
        <w:t>деятельности.</w:t>
      </w:r>
    </w:p>
    <w:p w:rsidR="006B4450" w:rsidRPr="00E52B9A" w:rsidRDefault="006B4450" w:rsidP="00E52B9A">
      <w:pPr>
        <w:pStyle w:val="af3"/>
        <w:ind w:left="-142" w:firstLine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52B9A">
        <w:rPr>
          <w:rFonts w:ascii="Times New Roman" w:hAnsi="Times New Roman" w:cs="Times New Roman"/>
          <w:color w:val="auto"/>
          <w:sz w:val="22"/>
          <w:szCs w:val="22"/>
        </w:rPr>
        <w:t>Осуществлять патриотическое и нравственное воспитание.</w:t>
      </w:r>
    </w:p>
    <w:p w:rsidR="006B4450" w:rsidRPr="00E52B9A" w:rsidRDefault="006B4450" w:rsidP="00E52B9A">
      <w:pPr>
        <w:pStyle w:val="af3"/>
        <w:ind w:left="-142" w:firstLine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52B9A">
        <w:rPr>
          <w:rFonts w:ascii="Times New Roman" w:hAnsi="Times New Roman" w:cs="Times New Roman"/>
          <w:color w:val="auto"/>
          <w:sz w:val="22"/>
          <w:szCs w:val="22"/>
        </w:rPr>
        <w:t>Приобщать к художественной культуре. Развивать умение и желание заниматься интересным творч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t>е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t>ским делом (рисовать, лепить и т. д.).</w:t>
      </w:r>
    </w:p>
    <w:p w:rsidR="006B4450" w:rsidRPr="00E52B9A" w:rsidRDefault="006B4450" w:rsidP="00E52B9A">
      <w:pPr>
        <w:pStyle w:val="a5"/>
        <w:spacing w:before="0" w:after="0" w:line="259" w:lineRule="exact"/>
        <w:ind w:left="-142" w:firstLine="426"/>
        <w:rPr>
          <w:rFonts w:ascii="Arial Unicode MS" w:hAnsi="Arial Unicode MS" w:cs="Arial Unicode MS"/>
          <w:sz w:val="22"/>
          <w:szCs w:val="22"/>
        </w:rPr>
      </w:pPr>
      <w:r w:rsidRPr="00E52B9A">
        <w:rPr>
          <w:sz w:val="22"/>
          <w:szCs w:val="22"/>
        </w:rPr>
        <w:lastRenderedPageBreak/>
        <w:t>Создавать условия для проявления культурно-познаватель</w:t>
      </w:r>
      <w:r w:rsidRPr="00E52B9A">
        <w:rPr>
          <w:sz w:val="22"/>
          <w:szCs w:val="22"/>
        </w:rPr>
        <w:softHyphen/>
        <w:t>ных потребностей, интересов, запросов и предпочтений, а также использова</w:t>
      </w:r>
      <w:r w:rsidRPr="00E52B9A">
        <w:rPr>
          <w:sz w:val="22"/>
          <w:szCs w:val="22"/>
        </w:rPr>
        <w:softHyphen/>
        <w:t>ния полученных знаний и умений для проведения досуга. Способствовать появлению спортивных увлечений, стремления заниматься спортом.</w:t>
      </w:r>
    </w:p>
    <w:p w:rsidR="006B4450" w:rsidRPr="00E52B9A" w:rsidRDefault="006B4450" w:rsidP="00E52B9A">
      <w:pPr>
        <w:pStyle w:val="a5"/>
        <w:spacing w:before="0" w:after="0" w:line="259" w:lineRule="exact"/>
        <w:ind w:left="-142" w:firstLine="426"/>
        <w:rPr>
          <w:rFonts w:ascii="Arial Unicode MS" w:hAnsi="Arial Unicode MS" w:cs="Arial Unicode MS"/>
          <w:sz w:val="22"/>
          <w:szCs w:val="22"/>
        </w:rPr>
      </w:pPr>
      <w:r w:rsidRPr="00E52B9A">
        <w:rPr>
          <w:sz w:val="22"/>
          <w:szCs w:val="22"/>
        </w:rPr>
        <w:t>Развивать творческие способности, любознательность, память, вооб</w:t>
      </w:r>
      <w:r w:rsidRPr="00E52B9A">
        <w:rPr>
          <w:sz w:val="22"/>
          <w:szCs w:val="22"/>
        </w:rPr>
        <w:softHyphen/>
        <w:t>ражение, умение правильно вести себя в различных ситуациях.</w:t>
      </w:r>
    </w:p>
    <w:p w:rsidR="006B4450" w:rsidRPr="00E52B9A" w:rsidRDefault="006B4450" w:rsidP="00E52B9A">
      <w:pPr>
        <w:pStyle w:val="a5"/>
        <w:spacing w:before="0" w:after="0" w:line="259" w:lineRule="exact"/>
        <w:ind w:left="-142" w:firstLine="426"/>
        <w:rPr>
          <w:rFonts w:ascii="Arial Unicode MS" w:hAnsi="Arial Unicode MS" w:cs="Arial Unicode MS"/>
          <w:sz w:val="22"/>
          <w:szCs w:val="22"/>
        </w:rPr>
      </w:pPr>
      <w:r w:rsidRPr="00E52B9A">
        <w:rPr>
          <w:sz w:val="22"/>
          <w:szCs w:val="22"/>
        </w:rPr>
        <w:t>Расширять представления об искусстве, традициях и обычаях народов России, закреплять умение и</w:t>
      </w:r>
      <w:r w:rsidRPr="00E52B9A">
        <w:rPr>
          <w:sz w:val="22"/>
          <w:szCs w:val="22"/>
        </w:rPr>
        <w:t>с</w:t>
      </w:r>
      <w:r w:rsidRPr="00E52B9A">
        <w:rPr>
          <w:sz w:val="22"/>
          <w:szCs w:val="22"/>
        </w:rPr>
        <w:t>пользовать полученные навыки и знания в жизни.</w:t>
      </w:r>
    </w:p>
    <w:p w:rsidR="00A47E11" w:rsidRPr="00E52B9A" w:rsidRDefault="00A47E11" w:rsidP="00E52B9A">
      <w:pPr>
        <w:pStyle w:val="af3"/>
        <w:ind w:left="-142" w:firstLine="426"/>
        <w:jc w:val="both"/>
        <w:rPr>
          <w:rStyle w:val="a7"/>
          <w:color w:val="auto"/>
          <w:sz w:val="22"/>
          <w:szCs w:val="22"/>
        </w:rPr>
      </w:pPr>
    </w:p>
    <w:p w:rsidR="00A47E11" w:rsidRPr="00E52B9A" w:rsidRDefault="00E45E67" w:rsidP="00E52B9A">
      <w:pPr>
        <w:pStyle w:val="af3"/>
        <w:ind w:left="-142" w:firstLine="426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E52B9A">
        <w:rPr>
          <w:rStyle w:val="a7"/>
          <w:color w:val="auto"/>
          <w:sz w:val="22"/>
          <w:szCs w:val="22"/>
        </w:rPr>
        <w:t>Праздники.</w:t>
      </w:r>
    </w:p>
    <w:p w:rsidR="00A47E11" w:rsidRPr="00E52B9A" w:rsidRDefault="00A47E11" w:rsidP="00E52B9A">
      <w:pPr>
        <w:pStyle w:val="af3"/>
        <w:ind w:left="-142" w:firstLine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E45E67" w:rsidRPr="00E52B9A" w:rsidRDefault="00E45E67" w:rsidP="00E52B9A">
      <w:pPr>
        <w:pStyle w:val="af3"/>
        <w:ind w:left="-142" w:firstLine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52B9A">
        <w:rPr>
          <w:rFonts w:ascii="Times New Roman" w:hAnsi="Times New Roman" w:cs="Times New Roman"/>
          <w:color w:val="auto"/>
          <w:sz w:val="22"/>
          <w:szCs w:val="22"/>
        </w:rPr>
        <w:t>Формировать у детей представления о будничных и празд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softHyphen/>
        <w:t xml:space="preserve">ничных днях. </w:t>
      </w:r>
      <w:r w:rsidR="000B1424" w:rsidRPr="00E52B9A">
        <w:rPr>
          <w:rFonts w:ascii="Times New Roman" w:hAnsi="Times New Roman" w:cs="Times New Roman"/>
          <w:color w:val="auto"/>
          <w:sz w:val="22"/>
          <w:szCs w:val="22"/>
        </w:rPr>
        <w:t>Расширять представления детей о международных, го</w:t>
      </w:r>
      <w:r w:rsidR="000B1424" w:rsidRPr="00E52B9A">
        <w:rPr>
          <w:rFonts w:ascii="Times New Roman" w:hAnsi="Times New Roman" w:cs="Times New Roman"/>
          <w:color w:val="auto"/>
          <w:sz w:val="22"/>
          <w:szCs w:val="22"/>
        </w:rPr>
        <w:softHyphen/>
        <w:t xml:space="preserve">сударственных и национальных праздниках. 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t>Вызывать эмоционально положительное отношение к празд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softHyphen/>
        <w:t xml:space="preserve">никам, желание активно участвовать в их подготовке (украшение групповой комнаты, музыкального зала, участка детского сада и т. д.).    </w:t>
      </w:r>
    </w:p>
    <w:p w:rsidR="00E45E67" w:rsidRPr="00E52B9A" w:rsidRDefault="000B1424" w:rsidP="00E52B9A">
      <w:pPr>
        <w:pStyle w:val="af3"/>
        <w:ind w:left="-142" w:firstLine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52B9A">
        <w:rPr>
          <w:rFonts w:ascii="Times New Roman" w:hAnsi="Times New Roman" w:cs="Times New Roman"/>
          <w:color w:val="auto"/>
          <w:sz w:val="22"/>
          <w:szCs w:val="22"/>
        </w:rPr>
        <w:t>Приобщать детей к праздничной культуре русского и татарского наро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softHyphen/>
        <w:t xml:space="preserve">дов. </w:t>
      </w:r>
      <w:proofErr w:type="gramStart"/>
      <w:r w:rsidR="00E45E67" w:rsidRPr="00E52B9A">
        <w:rPr>
          <w:rFonts w:ascii="Times New Roman" w:hAnsi="Times New Roman" w:cs="Times New Roman"/>
          <w:color w:val="auto"/>
          <w:sz w:val="22"/>
          <w:szCs w:val="22"/>
        </w:rPr>
        <w:t>Отмечать государственные праздники (Новый год, «Мамин день» и др.), национальные праздники («</w:t>
      </w:r>
      <w:proofErr w:type="spellStart"/>
      <w:r w:rsidR="00E45E67" w:rsidRPr="00E52B9A">
        <w:rPr>
          <w:rFonts w:ascii="Times New Roman" w:hAnsi="Times New Roman" w:cs="Times New Roman"/>
          <w:color w:val="auto"/>
          <w:sz w:val="22"/>
          <w:szCs w:val="22"/>
        </w:rPr>
        <w:t>Навруз</w:t>
      </w:r>
      <w:proofErr w:type="spellEnd"/>
      <w:r w:rsidR="00E45E67" w:rsidRPr="00E52B9A">
        <w:rPr>
          <w:rFonts w:ascii="Times New Roman" w:hAnsi="Times New Roman" w:cs="Times New Roman"/>
          <w:color w:val="auto"/>
          <w:sz w:val="22"/>
          <w:szCs w:val="22"/>
        </w:rPr>
        <w:t>», «Сабантуй» и др.), р</w:t>
      </w:r>
      <w:r w:rsidR="00E45E67" w:rsidRPr="00E52B9A">
        <w:rPr>
          <w:rFonts w:ascii="Times New Roman" w:hAnsi="Times New Roman" w:cs="Times New Roman"/>
          <w:color w:val="auto"/>
          <w:sz w:val="22"/>
          <w:szCs w:val="22"/>
        </w:rPr>
        <w:t>е</w:t>
      </w:r>
      <w:r w:rsidR="00E45E67" w:rsidRPr="00E52B9A">
        <w:rPr>
          <w:rFonts w:ascii="Times New Roman" w:hAnsi="Times New Roman" w:cs="Times New Roman"/>
          <w:color w:val="auto"/>
          <w:sz w:val="22"/>
          <w:szCs w:val="22"/>
        </w:rPr>
        <w:t xml:space="preserve">гиональные праздники («Праздник цветов» и др.), </w:t>
      </w:r>
      <w:proofErr w:type="spellStart"/>
      <w:r w:rsidR="00E45E67" w:rsidRPr="00E52B9A">
        <w:rPr>
          <w:rFonts w:ascii="Times New Roman" w:hAnsi="Times New Roman" w:cs="Times New Roman"/>
          <w:color w:val="auto"/>
          <w:sz w:val="22"/>
          <w:szCs w:val="22"/>
        </w:rPr>
        <w:t>внутрисадовые</w:t>
      </w:r>
      <w:proofErr w:type="spellEnd"/>
      <w:r w:rsidR="00E45E67" w:rsidRPr="00E52B9A">
        <w:rPr>
          <w:rFonts w:ascii="Times New Roman" w:hAnsi="Times New Roman" w:cs="Times New Roman"/>
          <w:color w:val="auto"/>
          <w:sz w:val="22"/>
          <w:szCs w:val="22"/>
        </w:rPr>
        <w:t xml:space="preserve"> (по ПДД, по ОБЖ и  др. развлечения). </w:t>
      </w:r>
      <w:proofErr w:type="gramEnd"/>
    </w:p>
    <w:p w:rsidR="000B1424" w:rsidRPr="00E52B9A" w:rsidRDefault="000B1424" w:rsidP="00E52B9A">
      <w:pPr>
        <w:pStyle w:val="a5"/>
        <w:spacing w:before="0" w:after="0" w:line="259" w:lineRule="exact"/>
        <w:ind w:left="-142" w:firstLine="426"/>
        <w:rPr>
          <w:rFonts w:ascii="Arial Unicode MS" w:hAnsi="Arial Unicode MS" w:cs="Arial Unicode MS"/>
          <w:sz w:val="22"/>
          <w:szCs w:val="22"/>
        </w:rPr>
      </w:pPr>
      <w:r w:rsidRPr="00E52B9A">
        <w:rPr>
          <w:sz w:val="22"/>
          <w:szCs w:val="22"/>
        </w:rPr>
        <w:t>Формировать чувство сопричастности к событиям, которые происхо</w:t>
      </w:r>
      <w:r w:rsidRPr="00E52B9A">
        <w:rPr>
          <w:sz w:val="22"/>
          <w:szCs w:val="22"/>
        </w:rPr>
        <w:softHyphen/>
        <w:t>дят в детском саду, стране. Разв</w:t>
      </w:r>
      <w:r w:rsidRPr="00E52B9A">
        <w:rPr>
          <w:sz w:val="22"/>
          <w:szCs w:val="22"/>
        </w:rPr>
        <w:t>и</w:t>
      </w:r>
      <w:r w:rsidRPr="00E52B9A">
        <w:rPr>
          <w:sz w:val="22"/>
          <w:szCs w:val="22"/>
        </w:rPr>
        <w:t>вать чувство сопричастности к народным торжествам.</w:t>
      </w:r>
    </w:p>
    <w:p w:rsidR="000B1424" w:rsidRPr="00E52B9A" w:rsidRDefault="000B1424" w:rsidP="00E52B9A">
      <w:pPr>
        <w:pStyle w:val="af3"/>
        <w:ind w:left="-142" w:firstLine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52B9A">
        <w:rPr>
          <w:rFonts w:ascii="Times New Roman" w:hAnsi="Times New Roman" w:cs="Times New Roman"/>
          <w:color w:val="auto"/>
          <w:sz w:val="22"/>
          <w:szCs w:val="22"/>
        </w:rPr>
        <w:t>Воспитывать любовь к Родине.</w:t>
      </w:r>
    </w:p>
    <w:p w:rsidR="000B1424" w:rsidRPr="00E52B9A" w:rsidRDefault="000B1424" w:rsidP="00E52B9A">
      <w:pPr>
        <w:pStyle w:val="a5"/>
        <w:spacing w:before="0" w:after="0" w:line="259" w:lineRule="exact"/>
        <w:ind w:left="-142" w:firstLine="426"/>
        <w:rPr>
          <w:rFonts w:ascii="Arial Unicode MS" w:hAnsi="Arial Unicode MS" w:cs="Arial Unicode MS"/>
          <w:sz w:val="22"/>
          <w:szCs w:val="22"/>
        </w:rPr>
      </w:pPr>
      <w:r w:rsidRPr="00E52B9A">
        <w:rPr>
          <w:sz w:val="22"/>
          <w:szCs w:val="22"/>
        </w:rPr>
        <w:t>Привлекать детей к активному, разнообразному участию в подготовке к празднику и его проведении.</w:t>
      </w:r>
    </w:p>
    <w:p w:rsidR="00E45E67" w:rsidRPr="00E52B9A" w:rsidRDefault="00E45E67" w:rsidP="00E52B9A">
      <w:pPr>
        <w:pStyle w:val="af3"/>
        <w:ind w:left="-142" w:firstLine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52B9A">
        <w:rPr>
          <w:rFonts w:ascii="Times New Roman" w:hAnsi="Times New Roman" w:cs="Times New Roman"/>
          <w:color w:val="auto"/>
          <w:sz w:val="22"/>
          <w:szCs w:val="22"/>
        </w:rPr>
        <w:t>Развивать желание принимать участие в праздниках.</w:t>
      </w:r>
    </w:p>
    <w:p w:rsidR="000B1424" w:rsidRPr="00E52B9A" w:rsidRDefault="000B1424" w:rsidP="00E52B9A">
      <w:pPr>
        <w:pStyle w:val="a5"/>
        <w:spacing w:before="0" w:after="0" w:line="259" w:lineRule="exact"/>
        <w:ind w:left="-142" w:firstLine="426"/>
        <w:rPr>
          <w:sz w:val="22"/>
          <w:szCs w:val="22"/>
        </w:rPr>
      </w:pPr>
      <w:r w:rsidRPr="00E52B9A">
        <w:rPr>
          <w:sz w:val="22"/>
          <w:szCs w:val="22"/>
        </w:rPr>
        <w:t xml:space="preserve">Воспитывать чувство удовлетворения от участия в </w:t>
      </w:r>
      <w:proofErr w:type="gramStart"/>
      <w:r w:rsidRPr="00E52B9A">
        <w:rPr>
          <w:sz w:val="22"/>
          <w:szCs w:val="22"/>
        </w:rPr>
        <w:t>коллективной</w:t>
      </w:r>
      <w:proofErr w:type="gramEnd"/>
      <w:r w:rsidRPr="00E52B9A">
        <w:rPr>
          <w:sz w:val="22"/>
          <w:szCs w:val="22"/>
        </w:rPr>
        <w:t xml:space="preserve"> пред</w:t>
      </w:r>
      <w:r w:rsidRPr="00E52B9A">
        <w:rPr>
          <w:sz w:val="22"/>
          <w:szCs w:val="22"/>
        </w:rPr>
        <w:softHyphen/>
        <w:t>праздничной деятель</w:t>
      </w:r>
    </w:p>
    <w:p w:rsidR="000B1424" w:rsidRPr="00E52B9A" w:rsidRDefault="000B1424" w:rsidP="00E52B9A">
      <w:pPr>
        <w:pStyle w:val="a5"/>
        <w:spacing w:before="0" w:after="0" w:line="259" w:lineRule="exact"/>
        <w:ind w:left="-142" w:firstLine="426"/>
        <w:rPr>
          <w:rFonts w:ascii="Arial Unicode MS" w:hAnsi="Arial Unicode MS" w:cs="Arial Unicode MS"/>
          <w:sz w:val="22"/>
          <w:szCs w:val="22"/>
        </w:rPr>
      </w:pPr>
      <w:proofErr w:type="spellStart"/>
      <w:r w:rsidRPr="00E52B9A">
        <w:rPr>
          <w:sz w:val="22"/>
          <w:szCs w:val="22"/>
        </w:rPr>
        <w:t>ности</w:t>
      </w:r>
      <w:proofErr w:type="spellEnd"/>
      <w:r w:rsidRPr="00E52B9A">
        <w:rPr>
          <w:sz w:val="22"/>
          <w:szCs w:val="22"/>
        </w:rPr>
        <w:t>. Формировать основы праздничной культуры.</w:t>
      </w:r>
    </w:p>
    <w:p w:rsidR="00E45E67" w:rsidRPr="00E52B9A" w:rsidRDefault="00E45E67" w:rsidP="00E52B9A">
      <w:pPr>
        <w:pStyle w:val="af3"/>
        <w:ind w:left="-142" w:firstLine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proofErr w:type="gramStart"/>
      <w:r w:rsidRPr="00E52B9A">
        <w:rPr>
          <w:rFonts w:ascii="Times New Roman" w:hAnsi="Times New Roman" w:cs="Times New Roman"/>
          <w:color w:val="auto"/>
          <w:sz w:val="22"/>
          <w:szCs w:val="22"/>
        </w:rPr>
        <w:t>Организовывать утренники, посвященные Новому году, 8 Марта, Дню защитника Отечества, Дню п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t>о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t>жилого человека,</w:t>
      </w:r>
      <w:r w:rsidRPr="00E52B9A">
        <w:rPr>
          <w:rFonts w:ascii="Times New Roman" w:hAnsi="Times New Roman" w:cs="Times New Roman"/>
          <w:color w:val="auto"/>
          <w:sz w:val="22"/>
          <w:szCs w:val="22"/>
          <w:lang w:val="tt-RU"/>
        </w:rPr>
        <w:t xml:space="preserve"> Дню защиты детей,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t xml:space="preserve"> Дню Земли, «Дню птиц», праздникам народного календаря (</w:t>
      </w:r>
      <w:r w:rsidR="000B1424" w:rsidRPr="00E52B9A">
        <w:rPr>
          <w:rFonts w:ascii="Times New Roman" w:hAnsi="Times New Roman" w:cs="Times New Roman"/>
          <w:color w:val="auto"/>
          <w:sz w:val="22"/>
          <w:szCs w:val="22"/>
        </w:rPr>
        <w:t>(«</w:t>
      </w:r>
      <w:r w:rsidR="000B1424" w:rsidRPr="00E52B9A">
        <w:rPr>
          <w:rFonts w:ascii="Times New Roman" w:hAnsi="Times New Roman" w:cs="Times New Roman"/>
          <w:color w:val="auto"/>
          <w:sz w:val="22"/>
          <w:szCs w:val="22"/>
          <w:lang w:val="tt-RU"/>
        </w:rPr>
        <w:t>Сөмбелә</w:t>
      </w:r>
      <w:r w:rsidR="000B1424" w:rsidRPr="00E52B9A">
        <w:rPr>
          <w:rFonts w:ascii="Times New Roman" w:hAnsi="Times New Roman" w:cs="Times New Roman"/>
          <w:color w:val="auto"/>
          <w:sz w:val="22"/>
          <w:szCs w:val="22"/>
        </w:rPr>
        <w:t xml:space="preserve">», 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t>«</w:t>
      </w:r>
      <w:proofErr w:type="spellStart"/>
      <w:r w:rsidRPr="00E52B9A">
        <w:rPr>
          <w:rFonts w:ascii="Times New Roman" w:hAnsi="Times New Roman" w:cs="Times New Roman"/>
          <w:color w:val="auto"/>
          <w:sz w:val="22"/>
          <w:szCs w:val="22"/>
        </w:rPr>
        <w:t>Навруз</w:t>
      </w:r>
      <w:proofErr w:type="spellEnd"/>
      <w:r w:rsidRPr="00E52B9A">
        <w:rPr>
          <w:rFonts w:ascii="Times New Roman" w:hAnsi="Times New Roman" w:cs="Times New Roman"/>
          <w:color w:val="auto"/>
          <w:sz w:val="22"/>
          <w:szCs w:val="22"/>
        </w:rPr>
        <w:t>», «</w:t>
      </w:r>
      <w:proofErr w:type="spellStart"/>
      <w:r w:rsidRPr="00E52B9A">
        <w:rPr>
          <w:rFonts w:ascii="Times New Roman" w:hAnsi="Times New Roman" w:cs="Times New Roman"/>
          <w:color w:val="auto"/>
          <w:sz w:val="22"/>
          <w:szCs w:val="22"/>
        </w:rPr>
        <w:t>Масленница</w:t>
      </w:r>
      <w:proofErr w:type="spellEnd"/>
      <w:r w:rsidRPr="00E52B9A">
        <w:rPr>
          <w:rFonts w:ascii="Times New Roman" w:hAnsi="Times New Roman" w:cs="Times New Roman"/>
          <w:color w:val="auto"/>
          <w:sz w:val="22"/>
          <w:szCs w:val="22"/>
        </w:rPr>
        <w:t>»,</w:t>
      </w:r>
      <w:r w:rsidR="000B1424" w:rsidRPr="00E52B9A">
        <w:rPr>
          <w:rFonts w:ascii="Times New Roman" w:hAnsi="Times New Roman" w:cs="Times New Roman"/>
          <w:color w:val="auto"/>
          <w:sz w:val="22"/>
          <w:szCs w:val="22"/>
        </w:rPr>
        <w:t xml:space="preserve"> «Карга </w:t>
      </w:r>
      <w:proofErr w:type="spellStart"/>
      <w:r w:rsidR="000B1424" w:rsidRPr="00E52B9A">
        <w:rPr>
          <w:rFonts w:ascii="Times New Roman" w:hAnsi="Times New Roman" w:cs="Times New Roman"/>
          <w:color w:val="auto"/>
          <w:sz w:val="22"/>
          <w:szCs w:val="22"/>
        </w:rPr>
        <w:t>быткасы</w:t>
      </w:r>
      <w:proofErr w:type="spellEnd"/>
      <w:r w:rsidR="000B1424" w:rsidRPr="00E52B9A">
        <w:rPr>
          <w:rFonts w:ascii="Times New Roman" w:hAnsi="Times New Roman" w:cs="Times New Roman"/>
          <w:color w:val="auto"/>
          <w:sz w:val="22"/>
          <w:szCs w:val="22"/>
        </w:rPr>
        <w:t xml:space="preserve">», 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t xml:space="preserve"> «День рождения Г. Тукая», «Сабантуй» и др.), регионального значения («Праздник цветов» и др.), </w:t>
      </w:r>
      <w:proofErr w:type="spellStart"/>
      <w:r w:rsidRPr="00E52B9A">
        <w:rPr>
          <w:rFonts w:ascii="Times New Roman" w:hAnsi="Times New Roman" w:cs="Times New Roman"/>
          <w:color w:val="auto"/>
          <w:sz w:val="22"/>
          <w:szCs w:val="22"/>
        </w:rPr>
        <w:t>внутрисадовые</w:t>
      </w:r>
      <w:proofErr w:type="spellEnd"/>
      <w:r w:rsidRPr="00E52B9A">
        <w:rPr>
          <w:rFonts w:ascii="Times New Roman" w:hAnsi="Times New Roman" w:cs="Times New Roman"/>
          <w:color w:val="auto"/>
          <w:sz w:val="22"/>
          <w:szCs w:val="22"/>
        </w:rPr>
        <w:t xml:space="preserve"> («Мини-мисс детского сада», «Зарница»</w:t>
      </w:r>
      <w:r w:rsidR="000B1424" w:rsidRPr="00E52B9A">
        <w:rPr>
          <w:rFonts w:ascii="Times New Roman" w:hAnsi="Times New Roman" w:cs="Times New Roman"/>
          <w:color w:val="auto"/>
          <w:sz w:val="22"/>
          <w:szCs w:val="22"/>
        </w:rPr>
        <w:t>, «Выпускной бал»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t xml:space="preserve"> и др.)</w:t>
      </w:r>
      <w:r w:rsidRPr="00E52B9A">
        <w:rPr>
          <w:rFonts w:ascii="Times New Roman" w:hAnsi="Times New Roman" w:cs="Times New Roman"/>
          <w:color w:val="auto"/>
          <w:sz w:val="22"/>
          <w:szCs w:val="22"/>
          <w:lang w:val="tt-RU"/>
        </w:rPr>
        <w:t>, театрализованные досуги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t>..</w:t>
      </w:r>
      <w:proofErr w:type="gramEnd"/>
    </w:p>
    <w:p w:rsidR="00E45E67" w:rsidRPr="00E52B9A" w:rsidRDefault="00E45E67" w:rsidP="00E52B9A">
      <w:pPr>
        <w:pStyle w:val="af3"/>
        <w:ind w:left="-142" w:firstLine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proofErr w:type="gramStart"/>
      <w:r w:rsidRPr="00E52B9A">
        <w:rPr>
          <w:rFonts w:ascii="Times New Roman" w:hAnsi="Times New Roman" w:cs="Times New Roman"/>
          <w:color w:val="auto"/>
          <w:sz w:val="22"/>
          <w:szCs w:val="22"/>
        </w:rPr>
        <w:t>Отмечать государственные праздники (Новый год, «Мамин день», «День пожилого человека», «День защитника Отечества», «</w:t>
      </w:r>
      <w:r w:rsidRPr="00E52B9A">
        <w:rPr>
          <w:rFonts w:ascii="Times New Roman" w:hAnsi="Times New Roman" w:cs="Times New Roman"/>
          <w:color w:val="auto"/>
          <w:sz w:val="22"/>
          <w:szCs w:val="22"/>
          <w:lang w:val="tt-RU"/>
        </w:rPr>
        <w:t>День защиты детей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t>», «День Земли», «День птиц»   и др.), национальные праздники («</w:t>
      </w:r>
      <w:r w:rsidRPr="00E52B9A">
        <w:rPr>
          <w:rFonts w:ascii="Times New Roman" w:hAnsi="Times New Roman" w:cs="Times New Roman"/>
          <w:color w:val="auto"/>
          <w:sz w:val="22"/>
          <w:szCs w:val="22"/>
          <w:lang w:val="tt-RU"/>
        </w:rPr>
        <w:t>Сөмбелә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t>», «</w:t>
      </w:r>
      <w:proofErr w:type="spellStart"/>
      <w:r w:rsidRPr="00E52B9A">
        <w:rPr>
          <w:rFonts w:ascii="Times New Roman" w:hAnsi="Times New Roman" w:cs="Times New Roman"/>
          <w:color w:val="auto"/>
          <w:sz w:val="22"/>
          <w:szCs w:val="22"/>
        </w:rPr>
        <w:t>Навруз</w:t>
      </w:r>
      <w:proofErr w:type="spellEnd"/>
      <w:r w:rsidRPr="00E52B9A">
        <w:rPr>
          <w:rFonts w:ascii="Times New Roman" w:hAnsi="Times New Roman" w:cs="Times New Roman"/>
          <w:color w:val="auto"/>
          <w:sz w:val="22"/>
          <w:szCs w:val="22"/>
        </w:rPr>
        <w:t>», «</w:t>
      </w:r>
      <w:proofErr w:type="spellStart"/>
      <w:r w:rsidRPr="00E52B9A">
        <w:rPr>
          <w:rFonts w:ascii="Times New Roman" w:hAnsi="Times New Roman" w:cs="Times New Roman"/>
          <w:color w:val="auto"/>
          <w:sz w:val="22"/>
          <w:szCs w:val="22"/>
        </w:rPr>
        <w:t>Масленница</w:t>
      </w:r>
      <w:proofErr w:type="spellEnd"/>
      <w:r w:rsidRPr="00E52B9A">
        <w:rPr>
          <w:rFonts w:ascii="Times New Roman" w:hAnsi="Times New Roman" w:cs="Times New Roman"/>
          <w:color w:val="auto"/>
          <w:sz w:val="22"/>
          <w:szCs w:val="22"/>
        </w:rPr>
        <w:t xml:space="preserve">», «Карга </w:t>
      </w:r>
      <w:proofErr w:type="spellStart"/>
      <w:r w:rsidRPr="00E52B9A">
        <w:rPr>
          <w:rFonts w:ascii="Times New Roman" w:hAnsi="Times New Roman" w:cs="Times New Roman"/>
          <w:color w:val="auto"/>
          <w:sz w:val="22"/>
          <w:szCs w:val="22"/>
        </w:rPr>
        <w:t>быткасы</w:t>
      </w:r>
      <w:proofErr w:type="spellEnd"/>
      <w:r w:rsidRPr="00E52B9A">
        <w:rPr>
          <w:rFonts w:ascii="Times New Roman" w:hAnsi="Times New Roman" w:cs="Times New Roman"/>
          <w:color w:val="auto"/>
          <w:sz w:val="22"/>
          <w:szCs w:val="22"/>
        </w:rPr>
        <w:t xml:space="preserve">», «День рождения Г. Тукая», «Сабантуй» и др.), региональные праздники («Праздник цветов» и др.), </w:t>
      </w:r>
      <w:proofErr w:type="spellStart"/>
      <w:r w:rsidRPr="00E52B9A">
        <w:rPr>
          <w:rFonts w:ascii="Times New Roman" w:hAnsi="Times New Roman" w:cs="Times New Roman"/>
          <w:color w:val="auto"/>
          <w:sz w:val="22"/>
          <w:szCs w:val="22"/>
        </w:rPr>
        <w:t>внутрисадовые</w:t>
      </w:r>
      <w:proofErr w:type="spellEnd"/>
      <w:r w:rsidRPr="00E52B9A">
        <w:rPr>
          <w:rFonts w:ascii="Times New Roman" w:hAnsi="Times New Roman" w:cs="Times New Roman"/>
          <w:color w:val="auto"/>
          <w:sz w:val="22"/>
          <w:szCs w:val="22"/>
        </w:rPr>
        <w:t xml:space="preserve"> («Мини-мисс детского сада», «Зарн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t>и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t>ца», и др.)</w:t>
      </w:r>
      <w:r w:rsidRPr="00E52B9A">
        <w:rPr>
          <w:rFonts w:ascii="Times New Roman" w:hAnsi="Times New Roman" w:cs="Times New Roman"/>
          <w:color w:val="auto"/>
          <w:sz w:val="22"/>
          <w:szCs w:val="22"/>
          <w:lang w:val="tt-RU"/>
        </w:rPr>
        <w:t>, театрализованные досуги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proofErr w:type="gramEnd"/>
    </w:p>
    <w:p w:rsidR="006B4450" w:rsidRPr="00E52B9A" w:rsidRDefault="006B4450" w:rsidP="00E52B9A">
      <w:pPr>
        <w:pStyle w:val="af3"/>
        <w:ind w:left="-142" w:firstLine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52B9A">
        <w:rPr>
          <w:rFonts w:ascii="Times New Roman" w:hAnsi="Times New Roman" w:cs="Times New Roman"/>
          <w:color w:val="auto"/>
          <w:sz w:val="22"/>
          <w:szCs w:val="22"/>
        </w:rPr>
        <w:t>Содействовать созданию обстановки общей радости, хорошего на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softHyphen/>
        <w:t>строения.</w:t>
      </w:r>
    </w:p>
    <w:p w:rsidR="000B1424" w:rsidRPr="00E52B9A" w:rsidRDefault="000B1424" w:rsidP="00E52B9A">
      <w:pPr>
        <w:pStyle w:val="af3"/>
        <w:ind w:left="-142" w:firstLine="426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A47E11" w:rsidRDefault="00E45E67" w:rsidP="00D9614A">
      <w:pPr>
        <w:pStyle w:val="af3"/>
        <w:ind w:firstLine="567"/>
        <w:jc w:val="center"/>
        <w:rPr>
          <w:rStyle w:val="a7"/>
          <w:color w:val="auto"/>
        </w:rPr>
      </w:pPr>
      <w:r w:rsidRPr="00A47E11">
        <w:rPr>
          <w:rStyle w:val="a7"/>
          <w:color w:val="auto"/>
        </w:rPr>
        <w:t>Самостоятельная деятельность.</w:t>
      </w:r>
    </w:p>
    <w:p w:rsidR="00A47E11" w:rsidRDefault="00A47E11" w:rsidP="00E45E67">
      <w:pPr>
        <w:pStyle w:val="af3"/>
        <w:ind w:firstLine="567"/>
        <w:jc w:val="both"/>
        <w:rPr>
          <w:rStyle w:val="a7"/>
          <w:color w:val="auto"/>
        </w:rPr>
      </w:pPr>
    </w:p>
    <w:p w:rsidR="00E45E67" w:rsidRPr="00E52B9A" w:rsidRDefault="00E45E67" w:rsidP="00E52B9A">
      <w:pPr>
        <w:pStyle w:val="af3"/>
        <w:ind w:left="-142" w:firstLine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52B9A">
        <w:rPr>
          <w:rFonts w:ascii="Times New Roman" w:hAnsi="Times New Roman" w:cs="Times New Roman"/>
          <w:color w:val="auto"/>
          <w:sz w:val="22"/>
          <w:szCs w:val="22"/>
        </w:rPr>
        <w:t>Развивать желание посещать студии эстетического воспитания и раз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softHyphen/>
        <w:t>вития (в детском саду или в центрах творчества).</w:t>
      </w:r>
      <w:r w:rsidRPr="00E52B9A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t>«Конкурсы чтецов», «Конкурсы рисунков», «Конкурсы поделок». Побуждать детей заниматься изоб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softHyphen/>
        <w:t xml:space="preserve">разительной деятельностью, рассматривать иллюстрации в книгах, играть в разнообразные игры; разыгрывать с помощью воспитателя знакомые сказки, обыгрывать народные песенки, </w:t>
      </w:r>
      <w:proofErr w:type="spellStart"/>
      <w:r w:rsidRPr="00E52B9A">
        <w:rPr>
          <w:rFonts w:ascii="Times New Roman" w:hAnsi="Times New Roman" w:cs="Times New Roman"/>
          <w:color w:val="auto"/>
          <w:sz w:val="22"/>
          <w:szCs w:val="22"/>
        </w:rPr>
        <w:t>потешки</w:t>
      </w:r>
      <w:proofErr w:type="spellEnd"/>
      <w:r w:rsidRPr="00E52B9A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0B1424" w:rsidRPr="00E52B9A" w:rsidRDefault="00E45E67" w:rsidP="00E52B9A">
      <w:pPr>
        <w:pStyle w:val="af3"/>
        <w:ind w:left="-142" w:firstLine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52B9A">
        <w:rPr>
          <w:rFonts w:ascii="Times New Roman" w:hAnsi="Times New Roman" w:cs="Times New Roman"/>
          <w:color w:val="auto"/>
          <w:sz w:val="22"/>
          <w:szCs w:val="22"/>
        </w:rPr>
        <w:t>Поддерживать желание детей петь, танцевать, играть с музыкальными игрушками. Создавать соотве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t>т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t>ствующую среду для успешного осущест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softHyphen/>
        <w:t>вления само</w:t>
      </w:r>
      <w:r w:rsidR="006B4450" w:rsidRPr="00E52B9A">
        <w:rPr>
          <w:rFonts w:ascii="Times New Roman" w:hAnsi="Times New Roman" w:cs="Times New Roman"/>
          <w:color w:val="auto"/>
          <w:sz w:val="22"/>
          <w:szCs w:val="22"/>
        </w:rPr>
        <w:t>стоятельной деятельности детей.</w:t>
      </w:r>
    </w:p>
    <w:p w:rsidR="006B4450" w:rsidRPr="00E52B9A" w:rsidRDefault="006B4450" w:rsidP="00E52B9A">
      <w:pPr>
        <w:pStyle w:val="af3"/>
        <w:ind w:left="-142" w:firstLine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52B9A">
        <w:rPr>
          <w:rFonts w:ascii="Times New Roman" w:hAnsi="Times New Roman" w:cs="Times New Roman"/>
          <w:color w:val="auto"/>
          <w:sz w:val="22"/>
          <w:szCs w:val="22"/>
        </w:rPr>
        <w:t>Побуждать детей заниматься изоб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softHyphen/>
        <w:t xml:space="preserve">разительной деятельностью, рассматривать иллюстрации в книгах, играть в разнообразные игры; разыгрывать с помощью воспитателя знакомые сказки, обыгрывать народные песенки, </w:t>
      </w:r>
      <w:proofErr w:type="spellStart"/>
      <w:r w:rsidRPr="00E52B9A">
        <w:rPr>
          <w:rFonts w:ascii="Times New Roman" w:hAnsi="Times New Roman" w:cs="Times New Roman"/>
          <w:color w:val="auto"/>
          <w:sz w:val="22"/>
          <w:szCs w:val="22"/>
        </w:rPr>
        <w:t>потешки</w:t>
      </w:r>
      <w:proofErr w:type="spellEnd"/>
      <w:r w:rsidRPr="00E52B9A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6B4450" w:rsidRPr="00E52B9A" w:rsidRDefault="006B4450" w:rsidP="00E52B9A">
      <w:pPr>
        <w:pStyle w:val="af3"/>
        <w:ind w:left="-142" w:firstLine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52B9A">
        <w:rPr>
          <w:rFonts w:ascii="Times New Roman" w:hAnsi="Times New Roman" w:cs="Times New Roman"/>
          <w:color w:val="auto"/>
          <w:sz w:val="22"/>
          <w:szCs w:val="22"/>
        </w:rPr>
        <w:t>Поддерживать желание детей петь, танцевать, играть с музыкальными игрушками. Создавать соотве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t>т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t>ствующую среду для успешного осущест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softHyphen/>
        <w:t>вления самостоятельной деятельности детей.</w:t>
      </w:r>
    </w:p>
    <w:p w:rsidR="000B1424" w:rsidRPr="00E52B9A" w:rsidRDefault="006B4450" w:rsidP="00E52B9A">
      <w:pPr>
        <w:pStyle w:val="a5"/>
        <w:spacing w:before="0" w:after="0" w:line="259" w:lineRule="exact"/>
        <w:ind w:left="-142" w:firstLine="426"/>
        <w:rPr>
          <w:color w:val="FF0000"/>
          <w:sz w:val="22"/>
          <w:szCs w:val="22"/>
        </w:rPr>
      </w:pPr>
      <w:r w:rsidRPr="00E52B9A">
        <w:rPr>
          <w:sz w:val="22"/>
          <w:szCs w:val="22"/>
        </w:rPr>
        <w:t>Содействовать развитию индивиду</w:t>
      </w:r>
      <w:r w:rsidRPr="00E52B9A">
        <w:rPr>
          <w:sz w:val="22"/>
          <w:szCs w:val="22"/>
        </w:rPr>
        <w:softHyphen/>
        <w:t xml:space="preserve">альных предпочтений в выборе разнообразных видов деятельности, занятий </w:t>
      </w:r>
      <w:r w:rsidRPr="00E52B9A">
        <w:rPr>
          <w:rStyle w:val="111"/>
          <w:sz w:val="22"/>
          <w:szCs w:val="22"/>
        </w:rPr>
        <w:t>различного содержания (познавательного, спортивного, художественного,</w:t>
      </w:r>
      <w:r w:rsidRPr="00E52B9A">
        <w:rPr>
          <w:rStyle w:val="1118"/>
          <w:noProof w:val="0"/>
          <w:sz w:val="22"/>
          <w:szCs w:val="22"/>
        </w:rPr>
        <w:t xml:space="preserve"> </w:t>
      </w:r>
      <w:r w:rsidRPr="00E52B9A">
        <w:rPr>
          <w:rStyle w:val="111"/>
          <w:sz w:val="22"/>
          <w:szCs w:val="22"/>
        </w:rPr>
        <w:t>трудового). Формир</w:t>
      </w:r>
      <w:r w:rsidRPr="00E52B9A">
        <w:rPr>
          <w:rStyle w:val="111"/>
          <w:sz w:val="22"/>
          <w:szCs w:val="22"/>
        </w:rPr>
        <w:t>о</w:t>
      </w:r>
      <w:r w:rsidRPr="00E52B9A">
        <w:rPr>
          <w:rStyle w:val="111"/>
          <w:sz w:val="22"/>
          <w:szCs w:val="22"/>
        </w:rPr>
        <w:t>вать творческие наклонности каждого ребенка.</w:t>
      </w:r>
      <w:r w:rsidR="000B1424" w:rsidRPr="00E52B9A">
        <w:rPr>
          <w:color w:val="FF0000"/>
          <w:sz w:val="22"/>
          <w:szCs w:val="22"/>
        </w:rPr>
        <w:t xml:space="preserve"> </w:t>
      </w:r>
    </w:p>
    <w:p w:rsidR="00C81931" w:rsidRDefault="000B1424" w:rsidP="00E52B9A">
      <w:pPr>
        <w:pStyle w:val="a5"/>
        <w:spacing w:before="0" w:after="0" w:line="259" w:lineRule="exact"/>
        <w:ind w:left="-142" w:firstLine="426"/>
        <w:rPr>
          <w:sz w:val="22"/>
          <w:szCs w:val="22"/>
        </w:rPr>
      </w:pPr>
      <w:r w:rsidRPr="00E52B9A">
        <w:rPr>
          <w:sz w:val="22"/>
          <w:szCs w:val="22"/>
        </w:rPr>
        <w:t>Создавать условия для развития индивидуальных способностей и интересов детей (наблюдения, эк</w:t>
      </w:r>
      <w:r w:rsidRPr="00E52B9A">
        <w:rPr>
          <w:sz w:val="22"/>
          <w:szCs w:val="22"/>
        </w:rPr>
        <w:t>с</w:t>
      </w:r>
      <w:r w:rsidRPr="00E52B9A">
        <w:rPr>
          <w:sz w:val="22"/>
          <w:szCs w:val="22"/>
        </w:rPr>
        <w:t>пери</w:t>
      </w:r>
      <w:r w:rsidRPr="00E52B9A">
        <w:rPr>
          <w:sz w:val="22"/>
          <w:szCs w:val="22"/>
        </w:rPr>
        <w:softHyphen/>
        <w:t>ментирование, собирание коллекций и т. д.). Формировать умение и пот</w:t>
      </w:r>
      <w:r w:rsidRPr="00E52B9A">
        <w:rPr>
          <w:sz w:val="22"/>
          <w:szCs w:val="22"/>
        </w:rPr>
        <w:softHyphen/>
        <w:t xml:space="preserve">ребность организовывать </w:t>
      </w:r>
    </w:p>
    <w:p w:rsidR="000B1424" w:rsidRPr="00E52B9A" w:rsidRDefault="000B1424" w:rsidP="00E52B9A">
      <w:pPr>
        <w:pStyle w:val="a5"/>
        <w:spacing w:before="0" w:after="0" w:line="259" w:lineRule="exact"/>
        <w:ind w:left="-142" w:firstLine="426"/>
        <w:rPr>
          <w:rFonts w:ascii="Arial Unicode MS" w:hAnsi="Arial Unicode MS" w:cs="Arial Unicode MS"/>
          <w:sz w:val="22"/>
          <w:szCs w:val="22"/>
        </w:rPr>
      </w:pPr>
      <w:r w:rsidRPr="00E52B9A">
        <w:rPr>
          <w:sz w:val="22"/>
          <w:szCs w:val="22"/>
        </w:rPr>
        <w:lastRenderedPageBreak/>
        <w:t>свою деятельность, соблюдать порядок и чистоту. Развивать умение взаимодействовать со сверстн</w:t>
      </w:r>
      <w:r w:rsidRPr="00E52B9A">
        <w:rPr>
          <w:sz w:val="22"/>
          <w:szCs w:val="22"/>
        </w:rPr>
        <w:t>и</w:t>
      </w:r>
      <w:r w:rsidRPr="00E52B9A">
        <w:rPr>
          <w:sz w:val="22"/>
          <w:szCs w:val="22"/>
        </w:rPr>
        <w:t>ками, воспитателями и родителями.</w:t>
      </w:r>
    </w:p>
    <w:p w:rsidR="000B1424" w:rsidRPr="00E52B9A" w:rsidRDefault="006B4450" w:rsidP="00E52B9A">
      <w:pPr>
        <w:pStyle w:val="a5"/>
        <w:spacing w:before="0" w:after="0" w:line="259" w:lineRule="exact"/>
        <w:ind w:left="-142" w:firstLine="426"/>
        <w:rPr>
          <w:sz w:val="22"/>
          <w:szCs w:val="22"/>
        </w:rPr>
      </w:pPr>
      <w:r w:rsidRPr="00E52B9A">
        <w:rPr>
          <w:sz w:val="22"/>
          <w:szCs w:val="22"/>
        </w:rPr>
        <w:t>Побуждать детей к самостоятельной организации выбранного вида деятельности.</w:t>
      </w:r>
    </w:p>
    <w:p w:rsidR="006B4450" w:rsidRPr="00E52B9A" w:rsidRDefault="006B4450" w:rsidP="00E52B9A">
      <w:pPr>
        <w:pStyle w:val="a5"/>
        <w:spacing w:before="0" w:after="0" w:line="259" w:lineRule="exact"/>
        <w:ind w:left="-142" w:firstLine="426"/>
        <w:rPr>
          <w:rFonts w:ascii="Arial Unicode MS" w:hAnsi="Arial Unicode MS" w:cs="Arial Unicode MS"/>
          <w:sz w:val="22"/>
          <w:szCs w:val="22"/>
        </w:rPr>
      </w:pPr>
      <w:r w:rsidRPr="00E52B9A">
        <w:rPr>
          <w:sz w:val="22"/>
          <w:szCs w:val="22"/>
        </w:rPr>
        <w:t>Предоставлять детям возможнос</w:t>
      </w:r>
      <w:r w:rsidRPr="00E52B9A">
        <w:rPr>
          <w:sz w:val="22"/>
          <w:szCs w:val="22"/>
        </w:rPr>
        <w:softHyphen/>
        <w:t>ти для проведения опытов с различными материалами (водой, песком, глиной и т. п.); для наблюдений за растениями, животными, окружающей природой.</w:t>
      </w:r>
    </w:p>
    <w:p w:rsidR="006B4450" w:rsidRPr="00E52B9A" w:rsidRDefault="006B4450" w:rsidP="00E52B9A">
      <w:pPr>
        <w:pStyle w:val="a5"/>
        <w:spacing w:before="0" w:after="0" w:line="259" w:lineRule="exact"/>
        <w:ind w:left="-142" w:firstLine="426"/>
        <w:rPr>
          <w:rFonts w:ascii="Arial Unicode MS" w:hAnsi="Arial Unicode MS" w:cs="Arial Unicode MS"/>
          <w:sz w:val="22"/>
          <w:szCs w:val="22"/>
        </w:rPr>
      </w:pPr>
      <w:r w:rsidRPr="00E52B9A">
        <w:rPr>
          <w:sz w:val="22"/>
          <w:szCs w:val="22"/>
        </w:rPr>
        <w:t>Развивать умение играть в настольно-печатные и дидактические игры.</w:t>
      </w:r>
    </w:p>
    <w:p w:rsidR="006B4450" w:rsidRPr="00E52B9A" w:rsidRDefault="006B4450" w:rsidP="00E52B9A">
      <w:pPr>
        <w:pStyle w:val="a5"/>
        <w:spacing w:before="0" w:after="0" w:line="259" w:lineRule="exact"/>
        <w:ind w:left="-142" w:firstLine="426"/>
        <w:rPr>
          <w:rFonts w:ascii="Arial Unicode MS" w:hAnsi="Arial Unicode MS" w:cs="Arial Unicode MS"/>
          <w:sz w:val="22"/>
          <w:szCs w:val="22"/>
        </w:rPr>
      </w:pPr>
      <w:r w:rsidRPr="00E52B9A">
        <w:rPr>
          <w:sz w:val="22"/>
          <w:szCs w:val="22"/>
        </w:rPr>
        <w:t>Поддерживать желание дошкольников показывать свои коллекции (открытки, фантики и т. п.), ра</w:t>
      </w:r>
      <w:r w:rsidRPr="00E52B9A">
        <w:rPr>
          <w:sz w:val="22"/>
          <w:szCs w:val="22"/>
        </w:rPr>
        <w:t>с</w:t>
      </w:r>
      <w:r w:rsidRPr="00E52B9A">
        <w:rPr>
          <w:sz w:val="22"/>
          <w:szCs w:val="22"/>
        </w:rPr>
        <w:t>сказывать об их содержании.</w:t>
      </w:r>
    </w:p>
    <w:p w:rsidR="006B4450" w:rsidRPr="00E52B9A" w:rsidRDefault="006B4450" w:rsidP="00E52B9A">
      <w:pPr>
        <w:pStyle w:val="a5"/>
        <w:spacing w:before="0" w:after="0" w:line="259" w:lineRule="exact"/>
        <w:ind w:left="-142" w:firstLine="426"/>
        <w:rPr>
          <w:rFonts w:ascii="Arial Unicode MS" w:hAnsi="Arial Unicode MS" w:cs="Arial Unicode MS"/>
          <w:sz w:val="22"/>
          <w:szCs w:val="22"/>
        </w:rPr>
      </w:pPr>
      <w:r w:rsidRPr="00E52B9A">
        <w:rPr>
          <w:sz w:val="22"/>
          <w:szCs w:val="22"/>
        </w:rPr>
        <w:t>Формировать умение планировать и организовывать свою са</w:t>
      </w:r>
      <w:r w:rsidRPr="00E52B9A">
        <w:rPr>
          <w:sz w:val="22"/>
          <w:szCs w:val="22"/>
        </w:rPr>
        <w:softHyphen/>
        <w:t>мостоятельную деятельность, взаимоде</w:t>
      </w:r>
      <w:r w:rsidRPr="00E52B9A">
        <w:rPr>
          <w:sz w:val="22"/>
          <w:szCs w:val="22"/>
        </w:rPr>
        <w:t>й</w:t>
      </w:r>
      <w:r w:rsidRPr="00E52B9A">
        <w:rPr>
          <w:sz w:val="22"/>
          <w:szCs w:val="22"/>
        </w:rPr>
        <w:t>ствовать со сверстниками и взрослыми.</w:t>
      </w:r>
    </w:p>
    <w:p w:rsidR="006B4450" w:rsidRPr="00E52B9A" w:rsidRDefault="006B4450" w:rsidP="00E52B9A">
      <w:pPr>
        <w:pStyle w:val="a5"/>
        <w:spacing w:before="0" w:after="0" w:line="259" w:lineRule="exact"/>
        <w:ind w:left="-142" w:firstLine="426"/>
        <w:rPr>
          <w:rStyle w:val="a7"/>
          <w:sz w:val="22"/>
          <w:szCs w:val="22"/>
        </w:rPr>
      </w:pPr>
    </w:p>
    <w:p w:rsidR="00A47E11" w:rsidRPr="00E52B9A" w:rsidRDefault="00E45E67" w:rsidP="00E52B9A">
      <w:pPr>
        <w:pStyle w:val="a5"/>
        <w:spacing w:before="0" w:after="0" w:line="259" w:lineRule="exact"/>
        <w:ind w:left="-142" w:firstLine="426"/>
        <w:jc w:val="center"/>
        <w:rPr>
          <w:sz w:val="22"/>
          <w:szCs w:val="22"/>
        </w:rPr>
      </w:pPr>
      <w:r w:rsidRPr="00E52B9A">
        <w:rPr>
          <w:rStyle w:val="a7"/>
          <w:sz w:val="22"/>
          <w:szCs w:val="22"/>
        </w:rPr>
        <w:t>Творчество.</w:t>
      </w:r>
    </w:p>
    <w:p w:rsidR="00A47E11" w:rsidRPr="00E52B9A" w:rsidRDefault="00A47E11" w:rsidP="00E52B9A">
      <w:pPr>
        <w:pStyle w:val="a5"/>
        <w:spacing w:before="0" w:after="0" w:line="259" w:lineRule="exact"/>
        <w:ind w:left="-142" w:firstLine="426"/>
        <w:rPr>
          <w:sz w:val="22"/>
          <w:szCs w:val="22"/>
        </w:rPr>
      </w:pPr>
    </w:p>
    <w:p w:rsidR="002631E2" w:rsidRPr="00E52B9A" w:rsidRDefault="002631E2" w:rsidP="00E52B9A">
      <w:pPr>
        <w:pStyle w:val="a5"/>
        <w:spacing w:before="0" w:after="0" w:line="259" w:lineRule="exact"/>
        <w:ind w:left="-142" w:firstLine="426"/>
        <w:rPr>
          <w:sz w:val="22"/>
          <w:szCs w:val="22"/>
        </w:rPr>
      </w:pPr>
      <w:r w:rsidRPr="00E52B9A">
        <w:rPr>
          <w:sz w:val="22"/>
          <w:szCs w:val="22"/>
        </w:rPr>
        <w:t>Развивать художественные наклонности в пении, рисо</w:t>
      </w:r>
      <w:r w:rsidRPr="00E52B9A">
        <w:rPr>
          <w:sz w:val="22"/>
          <w:szCs w:val="22"/>
        </w:rPr>
        <w:softHyphen/>
        <w:t xml:space="preserve">вании, </w:t>
      </w:r>
      <w:proofErr w:type="spellStart"/>
      <w:r w:rsidRPr="00E52B9A">
        <w:rPr>
          <w:sz w:val="22"/>
          <w:szCs w:val="22"/>
        </w:rPr>
        <w:t>музицировании</w:t>
      </w:r>
      <w:proofErr w:type="spellEnd"/>
      <w:r w:rsidRPr="00E52B9A">
        <w:rPr>
          <w:sz w:val="22"/>
          <w:szCs w:val="22"/>
        </w:rPr>
        <w:t xml:space="preserve">. Поддерживать увлечения детей разнообразной художественной и познавательной деятельностью, создавать условия для посещения кружков и студий. </w:t>
      </w:r>
    </w:p>
    <w:p w:rsidR="002631E2" w:rsidRPr="00E52B9A" w:rsidRDefault="002631E2" w:rsidP="00E52B9A">
      <w:pPr>
        <w:pStyle w:val="a5"/>
        <w:spacing w:before="0" w:after="0" w:line="259" w:lineRule="exact"/>
        <w:ind w:left="-142" w:firstLine="426"/>
        <w:rPr>
          <w:rFonts w:ascii="Arial Unicode MS" w:hAnsi="Arial Unicode MS" w:cs="Arial Unicode MS"/>
          <w:sz w:val="22"/>
          <w:szCs w:val="22"/>
        </w:rPr>
      </w:pPr>
      <w:r w:rsidRPr="00E52B9A">
        <w:rPr>
          <w:sz w:val="22"/>
          <w:szCs w:val="22"/>
        </w:rPr>
        <w:t>Содействовать посещению художественно-эстетических студий по интересам ребенка.</w:t>
      </w:r>
    </w:p>
    <w:p w:rsidR="002631E2" w:rsidRPr="00E52B9A" w:rsidRDefault="002631E2" w:rsidP="00E52B9A">
      <w:pPr>
        <w:pStyle w:val="a5"/>
        <w:spacing w:before="0" w:after="0" w:line="259" w:lineRule="exact"/>
        <w:ind w:left="-142" w:firstLine="426"/>
        <w:rPr>
          <w:rFonts w:ascii="Arial Unicode MS" w:hAnsi="Arial Unicode MS" w:cs="Arial Unicode MS"/>
          <w:sz w:val="22"/>
          <w:szCs w:val="22"/>
        </w:rPr>
      </w:pPr>
      <w:r w:rsidRPr="00E52B9A">
        <w:rPr>
          <w:sz w:val="22"/>
          <w:szCs w:val="22"/>
        </w:rPr>
        <w:t xml:space="preserve"> «Конкурсы чтецов», «Конкурсы рисунков», «Конкурсы поделок».</w:t>
      </w:r>
    </w:p>
    <w:p w:rsidR="006B4450" w:rsidRPr="00E52B9A" w:rsidRDefault="00E45E67" w:rsidP="00E52B9A">
      <w:pPr>
        <w:pStyle w:val="a5"/>
        <w:spacing w:before="0" w:after="0" w:line="259" w:lineRule="exact"/>
        <w:ind w:left="-142" w:firstLine="426"/>
        <w:rPr>
          <w:rFonts w:ascii="Arial Unicode MS" w:hAnsi="Arial Unicode MS" w:cs="Arial Unicode MS"/>
          <w:sz w:val="22"/>
          <w:szCs w:val="22"/>
        </w:rPr>
      </w:pPr>
      <w:r w:rsidRPr="00E52B9A">
        <w:rPr>
          <w:sz w:val="22"/>
          <w:szCs w:val="22"/>
        </w:rPr>
        <w:t>Совершенствовать самостоятельную музыкально-худо</w:t>
      </w:r>
      <w:r w:rsidRPr="00E52B9A">
        <w:rPr>
          <w:sz w:val="22"/>
          <w:szCs w:val="22"/>
        </w:rPr>
        <w:softHyphen/>
        <w:t>жественную и познавательную деятельность.</w:t>
      </w:r>
    </w:p>
    <w:p w:rsidR="006B4450" w:rsidRPr="00E52B9A" w:rsidRDefault="006B4450" w:rsidP="00E52B9A">
      <w:pPr>
        <w:pStyle w:val="a5"/>
        <w:spacing w:before="0" w:after="0" w:line="259" w:lineRule="exact"/>
        <w:ind w:left="-142" w:firstLine="426"/>
        <w:rPr>
          <w:rFonts w:ascii="Arial Unicode MS" w:hAnsi="Arial Unicode MS" w:cs="Arial Unicode MS"/>
          <w:sz w:val="22"/>
          <w:szCs w:val="22"/>
        </w:rPr>
      </w:pPr>
      <w:r w:rsidRPr="00E52B9A">
        <w:rPr>
          <w:sz w:val="22"/>
          <w:szCs w:val="22"/>
        </w:rPr>
        <w:t>Формировать потребность творчески проводить свободное время в социально значимых целях, зан</w:t>
      </w:r>
      <w:r w:rsidRPr="00E52B9A">
        <w:rPr>
          <w:sz w:val="22"/>
          <w:szCs w:val="22"/>
        </w:rPr>
        <w:t>и</w:t>
      </w:r>
      <w:r w:rsidRPr="00E52B9A">
        <w:rPr>
          <w:sz w:val="22"/>
          <w:szCs w:val="22"/>
        </w:rPr>
        <w:t>маясь различной деятельностью: музы</w:t>
      </w:r>
      <w:r w:rsidRPr="00E52B9A">
        <w:rPr>
          <w:sz w:val="22"/>
          <w:szCs w:val="22"/>
        </w:rPr>
        <w:softHyphen/>
        <w:t>кальной, изобразительной, театральной и др.</w:t>
      </w:r>
    </w:p>
    <w:p w:rsidR="00DE231B" w:rsidRPr="00E52B9A" w:rsidRDefault="00DE231B" w:rsidP="00E52B9A">
      <w:pPr>
        <w:pStyle w:val="af3"/>
        <w:ind w:left="-142" w:firstLine="426"/>
        <w:jc w:val="both"/>
        <w:rPr>
          <w:rFonts w:ascii="Times New Roman" w:hAnsi="Times New Roman" w:cs="Times New Roman"/>
          <w:i/>
          <w:color w:val="auto"/>
          <w:sz w:val="22"/>
          <w:szCs w:val="22"/>
          <w:u w:val="single"/>
        </w:rPr>
      </w:pPr>
    </w:p>
    <w:p w:rsidR="002631E2" w:rsidRPr="00E52B9A" w:rsidRDefault="002631E2" w:rsidP="00E52B9A">
      <w:pPr>
        <w:pStyle w:val="af3"/>
        <w:ind w:left="-142" w:firstLine="426"/>
        <w:jc w:val="both"/>
        <w:rPr>
          <w:rFonts w:ascii="Times New Roman" w:hAnsi="Times New Roman" w:cs="Times New Roman"/>
          <w:i/>
          <w:color w:val="auto"/>
          <w:sz w:val="22"/>
          <w:szCs w:val="22"/>
          <w:u w:val="single"/>
        </w:rPr>
      </w:pPr>
    </w:p>
    <w:p w:rsidR="002631E2" w:rsidRPr="00E52B9A" w:rsidRDefault="00D62605" w:rsidP="00E52B9A">
      <w:pPr>
        <w:pStyle w:val="af3"/>
        <w:ind w:left="-142" w:firstLine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bookmarkStart w:id="91" w:name="bookmark224"/>
      <w:bookmarkEnd w:id="90"/>
      <w:r w:rsidRPr="00E52B9A">
        <w:rPr>
          <w:rFonts w:ascii="Times New Roman" w:hAnsi="Times New Roman" w:cs="Times New Roman"/>
          <w:i/>
          <w:color w:val="auto"/>
          <w:sz w:val="22"/>
          <w:szCs w:val="22"/>
          <w:u w:val="single"/>
        </w:rPr>
        <w:t>Подробнее смотрите</w:t>
      </w:r>
      <w:r w:rsidRPr="00E52B9A">
        <w:rPr>
          <w:rFonts w:ascii="Times New Roman" w:hAnsi="Times New Roman" w:cs="Times New Roman"/>
          <w:b/>
          <w:color w:val="auto"/>
          <w:sz w:val="22"/>
          <w:szCs w:val="22"/>
        </w:rPr>
        <w:t xml:space="preserve"> Примерную </w:t>
      </w:r>
      <w:r w:rsidRPr="00E52B9A">
        <w:rPr>
          <w:rFonts w:ascii="Times New Roman" w:hAnsi="Times New Roman" w:cs="Times New Roman"/>
          <w:b/>
          <w:iCs/>
          <w:color w:val="auto"/>
          <w:sz w:val="22"/>
          <w:szCs w:val="22"/>
        </w:rPr>
        <w:t>основную общеобразовательную</w:t>
      </w:r>
      <w:r w:rsidRPr="00E52B9A">
        <w:rPr>
          <w:rFonts w:ascii="Times New Roman" w:hAnsi="Times New Roman" w:cs="Times New Roman"/>
          <w:b/>
          <w:color w:val="auto"/>
          <w:sz w:val="22"/>
          <w:szCs w:val="22"/>
        </w:rPr>
        <w:t xml:space="preserve"> программу </w:t>
      </w:r>
      <w:r w:rsidRPr="00E52B9A">
        <w:rPr>
          <w:rFonts w:ascii="Times New Roman" w:hAnsi="Times New Roman" w:cs="Times New Roman"/>
          <w:b/>
          <w:iCs/>
          <w:color w:val="auto"/>
          <w:sz w:val="22"/>
          <w:szCs w:val="22"/>
        </w:rPr>
        <w:t>дошкольного о</w:t>
      </w:r>
      <w:r w:rsidRPr="00E52B9A">
        <w:rPr>
          <w:rFonts w:ascii="Times New Roman" w:hAnsi="Times New Roman" w:cs="Times New Roman"/>
          <w:b/>
          <w:iCs/>
          <w:color w:val="auto"/>
          <w:sz w:val="22"/>
          <w:szCs w:val="22"/>
        </w:rPr>
        <w:t>б</w:t>
      </w:r>
      <w:r w:rsidRPr="00E52B9A">
        <w:rPr>
          <w:rFonts w:ascii="Times New Roman" w:hAnsi="Times New Roman" w:cs="Times New Roman"/>
          <w:b/>
          <w:iCs/>
          <w:color w:val="auto"/>
          <w:sz w:val="22"/>
          <w:szCs w:val="22"/>
        </w:rPr>
        <w:t xml:space="preserve">разования </w:t>
      </w:r>
      <w:r w:rsidRPr="00E52B9A">
        <w:rPr>
          <w:rFonts w:ascii="Times New Roman" w:hAnsi="Times New Roman" w:cs="Times New Roman"/>
          <w:b/>
          <w:color w:val="auto"/>
          <w:sz w:val="22"/>
          <w:szCs w:val="22"/>
        </w:rPr>
        <w:t>«От рождения до школы</w:t>
      </w:r>
      <w:r w:rsidRPr="00E52B9A">
        <w:rPr>
          <w:rFonts w:ascii="Times New Roman" w:hAnsi="Times New Roman" w:cs="Times New Roman"/>
          <w:b/>
          <w:iCs/>
          <w:color w:val="auto"/>
          <w:sz w:val="22"/>
          <w:szCs w:val="22"/>
        </w:rPr>
        <w:t xml:space="preserve">», под редакцией </w:t>
      </w:r>
      <w:proofErr w:type="spellStart"/>
      <w:r w:rsidRPr="00E52B9A">
        <w:rPr>
          <w:rFonts w:ascii="Times New Roman" w:hAnsi="Times New Roman" w:cs="Times New Roman"/>
          <w:b/>
          <w:iCs/>
          <w:color w:val="auto"/>
          <w:sz w:val="22"/>
          <w:szCs w:val="22"/>
        </w:rPr>
        <w:t>Н.Е.Веракса</w:t>
      </w:r>
      <w:proofErr w:type="spellEnd"/>
      <w:r w:rsidRPr="00E52B9A">
        <w:rPr>
          <w:rFonts w:ascii="Times New Roman" w:hAnsi="Times New Roman" w:cs="Times New Roman"/>
          <w:b/>
          <w:iCs/>
          <w:color w:val="auto"/>
          <w:sz w:val="22"/>
          <w:szCs w:val="22"/>
        </w:rPr>
        <w:t xml:space="preserve">, </w:t>
      </w:r>
      <w:r w:rsidRPr="00E52B9A">
        <w:rPr>
          <w:rFonts w:ascii="Times New Roman" w:hAnsi="Times New Roman" w:cs="Times New Roman"/>
          <w:iCs/>
          <w:color w:val="auto"/>
          <w:sz w:val="22"/>
          <w:szCs w:val="22"/>
        </w:rPr>
        <w:t xml:space="preserve">М.: МОЗАИКА-СИНТЕЗ, 2014 </w:t>
      </w:r>
      <w:r w:rsidRPr="00E52B9A">
        <w:rPr>
          <w:rFonts w:ascii="Times New Roman" w:hAnsi="Times New Roman" w:cs="Times New Roman"/>
          <w:color w:val="auto"/>
          <w:sz w:val="22"/>
          <w:szCs w:val="22"/>
        </w:rPr>
        <w:t xml:space="preserve"> г., а так же</w:t>
      </w:r>
      <w:r w:rsidRPr="00E52B9A">
        <w:rPr>
          <w:rFonts w:ascii="Times New Roman" w:hAnsi="Times New Roman" w:cs="Times New Roman"/>
          <w:b/>
          <w:color w:val="auto"/>
          <w:sz w:val="22"/>
          <w:szCs w:val="22"/>
        </w:rPr>
        <w:t xml:space="preserve"> «Региональную программу дошкольного образования «</w:t>
      </w:r>
      <w:proofErr w:type="spellStart"/>
      <w:r w:rsidRPr="00E52B9A">
        <w:rPr>
          <w:rFonts w:ascii="Times New Roman" w:hAnsi="Times New Roman" w:cs="Times New Roman"/>
          <w:b/>
          <w:color w:val="auto"/>
          <w:sz w:val="22"/>
          <w:szCs w:val="22"/>
        </w:rPr>
        <w:t>Соенеч</w:t>
      </w:r>
      <w:proofErr w:type="spellEnd"/>
      <w:r w:rsidRPr="00E52B9A">
        <w:rPr>
          <w:rFonts w:ascii="Times New Roman" w:hAnsi="Times New Roman" w:cs="Times New Roman"/>
          <w:b/>
          <w:color w:val="auto"/>
          <w:sz w:val="22"/>
          <w:szCs w:val="22"/>
        </w:rPr>
        <w:t xml:space="preserve">-радость познания», </w:t>
      </w:r>
      <w:proofErr w:type="spellStart"/>
      <w:r w:rsidRPr="00E52B9A">
        <w:rPr>
          <w:rFonts w:ascii="Times New Roman" w:hAnsi="Times New Roman" w:cs="Times New Roman"/>
          <w:b/>
          <w:color w:val="auto"/>
          <w:sz w:val="22"/>
          <w:szCs w:val="22"/>
        </w:rPr>
        <w:t>Р.К.Шаеховой</w:t>
      </w:r>
      <w:proofErr w:type="spellEnd"/>
      <w:r w:rsidRPr="00E52B9A">
        <w:rPr>
          <w:rFonts w:ascii="Times New Roman" w:hAnsi="Times New Roman" w:cs="Times New Roman"/>
          <w:b/>
          <w:color w:val="auto"/>
          <w:sz w:val="22"/>
          <w:szCs w:val="22"/>
        </w:rPr>
        <w:t>, Казань, 2016 г., Учебно-методический комплект по обучению детей русскому и ро</w:t>
      </w:r>
      <w:r w:rsidRPr="00E52B9A">
        <w:rPr>
          <w:rFonts w:ascii="Times New Roman" w:hAnsi="Times New Roman" w:cs="Times New Roman"/>
          <w:b/>
          <w:color w:val="auto"/>
          <w:sz w:val="22"/>
          <w:szCs w:val="22"/>
        </w:rPr>
        <w:t>д</w:t>
      </w:r>
      <w:r w:rsidRPr="00E52B9A">
        <w:rPr>
          <w:rFonts w:ascii="Times New Roman" w:hAnsi="Times New Roman" w:cs="Times New Roman"/>
          <w:b/>
          <w:color w:val="auto"/>
          <w:sz w:val="22"/>
          <w:szCs w:val="22"/>
        </w:rPr>
        <w:t>ному (татарскому) языку</w:t>
      </w:r>
      <w:r w:rsidR="00E52B9A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2631E2" w:rsidRDefault="002631E2" w:rsidP="009C54C4">
      <w:pPr>
        <w:pStyle w:val="af3"/>
        <w:ind w:right="-283"/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92" w:name="bookmark227"/>
      <w:bookmarkEnd w:id="91"/>
    </w:p>
    <w:p w:rsidR="00E52B9A" w:rsidRPr="009B4C2B" w:rsidRDefault="00E52B9A" w:rsidP="00E52B9A">
      <w:pPr>
        <w:pStyle w:val="af3"/>
        <w:ind w:left="-284" w:firstLine="284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93" w:name="_Toc422496195"/>
      <w:bookmarkEnd w:id="92"/>
      <w:r w:rsidRPr="009B4C2B">
        <w:rPr>
          <w:rFonts w:ascii="Times New Roman" w:hAnsi="Times New Roman" w:cs="Times New Roman"/>
          <w:b/>
          <w:color w:val="auto"/>
          <w:sz w:val="22"/>
          <w:szCs w:val="22"/>
        </w:rPr>
        <w:t xml:space="preserve">3.5. </w:t>
      </w:r>
      <w:r w:rsidRPr="009B4C2B">
        <w:rPr>
          <w:rFonts w:ascii="Times New Roman" w:hAnsi="Times New Roman" w:cs="Times New Roman"/>
          <w:b/>
          <w:sz w:val="22"/>
          <w:szCs w:val="22"/>
        </w:rPr>
        <w:t>ОСОБЕННОСТИ ОРГАНИЗАЦИИ ПРЕДМЕТНО-ПРОСТРАНСТВЕННОЙ</w:t>
      </w:r>
      <w:r>
        <w:rPr>
          <w:rFonts w:ascii="Times New Roman" w:hAnsi="Times New Roman" w:cs="Times New Roman"/>
          <w:b/>
          <w:sz w:val="22"/>
          <w:szCs w:val="22"/>
        </w:rPr>
        <w:t xml:space="preserve"> РАЗВИВАЮЩЕЙ</w:t>
      </w:r>
      <w:r w:rsidRPr="009B4C2B">
        <w:rPr>
          <w:rFonts w:ascii="Times New Roman" w:hAnsi="Times New Roman" w:cs="Times New Roman"/>
          <w:b/>
          <w:sz w:val="22"/>
          <w:szCs w:val="22"/>
        </w:rPr>
        <w:t xml:space="preserve"> СРЕДЫ</w:t>
      </w:r>
    </w:p>
    <w:p w:rsidR="00E52B9A" w:rsidRPr="009B4C2B" w:rsidRDefault="00E52B9A" w:rsidP="00E52B9A">
      <w:pPr>
        <w:pStyle w:val="af3"/>
        <w:ind w:left="-284" w:right="-283" w:firstLine="284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E52B9A" w:rsidRPr="009B4C2B" w:rsidRDefault="00E52B9A" w:rsidP="00E52B9A">
      <w:pPr>
        <w:pStyle w:val="af3"/>
        <w:ind w:left="-284" w:right="-283" w:firstLine="284"/>
        <w:jc w:val="center"/>
        <w:rPr>
          <w:rFonts w:ascii="Times New Roman" w:hAnsi="Times New Roman" w:cs="Times New Roman"/>
          <w:b/>
          <w:color w:val="FF0000"/>
          <w:sz w:val="22"/>
          <w:szCs w:val="22"/>
        </w:rPr>
      </w:pPr>
      <w:r w:rsidRPr="009B4C2B">
        <w:rPr>
          <w:rFonts w:ascii="Times New Roman" w:hAnsi="Times New Roman" w:cs="Times New Roman"/>
          <w:b/>
          <w:color w:val="auto"/>
          <w:sz w:val="22"/>
          <w:szCs w:val="22"/>
        </w:rPr>
        <w:t>Основные требования</w:t>
      </w:r>
      <w:r w:rsidRPr="009B4C2B">
        <w:rPr>
          <w:rStyle w:val="332"/>
          <w:rFonts w:ascii="Times New Roman" w:hAnsi="Times New Roman" w:cs="Times New Roman"/>
          <w:b w:val="0"/>
          <w:bCs w:val="0"/>
          <w:noProof w:val="0"/>
          <w:color w:val="auto"/>
          <w:sz w:val="22"/>
          <w:szCs w:val="22"/>
        </w:rPr>
        <w:t xml:space="preserve"> </w:t>
      </w:r>
      <w:r w:rsidRPr="009B4C2B">
        <w:rPr>
          <w:rFonts w:ascii="Times New Roman" w:hAnsi="Times New Roman" w:cs="Times New Roman"/>
          <w:b/>
          <w:color w:val="auto"/>
          <w:sz w:val="22"/>
          <w:szCs w:val="22"/>
        </w:rPr>
        <w:t>к организации среды</w:t>
      </w:r>
      <w:r w:rsidRPr="009B4C2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</w:p>
    <w:p w:rsidR="00E52B9A" w:rsidRPr="009B4C2B" w:rsidRDefault="00E52B9A" w:rsidP="00E52B9A">
      <w:pPr>
        <w:pStyle w:val="af3"/>
        <w:ind w:left="-284" w:firstLine="284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E52B9A" w:rsidRPr="009B4C2B" w:rsidRDefault="00E52B9A" w:rsidP="00E52B9A">
      <w:pPr>
        <w:pStyle w:val="af3"/>
        <w:ind w:left="-284" w:firstLine="284"/>
        <w:rPr>
          <w:rFonts w:ascii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hAnsi="Times New Roman" w:cs="Times New Roman"/>
          <w:color w:val="auto"/>
          <w:sz w:val="22"/>
          <w:szCs w:val="22"/>
        </w:rPr>
        <w:t>Развивающая предметно-пространственная среда дошкольной орга</w:t>
      </w:r>
      <w:r w:rsidRPr="009B4C2B">
        <w:rPr>
          <w:rFonts w:ascii="Times New Roman" w:hAnsi="Times New Roman" w:cs="Times New Roman"/>
          <w:color w:val="auto"/>
          <w:sz w:val="22"/>
          <w:szCs w:val="22"/>
        </w:rPr>
        <w:softHyphen/>
        <w:t>низации должна быть:</w:t>
      </w:r>
    </w:p>
    <w:p w:rsidR="00E52B9A" w:rsidRPr="009B4C2B" w:rsidRDefault="00E52B9A" w:rsidP="00CA3867">
      <w:pPr>
        <w:pStyle w:val="af3"/>
        <w:numPr>
          <w:ilvl w:val="0"/>
          <w:numId w:val="10"/>
        </w:numPr>
        <w:ind w:left="-284" w:firstLine="284"/>
        <w:rPr>
          <w:rFonts w:ascii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hAnsi="Times New Roman" w:cs="Times New Roman"/>
          <w:color w:val="auto"/>
          <w:sz w:val="22"/>
          <w:szCs w:val="22"/>
        </w:rPr>
        <w:t>содержательно-насыщенной, развивающей;</w:t>
      </w:r>
    </w:p>
    <w:p w:rsidR="00E52B9A" w:rsidRPr="009B4C2B" w:rsidRDefault="00E52B9A" w:rsidP="00CA3867">
      <w:pPr>
        <w:pStyle w:val="af3"/>
        <w:numPr>
          <w:ilvl w:val="0"/>
          <w:numId w:val="10"/>
        </w:numPr>
        <w:ind w:left="-284" w:firstLine="284"/>
        <w:rPr>
          <w:rFonts w:ascii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hAnsi="Times New Roman" w:cs="Times New Roman"/>
          <w:color w:val="auto"/>
          <w:sz w:val="22"/>
          <w:szCs w:val="22"/>
        </w:rPr>
        <w:t>трансформируемой;</w:t>
      </w:r>
    </w:p>
    <w:p w:rsidR="00E52B9A" w:rsidRPr="009B4C2B" w:rsidRDefault="00E52B9A" w:rsidP="00CA3867">
      <w:pPr>
        <w:pStyle w:val="af3"/>
        <w:numPr>
          <w:ilvl w:val="0"/>
          <w:numId w:val="10"/>
        </w:numPr>
        <w:ind w:left="-284" w:firstLine="284"/>
        <w:rPr>
          <w:rFonts w:ascii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hAnsi="Times New Roman" w:cs="Times New Roman"/>
          <w:color w:val="auto"/>
          <w:sz w:val="22"/>
          <w:szCs w:val="22"/>
        </w:rPr>
        <w:t>полифункциональной;</w:t>
      </w:r>
    </w:p>
    <w:p w:rsidR="00E52B9A" w:rsidRPr="009B4C2B" w:rsidRDefault="00E52B9A" w:rsidP="00CA3867">
      <w:pPr>
        <w:pStyle w:val="af3"/>
        <w:numPr>
          <w:ilvl w:val="0"/>
          <w:numId w:val="10"/>
        </w:numPr>
        <w:ind w:left="-284" w:firstLine="284"/>
        <w:rPr>
          <w:rFonts w:ascii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hAnsi="Times New Roman" w:cs="Times New Roman"/>
          <w:color w:val="auto"/>
          <w:sz w:val="22"/>
          <w:szCs w:val="22"/>
        </w:rPr>
        <w:t>вариативной;</w:t>
      </w:r>
    </w:p>
    <w:p w:rsidR="00E52B9A" w:rsidRPr="009B4C2B" w:rsidRDefault="00E52B9A" w:rsidP="00CA3867">
      <w:pPr>
        <w:pStyle w:val="af3"/>
        <w:numPr>
          <w:ilvl w:val="0"/>
          <w:numId w:val="10"/>
        </w:numPr>
        <w:ind w:left="-284" w:firstLine="284"/>
        <w:rPr>
          <w:rFonts w:ascii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hAnsi="Times New Roman" w:cs="Times New Roman"/>
          <w:color w:val="auto"/>
          <w:sz w:val="22"/>
          <w:szCs w:val="22"/>
        </w:rPr>
        <w:t>доступной;</w:t>
      </w:r>
    </w:p>
    <w:p w:rsidR="00E52B9A" w:rsidRPr="009B4C2B" w:rsidRDefault="00E52B9A" w:rsidP="00CA3867">
      <w:pPr>
        <w:pStyle w:val="af3"/>
        <w:numPr>
          <w:ilvl w:val="0"/>
          <w:numId w:val="10"/>
        </w:numPr>
        <w:ind w:left="-284" w:firstLine="284"/>
        <w:rPr>
          <w:rFonts w:ascii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hAnsi="Times New Roman" w:cs="Times New Roman"/>
          <w:color w:val="auto"/>
          <w:sz w:val="22"/>
          <w:szCs w:val="22"/>
        </w:rPr>
        <w:t>безопасной;</w:t>
      </w:r>
    </w:p>
    <w:p w:rsidR="00E52B9A" w:rsidRPr="009B4C2B" w:rsidRDefault="00E52B9A" w:rsidP="00CA3867">
      <w:pPr>
        <w:pStyle w:val="af3"/>
        <w:numPr>
          <w:ilvl w:val="0"/>
          <w:numId w:val="10"/>
        </w:numPr>
        <w:ind w:left="-284" w:firstLine="284"/>
        <w:rPr>
          <w:rFonts w:ascii="Times New Roman" w:hAnsi="Times New Roman" w:cs="Times New Roman"/>
          <w:color w:val="auto"/>
          <w:sz w:val="22"/>
          <w:szCs w:val="22"/>
        </w:rPr>
      </w:pPr>
      <w:proofErr w:type="spellStart"/>
      <w:r w:rsidRPr="009B4C2B">
        <w:rPr>
          <w:rFonts w:ascii="Times New Roman" w:hAnsi="Times New Roman" w:cs="Times New Roman"/>
          <w:color w:val="auto"/>
          <w:sz w:val="22"/>
          <w:szCs w:val="22"/>
        </w:rPr>
        <w:t>здоровьесберегающей</w:t>
      </w:r>
      <w:proofErr w:type="spellEnd"/>
      <w:r w:rsidRPr="009B4C2B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:rsidR="00E52B9A" w:rsidRPr="009B4C2B" w:rsidRDefault="00E52B9A" w:rsidP="00CA3867">
      <w:pPr>
        <w:pStyle w:val="af3"/>
        <w:numPr>
          <w:ilvl w:val="0"/>
          <w:numId w:val="10"/>
        </w:numPr>
        <w:ind w:left="-284" w:firstLine="284"/>
        <w:rPr>
          <w:rFonts w:ascii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hAnsi="Times New Roman" w:cs="Times New Roman"/>
          <w:color w:val="auto"/>
          <w:sz w:val="22"/>
          <w:szCs w:val="22"/>
        </w:rPr>
        <w:t>эстетически-привлекательной.</w:t>
      </w:r>
    </w:p>
    <w:p w:rsidR="00E52B9A" w:rsidRPr="009B4C2B" w:rsidRDefault="00E52B9A" w:rsidP="00E52B9A">
      <w:pPr>
        <w:pStyle w:val="af3"/>
        <w:ind w:left="-284" w:firstLine="284"/>
        <w:jc w:val="center"/>
        <w:rPr>
          <w:rFonts w:ascii="Times New Roman" w:hAnsi="Times New Roman" w:cs="Times New Roman"/>
          <w:b/>
          <w:color w:val="92D050"/>
          <w:sz w:val="22"/>
          <w:szCs w:val="22"/>
        </w:rPr>
      </w:pPr>
      <w:bookmarkStart w:id="94" w:name="bookmark228"/>
    </w:p>
    <w:bookmarkEnd w:id="94"/>
    <w:p w:rsidR="00E52B9A" w:rsidRPr="009B4C2B" w:rsidRDefault="00E52B9A" w:rsidP="00E52B9A">
      <w:pPr>
        <w:pStyle w:val="af3"/>
        <w:ind w:left="-284" w:firstLine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hAnsi="Times New Roman" w:cs="Times New Roman"/>
          <w:color w:val="auto"/>
          <w:sz w:val="22"/>
          <w:szCs w:val="22"/>
        </w:rPr>
        <w:t>Пространство групп организовано в виде хорошо разграничен</w:t>
      </w:r>
      <w:r w:rsidRPr="009B4C2B">
        <w:rPr>
          <w:rFonts w:ascii="Times New Roman" w:hAnsi="Times New Roman" w:cs="Times New Roman"/>
          <w:color w:val="auto"/>
          <w:sz w:val="22"/>
          <w:szCs w:val="22"/>
        </w:rPr>
        <w:softHyphen/>
        <w:t>ных зон («центры», «уголки», «площадки»), оснащенных большим количес</w:t>
      </w:r>
      <w:r w:rsidRPr="009B4C2B">
        <w:rPr>
          <w:rFonts w:ascii="Times New Roman" w:hAnsi="Times New Roman" w:cs="Times New Roman"/>
          <w:color w:val="auto"/>
          <w:sz w:val="22"/>
          <w:szCs w:val="22"/>
        </w:rPr>
        <w:softHyphen/>
        <w:t>твом развивающих материалов (книги, игрушки, материалы для творчества, развивающее оборудование и пр.). Все предметы доступны детям.</w:t>
      </w:r>
    </w:p>
    <w:p w:rsidR="00E52B9A" w:rsidRPr="009B4C2B" w:rsidRDefault="00E52B9A" w:rsidP="00E52B9A">
      <w:pPr>
        <w:pStyle w:val="af3"/>
        <w:ind w:left="-284" w:firstLine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hAnsi="Times New Roman" w:cs="Times New Roman"/>
          <w:color w:val="auto"/>
          <w:sz w:val="22"/>
          <w:szCs w:val="22"/>
        </w:rPr>
        <w:t>Подобная организация пространства позволяет дошкольникам выби</w:t>
      </w:r>
      <w:r w:rsidRPr="009B4C2B">
        <w:rPr>
          <w:rFonts w:ascii="Times New Roman" w:hAnsi="Times New Roman" w:cs="Times New Roman"/>
          <w:color w:val="auto"/>
          <w:sz w:val="22"/>
          <w:szCs w:val="22"/>
        </w:rPr>
        <w:softHyphen/>
        <w:t>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</w:t>
      </w:r>
    </w:p>
    <w:p w:rsidR="00E52B9A" w:rsidRPr="009B4C2B" w:rsidRDefault="00E52B9A" w:rsidP="00E52B9A">
      <w:pPr>
        <w:pStyle w:val="a5"/>
        <w:spacing w:before="0" w:after="0" w:line="240" w:lineRule="auto"/>
        <w:ind w:left="-284" w:firstLine="284"/>
        <w:rPr>
          <w:sz w:val="22"/>
          <w:szCs w:val="22"/>
        </w:rPr>
      </w:pPr>
      <w:r w:rsidRPr="009B4C2B">
        <w:rPr>
          <w:sz w:val="22"/>
          <w:szCs w:val="22"/>
        </w:rPr>
        <w:t>Оснащение уголков меняется в соответствии с тематическим планированием образовательного процесса.</w:t>
      </w:r>
    </w:p>
    <w:p w:rsidR="00E52B9A" w:rsidRPr="009B4C2B" w:rsidRDefault="00E52B9A" w:rsidP="00E52B9A">
      <w:pPr>
        <w:pStyle w:val="71"/>
        <w:spacing w:after="0" w:line="240" w:lineRule="auto"/>
        <w:ind w:left="-284" w:firstLine="284"/>
        <w:rPr>
          <w:rFonts w:ascii="Arial Unicode MS" w:hAnsi="Arial Unicode MS" w:cs="Arial Unicode MS"/>
          <w:sz w:val="22"/>
          <w:szCs w:val="22"/>
        </w:rPr>
      </w:pPr>
      <w:r w:rsidRPr="009B4C2B">
        <w:rPr>
          <w:sz w:val="22"/>
          <w:szCs w:val="22"/>
        </w:rPr>
        <w:t>В качестве центров развития выступают:</w:t>
      </w:r>
    </w:p>
    <w:p w:rsidR="00E52B9A" w:rsidRPr="009B4C2B" w:rsidRDefault="00E52B9A" w:rsidP="00CA3867">
      <w:pPr>
        <w:pStyle w:val="71"/>
        <w:numPr>
          <w:ilvl w:val="0"/>
          <w:numId w:val="3"/>
        </w:numPr>
        <w:tabs>
          <w:tab w:val="left" w:pos="0"/>
        </w:tabs>
        <w:spacing w:after="0" w:line="240" w:lineRule="auto"/>
        <w:ind w:left="-284" w:firstLine="284"/>
        <w:rPr>
          <w:sz w:val="22"/>
          <w:szCs w:val="22"/>
        </w:rPr>
      </w:pPr>
      <w:r w:rsidRPr="009B4C2B">
        <w:rPr>
          <w:sz w:val="22"/>
          <w:szCs w:val="22"/>
        </w:rPr>
        <w:t>уголок для сюжетно-ролевых игр;</w:t>
      </w:r>
    </w:p>
    <w:p w:rsidR="00E52B9A" w:rsidRPr="009B4C2B" w:rsidRDefault="00E52B9A" w:rsidP="00CA3867">
      <w:pPr>
        <w:pStyle w:val="71"/>
        <w:numPr>
          <w:ilvl w:val="0"/>
          <w:numId w:val="3"/>
        </w:numPr>
        <w:tabs>
          <w:tab w:val="left" w:pos="0"/>
        </w:tabs>
        <w:spacing w:after="0" w:line="240" w:lineRule="auto"/>
        <w:ind w:left="-284" w:firstLine="284"/>
        <w:rPr>
          <w:sz w:val="22"/>
          <w:szCs w:val="22"/>
        </w:rPr>
      </w:pPr>
      <w:r w:rsidRPr="009B4C2B">
        <w:rPr>
          <w:sz w:val="22"/>
          <w:szCs w:val="22"/>
        </w:rPr>
        <w:t xml:space="preserve">уголок </w:t>
      </w:r>
      <w:proofErr w:type="spellStart"/>
      <w:r w:rsidRPr="009B4C2B">
        <w:rPr>
          <w:sz w:val="22"/>
          <w:szCs w:val="22"/>
        </w:rPr>
        <w:t>ряжения</w:t>
      </w:r>
      <w:proofErr w:type="spellEnd"/>
      <w:r w:rsidRPr="009B4C2B">
        <w:rPr>
          <w:sz w:val="22"/>
          <w:szCs w:val="22"/>
        </w:rPr>
        <w:t xml:space="preserve"> (для театрализованных игр);</w:t>
      </w:r>
    </w:p>
    <w:p w:rsidR="00E52B9A" w:rsidRPr="009B4C2B" w:rsidRDefault="00E52B9A" w:rsidP="00CA3867">
      <w:pPr>
        <w:pStyle w:val="71"/>
        <w:numPr>
          <w:ilvl w:val="0"/>
          <w:numId w:val="3"/>
        </w:numPr>
        <w:tabs>
          <w:tab w:val="left" w:pos="0"/>
        </w:tabs>
        <w:spacing w:after="0" w:line="240" w:lineRule="auto"/>
        <w:ind w:left="-284" w:firstLine="284"/>
        <w:rPr>
          <w:sz w:val="22"/>
          <w:szCs w:val="22"/>
        </w:rPr>
      </w:pPr>
      <w:r w:rsidRPr="009B4C2B">
        <w:rPr>
          <w:sz w:val="22"/>
          <w:szCs w:val="22"/>
        </w:rPr>
        <w:lastRenderedPageBreak/>
        <w:t>книжный уголок;</w:t>
      </w:r>
    </w:p>
    <w:p w:rsidR="00E52B9A" w:rsidRPr="009B4C2B" w:rsidRDefault="00E52B9A" w:rsidP="00CA3867">
      <w:pPr>
        <w:pStyle w:val="71"/>
        <w:numPr>
          <w:ilvl w:val="0"/>
          <w:numId w:val="3"/>
        </w:numPr>
        <w:tabs>
          <w:tab w:val="left" w:pos="0"/>
        </w:tabs>
        <w:spacing w:after="0" w:line="240" w:lineRule="auto"/>
        <w:ind w:left="-284" w:firstLine="284"/>
        <w:rPr>
          <w:sz w:val="22"/>
          <w:szCs w:val="22"/>
        </w:rPr>
      </w:pPr>
      <w:r w:rsidRPr="009B4C2B">
        <w:rPr>
          <w:sz w:val="22"/>
          <w:szCs w:val="22"/>
        </w:rPr>
        <w:t>зона для настольно-печатных игр;</w:t>
      </w:r>
    </w:p>
    <w:p w:rsidR="00E52B9A" w:rsidRPr="009B4C2B" w:rsidRDefault="00E52B9A" w:rsidP="00CA3867">
      <w:pPr>
        <w:pStyle w:val="a5"/>
        <w:numPr>
          <w:ilvl w:val="0"/>
          <w:numId w:val="3"/>
        </w:numPr>
        <w:tabs>
          <w:tab w:val="left" w:pos="0"/>
        </w:tabs>
        <w:spacing w:before="0" w:after="0" w:line="240" w:lineRule="auto"/>
        <w:ind w:left="-284" w:firstLine="284"/>
        <w:rPr>
          <w:sz w:val="22"/>
          <w:szCs w:val="22"/>
        </w:rPr>
      </w:pPr>
      <w:r w:rsidRPr="009B4C2B">
        <w:rPr>
          <w:sz w:val="22"/>
          <w:szCs w:val="22"/>
        </w:rPr>
        <w:t>выставка (детского рисунка, детского творчества, изделий народных мастеров и т. д.);</w:t>
      </w:r>
    </w:p>
    <w:p w:rsidR="00E52B9A" w:rsidRPr="009B4C2B" w:rsidRDefault="00E52B9A" w:rsidP="00CA3867">
      <w:pPr>
        <w:pStyle w:val="71"/>
        <w:numPr>
          <w:ilvl w:val="0"/>
          <w:numId w:val="3"/>
        </w:numPr>
        <w:tabs>
          <w:tab w:val="left" w:pos="0"/>
        </w:tabs>
        <w:spacing w:after="0" w:line="240" w:lineRule="auto"/>
        <w:ind w:left="-284" w:firstLine="284"/>
        <w:rPr>
          <w:sz w:val="22"/>
          <w:szCs w:val="22"/>
        </w:rPr>
      </w:pPr>
      <w:r w:rsidRPr="009B4C2B">
        <w:rPr>
          <w:sz w:val="22"/>
          <w:szCs w:val="22"/>
        </w:rPr>
        <w:t>уголок природы (наблюдений за природой);</w:t>
      </w:r>
    </w:p>
    <w:p w:rsidR="00E52B9A" w:rsidRPr="009B4C2B" w:rsidRDefault="00E52B9A" w:rsidP="00CA3867">
      <w:pPr>
        <w:pStyle w:val="71"/>
        <w:numPr>
          <w:ilvl w:val="0"/>
          <w:numId w:val="3"/>
        </w:numPr>
        <w:tabs>
          <w:tab w:val="left" w:pos="0"/>
        </w:tabs>
        <w:spacing w:after="0" w:line="240" w:lineRule="auto"/>
        <w:ind w:left="-284" w:firstLine="284"/>
        <w:rPr>
          <w:sz w:val="22"/>
          <w:szCs w:val="22"/>
        </w:rPr>
      </w:pPr>
      <w:r w:rsidRPr="009B4C2B">
        <w:rPr>
          <w:sz w:val="22"/>
          <w:szCs w:val="22"/>
        </w:rPr>
        <w:t>спортивный уголок;</w:t>
      </w:r>
    </w:p>
    <w:p w:rsidR="00E52B9A" w:rsidRPr="009B4C2B" w:rsidRDefault="00E52B9A" w:rsidP="00CA3867">
      <w:pPr>
        <w:pStyle w:val="71"/>
        <w:numPr>
          <w:ilvl w:val="0"/>
          <w:numId w:val="3"/>
        </w:numPr>
        <w:tabs>
          <w:tab w:val="left" w:pos="0"/>
        </w:tabs>
        <w:spacing w:after="0" w:line="240" w:lineRule="auto"/>
        <w:ind w:left="-284" w:firstLine="284"/>
        <w:rPr>
          <w:sz w:val="22"/>
          <w:szCs w:val="22"/>
        </w:rPr>
      </w:pPr>
      <w:r w:rsidRPr="009B4C2B">
        <w:rPr>
          <w:sz w:val="22"/>
          <w:szCs w:val="22"/>
        </w:rPr>
        <w:t>уголок для игр с водой и песком;</w:t>
      </w:r>
    </w:p>
    <w:p w:rsidR="00E52B9A" w:rsidRPr="009B4C2B" w:rsidRDefault="00E52B9A" w:rsidP="00CA3867">
      <w:pPr>
        <w:pStyle w:val="a5"/>
        <w:numPr>
          <w:ilvl w:val="0"/>
          <w:numId w:val="3"/>
        </w:numPr>
        <w:tabs>
          <w:tab w:val="left" w:pos="0"/>
        </w:tabs>
        <w:spacing w:before="0" w:after="0" w:line="240" w:lineRule="auto"/>
        <w:ind w:left="-284" w:firstLine="284"/>
        <w:rPr>
          <w:sz w:val="22"/>
          <w:szCs w:val="22"/>
        </w:rPr>
      </w:pPr>
      <w:r w:rsidRPr="009B4C2B">
        <w:rPr>
          <w:sz w:val="22"/>
          <w:szCs w:val="22"/>
        </w:rPr>
        <w:t>уголки для разнообразных видов самостоятельной деятельности де</w:t>
      </w:r>
      <w:r w:rsidRPr="009B4C2B">
        <w:rPr>
          <w:sz w:val="22"/>
          <w:szCs w:val="22"/>
        </w:rPr>
        <w:softHyphen/>
        <w:t>тей — конструктивной, изо</w:t>
      </w:r>
      <w:r w:rsidRPr="009B4C2B">
        <w:rPr>
          <w:sz w:val="22"/>
          <w:szCs w:val="22"/>
        </w:rPr>
        <w:t>б</w:t>
      </w:r>
      <w:r w:rsidRPr="009B4C2B">
        <w:rPr>
          <w:sz w:val="22"/>
          <w:szCs w:val="22"/>
        </w:rPr>
        <w:t>разительной, музыкальной и др.;</w:t>
      </w:r>
    </w:p>
    <w:p w:rsidR="00E52B9A" w:rsidRPr="009B4C2B" w:rsidRDefault="00E52B9A" w:rsidP="00CA3867">
      <w:pPr>
        <w:pStyle w:val="a5"/>
        <w:numPr>
          <w:ilvl w:val="0"/>
          <w:numId w:val="3"/>
        </w:numPr>
        <w:tabs>
          <w:tab w:val="left" w:pos="0"/>
        </w:tabs>
        <w:spacing w:before="0" w:after="0" w:line="240" w:lineRule="auto"/>
        <w:ind w:left="-284" w:firstLine="284"/>
        <w:rPr>
          <w:sz w:val="22"/>
          <w:szCs w:val="22"/>
        </w:rPr>
      </w:pPr>
      <w:r w:rsidRPr="009B4C2B">
        <w:rPr>
          <w:sz w:val="22"/>
          <w:szCs w:val="22"/>
        </w:rPr>
        <w:t>игровой центр с крупными мягкими конструкциями для легкого изменения игрового пространства;</w:t>
      </w:r>
    </w:p>
    <w:p w:rsidR="00E52B9A" w:rsidRPr="009B4C2B" w:rsidRDefault="00E52B9A" w:rsidP="00CA3867">
      <w:pPr>
        <w:pStyle w:val="71"/>
        <w:numPr>
          <w:ilvl w:val="0"/>
          <w:numId w:val="3"/>
        </w:numPr>
        <w:tabs>
          <w:tab w:val="left" w:pos="0"/>
        </w:tabs>
        <w:spacing w:after="0" w:line="240" w:lineRule="auto"/>
        <w:ind w:left="-284" w:firstLine="284"/>
        <w:rPr>
          <w:sz w:val="22"/>
          <w:szCs w:val="22"/>
        </w:rPr>
      </w:pPr>
      <w:r w:rsidRPr="009B4C2B">
        <w:rPr>
          <w:sz w:val="22"/>
          <w:szCs w:val="22"/>
        </w:rPr>
        <w:t>игровой уголок (с игрушками, строительным материалом); уголок ПДД;</w:t>
      </w:r>
    </w:p>
    <w:p w:rsidR="00E52B9A" w:rsidRPr="009B4C2B" w:rsidRDefault="00E52B9A" w:rsidP="00CA3867">
      <w:pPr>
        <w:pStyle w:val="71"/>
        <w:numPr>
          <w:ilvl w:val="0"/>
          <w:numId w:val="3"/>
        </w:numPr>
        <w:tabs>
          <w:tab w:val="left" w:pos="0"/>
        </w:tabs>
        <w:spacing w:after="0" w:line="240" w:lineRule="auto"/>
        <w:ind w:left="-284" w:firstLine="284"/>
        <w:rPr>
          <w:sz w:val="22"/>
          <w:szCs w:val="22"/>
        </w:rPr>
      </w:pPr>
      <w:r w:rsidRPr="009B4C2B">
        <w:rPr>
          <w:sz w:val="22"/>
          <w:szCs w:val="22"/>
        </w:rPr>
        <w:t>национальный уголок и др.</w:t>
      </w:r>
    </w:p>
    <w:p w:rsidR="00E52B9A" w:rsidRPr="009B4C2B" w:rsidRDefault="00E52B9A" w:rsidP="00E52B9A">
      <w:pPr>
        <w:pStyle w:val="a5"/>
        <w:spacing w:before="0" w:after="0" w:line="240" w:lineRule="auto"/>
        <w:ind w:left="-284" w:firstLine="284"/>
        <w:rPr>
          <w:b/>
          <w:sz w:val="22"/>
          <w:szCs w:val="22"/>
        </w:rPr>
      </w:pPr>
    </w:p>
    <w:p w:rsidR="00E52B9A" w:rsidRPr="00D00C3E" w:rsidRDefault="00E52B9A" w:rsidP="00D00C3E">
      <w:pPr>
        <w:pStyle w:val="a5"/>
        <w:spacing w:before="0" w:after="0" w:line="240" w:lineRule="auto"/>
        <w:ind w:left="-284" w:firstLine="284"/>
        <w:rPr>
          <w:b/>
          <w:sz w:val="22"/>
          <w:szCs w:val="22"/>
        </w:rPr>
      </w:pPr>
      <w:proofErr w:type="gramStart"/>
      <w:r w:rsidRPr="009B4C2B">
        <w:rPr>
          <w:sz w:val="22"/>
          <w:szCs w:val="22"/>
        </w:rPr>
        <w:t>Особенности организации развивающей предметно-пространственной среды для различных психол</w:t>
      </w:r>
      <w:r w:rsidRPr="009B4C2B">
        <w:rPr>
          <w:sz w:val="22"/>
          <w:szCs w:val="22"/>
        </w:rPr>
        <w:t>о</w:t>
      </w:r>
      <w:r w:rsidRPr="009B4C2B">
        <w:rPr>
          <w:sz w:val="22"/>
          <w:szCs w:val="22"/>
        </w:rPr>
        <w:t>го-педагогических задач изложены в разделе «Психолого-педагогические условия реализации программы» «</w:t>
      </w:r>
      <w:r w:rsidRPr="009B4C2B">
        <w:rPr>
          <w:b/>
          <w:sz w:val="22"/>
          <w:szCs w:val="22"/>
        </w:rPr>
        <w:t xml:space="preserve">Примерной </w:t>
      </w:r>
      <w:r w:rsidRPr="009B4C2B">
        <w:rPr>
          <w:b/>
          <w:iCs/>
          <w:sz w:val="22"/>
          <w:szCs w:val="22"/>
        </w:rPr>
        <w:t>основной общеобразовательной</w:t>
      </w:r>
      <w:r w:rsidRPr="009B4C2B">
        <w:rPr>
          <w:b/>
          <w:sz w:val="22"/>
          <w:szCs w:val="22"/>
        </w:rPr>
        <w:t xml:space="preserve"> программы </w:t>
      </w:r>
      <w:r w:rsidRPr="009B4C2B">
        <w:rPr>
          <w:b/>
          <w:iCs/>
          <w:sz w:val="22"/>
          <w:szCs w:val="22"/>
        </w:rPr>
        <w:t xml:space="preserve">дошкольного образования </w:t>
      </w:r>
      <w:r w:rsidRPr="009B4C2B">
        <w:rPr>
          <w:b/>
          <w:sz w:val="22"/>
          <w:szCs w:val="22"/>
        </w:rPr>
        <w:t>«От рождения до школы</w:t>
      </w:r>
      <w:r w:rsidRPr="009B4C2B">
        <w:rPr>
          <w:b/>
          <w:iCs/>
          <w:sz w:val="22"/>
          <w:szCs w:val="22"/>
        </w:rPr>
        <w:t xml:space="preserve">», под редакцией </w:t>
      </w:r>
      <w:proofErr w:type="spellStart"/>
      <w:r w:rsidRPr="009B4C2B">
        <w:rPr>
          <w:b/>
          <w:iCs/>
          <w:sz w:val="22"/>
          <w:szCs w:val="22"/>
        </w:rPr>
        <w:t>Н.Е.Веракса</w:t>
      </w:r>
      <w:proofErr w:type="spellEnd"/>
      <w:r w:rsidRPr="009B4C2B">
        <w:rPr>
          <w:b/>
          <w:iCs/>
          <w:sz w:val="22"/>
          <w:szCs w:val="22"/>
        </w:rPr>
        <w:t xml:space="preserve">, </w:t>
      </w:r>
      <w:r w:rsidRPr="009B4C2B">
        <w:rPr>
          <w:iCs/>
          <w:sz w:val="22"/>
          <w:szCs w:val="22"/>
        </w:rPr>
        <w:t xml:space="preserve">М.: МОЗАИКА-СИНТЕЗ, 2014 </w:t>
      </w:r>
      <w:r w:rsidRPr="009B4C2B">
        <w:rPr>
          <w:sz w:val="22"/>
          <w:szCs w:val="22"/>
        </w:rPr>
        <w:t xml:space="preserve"> г., а так же</w:t>
      </w:r>
      <w:r w:rsidRPr="009B4C2B">
        <w:rPr>
          <w:b/>
          <w:sz w:val="22"/>
          <w:szCs w:val="22"/>
        </w:rPr>
        <w:t xml:space="preserve"> «Региональную пр</w:t>
      </w:r>
      <w:r w:rsidRPr="009B4C2B">
        <w:rPr>
          <w:b/>
          <w:sz w:val="22"/>
          <w:szCs w:val="22"/>
        </w:rPr>
        <w:t>о</w:t>
      </w:r>
      <w:r w:rsidR="00D00C3E">
        <w:rPr>
          <w:b/>
          <w:sz w:val="22"/>
          <w:szCs w:val="22"/>
        </w:rPr>
        <w:t xml:space="preserve">грамму дошкольного образования» </w:t>
      </w:r>
      <w:proofErr w:type="spellStart"/>
      <w:r w:rsidRPr="009B4C2B">
        <w:rPr>
          <w:b/>
          <w:sz w:val="22"/>
          <w:szCs w:val="22"/>
        </w:rPr>
        <w:t>Р.К.Шаеховой</w:t>
      </w:r>
      <w:proofErr w:type="spellEnd"/>
      <w:r w:rsidRPr="009B4C2B">
        <w:rPr>
          <w:b/>
          <w:sz w:val="22"/>
          <w:szCs w:val="22"/>
        </w:rPr>
        <w:t>, Казань, 201</w:t>
      </w:r>
      <w:r w:rsidR="00D00C3E">
        <w:rPr>
          <w:b/>
          <w:sz w:val="22"/>
          <w:szCs w:val="22"/>
        </w:rPr>
        <w:t>2</w:t>
      </w:r>
      <w:r w:rsidRPr="009B4C2B">
        <w:rPr>
          <w:b/>
          <w:sz w:val="22"/>
          <w:szCs w:val="22"/>
        </w:rPr>
        <w:t xml:space="preserve"> г., Учебно-методический комплект по обучению детей родному и второму (татарскому) языку.</w:t>
      </w:r>
      <w:proofErr w:type="gramEnd"/>
    </w:p>
    <w:p w:rsidR="00E52B9A" w:rsidRDefault="00E52B9A" w:rsidP="00831171">
      <w:pPr>
        <w:pStyle w:val="af3"/>
        <w:ind w:left="1876" w:firstLine="1004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</w:p>
    <w:p w:rsidR="00831171" w:rsidRPr="00B571C2" w:rsidRDefault="00831171" w:rsidP="00831171">
      <w:pPr>
        <w:pStyle w:val="af3"/>
        <w:ind w:left="1876" w:firstLine="1004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Мониторинг образовательного процесса</w:t>
      </w:r>
    </w:p>
    <w:p w:rsidR="00831171" w:rsidRPr="009B4C2B" w:rsidRDefault="00831171" w:rsidP="00831171">
      <w:pPr>
        <w:shd w:val="clear" w:color="auto" w:fill="FFFFFF"/>
        <w:spacing w:line="274" w:lineRule="exact"/>
        <w:ind w:right="106" w:firstLine="706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Мониторинг образовательного процесса (мониторинг освоения образовательной программы) проводится педагогами, ведущими занятия с дошкольниками. Он основывается на анализе достижения детьми промежуточных результатов, которые описаны в каждом разделе образовательной программы.</w:t>
      </w:r>
    </w:p>
    <w:p w:rsidR="00831171" w:rsidRPr="009B4C2B" w:rsidRDefault="00831171" w:rsidP="00831171">
      <w:pPr>
        <w:shd w:val="clear" w:color="auto" w:fill="FFFFFF"/>
        <w:spacing w:line="274" w:lineRule="exact"/>
        <w:ind w:right="106" w:firstLine="706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С помощью средств мониторинга образовательного процесса можно оценить степень продвиж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е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ния дошкольника в образовательной программе. Форма проведения мониторинга преимущественно представляет собой наблюдение за активностью ребенка в различные </w:t>
      </w:r>
      <w:r w:rsidRPr="009B4C2B">
        <w:rPr>
          <w:rFonts w:ascii="Times New Roman" w:eastAsia="Times New Roman" w:hAnsi="Times New Roman" w:cs="Times New Roman"/>
          <w:color w:val="auto"/>
          <w:spacing w:val="-1"/>
          <w:sz w:val="22"/>
          <w:szCs w:val="22"/>
        </w:rPr>
        <w:t>периоды пребывания в дошкольном учреждении, анализ продуктов детской деятельности и спе</w:t>
      </w:r>
      <w:r w:rsidRPr="009B4C2B">
        <w:rPr>
          <w:rFonts w:ascii="Times New Roman" w:eastAsia="Times New Roman" w:hAnsi="Times New Roman" w:cs="Times New Roman"/>
          <w:color w:val="auto"/>
          <w:spacing w:val="-1"/>
          <w:sz w:val="22"/>
          <w:szCs w:val="22"/>
        </w:rPr>
        <w:softHyphen/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циальные педагогические пробы, организуемые педагогом. Данные о результатах мониторинга заносятся в специальную карту развития ребенка в рамках образовательной программы.</w:t>
      </w:r>
    </w:p>
    <w:p w:rsidR="00831171" w:rsidRDefault="00831171" w:rsidP="00831171">
      <w:pPr>
        <w:shd w:val="clear" w:color="auto" w:fill="FFFFFF"/>
        <w:spacing w:line="274" w:lineRule="exact"/>
        <w:ind w:right="110" w:firstLine="706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Анализ карт развития позволяет оценить эффективность образовательной программы и орган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и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зацию образовательного процесса в группе детского сада.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</w:p>
    <w:p w:rsidR="00831171" w:rsidRPr="009B4C2B" w:rsidRDefault="00831171" w:rsidP="00831171">
      <w:pPr>
        <w:shd w:val="clear" w:color="auto" w:fill="FFFFFF"/>
        <w:spacing w:line="274" w:lineRule="exact"/>
        <w:ind w:right="110" w:firstLine="706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Мониторинг освоения образовательной программы проводится педагогом на основе наблюдения и анализа продуктов детских видов деятельности. В ходе мон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иторинга заполняется таблица 1.</w:t>
      </w:r>
    </w:p>
    <w:p w:rsidR="00831171" w:rsidRPr="009B4C2B" w:rsidRDefault="00831171" w:rsidP="00831171">
      <w:pPr>
        <w:shd w:val="clear" w:color="auto" w:fill="FFFFFF"/>
        <w:spacing w:line="274" w:lineRule="exact"/>
        <w:ind w:right="110" w:firstLine="706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pacing w:val="-2"/>
          <w:sz w:val="22"/>
          <w:szCs w:val="22"/>
        </w:rPr>
        <w:t>Таблица 1</w:t>
      </w:r>
    </w:p>
    <w:p w:rsidR="00831171" w:rsidRPr="009B4C2B" w:rsidRDefault="00831171" w:rsidP="00831171">
      <w:pPr>
        <w:spacing w:after="5" w:line="1" w:lineRule="exac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58"/>
        <w:gridCol w:w="1493"/>
        <w:gridCol w:w="1527"/>
        <w:gridCol w:w="1536"/>
        <w:gridCol w:w="1810"/>
        <w:gridCol w:w="1603"/>
        <w:gridCol w:w="739"/>
      </w:tblGrid>
      <w:tr w:rsidR="00831171" w:rsidRPr="009B4C2B" w:rsidTr="00831171">
        <w:trPr>
          <w:trHeight w:hRule="exact" w:val="274"/>
        </w:trPr>
        <w:tc>
          <w:tcPr>
            <w:tcW w:w="99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ind w:right="1584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МОНИТОРИНГ ОБРАЗОВАТЕЛЬНОГО ПРОЦЕССА</w:t>
            </w:r>
          </w:p>
        </w:tc>
      </w:tr>
      <w:tr w:rsidR="00831171" w:rsidRPr="009B4C2B" w:rsidTr="00831171">
        <w:trPr>
          <w:trHeight w:hRule="exact" w:val="274"/>
        </w:trPr>
        <w:tc>
          <w:tcPr>
            <w:tcW w:w="99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ind w:left="10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Группа детского сада</w:t>
            </w:r>
          </w:p>
        </w:tc>
      </w:tr>
      <w:tr w:rsidR="00831171" w:rsidRPr="009B4C2B" w:rsidTr="00831171">
        <w:trPr>
          <w:trHeight w:hRule="exact" w:val="274"/>
        </w:trPr>
        <w:tc>
          <w:tcPr>
            <w:tcW w:w="99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ind w:left="10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Дата проведения мониторинга</w:t>
            </w:r>
          </w:p>
        </w:tc>
      </w:tr>
      <w:tr w:rsidR="00831171" w:rsidRPr="009B4C2B" w:rsidTr="00831171">
        <w:trPr>
          <w:trHeight w:hRule="exact" w:val="792"/>
        </w:trPr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spacing w:line="259" w:lineRule="exac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Имя, </w:t>
            </w:r>
            <w:r w:rsidRPr="009B4C2B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>ф</w:t>
            </w:r>
            <w:r w:rsidRPr="009B4C2B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>а</w:t>
            </w:r>
            <w:r w:rsidRPr="009B4C2B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 xml:space="preserve">милия </w:t>
            </w:r>
            <w:r w:rsidRPr="009B4C2B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р</w:t>
            </w:r>
            <w:r w:rsidRPr="009B4C2B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е</w:t>
            </w:r>
            <w:r w:rsidRPr="009B4C2B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бенка</w:t>
            </w:r>
          </w:p>
        </w:tc>
        <w:tc>
          <w:tcPr>
            <w:tcW w:w="870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spacing w:line="259" w:lineRule="exact"/>
              <w:ind w:left="629" w:right="778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2"/>
                <w:sz w:val="22"/>
                <w:szCs w:val="22"/>
              </w:rPr>
              <w:t xml:space="preserve">Уровень овладения необходимыми навыками и умениями </w:t>
            </w:r>
            <w:r w:rsidRPr="009B4C2B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по образов</w:t>
            </w:r>
            <w:r w:rsidRPr="009B4C2B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а</w:t>
            </w:r>
            <w:r w:rsidRPr="009B4C2B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тельным областям</w:t>
            </w:r>
          </w:p>
        </w:tc>
      </w:tr>
      <w:tr w:rsidR="00831171" w:rsidRPr="009B4C2B" w:rsidTr="00831171">
        <w:trPr>
          <w:cantSplit/>
          <w:trHeight w:hRule="exact" w:val="2630"/>
        </w:trPr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831171" w:rsidRPr="009B4C2B" w:rsidRDefault="00831171" w:rsidP="00831171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социал</w:t>
            </w:r>
            <w:r w:rsidRPr="009B4C2B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ь</w:t>
            </w:r>
            <w:r w:rsidRPr="009B4C2B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но-коммуникативное развитие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831171" w:rsidRPr="009B4C2B" w:rsidRDefault="00831171" w:rsidP="00831171">
            <w:pPr>
              <w:widowControl w:val="0"/>
              <w:autoSpaceDE w:val="0"/>
              <w:autoSpaceDN w:val="0"/>
              <w:adjustRightInd w:val="0"/>
              <w:ind w:right="113" w:firstLine="540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познавательное развитие</w:t>
            </w:r>
          </w:p>
          <w:p w:rsidR="00831171" w:rsidRPr="009B4C2B" w:rsidRDefault="00831171" w:rsidP="00831171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831171" w:rsidRPr="009B4C2B" w:rsidRDefault="00831171" w:rsidP="00831171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речевое развитие</w:t>
            </w: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831171" w:rsidRPr="009B4C2B" w:rsidRDefault="00831171" w:rsidP="00831171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художестве</w:t>
            </w:r>
            <w:r w:rsidRPr="009B4C2B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н</w:t>
            </w:r>
            <w:r w:rsidRPr="009B4C2B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но-эстетическое ра</w:t>
            </w:r>
            <w:r w:rsidRPr="009B4C2B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з</w:t>
            </w:r>
            <w:r w:rsidRPr="009B4C2B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витие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831171" w:rsidRPr="009B4C2B" w:rsidRDefault="00831171" w:rsidP="00831171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физическое развитие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831171" w:rsidRPr="009B4C2B" w:rsidRDefault="00831171" w:rsidP="00831171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итог</w:t>
            </w:r>
          </w:p>
        </w:tc>
      </w:tr>
      <w:tr w:rsidR="00831171" w:rsidRPr="009B4C2B" w:rsidTr="00831171">
        <w:trPr>
          <w:trHeight w:hRule="exact" w:val="274"/>
        </w:trPr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31171" w:rsidRPr="009B4C2B" w:rsidTr="00831171">
        <w:trPr>
          <w:trHeight w:hRule="exact" w:val="274"/>
        </w:trPr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31171" w:rsidRPr="009B4C2B" w:rsidTr="00831171">
        <w:trPr>
          <w:trHeight w:hRule="exact" w:val="274"/>
        </w:trPr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:rsidR="00831171" w:rsidRPr="009B4C2B" w:rsidRDefault="00831171" w:rsidP="00831171">
      <w:pPr>
        <w:shd w:val="clear" w:color="auto" w:fill="FFFFFF"/>
        <w:spacing w:line="288" w:lineRule="exact"/>
        <w:ind w:left="706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Оценка уровня развития:</w:t>
      </w:r>
    </w:p>
    <w:p w:rsidR="00831171" w:rsidRPr="009B4C2B" w:rsidRDefault="00831171" w:rsidP="00CA3867">
      <w:pPr>
        <w:widowControl w:val="0"/>
        <w:numPr>
          <w:ilvl w:val="0"/>
          <w:numId w:val="17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line="288" w:lineRule="exact"/>
        <w:ind w:left="706"/>
        <w:rPr>
          <w:rFonts w:ascii="Arial" w:eastAsia="Times New Roman" w:hAnsi="Arial" w:cs="Arial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балл — большинство компонентов недостаточно </w:t>
      </w:r>
      <w:proofErr w:type="gram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развиты</w:t>
      </w:r>
      <w:proofErr w:type="gram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;</w:t>
      </w:r>
    </w:p>
    <w:p w:rsidR="00831171" w:rsidRPr="009B4C2B" w:rsidRDefault="00831171" w:rsidP="00CA3867">
      <w:pPr>
        <w:widowControl w:val="0"/>
        <w:numPr>
          <w:ilvl w:val="0"/>
          <w:numId w:val="17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line="288" w:lineRule="exact"/>
        <w:ind w:left="706"/>
        <w:rPr>
          <w:rFonts w:ascii="Arial" w:eastAsia="Times New Roman" w:hAnsi="Arial" w:cs="Arial"/>
          <w:color w:val="auto"/>
          <w:sz w:val="22"/>
          <w:szCs w:val="22"/>
        </w:rPr>
      </w:pPr>
      <w:proofErr w:type="gram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балла—отдельные</w:t>
      </w:r>
      <w:proofErr w:type="gram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компоненты не развиты;</w:t>
      </w:r>
    </w:p>
    <w:p w:rsidR="00831171" w:rsidRPr="009B4C2B" w:rsidRDefault="00831171" w:rsidP="00CA3867">
      <w:pPr>
        <w:widowControl w:val="0"/>
        <w:numPr>
          <w:ilvl w:val="0"/>
          <w:numId w:val="17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line="288" w:lineRule="exact"/>
        <w:ind w:left="706"/>
        <w:rPr>
          <w:rFonts w:ascii="Arial" w:eastAsia="Times New Roman" w:hAnsi="Arial" w:cs="Arial"/>
          <w:color w:val="auto"/>
          <w:sz w:val="22"/>
          <w:szCs w:val="22"/>
        </w:rPr>
      </w:pPr>
      <w:proofErr w:type="gram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балла—соответствует</w:t>
      </w:r>
      <w:proofErr w:type="gram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возрасту;</w:t>
      </w:r>
    </w:p>
    <w:p w:rsidR="00831171" w:rsidRDefault="00831171" w:rsidP="00CA3867">
      <w:pPr>
        <w:widowControl w:val="0"/>
        <w:numPr>
          <w:ilvl w:val="0"/>
          <w:numId w:val="17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line="288" w:lineRule="exact"/>
        <w:ind w:left="706"/>
        <w:rPr>
          <w:rFonts w:ascii="Arial" w:eastAsia="Times New Roman" w:hAnsi="Arial" w:cs="Arial"/>
          <w:color w:val="auto"/>
          <w:sz w:val="22"/>
          <w:szCs w:val="22"/>
        </w:rPr>
      </w:pPr>
      <w:proofErr w:type="gram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балла—высокий</w:t>
      </w:r>
      <w:proofErr w:type="gram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:rsidR="00831171" w:rsidRDefault="00831171" w:rsidP="00831171">
      <w:pPr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831171" w:rsidRPr="001A1305" w:rsidRDefault="00831171" w:rsidP="00831171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line="288" w:lineRule="exact"/>
        <w:ind w:left="706"/>
        <w:rPr>
          <w:rFonts w:ascii="Arial" w:eastAsia="Times New Roman" w:hAnsi="Arial" w:cs="Arial"/>
          <w:color w:val="auto"/>
          <w:sz w:val="22"/>
          <w:szCs w:val="22"/>
        </w:rPr>
      </w:pPr>
      <w:r w:rsidRPr="001A1305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Мониторинг детского развития</w:t>
      </w:r>
    </w:p>
    <w:p w:rsidR="00831171" w:rsidRPr="009B4C2B" w:rsidRDefault="00831171" w:rsidP="00831171">
      <w:pPr>
        <w:shd w:val="clear" w:color="auto" w:fill="FFFFFF"/>
        <w:spacing w:line="274" w:lineRule="exact"/>
        <w:ind w:right="115" w:firstLine="71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Мониторинг детского развития (мониторинг развития интегративных качеств) осуществляется педагогами дошкольного учреждения и медицинскими работниками. Основная задача этого вида мон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и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торинга — выявить индивидуальные особенности развития каждого ребенка и наметить при необход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и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мости индивидуальный </w:t>
      </w:r>
      <w:r w:rsidRPr="009B4C2B">
        <w:rPr>
          <w:rFonts w:ascii="Times New Roman" w:eastAsia="Times New Roman" w:hAnsi="Times New Roman" w:cs="Times New Roman"/>
          <w:color w:val="auto"/>
          <w:spacing w:val="-1"/>
          <w:sz w:val="22"/>
          <w:szCs w:val="22"/>
        </w:rPr>
        <w:t>маршрут образовательной работы для максимального раскрытия потенциала детской личности.</w:t>
      </w:r>
    </w:p>
    <w:p w:rsidR="00831171" w:rsidRPr="009B4C2B" w:rsidRDefault="00831171" w:rsidP="00831171">
      <w:pPr>
        <w:shd w:val="clear" w:color="auto" w:fill="FFFFFF"/>
        <w:spacing w:line="274" w:lineRule="exact"/>
        <w:ind w:right="115" w:firstLine="706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Мониторинг детского развития включает в себя оценку физического развития ребенка, состояния его здоровья, а также развития общих способностей: познавательных, коммуникативных и регуляторных.</w:t>
      </w:r>
    </w:p>
    <w:p w:rsidR="00831171" w:rsidRPr="009B4C2B" w:rsidRDefault="00831171" w:rsidP="00831171">
      <w:pPr>
        <w:shd w:val="clear" w:color="auto" w:fill="FFFFFF"/>
        <w:spacing w:line="274" w:lineRule="exact"/>
        <w:ind w:right="115" w:firstLine="706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Диагностика познавательных способностей включает диагностику перцептивного развития, и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н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теллектуально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го развития и творческих </w:t>
      </w:r>
      <w:proofErr w:type="spell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способ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нномтей</w:t>
      </w:r>
      <w:proofErr w:type="spell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детей.</w:t>
      </w:r>
    </w:p>
    <w:p w:rsidR="00831171" w:rsidRPr="009B4C2B" w:rsidRDefault="00831171" w:rsidP="00831171">
      <w:pPr>
        <w:shd w:val="clear" w:color="auto" w:fill="FFFFFF"/>
        <w:spacing w:line="274" w:lineRule="exact"/>
        <w:ind w:right="110" w:firstLine="706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Диагностика коммуникативных способностей предполагает выявление способности ребенка п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о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нимать состояния и высказывания другого человека, находящегося в наблюдаемой ситуации, а также выражать свое отношение к происходящему в вербальной и невербальной форме. Особое внимание уделяется диагностике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построения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высказывания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ребенка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диагностике межличностных отношений внутри группы.</w:t>
      </w:r>
    </w:p>
    <w:p w:rsidR="00831171" w:rsidRPr="009B4C2B" w:rsidRDefault="00831171" w:rsidP="00831171">
      <w:pPr>
        <w:shd w:val="clear" w:color="auto" w:fill="FFFFFF"/>
        <w:spacing w:line="274" w:lineRule="exact"/>
        <w:ind w:right="115" w:firstLine="706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Диагностика регуляторных способностей включает в себя диагностику эмоциональной и прои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з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вольной регуляции поведения ребенка, в </w:t>
      </w:r>
      <w:proofErr w:type="gram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частности—эмоционального</w:t>
      </w:r>
      <w:proofErr w:type="gram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принятия или отвержения ситу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а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ции, которая сложилась в дошкольном учреждении, умения действовать, планировать сложные действия, а также распределять роли и договариваться с партнерами по деятельности.</w:t>
      </w:r>
    </w:p>
    <w:p w:rsidR="00831171" w:rsidRPr="009B4C2B" w:rsidRDefault="00831171" w:rsidP="00831171">
      <w:pPr>
        <w:shd w:val="clear" w:color="auto" w:fill="FFFFFF"/>
        <w:spacing w:line="274" w:lineRule="exact"/>
        <w:ind w:right="110" w:firstLine="706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Мониторинг детского развития осуществляется с использованием метода наблюдения, </w:t>
      </w:r>
      <w:proofErr w:type="spell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критер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и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альных</w:t>
      </w:r>
      <w:proofErr w:type="spell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диагностических методик и тестовых методов. На основе проведенных методик составляется индивидуальная карта развития каждого ребенка и выстраивается индивидуальная траектория развития.</w:t>
      </w:r>
    </w:p>
    <w:tbl>
      <w:tblPr>
        <w:tblpPr w:leftFromText="180" w:rightFromText="180" w:vertAnchor="text" w:horzAnchor="margin" w:tblpY="821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32"/>
        <w:gridCol w:w="850"/>
        <w:gridCol w:w="854"/>
        <w:gridCol w:w="850"/>
        <w:gridCol w:w="989"/>
        <w:gridCol w:w="994"/>
        <w:gridCol w:w="1133"/>
        <w:gridCol w:w="994"/>
        <w:gridCol w:w="936"/>
        <w:gridCol w:w="739"/>
      </w:tblGrid>
      <w:tr w:rsidR="00831171" w:rsidRPr="009B4C2B" w:rsidTr="00831171">
        <w:trPr>
          <w:trHeight w:hRule="exact" w:val="278"/>
        </w:trPr>
        <w:tc>
          <w:tcPr>
            <w:tcW w:w="997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ind w:right="2318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МОНИТОРИНГ ДЕТСКОГО РАЗВИТИЯ</w:t>
            </w:r>
          </w:p>
        </w:tc>
      </w:tr>
      <w:tr w:rsidR="00831171" w:rsidRPr="009B4C2B" w:rsidTr="00831171">
        <w:trPr>
          <w:trHeight w:hRule="exact" w:val="269"/>
        </w:trPr>
        <w:tc>
          <w:tcPr>
            <w:tcW w:w="997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ind w:left="10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Группа детского сада</w:t>
            </w:r>
          </w:p>
        </w:tc>
      </w:tr>
      <w:tr w:rsidR="00831171" w:rsidRPr="009B4C2B" w:rsidTr="00831171">
        <w:trPr>
          <w:trHeight w:hRule="exact" w:val="274"/>
        </w:trPr>
        <w:tc>
          <w:tcPr>
            <w:tcW w:w="997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ind w:left="10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Дата проведения мониторинга</w:t>
            </w:r>
          </w:p>
        </w:tc>
      </w:tr>
      <w:tr w:rsidR="00831171" w:rsidRPr="009B4C2B" w:rsidTr="00831171">
        <w:trPr>
          <w:trHeight w:hRule="exact" w:val="797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spacing w:line="259" w:lineRule="exact"/>
              <w:ind w:right="37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Имя, ф</w:t>
            </w:r>
            <w:r w:rsidRPr="009B4C2B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а</w:t>
            </w:r>
            <w:r w:rsidRPr="009B4C2B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милия р</w:t>
            </w:r>
            <w:r w:rsidRPr="009B4C2B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е</w:t>
            </w:r>
            <w:r w:rsidRPr="009B4C2B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бенка</w:t>
            </w:r>
          </w:p>
        </w:tc>
        <w:tc>
          <w:tcPr>
            <w:tcW w:w="76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ind w:right="470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</w:rPr>
              <w:t>Уровень развития интегративных качеств</w:t>
            </w:r>
          </w:p>
        </w:tc>
        <w:tc>
          <w:tcPr>
            <w:tcW w:w="7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31171" w:rsidRPr="009B4C2B" w:rsidTr="00831171">
        <w:trPr>
          <w:cantSplit/>
          <w:trHeight w:hRule="exact" w:val="2630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831171" w:rsidRPr="00CA7D2C" w:rsidRDefault="00831171" w:rsidP="00831171">
            <w:pPr>
              <w:ind w:left="113" w:right="113"/>
              <w:rPr>
                <w:rFonts w:ascii="Times New Roman" w:hAnsi="Times New Roman" w:cs="Times New Roman"/>
                <w:sz w:val="22"/>
              </w:rPr>
            </w:pPr>
            <w:r w:rsidRPr="00CA7D2C">
              <w:rPr>
                <w:rFonts w:ascii="Times New Roman" w:hAnsi="Times New Roman" w:cs="Times New Roman"/>
                <w:sz w:val="22"/>
              </w:rPr>
              <w:t>физическое развитие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831171" w:rsidRPr="00CA7D2C" w:rsidRDefault="00831171" w:rsidP="00831171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CA7D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Любознательность, а</w:t>
            </w:r>
            <w:r w:rsidRPr="00CA7D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</w:t>
            </w:r>
            <w:r w:rsidRPr="00CA7D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тивность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831171" w:rsidRPr="00CA7D2C" w:rsidRDefault="00831171" w:rsidP="00831171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CA7D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Эмоционал</w:t>
            </w:r>
            <w:r w:rsidRPr="00CA7D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ь</w:t>
            </w:r>
            <w:r w:rsidRPr="00CA7D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ность</w:t>
            </w:r>
            <w:proofErr w:type="gramStart"/>
            <w:r w:rsidRPr="00CA7D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,а</w:t>
            </w:r>
            <w:proofErr w:type="gramEnd"/>
            <w:r w:rsidRPr="00CA7D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ктивность</w:t>
            </w:r>
            <w:proofErr w:type="spellEnd"/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831171" w:rsidRPr="00CA7D2C" w:rsidRDefault="00831171" w:rsidP="00831171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CA7D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Овладение средствами общения и способами взаимодействия с </w:t>
            </w:r>
            <w:proofErr w:type="spellStart"/>
            <w:r w:rsidRPr="00CA7D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взр</w:t>
            </w:r>
            <w:proofErr w:type="spellEnd"/>
            <w:r w:rsidRPr="00CA7D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831171" w:rsidRPr="00CA7D2C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CA7D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Способность управлять своим поведением и пл</w:t>
            </w:r>
            <w:r w:rsidRPr="00CA7D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а</w:t>
            </w:r>
            <w:r w:rsidRPr="00CA7D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нировать действие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831171" w:rsidRPr="00CA7D2C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CA7D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Способность решать и</w:t>
            </w:r>
            <w:r w:rsidRPr="00CA7D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</w:t>
            </w:r>
            <w:r w:rsidRPr="00CA7D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теллектуальные и ли</w:t>
            </w:r>
            <w:r w:rsidRPr="00CA7D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ч</w:t>
            </w:r>
            <w:r w:rsidRPr="00CA7D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ностные  задачи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831171" w:rsidRPr="00CA7D2C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CA7D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Представление о себе, с</w:t>
            </w:r>
            <w:r w:rsidRPr="00CA7D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</w:t>
            </w:r>
            <w:r w:rsidRPr="00CA7D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мье, обществе, государстве, мире и природе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831171" w:rsidRPr="00CA7D2C" w:rsidRDefault="00831171" w:rsidP="00831171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CA7D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Овладение предпосы</w:t>
            </w:r>
            <w:r w:rsidRPr="00CA7D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л</w:t>
            </w:r>
            <w:r w:rsidRPr="00CA7D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ками учебной деятел</w:t>
            </w:r>
            <w:r w:rsidRPr="00CA7D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ь</w:t>
            </w:r>
            <w:r w:rsidRPr="00CA7D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ности</w:t>
            </w:r>
          </w:p>
        </w:tc>
        <w:tc>
          <w:tcPr>
            <w:tcW w:w="73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831171" w:rsidRPr="00CA7D2C" w:rsidRDefault="00831171" w:rsidP="00831171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CA7D2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Итоговый результат</w:t>
            </w:r>
          </w:p>
        </w:tc>
      </w:tr>
      <w:tr w:rsidR="00831171" w:rsidRPr="009B4C2B" w:rsidTr="00831171">
        <w:trPr>
          <w:trHeight w:hRule="exact" w:val="269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31171" w:rsidRPr="009B4C2B" w:rsidTr="00831171">
        <w:trPr>
          <w:trHeight w:hRule="exact" w:val="278"/>
        </w:trPr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831171" w:rsidRPr="009B4C2B" w:rsidRDefault="00831171" w:rsidP="0083117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:rsidR="00831171" w:rsidRPr="009B4C2B" w:rsidRDefault="00831171" w:rsidP="00831171">
      <w:pPr>
        <w:shd w:val="clear" w:color="auto" w:fill="FFFFFF"/>
        <w:spacing w:line="274" w:lineRule="exact"/>
        <w:ind w:right="115" w:firstLine="706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  <w:sectPr w:rsidR="00831171" w:rsidRPr="009B4C2B" w:rsidSect="00831171">
          <w:type w:val="continuous"/>
          <w:pgSz w:w="11909" w:h="16834"/>
          <w:pgMar w:top="1147" w:right="739" w:bottom="360" w:left="1138" w:header="720" w:footer="720" w:gutter="0"/>
          <w:cols w:space="60"/>
          <w:noEndnote/>
        </w:sect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В ходе мониторинга детского развития воспитатель при участии медицинского работника з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а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полняет таблицу 2</w:t>
      </w:r>
    </w:p>
    <w:p w:rsidR="007E147A" w:rsidRDefault="007E147A" w:rsidP="00831171">
      <w:pPr>
        <w:keepNext/>
        <w:widowControl w:val="0"/>
        <w:tabs>
          <w:tab w:val="left" w:pos="567"/>
        </w:tabs>
        <w:suppressAutoHyphens/>
        <w:outlineLvl w:val="1"/>
        <w:rPr>
          <w:rFonts w:ascii="Times New Roman" w:eastAsia="SimSun" w:hAnsi="Times New Roman" w:cs="Times New Roman"/>
          <w:b/>
          <w:iCs/>
          <w:color w:val="FF0000"/>
          <w:kern w:val="28"/>
          <w:sz w:val="28"/>
          <w:szCs w:val="28"/>
          <w:lang w:eastAsia="hi-IN" w:bidi="hi-IN"/>
        </w:rPr>
      </w:pPr>
    </w:p>
    <w:p w:rsidR="002631E2" w:rsidRPr="007E147A" w:rsidRDefault="002631E2" w:rsidP="00002798">
      <w:pPr>
        <w:keepNext/>
        <w:widowControl w:val="0"/>
        <w:tabs>
          <w:tab w:val="left" w:pos="567"/>
        </w:tabs>
        <w:suppressAutoHyphens/>
        <w:ind w:firstLine="567"/>
        <w:jc w:val="center"/>
        <w:outlineLvl w:val="1"/>
        <w:rPr>
          <w:rFonts w:ascii="Times New Roman" w:eastAsia="SimSun" w:hAnsi="Times New Roman" w:cs="Times New Roman"/>
          <w:b/>
          <w:iCs/>
          <w:color w:val="FF0000"/>
          <w:kern w:val="28"/>
          <w:sz w:val="28"/>
          <w:szCs w:val="28"/>
          <w:lang w:eastAsia="hi-IN" w:bidi="hi-IN"/>
        </w:rPr>
      </w:pPr>
    </w:p>
    <w:bookmarkEnd w:id="93"/>
    <w:p w:rsidR="00831171" w:rsidRPr="009B4C2B" w:rsidRDefault="00831171" w:rsidP="00831171">
      <w:pPr>
        <w:keepNext/>
        <w:widowControl w:val="0"/>
        <w:tabs>
          <w:tab w:val="left" w:pos="567"/>
        </w:tabs>
        <w:suppressAutoHyphens/>
        <w:ind w:left="-284" w:firstLine="284"/>
        <w:jc w:val="center"/>
        <w:outlineLvl w:val="1"/>
        <w:rPr>
          <w:rFonts w:ascii="Times New Roman" w:eastAsia="SimSun" w:hAnsi="Times New Roman" w:cs="Times New Roman"/>
          <w:b/>
          <w:iCs/>
          <w:color w:val="auto"/>
          <w:kern w:val="28"/>
          <w:sz w:val="22"/>
          <w:szCs w:val="22"/>
          <w:lang w:eastAsia="hi-IN" w:bidi="hi-IN"/>
        </w:rPr>
      </w:pPr>
      <w:r w:rsidRPr="009B4C2B">
        <w:rPr>
          <w:rFonts w:ascii="Times New Roman" w:eastAsia="SimSun" w:hAnsi="Times New Roman" w:cs="Times New Roman"/>
          <w:b/>
          <w:iCs/>
          <w:color w:val="auto"/>
          <w:kern w:val="28"/>
          <w:sz w:val="22"/>
          <w:szCs w:val="22"/>
          <w:lang w:eastAsia="hi-IN" w:bidi="hi-IN"/>
        </w:rPr>
        <w:t>3.6. Кадровые условия реализации Программы</w:t>
      </w:r>
    </w:p>
    <w:p w:rsidR="00831171" w:rsidRPr="009B4C2B" w:rsidRDefault="00831171" w:rsidP="00831171">
      <w:pPr>
        <w:keepNext/>
        <w:widowControl w:val="0"/>
        <w:tabs>
          <w:tab w:val="left" w:pos="567"/>
        </w:tabs>
        <w:suppressAutoHyphens/>
        <w:ind w:left="-284" w:firstLine="284"/>
        <w:jc w:val="center"/>
        <w:outlineLvl w:val="1"/>
        <w:rPr>
          <w:rFonts w:ascii="Times New Roman" w:eastAsia="SimSun" w:hAnsi="Times New Roman" w:cs="Times New Roman"/>
          <w:b/>
          <w:iCs/>
          <w:color w:val="FF0000"/>
          <w:kern w:val="28"/>
          <w:sz w:val="22"/>
          <w:szCs w:val="22"/>
          <w:lang w:eastAsia="hi-IN" w:bidi="hi-IN"/>
        </w:rPr>
      </w:pPr>
    </w:p>
    <w:p w:rsidR="00831171" w:rsidRPr="009B4C2B" w:rsidRDefault="00831171" w:rsidP="00831171">
      <w:pPr>
        <w:tabs>
          <w:tab w:val="left" w:pos="567"/>
        </w:tabs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Организация укомплектована квалифицированными кадрами, в т. ч. руководящими, педагогическими, учебно-вспомогательными, административно-хозяйственными работниками. </w:t>
      </w:r>
    </w:p>
    <w:p w:rsidR="00831171" w:rsidRPr="009B4C2B" w:rsidRDefault="00831171" w:rsidP="00831171">
      <w:pPr>
        <w:tabs>
          <w:tab w:val="left" w:pos="567"/>
        </w:tabs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831171" w:rsidRPr="009B4C2B" w:rsidRDefault="00831171" w:rsidP="00831171">
      <w:pPr>
        <w:ind w:left="-284" w:firstLine="284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</w:rPr>
      </w:pPr>
      <w:r w:rsidRPr="009B4C2B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</w:rPr>
        <w:t xml:space="preserve">Сведения </w:t>
      </w:r>
      <w:proofErr w:type="gramStart"/>
      <w:r w:rsidRPr="009B4C2B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</w:rPr>
        <w:t>о</w:t>
      </w:r>
      <w:proofErr w:type="gramEnd"/>
      <w:r w:rsidRPr="009B4C2B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</w:rPr>
        <w:t xml:space="preserve"> педагогических кадров</w:t>
      </w:r>
    </w:p>
    <w:p w:rsidR="00831171" w:rsidRPr="009B4C2B" w:rsidRDefault="00831171" w:rsidP="00831171">
      <w:pPr>
        <w:ind w:left="-284" w:firstLine="284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:rsidR="00831171" w:rsidRPr="009B4C2B" w:rsidRDefault="00831171" w:rsidP="00CA3867">
      <w:pPr>
        <w:numPr>
          <w:ilvl w:val="0"/>
          <w:numId w:val="18"/>
        </w:num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Учитель-логопед – 1</w:t>
      </w:r>
    </w:p>
    <w:p w:rsidR="00831171" w:rsidRPr="009B4C2B" w:rsidRDefault="00831171" w:rsidP="00CA3867">
      <w:pPr>
        <w:numPr>
          <w:ilvl w:val="0"/>
          <w:numId w:val="18"/>
        </w:numPr>
        <w:ind w:left="-284" w:firstLine="28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Музыкальный руководитель – 1</w:t>
      </w:r>
    </w:p>
    <w:p w:rsidR="00831171" w:rsidRPr="009B4C2B" w:rsidRDefault="00831171" w:rsidP="00CA3867">
      <w:pPr>
        <w:numPr>
          <w:ilvl w:val="0"/>
          <w:numId w:val="18"/>
        </w:numPr>
        <w:ind w:left="-284" w:firstLine="28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Воспитатели – 16</w:t>
      </w:r>
    </w:p>
    <w:p w:rsidR="00831171" w:rsidRPr="009B4C2B" w:rsidRDefault="00831171" w:rsidP="00CA3867">
      <w:pPr>
        <w:numPr>
          <w:ilvl w:val="0"/>
          <w:numId w:val="18"/>
        </w:numPr>
        <w:ind w:left="-284" w:firstLine="28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Воспитатель по обучению детей русскому языку-1</w:t>
      </w:r>
    </w:p>
    <w:p w:rsidR="00831171" w:rsidRPr="009B4C2B" w:rsidRDefault="00831171" w:rsidP="00831171">
      <w:pPr>
        <w:ind w:left="-284" w:firstLine="284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</w:rPr>
      </w:pPr>
    </w:p>
    <w:p w:rsidR="00831171" w:rsidRPr="009B4C2B" w:rsidRDefault="00831171" w:rsidP="00831171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831171" w:rsidRPr="009B4C2B" w:rsidRDefault="00831171" w:rsidP="00831171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Всего: 19 педагога</w:t>
      </w:r>
    </w:p>
    <w:p w:rsidR="00831171" w:rsidRPr="009B4C2B" w:rsidRDefault="00831171" w:rsidP="00831171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831171" w:rsidRPr="009B4C2B" w:rsidRDefault="00831171" w:rsidP="00831171">
      <w:pPr>
        <w:tabs>
          <w:tab w:val="left" w:pos="720"/>
        </w:tabs>
        <w:ind w:left="-284" w:firstLine="284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Кадровый потенциал:</w:t>
      </w:r>
    </w:p>
    <w:p w:rsidR="00831171" w:rsidRPr="009B4C2B" w:rsidRDefault="00831171" w:rsidP="00831171">
      <w:pPr>
        <w:tabs>
          <w:tab w:val="left" w:pos="720"/>
        </w:tabs>
        <w:ind w:left="-284" w:firstLine="284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</w:p>
    <w:p w:rsidR="00831171" w:rsidRPr="009B4C2B" w:rsidRDefault="00831171" w:rsidP="00CA3867">
      <w:pPr>
        <w:widowControl w:val="0"/>
        <w:numPr>
          <w:ilvl w:val="1"/>
          <w:numId w:val="6"/>
        </w:numPr>
        <w:shd w:val="clear" w:color="auto" w:fill="FFFFFF"/>
        <w:tabs>
          <w:tab w:val="num" w:pos="0"/>
          <w:tab w:val="left" w:pos="750"/>
          <w:tab w:val="left" w:pos="855"/>
          <w:tab w:val="left" w:pos="9923"/>
        </w:tabs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обеспеченность педагогическими кадрами - </w:t>
      </w:r>
      <w:proofErr w:type="gram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укомплектован</w:t>
      </w:r>
      <w:proofErr w:type="gram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, вакансий нет;</w:t>
      </w:r>
    </w:p>
    <w:p w:rsidR="00831171" w:rsidRPr="009B4C2B" w:rsidRDefault="00831171" w:rsidP="00CA3867">
      <w:pPr>
        <w:widowControl w:val="0"/>
        <w:numPr>
          <w:ilvl w:val="1"/>
          <w:numId w:val="6"/>
        </w:numPr>
        <w:tabs>
          <w:tab w:val="num" w:pos="0"/>
          <w:tab w:val="left" w:pos="426"/>
          <w:tab w:val="left" w:pos="1800"/>
          <w:tab w:val="left" w:pos="2160"/>
        </w:tabs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средний возраст педагогических работников -40 лет;</w:t>
      </w:r>
    </w:p>
    <w:p w:rsidR="00831171" w:rsidRPr="009B4C2B" w:rsidRDefault="00831171" w:rsidP="00CA3867">
      <w:pPr>
        <w:widowControl w:val="0"/>
        <w:numPr>
          <w:ilvl w:val="1"/>
          <w:numId w:val="6"/>
        </w:numPr>
        <w:tabs>
          <w:tab w:val="num" w:pos="0"/>
          <w:tab w:val="left" w:pos="426"/>
          <w:tab w:val="left" w:pos="1800"/>
          <w:tab w:val="left" w:pos="2160"/>
        </w:tabs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>образовательный уровень педагогических работников:</w:t>
      </w:r>
    </w:p>
    <w:p w:rsidR="00831171" w:rsidRPr="009B4C2B" w:rsidRDefault="00831171" w:rsidP="00831171">
      <w:pPr>
        <w:tabs>
          <w:tab w:val="num" w:pos="0"/>
          <w:tab w:val="left" w:pos="426"/>
          <w:tab w:val="left" w:pos="1800"/>
          <w:tab w:val="left" w:pos="2160"/>
        </w:tabs>
        <w:ind w:left="-284" w:firstLine="284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3240"/>
        <w:gridCol w:w="3240"/>
      </w:tblGrid>
      <w:tr w:rsidR="00831171" w:rsidRPr="009B4C2B" w:rsidTr="00831171">
        <w:tc>
          <w:tcPr>
            <w:tcW w:w="3240" w:type="dxa"/>
          </w:tcPr>
          <w:p w:rsidR="00831171" w:rsidRPr="009B4C2B" w:rsidRDefault="00831171" w:rsidP="00831171">
            <w:pPr>
              <w:tabs>
                <w:tab w:val="left" w:pos="1800"/>
                <w:tab w:val="left" w:pos="2160"/>
              </w:tabs>
              <w:ind w:left="-284" w:firstLine="28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Всего педагогов</w:t>
            </w:r>
          </w:p>
        </w:tc>
        <w:tc>
          <w:tcPr>
            <w:tcW w:w="3240" w:type="dxa"/>
          </w:tcPr>
          <w:p w:rsidR="00831171" w:rsidRPr="009B4C2B" w:rsidRDefault="00831171" w:rsidP="00831171">
            <w:pPr>
              <w:tabs>
                <w:tab w:val="left" w:pos="1800"/>
                <w:tab w:val="left" w:pos="2160"/>
              </w:tabs>
              <w:ind w:left="-284" w:firstLine="28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Высшее образование</w:t>
            </w:r>
          </w:p>
        </w:tc>
        <w:tc>
          <w:tcPr>
            <w:tcW w:w="3240" w:type="dxa"/>
          </w:tcPr>
          <w:p w:rsidR="00831171" w:rsidRPr="009B4C2B" w:rsidRDefault="00831171" w:rsidP="00831171">
            <w:pPr>
              <w:tabs>
                <w:tab w:val="left" w:pos="1800"/>
                <w:tab w:val="left" w:pos="2160"/>
              </w:tabs>
              <w:ind w:left="-284" w:firstLine="28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Среднее специальное образ</w:t>
            </w:r>
            <w:r w:rsidRPr="009B4C2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о</w:t>
            </w:r>
            <w:r w:rsidRPr="009B4C2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вание</w:t>
            </w:r>
          </w:p>
        </w:tc>
      </w:tr>
      <w:tr w:rsidR="00831171" w:rsidRPr="009B4C2B" w:rsidTr="00831171">
        <w:tc>
          <w:tcPr>
            <w:tcW w:w="3240" w:type="dxa"/>
          </w:tcPr>
          <w:p w:rsidR="00831171" w:rsidRPr="009B4C2B" w:rsidRDefault="00831171" w:rsidP="00831171">
            <w:pPr>
              <w:tabs>
                <w:tab w:val="left" w:pos="1800"/>
                <w:tab w:val="left" w:pos="2160"/>
              </w:tabs>
              <w:ind w:left="-284" w:firstLine="28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19</w:t>
            </w:r>
          </w:p>
        </w:tc>
        <w:tc>
          <w:tcPr>
            <w:tcW w:w="3240" w:type="dxa"/>
          </w:tcPr>
          <w:p w:rsidR="00831171" w:rsidRPr="009B4C2B" w:rsidRDefault="00831171" w:rsidP="00831171">
            <w:pPr>
              <w:tabs>
                <w:tab w:val="left" w:pos="1800"/>
                <w:tab w:val="left" w:pos="2160"/>
              </w:tabs>
              <w:ind w:left="-284" w:firstLine="28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11</w:t>
            </w:r>
          </w:p>
        </w:tc>
        <w:tc>
          <w:tcPr>
            <w:tcW w:w="3240" w:type="dxa"/>
          </w:tcPr>
          <w:p w:rsidR="00831171" w:rsidRPr="009B4C2B" w:rsidRDefault="00831171" w:rsidP="00831171">
            <w:pPr>
              <w:tabs>
                <w:tab w:val="left" w:pos="1800"/>
                <w:tab w:val="left" w:pos="2160"/>
              </w:tabs>
              <w:ind w:left="-284" w:firstLine="28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8</w:t>
            </w:r>
          </w:p>
        </w:tc>
      </w:tr>
    </w:tbl>
    <w:p w:rsidR="00831171" w:rsidRPr="009B4C2B" w:rsidRDefault="00831171" w:rsidP="00831171">
      <w:pPr>
        <w:tabs>
          <w:tab w:val="left" w:pos="1800"/>
          <w:tab w:val="left" w:pos="2160"/>
        </w:tabs>
        <w:ind w:left="-284" w:firstLine="284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</w:pPr>
    </w:p>
    <w:p w:rsidR="00831171" w:rsidRPr="009B4C2B" w:rsidRDefault="00831171" w:rsidP="00831171">
      <w:pPr>
        <w:tabs>
          <w:tab w:val="left" w:pos="1800"/>
          <w:tab w:val="left" w:pos="2160"/>
        </w:tabs>
        <w:ind w:left="-284" w:firstLine="284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</w:pPr>
    </w:p>
    <w:p w:rsidR="00831171" w:rsidRPr="009B4C2B" w:rsidRDefault="00831171" w:rsidP="00CA3867">
      <w:pPr>
        <w:widowControl w:val="0"/>
        <w:numPr>
          <w:ilvl w:val="0"/>
          <w:numId w:val="19"/>
        </w:numPr>
        <w:tabs>
          <w:tab w:val="num" w:pos="840"/>
          <w:tab w:val="left" w:pos="1800"/>
        </w:tabs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>уровень профессиональной компетентности педагогов (наличие квалификационных категорий);</w:t>
      </w:r>
    </w:p>
    <w:p w:rsidR="00831171" w:rsidRPr="009B4C2B" w:rsidRDefault="00831171" w:rsidP="00831171">
      <w:pPr>
        <w:tabs>
          <w:tab w:val="left" w:pos="1800"/>
        </w:tabs>
        <w:ind w:left="-284" w:firstLine="284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980"/>
        <w:gridCol w:w="2160"/>
        <w:gridCol w:w="2160"/>
        <w:gridCol w:w="1758"/>
      </w:tblGrid>
      <w:tr w:rsidR="00831171" w:rsidRPr="009B4C2B" w:rsidTr="00831171">
        <w:trPr>
          <w:trHeight w:val="422"/>
        </w:trPr>
        <w:tc>
          <w:tcPr>
            <w:tcW w:w="1440" w:type="dxa"/>
          </w:tcPr>
          <w:p w:rsidR="00831171" w:rsidRPr="009B4C2B" w:rsidRDefault="00831171" w:rsidP="00831171">
            <w:pPr>
              <w:tabs>
                <w:tab w:val="left" w:pos="1800"/>
                <w:tab w:val="left" w:pos="2160"/>
              </w:tabs>
              <w:ind w:left="-284" w:firstLine="28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 xml:space="preserve">Всего </w:t>
            </w:r>
          </w:p>
          <w:p w:rsidR="00831171" w:rsidRPr="009B4C2B" w:rsidRDefault="00831171" w:rsidP="00831171">
            <w:pPr>
              <w:tabs>
                <w:tab w:val="left" w:pos="1800"/>
                <w:tab w:val="left" w:pos="2160"/>
              </w:tabs>
              <w:ind w:left="-284" w:firstLine="28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педагогов</w:t>
            </w:r>
          </w:p>
        </w:tc>
        <w:tc>
          <w:tcPr>
            <w:tcW w:w="1980" w:type="dxa"/>
          </w:tcPr>
          <w:p w:rsidR="00831171" w:rsidRPr="009B4C2B" w:rsidRDefault="00831171" w:rsidP="00831171">
            <w:pPr>
              <w:tabs>
                <w:tab w:val="left" w:pos="1800"/>
                <w:tab w:val="left" w:pos="2160"/>
              </w:tabs>
              <w:ind w:left="-284" w:firstLine="28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Высшая квалиф</w:t>
            </w:r>
            <w:r w:rsidRPr="009B4C2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и</w:t>
            </w:r>
            <w:r w:rsidRPr="009B4C2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кационная категория</w:t>
            </w:r>
          </w:p>
        </w:tc>
        <w:tc>
          <w:tcPr>
            <w:tcW w:w="2160" w:type="dxa"/>
          </w:tcPr>
          <w:p w:rsidR="00831171" w:rsidRPr="009B4C2B" w:rsidRDefault="00831171" w:rsidP="00831171">
            <w:pPr>
              <w:tabs>
                <w:tab w:val="left" w:pos="1800"/>
                <w:tab w:val="left" w:pos="2160"/>
              </w:tabs>
              <w:ind w:left="-284" w:firstLine="28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Первая квалифик</w:t>
            </w:r>
            <w:r w:rsidRPr="009B4C2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а</w:t>
            </w:r>
            <w:r w:rsidRPr="009B4C2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ционная категория</w:t>
            </w:r>
          </w:p>
        </w:tc>
        <w:tc>
          <w:tcPr>
            <w:tcW w:w="2160" w:type="dxa"/>
          </w:tcPr>
          <w:p w:rsidR="00831171" w:rsidRPr="009B4C2B" w:rsidRDefault="00831171" w:rsidP="00831171">
            <w:pPr>
              <w:tabs>
                <w:tab w:val="left" w:pos="1800"/>
                <w:tab w:val="left" w:pos="2160"/>
              </w:tabs>
              <w:ind w:left="-284" w:firstLine="28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Соответствует з</w:t>
            </w:r>
            <w:r w:rsidRPr="009B4C2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а</w:t>
            </w:r>
            <w:r w:rsidRPr="009B4C2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нимаемой должности</w:t>
            </w:r>
          </w:p>
        </w:tc>
        <w:tc>
          <w:tcPr>
            <w:tcW w:w="1758" w:type="dxa"/>
          </w:tcPr>
          <w:p w:rsidR="00831171" w:rsidRPr="009B4C2B" w:rsidRDefault="00831171" w:rsidP="00831171">
            <w:pPr>
              <w:tabs>
                <w:tab w:val="left" w:pos="1800"/>
                <w:tab w:val="left" w:pos="2160"/>
              </w:tabs>
              <w:ind w:left="-284" w:firstLine="28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Без квалиф</w:t>
            </w:r>
            <w:r w:rsidRPr="009B4C2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и</w:t>
            </w:r>
            <w:r w:rsidRPr="009B4C2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кационной кат</w:t>
            </w:r>
            <w:r w:rsidRPr="009B4C2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е</w:t>
            </w:r>
            <w:r w:rsidRPr="009B4C2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гории</w:t>
            </w:r>
          </w:p>
        </w:tc>
      </w:tr>
      <w:tr w:rsidR="00831171" w:rsidRPr="009B4C2B" w:rsidTr="00831171">
        <w:tc>
          <w:tcPr>
            <w:tcW w:w="1440" w:type="dxa"/>
          </w:tcPr>
          <w:p w:rsidR="00831171" w:rsidRPr="009B4C2B" w:rsidRDefault="00831171" w:rsidP="00831171">
            <w:pPr>
              <w:tabs>
                <w:tab w:val="left" w:pos="1800"/>
                <w:tab w:val="left" w:pos="2160"/>
              </w:tabs>
              <w:ind w:left="-284" w:firstLine="28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19</w:t>
            </w:r>
          </w:p>
        </w:tc>
        <w:tc>
          <w:tcPr>
            <w:tcW w:w="1980" w:type="dxa"/>
          </w:tcPr>
          <w:p w:rsidR="00831171" w:rsidRPr="009B4C2B" w:rsidRDefault="00831171" w:rsidP="00831171">
            <w:pPr>
              <w:tabs>
                <w:tab w:val="left" w:pos="1800"/>
                <w:tab w:val="left" w:pos="2160"/>
              </w:tabs>
              <w:ind w:left="-284" w:firstLine="28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2160" w:type="dxa"/>
          </w:tcPr>
          <w:p w:rsidR="00831171" w:rsidRPr="009B4C2B" w:rsidRDefault="00831171" w:rsidP="00831171">
            <w:pPr>
              <w:tabs>
                <w:tab w:val="left" w:pos="1800"/>
                <w:tab w:val="left" w:pos="2160"/>
              </w:tabs>
              <w:ind w:left="-284" w:firstLine="28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10</w:t>
            </w:r>
          </w:p>
        </w:tc>
        <w:tc>
          <w:tcPr>
            <w:tcW w:w="2160" w:type="dxa"/>
          </w:tcPr>
          <w:p w:rsidR="00831171" w:rsidRPr="009B4C2B" w:rsidRDefault="00831171" w:rsidP="00831171">
            <w:pPr>
              <w:tabs>
                <w:tab w:val="left" w:pos="1800"/>
                <w:tab w:val="left" w:pos="2160"/>
              </w:tabs>
              <w:ind w:left="-284" w:firstLine="28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1758" w:type="dxa"/>
          </w:tcPr>
          <w:p w:rsidR="00831171" w:rsidRPr="009B4C2B" w:rsidRDefault="00831171" w:rsidP="00831171">
            <w:pPr>
              <w:tabs>
                <w:tab w:val="left" w:pos="1800"/>
                <w:tab w:val="left" w:pos="2160"/>
              </w:tabs>
              <w:ind w:left="-284" w:firstLine="28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3</w:t>
            </w:r>
          </w:p>
        </w:tc>
      </w:tr>
    </w:tbl>
    <w:p w:rsidR="00831171" w:rsidRPr="009B4C2B" w:rsidRDefault="00831171" w:rsidP="00831171">
      <w:pPr>
        <w:ind w:left="-284" w:firstLine="284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831171" w:rsidRPr="009B4C2B" w:rsidRDefault="00831171" w:rsidP="00831171">
      <w:pPr>
        <w:ind w:left="-284" w:firstLine="284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831171" w:rsidRPr="009B4C2B" w:rsidRDefault="00831171" w:rsidP="00831171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Большую часть педагогического коллектива составляют воспитатели, имеющие наиболее продуктивный стаж работы от 20 до 25 лет.</w:t>
      </w:r>
    </w:p>
    <w:p w:rsidR="00831171" w:rsidRPr="009B4C2B" w:rsidRDefault="00831171" w:rsidP="00831171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1080"/>
        <w:gridCol w:w="1080"/>
        <w:gridCol w:w="1080"/>
        <w:gridCol w:w="1080"/>
        <w:gridCol w:w="1080"/>
        <w:gridCol w:w="1080"/>
      </w:tblGrid>
      <w:tr w:rsidR="00831171" w:rsidRPr="009B4C2B" w:rsidTr="00831171">
        <w:trPr>
          <w:trHeight w:val="300"/>
        </w:trPr>
        <w:tc>
          <w:tcPr>
            <w:tcW w:w="3060" w:type="dxa"/>
            <w:vMerge w:val="restart"/>
          </w:tcPr>
          <w:p w:rsidR="00831171" w:rsidRPr="009B4C2B" w:rsidRDefault="00831171" w:rsidP="00831171">
            <w:pPr>
              <w:ind w:left="-284" w:firstLine="284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Воспитатели, специалисты</w:t>
            </w:r>
          </w:p>
        </w:tc>
        <w:tc>
          <w:tcPr>
            <w:tcW w:w="6480" w:type="dxa"/>
            <w:gridSpan w:val="6"/>
          </w:tcPr>
          <w:p w:rsidR="00831171" w:rsidRPr="009B4C2B" w:rsidRDefault="00831171" w:rsidP="00831171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Стаж работы</w:t>
            </w:r>
          </w:p>
        </w:tc>
      </w:tr>
      <w:tr w:rsidR="00831171" w:rsidRPr="009B4C2B" w:rsidTr="00831171">
        <w:trPr>
          <w:trHeight w:val="580"/>
        </w:trPr>
        <w:tc>
          <w:tcPr>
            <w:tcW w:w="3060" w:type="dxa"/>
            <w:vMerge/>
          </w:tcPr>
          <w:p w:rsidR="00831171" w:rsidRPr="009B4C2B" w:rsidRDefault="00831171" w:rsidP="00831171">
            <w:pPr>
              <w:ind w:left="-284" w:firstLine="284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080" w:type="dxa"/>
          </w:tcPr>
          <w:p w:rsidR="00831171" w:rsidRPr="009B4C2B" w:rsidRDefault="00831171" w:rsidP="00831171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1-5</w:t>
            </w:r>
          </w:p>
        </w:tc>
        <w:tc>
          <w:tcPr>
            <w:tcW w:w="1080" w:type="dxa"/>
          </w:tcPr>
          <w:p w:rsidR="00831171" w:rsidRPr="009B4C2B" w:rsidRDefault="00831171" w:rsidP="00831171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5-10</w:t>
            </w:r>
          </w:p>
        </w:tc>
        <w:tc>
          <w:tcPr>
            <w:tcW w:w="1080" w:type="dxa"/>
          </w:tcPr>
          <w:p w:rsidR="00831171" w:rsidRPr="009B4C2B" w:rsidRDefault="00831171" w:rsidP="00831171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10-15</w:t>
            </w:r>
          </w:p>
        </w:tc>
        <w:tc>
          <w:tcPr>
            <w:tcW w:w="1080" w:type="dxa"/>
          </w:tcPr>
          <w:p w:rsidR="00831171" w:rsidRPr="009B4C2B" w:rsidRDefault="00831171" w:rsidP="00831171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15-20</w:t>
            </w:r>
          </w:p>
        </w:tc>
        <w:tc>
          <w:tcPr>
            <w:tcW w:w="1080" w:type="dxa"/>
          </w:tcPr>
          <w:p w:rsidR="00831171" w:rsidRPr="009B4C2B" w:rsidRDefault="00831171" w:rsidP="00831171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20-25</w:t>
            </w:r>
          </w:p>
        </w:tc>
        <w:tc>
          <w:tcPr>
            <w:tcW w:w="1080" w:type="dxa"/>
          </w:tcPr>
          <w:p w:rsidR="00831171" w:rsidRPr="009B4C2B" w:rsidRDefault="00831171" w:rsidP="00831171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25 и выше</w:t>
            </w:r>
          </w:p>
        </w:tc>
      </w:tr>
      <w:tr w:rsidR="00831171" w:rsidRPr="009B4C2B" w:rsidTr="00831171">
        <w:trPr>
          <w:trHeight w:val="480"/>
        </w:trPr>
        <w:tc>
          <w:tcPr>
            <w:tcW w:w="3060" w:type="dxa"/>
          </w:tcPr>
          <w:p w:rsidR="00831171" w:rsidRPr="009B4C2B" w:rsidRDefault="00831171" w:rsidP="00831171">
            <w:pPr>
              <w:ind w:left="-284"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Воспитатели </w:t>
            </w:r>
          </w:p>
        </w:tc>
        <w:tc>
          <w:tcPr>
            <w:tcW w:w="1080" w:type="dxa"/>
          </w:tcPr>
          <w:p w:rsidR="00831171" w:rsidRPr="009B4C2B" w:rsidRDefault="00831171" w:rsidP="00831171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:rsidR="00831171" w:rsidRPr="009B4C2B" w:rsidRDefault="00831171" w:rsidP="00831171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80" w:type="dxa"/>
          </w:tcPr>
          <w:p w:rsidR="00831171" w:rsidRPr="009B4C2B" w:rsidRDefault="00831171" w:rsidP="00831171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80" w:type="dxa"/>
          </w:tcPr>
          <w:p w:rsidR="00831171" w:rsidRPr="009B4C2B" w:rsidRDefault="00831171" w:rsidP="00831171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80" w:type="dxa"/>
          </w:tcPr>
          <w:p w:rsidR="00831171" w:rsidRPr="009B4C2B" w:rsidRDefault="00831171" w:rsidP="00831171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080" w:type="dxa"/>
          </w:tcPr>
          <w:p w:rsidR="00831171" w:rsidRPr="009B4C2B" w:rsidRDefault="00831171" w:rsidP="00831171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</w:tr>
      <w:tr w:rsidR="00831171" w:rsidRPr="009B4C2B" w:rsidTr="00831171">
        <w:trPr>
          <w:trHeight w:val="480"/>
        </w:trPr>
        <w:tc>
          <w:tcPr>
            <w:tcW w:w="3060" w:type="dxa"/>
          </w:tcPr>
          <w:p w:rsidR="00831171" w:rsidRPr="009B4C2B" w:rsidRDefault="00831171" w:rsidP="00831171">
            <w:pPr>
              <w:ind w:left="-284"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логопед</w:t>
            </w:r>
          </w:p>
        </w:tc>
        <w:tc>
          <w:tcPr>
            <w:tcW w:w="1080" w:type="dxa"/>
          </w:tcPr>
          <w:p w:rsidR="00831171" w:rsidRPr="009B4C2B" w:rsidRDefault="00831171" w:rsidP="00831171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80" w:type="dxa"/>
          </w:tcPr>
          <w:p w:rsidR="00831171" w:rsidRPr="009B4C2B" w:rsidRDefault="00831171" w:rsidP="00831171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80" w:type="dxa"/>
          </w:tcPr>
          <w:p w:rsidR="00831171" w:rsidRPr="009B4C2B" w:rsidRDefault="00831171" w:rsidP="00831171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80" w:type="dxa"/>
          </w:tcPr>
          <w:p w:rsidR="00831171" w:rsidRPr="009B4C2B" w:rsidRDefault="00831171" w:rsidP="00831171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831171" w:rsidRPr="009B4C2B" w:rsidRDefault="00831171" w:rsidP="00831171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80" w:type="dxa"/>
          </w:tcPr>
          <w:p w:rsidR="00831171" w:rsidRPr="009B4C2B" w:rsidRDefault="00831171" w:rsidP="00831171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31171" w:rsidRPr="009B4C2B" w:rsidTr="00831171">
        <w:trPr>
          <w:trHeight w:val="480"/>
        </w:trPr>
        <w:tc>
          <w:tcPr>
            <w:tcW w:w="3060" w:type="dxa"/>
          </w:tcPr>
          <w:p w:rsidR="00831171" w:rsidRPr="009B4C2B" w:rsidRDefault="00831171" w:rsidP="00831171">
            <w:pPr>
              <w:ind w:left="-284" w:firstLine="284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Музыкальный руководитель</w:t>
            </w:r>
          </w:p>
        </w:tc>
        <w:tc>
          <w:tcPr>
            <w:tcW w:w="1080" w:type="dxa"/>
          </w:tcPr>
          <w:p w:rsidR="00831171" w:rsidRPr="009B4C2B" w:rsidRDefault="00831171" w:rsidP="00831171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80" w:type="dxa"/>
          </w:tcPr>
          <w:p w:rsidR="00831171" w:rsidRPr="009B4C2B" w:rsidRDefault="00831171" w:rsidP="00831171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80" w:type="dxa"/>
          </w:tcPr>
          <w:p w:rsidR="00831171" w:rsidRPr="009B4C2B" w:rsidRDefault="00831171" w:rsidP="00831171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80" w:type="dxa"/>
          </w:tcPr>
          <w:p w:rsidR="00831171" w:rsidRPr="009B4C2B" w:rsidRDefault="00831171" w:rsidP="00831171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080" w:type="dxa"/>
          </w:tcPr>
          <w:p w:rsidR="00831171" w:rsidRPr="009B4C2B" w:rsidRDefault="00831171" w:rsidP="00831171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080" w:type="dxa"/>
          </w:tcPr>
          <w:p w:rsidR="00831171" w:rsidRPr="009B4C2B" w:rsidRDefault="00831171" w:rsidP="00831171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:rsidR="00831171" w:rsidRPr="009B4C2B" w:rsidRDefault="00831171" w:rsidP="00831171">
      <w:pPr>
        <w:ind w:left="-284" w:firstLine="284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831171" w:rsidRPr="009B4C2B" w:rsidRDefault="00831171" w:rsidP="00831171">
      <w:pPr>
        <w:ind w:left="-284" w:firstLine="284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Повышение квалификации</w:t>
      </w:r>
    </w:p>
    <w:p w:rsidR="00831171" w:rsidRPr="009B4C2B" w:rsidRDefault="00831171" w:rsidP="00831171">
      <w:pPr>
        <w:ind w:left="-284" w:firstLine="284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tbl>
      <w:tblPr>
        <w:tblW w:w="96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111"/>
        <w:gridCol w:w="2393"/>
        <w:gridCol w:w="2393"/>
      </w:tblGrid>
      <w:tr w:rsidR="00831171" w:rsidRPr="009B4C2B" w:rsidTr="00831171">
        <w:tc>
          <w:tcPr>
            <w:tcW w:w="709" w:type="dxa"/>
          </w:tcPr>
          <w:p w:rsidR="00831171" w:rsidRPr="009B4C2B" w:rsidRDefault="00831171" w:rsidP="00831171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№</w:t>
            </w:r>
          </w:p>
        </w:tc>
        <w:tc>
          <w:tcPr>
            <w:tcW w:w="4111" w:type="dxa"/>
          </w:tcPr>
          <w:p w:rsidR="00831171" w:rsidRPr="009B4C2B" w:rsidRDefault="00831171" w:rsidP="00831171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Критерий оценки качества</w:t>
            </w:r>
          </w:p>
        </w:tc>
        <w:tc>
          <w:tcPr>
            <w:tcW w:w="2393" w:type="dxa"/>
          </w:tcPr>
          <w:p w:rsidR="00831171" w:rsidRPr="009B4C2B" w:rsidRDefault="00831171" w:rsidP="00831171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количество</w:t>
            </w:r>
          </w:p>
        </w:tc>
        <w:tc>
          <w:tcPr>
            <w:tcW w:w="2393" w:type="dxa"/>
          </w:tcPr>
          <w:p w:rsidR="00831171" w:rsidRPr="009B4C2B" w:rsidRDefault="00831171" w:rsidP="00831171">
            <w:pPr>
              <w:ind w:left="-284" w:firstLine="284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%</w:t>
            </w:r>
          </w:p>
        </w:tc>
      </w:tr>
      <w:tr w:rsidR="00831171" w:rsidRPr="009B4C2B" w:rsidTr="00831171">
        <w:tc>
          <w:tcPr>
            <w:tcW w:w="709" w:type="dxa"/>
          </w:tcPr>
          <w:p w:rsidR="00831171" w:rsidRPr="009B4C2B" w:rsidRDefault="00831171" w:rsidP="00831171">
            <w:pPr>
              <w:ind w:left="-284" w:firstLine="28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:rsidR="00831171" w:rsidRPr="009B4C2B" w:rsidRDefault="00831171" w:rsidP="00831171">
            <w:pPr>
              <w:ind w:left="-284" w:firstLine="28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9B4C2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Прохождение курсовой переподготовки за последние  5 лет</w:t>
            </w:r>
            <w:proofErr w:type="gramEnd"/>
          </w:p>
        </w:tc>
        <w:tc>
          <w:tcPr>
            <w:tcW w:w="2393" w:type="dxa"/>
          </w:tcPr>
          <w:p w:rsidR="00831171" w:rsidRPr="009B4C2B" w:rsidRDefault="00831171" w:rsidP="00831171">
            <w:pPr>
              <w:ind w:left="-284" w:firstLine="28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16</w:t>
            </w:r>
          </w:p>
        </w:tc>
        <w:tc>
          <w:tcPr>
            <w:tcW w:w="2393" w:type="dxa"/>
          </w:tcPr>
          <w:p w:rsidR="00831171" w:rsidRPr="009B4C2B" w:rsidRDefault="00831171" w:rsidP="00831171">
            <w:pPr>
              <w:ind w:left="-284" w:firstLine="284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9B4C2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94</w:t>
            </w:r>
          </w:p>
        </w:tc>
      </w:tr>
    </w:tbl>
    <w:p w:rsidR="00831171" w:rsidRPr="009B4C2B" w:rsidRDefault="00831171" w:rsidP="00831171">
      <w:pPr>
        <w:ind w:left="-284" w:firstLine="284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:rsidR="00831171" w:rsidRPr="009B4C2B" w:rsidRDefault="00831171" w:rsidP="00831171">
      <w:pPr>
        <w:ind w:left="-284" w:firstLine="284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:rsidR="00831171" w:rsidRPr="009B4C2B" w:rsidRDefault="00831171" w:rsidP="00831171">
      <w:pPr>
        <w:ind w:left="-284" w:firstLine="284"/>
        <w:jc w:val="both"/>
        <w:rPr>
          <w:rFonts w:ascii="Times New Roman" w:eastAsia="Times New Roman" w:hAnsi="Times New Roman" w:cs="Times New Roman"/>
          <w:b/>
          <w:color w:val="002060"/>
          <w:sz w:val="22"/>
          <w:szCs w:val="22"/>
        </w:rPr>
      </w:pPr>
    </w:p>
    <w:p w:rsidR="00831171" w:rsidRPr="009B4C2B" w:rsidRDefault="00831171" w:rsidP="00831171">
      <w:pPr>
        <w:tabs>
          <w:tab w:val="left" w:pos="567"/>
        </w:tabs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lastRenderedPageBreak/>
        <w:t>Организация самостоятельно определяет потребность в педагогических работниках и формирует штатное расписание по своему усмотрению, исходя из особенностей реализуемых образовательных программ д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о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школьного образования, контекста их реализации и потребностей. </w:t>
      </w:r>
    </w:p>
    <w:p w:rsidR="006B4450" w:rsidRPr="00831171" w:rsidRDefault="00831171" w:rsidP="00831171">
      <w:pPr>
        <w:tabs>
          <w:tab w:val="left" w:pos="567"/>
        </w:tabs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Согласно ст. 13 п. 1. Федерального закона «Об образовании в Российской Федерации»  Организация вправе реализовывать Программу как самостоятельно, так и посредством сетевых форм реализации. Следовательно, в реализации Программы может быть задействован кадровый состав других организаций, участвующих в сетевом взаимодействии с Организацией.</w:t>
      </w:r>
      <w:bookmarkStart w:id="95" w:name="_Toc420597641"/>
      <w:bookmarkStart w:id="96" w:name="_Toc420598555"/>
      <w:bookmarkStart w:id="97" w:name="_Toc422496197"/>
    </w:p>
    <w:p w:rsidR="002631E2" w:rsidRDefault="002631E2" w:rsidP="00A277A1">
      <w:pPr>
        <w:pStyle w:val="af3"/>
        <w:ind w:firstLine="567"/>
        <w:rPr>
          <w:rFonts w:ascii="Times New Roman" w:hAnsi="Times New Roman" w:cs="Times New Roman"/>
          <w:i/>
          <w:color w:val="auto"/>
          <w:u w:val="single"/>
        </w:rPr>
      </w:pPr>
    </w:p>
    <w:p w:rsidR="00A277A1" w:rsidRPr="006B4450" w:rsidRDefault="00A277A1" w:rsidP="00A277A1">
      <w:pPr>
        <w:pStyle w:val="af3"/>
        <w:ind w:firstLine="567"/>
        <w:rPr>
          <w:rFonts w:ascii="Times New Roman" w:hAnsi="Times New Roman" w:cs="Times New Roman"/>
          <w:b/>
          <w:color w:val="auto"/>
        </w:rPr>
      </w:pPr>
      <w:r w:rsidRPr="006B4450">
        <w:rPr>
          <w:rFonts w:ascii="Times New Roman" w:hAnsi="Times New Roman" w:cs="Times New Roman"/>
          <w:i/>
          <w:color w:val="auto"/>
          <w:u w:val="single"/>
        </w:rPr>
        <w:t>Подробнее смотрите</w:t>
      </w:r>
      <w:r w:rsidRPr="006B4450">
        <w:rPr>
          <w:rFonts w:ascii="Times New Roman" w:hAnsi="Times New Roman" w:cs="Times New Roman"/>
          <w:b/>
          <w:color w:val="auto"/>
        </w:rPr>
        <w:t xml:space="preserve"> Примерную </w:t>
      </w:r>
      <w:r w:rsidRPr="006B4450">
        <w:rPr>
          <w:rFonts w:ascii="Times New Roman" w:hAnsi="Times New Roman" w:cs="Times New Roman"/>
          <w:b/>
          <w:iCs/>
          <w:color w:val="auto"/>
        </w:rPr>
        <w:t>основную общеобразовательную</w:t>
      </w:r>
      <w:r w:rsidRPr="006B4450">
        <w:rPr>
          <w:rFonts w:ascii="Times New Roman" w:hAnsi="Times New Roman" w:cs="Times New Roman"/>
          <w:b/>
          <w:color w:val="auto"/>
        </w:rPr>
        <w:t xml:space="preserve"> программу </w:t>
      </w:r>
      <w:r w:rsidRPr="006B4450">
        <w:rPr>
          <w:rFonts w:ascii="Times New Roman" w:hAnsi="Times New Roman" w:cs="Times New Roman"/>
          <w:b/>
          <w:iCs/>
          <w:color w:val="auto"/>
        </w:rPr>
        <w:t>д</w:t>
      </w:r>
      <w:r w:rsidRPr="006B4450">
        <w:rPr>
          <w:rFonts w:ascii="Times New Roman" w:hAnsi="Times New Roman" w:cs="Times New Roman"/>
          <w:b/>
          <w:iCs/>
          <w:color w:val="auto"/>
        </w:rPr>
        <w:t>о</w:t>
      </w:r>
      <w:r w:rsidRPr="006B4450">
        <w:rPr>
          <w:rFonts w:ascii="Times New Roman" w:hAnsi="Times New Roman" w:cs="Times New Roman"/>
          <w:b/>
          <w:iCs/>
          <w:color w:val="auto"/>
        </w:rPr>
        <w:t xml:space="preserve">школьного образования </w:t>
      </w:r>
      <w:r w:rsidRPr="006B4450">
        <w:rPr>
          <w:rFonts w:ascii="Times New Roman" w:hAnsi="Times New Roman" w:cs="Times New Roman"/>
          <w:b/>
          <w:color w:val="auto"/>
        </w:rPr>
        <w:t>«От рождения до школы</w:t>
      </w:r>
      <w:r w:rsidRPr="006B4450">
        <w:rPr>
          <w:rFonts w:ascii="Times New Roman" w:hAnsi="Times New Roman" w:cs="Times New Roman"/>
          <w:b/>
          <w:iCs/>
          <w:color w:val="auto"/>
        </w:rPr>
        <w:t xml:space="preserve">», под редакцией </w:t>
      </w:r>
      <w:proofErr w:type="spellStart"/>
      <w:r w:rsidRPr="006B4450">
        <w:rPr>
          <w:rFonts w:ascii="Times New Roman" w:hAnsi="Times New Roman" w:cs="Times New Roman"/>
          <w:b/>
          <w:iCs/>
          <w:color w:val="auto"/>
        </w:rPr>
        <w:t>Н.Е.Веракса</w:t>
      </w:r>
      <w:proofErr w:type="spellEnd"/>
      <w:r w:rsidRPr="006B4450">
        <w:rPr>
          <w:rFonts w:ascii="Times New Roman" w:hAnsi="Times New Roman" w:cs="Times New Roman"/>
          <w:b/>
          <w:iCs/>
          <w:color w:val="auto"/>
        </w:rPr>
        <w:t xml:space="preserve">, </w:t>
      </w:r>
      <w:r w:rsidRPr="006B4450">
        <w:rPr>
          <w:rFonts w:ascii="Times New Roman" w:hAnsi="Times New Roman" w:cs="Times New Roman"/>
          <w:iCs/>
          <w:color w:val="auto"/>
        </w:rPr>
        <w:t>М.: М</w:t>
      </w:r>
      <w:r w:rsidRPr="006B4450">
        <w:rPr>
          <w:rFonts w:ascii="Times New Roman" w:hAnsi="Times New Roman" w:cs="Times New Roman"/>
          <w:iCs/>
          <w:color w:val="auto"/>
        </w:rPr>
        <w:t>О</w:t>
      </w:r>
      <w:r w:rsidRPr="006B4450">
        <w:rPr>
          <w:rFonts w:ascii="Times New Roman" w:hAnsi="Times New Roman" w:cs="Times New Roman"/>
          <w:iCs/>
          <w:color w:val="auto"/>
        </w:rPr>
        <w:t xml:space="preserve">ЗАИКА-СИНТЕЗ, 2014 </w:t>
      </w:r>
      <w:r w:rsidRPr="006B4450">
        <w:rPr>
          <w:rFonts w:ascii="Times New Roman" w:hAnsi="Times New Roman" w:cs="Times New Roman"/>
          <w:color w:val="auto"/>
        </w:rPr>
        <w:t xml:space="preserve"> г</w:t>
      </w:r>
      <w:r w:rsidRPr="006B4450">
        <w:rPr>
          <w:rFonts w:ascii="Times New Roman" w:hAnsi="Times New Roman" w:cs="Times New Roman"/>
          <w:b/>
          <w:color w:val="auto"/>
        </w:rPr>
        <w:t>.</w:t>
      </w:r>
    </w:p>
    <w:p w:rsidR="00535383" w:rsidRPr="00A81161" w:rsidRDefault="00535383" w:rsidP="00A81161">
      <w:pPr>
        <w:keepNext/>
        <w:widowControl w:val="0"/>
        <w:tabs>
          <w:tab w:val="left" w:pos="567"/>
        </w:tabs>
        <w:suppressAutoHyphens/>
        <w:jc w:val="center"/>
        <w:outlineLvl w:val="1"/>
        <w:rPr>
          <w:rFonts w:ascii="Times New Roman" w:eastAsia="SimSun" w:hAnsi="Times New Roman" w:cs="Times New Roman"/>
          <w:b/>
          <w:iCs/>
          <w:color w:val="FF0000"/>
          <w:kern w:val="28"/>
          <w:sz w:val="28"/>
          <w:szCs w:val="28"/>
          <w:lang w:eastAsia="hi-IN" w:bidi="hi-IN"/>
        </w:rPr>
      </w:pPr>
    </w:p>
    <w:p w:rsidR="00002798" w:rsidRDefault="00002798" w:rsidP="00B92C2E">
      <w:pPr>
        <w:pStyle w:val="af3"/>
        <w:ind w:firstLine="567"/>
        <w:jc w:val="center"/>
        <w:rPr>
          <w:rFonts w:ascii="Times New Roman" w:hAnsi="Times New Roman" w:cs="Times New Roman"/>
          <w:b/>
          <w:lang w:eastAsia="hi-IN" w:bidi="hi-IN"/>
        </w:rPr>
      </w:pPr>
      <w:r w:rsidRPr="002D6AB8">
        <w:rPr>
          <w:rFonts w:ascii="Times New Roman" w:hAnsi="Times New Roman" w:cs="Times New Roman"/>
          <w:b/>
          <w:color w:val="auto"/>
          <w:lang w:eastAsia="hi-IN" w:bidi="hi-IN"/>
        </w:rPr>
        <w:t>3.</w:t>
      </w:r>
      <w:r w:rsidR="00535383" w:rsidRPr="002D6AB8">
        <w:rPr>
          <w:rFonts w:ascii="Times New Roman" w:hAnsi="Times New Roman" w:cs="Times New Roman"/>
          <w:b/>
          <w:color w:val="auto"/>
          <w:lang w:eastAsia="hi-IN" w:bidi="hi-IN"/>
        </w:rPr>
        <w:t>7</w:t>
      </w:r>
      <w:r w:rsidRPr="002D6AB8">
        <w:rPr>
          <w:rFonts w:ascii="Times New Roman" w:hAnsi="Times New Roman" w:cs="Times New Roman"/>
          <w:b/>
          <w:color w:val="auto"/>
          <w:lang w:eastAsia="hi-IN" w:bidi="hi-IN"/>
        </w:rPr>
        <w:t xml:space="preserve">. </w:t>
      </w:r>
      <w:r w:rsidRPr="00A81161">
        <w:rPr>
          <w:rFonts w:ascii="Times New Roman" w:hAnsi="Times New Roman" w:cs="Times New Roman"/>
          <w:b/>
          <w:lang w:eastAsia="hi-IN" w:bidi="hi-IN"/>
        </w:rPr>
        <w:t>Финансовые условия реализации Программы</w:t>
      </w:r>
      <w:bookmarkEnd w:id="95"/>
      <w:bookmarkEnd w:id="96"/>
      <w:bookmarkEnd w:id="97"/>
    </w:p>
    <w:p w:rsidR="00B92C2E" w:rsidRPr="00A81161" w:rsidRDefault="00B92C2E" w:rsidP="00B92C2E">
      <w:pPr>
        <w:pStyle w:val="af3"/>
        <w:ind w:firstLine="567"/>
        <w:jc w:val="center"/>
        <w:rPr>
          <w:rFonts w:ascii="Times New Roman" w:hAnsi="Times New Roman" w:cs="Times New Roman"/>
          <w:b/>
          <w:color w:val="FF0000"/>
          <w:lang w:eastAsia="hi-IN" w:bidi="hi-IN"/>
        </w:rPr>
      </w:pPr>
    </w:p>
    <w:p w:rsidR="00EA7EF4" w:rsidRPr="00831171" w:rsidRDefault="00002798" w:rsidP="00A81161">
      <w:pPr>
        <w:pStyle w:val="af3"/>
        <w:ind w:firstLine="567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</w:pPr>
      <w:bookmarkStart w:id="98" w:name="_Toc420597644"/>
      <w:bookmarkStart w:id="99" w:name="_Toc420598558"/>
      <w:r w:rsidRPr="00831171"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  <w:t>Финансовое обеспечение реализации образовательной программы дошкольного образования оп</w:t>
      </w:r>
      <w:r w:rsidRPr="00831171"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  <w:t>и</w:t>
      </w:r>
      <w:r w:rsidRPr="00831171"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  <w:t>рается на исполнение расходных обязательств, обеспечивающих государственные гарантии прав на пол</w:t>
      </w:r>
      <w:r w:rsidRPr="00831171"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  <w:t>у</w:t>
      </w:r>
      <w:r w:rsidRPr="00831171"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  <w:t>чение общедоступного и бесплатного дошкольного общего образования. Объем действующих расходных обязательств отражается в государственном (муниципальном) задании образовательной организации, р</w:t>
      </w:r>
      <w:r w:rsidRPr="00831171"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  <w:t>е</w:t>
      </w:r>
      <w:r w:rsidRPr="00831171"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  <w:t>ализующей прог</w:t>
      </w:r>
      <w:r w:rsidR="00EA7EF4" w:rsidRPr="00831171"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  <w:t xml:space="preserve">рамму дошкольного образования. </w:t>
      </w:r>
    </w:p>
    <w:p w:rsidR="00EA7EF4" w:rsidRPr="00831171" w:rsidRDefault="00002798" w:rsidP="00A81161">
      <w:pPr>
        <w:pStyle w:val="af3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Органы местного самоуправления вправе осуществлять за счет средств местных бюджетов фина</w:t>
      </w: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н</w:t>
      </w: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совое обеспечение предоставления дошкольного образования муниципальными образовательными орг</w:t>
      </w: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а</w:t>
      </w: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низациями в части расходов на оплату труда работников, реализующих образовательную программу д</w:t>
      </w: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о</w:t>
      </w: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школьного общего образования, расходов на приобретение учебных пособий, средств обучения, игр, и</w:t>
      </w: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г</w:t>
      </w: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 xml:space="preserve">рушек сверх норматива финансового обеспечения, определенного </w:t>
      </w:r>
    </w:p>
    <w:p w:rsidR="00002798" w:rsidRPr="00831171" w:rsidRDefault="00002798" w:rsidP="00A81161">
      <w:pPr>
        <w:pStyle w:val="af3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субъектом Российской Федерации.</w:t>
      </w:r>
    </w:p>
    <w:p w:rsidR="00002798" w:rsidRPr="00831171" w:rsidRDefault="00002798" w:rsidP="00A81161">
      <w:pPr>
        <w:pStyle w:val="af3"/>
        <w:ind w:firstLine="567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  <w:t>При разработке программы образовательной организации в части обучения и воспитания детей с ограниченными возможностями, финансовое обеспечение реализации образовательной программы д</w:t>
      </w:r>
      <w:r w:rsidRPr="00831171"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  <w:t>о</w:t>
      </w:r>
      <w:r w:rsidRPr="00831171"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  <w:t>школьного образования для детей с ОВЗ учитывает расходы необходимые для обеспечения деятельности по коррекции нарушения развития, предусмотренной образовательной программой.</w:t>
      </w:r>
    </w:p>
    <w:p w:rsidR="00002798" w:rsidRPr="00831171" w:rsidRDefault="00002798" w:rsidP="00A81161">
      <w:pPr>
        <w:pStyle w:val="af3"/>
        <w:ind w:firstLine="567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</w:pPr>
      <w:proofErr w:type="gramStart"/>
      <w:r w:rsidRPr="00831171"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  <w:t>Нормативные затраты на оказание государственных (муниципальных) услуг включают в себя з</w:t>
      </w:r>
      <w:r w:rsidRPr="00831171"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  <w:t>а</w:t>
      </w:r>
      <w:r w:rsidRPr="00831171"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  <w:t>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образования, определяемого в соответствии с Указами Президента Ро</w:t>
      </w:r>
      <w:r w:rsidRPr="00831171"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  <w:t>с</w:t>
      </w:r>
      <w:r w:rsidRPr="00831171"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  <w:t>сийской Федерации, нормативно-правовыми актами Правительства Российской Федерации, органов го</w:t>
      </w:r>
      <w:r w:rsidRPr="00831171"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  <w:t>с</w:t>
      </w:r>
      <w:r w:rsidRPr="00831171"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  <w:t>ударственной власти субъектов Российской Федерации, органов</w:t>
      </w:r>
      <w:proofErr w:type="gramEnd"/>
      <w:r w:rsidRPr="00831171"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  <w:t xml:space="preserve"> местного самоуправления. </w:t>
      </w:r>
      <w:proofErr w:type="gramStart"/>
      <w:r w:rsidRPr="00831171"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  <w:t>Расходы на оплату труда педагогических работников образовательных организаций, включаемые органами госуда</w:t>
      </w:r>
      <w:r w:rsidRPr="00831171"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  <w:t>р</w:t>
      </w:r>
      <w:r w:rsidRPr="00831171">
        <w:rPr>
          <w:rFonts w:ascii="Times New Roman" w:eastAsia="Times New Roman" w:hAnsi="Times New Roman" w:cs="Times New Roman"/>
          <w:bCs/>
          <w:sz w:val="22"/>
          <w:szCs w:val="22"/>
          <w:lang w:eastAsia="en-US"/>
        </w:rPr>
        <w:t>ственной власти субъектов Российской Федерации в нормативы финансового обеспечения, не могут быть ниже уровня, определенного нормативно-правовыми документами регулирующими уровень оплаты труда в отрасли образования субъекта Российской Федерации.</w:t>
      </w:r>
      <w:proofErr w:type="gramEnd"/>
    </w:p>
    <w:p w:rsidR="002C5CBE" w:rsidRPr="00831171" w:rsidRDefault="00002798" w:rsidP="00A81161">
      <w:pPr>
        <w:pStyle w:val="af3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Размеры, порядок и условия осуществления стимулирующих выплат определяются локальными нормативными актами образовательной организации.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результатов, разработанные в соответствии с требованиями ФГОС </w:t>
      </w:r>
      <w:proofErr w:type="gramStart"/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ДО</w:t>
      </w:r>
      <w:proofErr w:type="gramEnd"/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</w:t>
      </w:r>
      <w:proofErr w:type="gramStart"/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к</w:t>
      </w:r>
      <w:proofErr w:type="gramEnd"/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результатам освоения образов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а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тельной программы дошкольного образования. </w:t>
      </w:r>
      <w:r w:rsidR="002C5CBE"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      </w:t>
      </w:r>
      <w:r w:rsidR="002C5CBE" w:rsidRPr="00831171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                                </w:t>
      </w:r>
    </w:p>
    <w:p w:rsidR="00002798" w:rsidRPr="00831171" w:rsidRDefault="00002798" w:rsidP="00A81161">
      <w:pPr>
        <w:pStyle w:val="af3"/>
        <w:ind w:firstLine="567"/>
        <w:jc w:val="both"/>
        <w:rPr>
          <w:rFonts w:ascii="Times New Roman" w:eastAsia="Calibri" w:hAnsi="Times New Roman" w:cs="Times New Roman"/>
          <w:color w:val="FF0000"/>
          <w:sz w:val="22"/>
          <w:szCs w:val="22"/>
          <w:lang w:eastAsia="en-US"/>
        </w:rPr>
      </w:pPr>
      <w:r w:rsidRPr="00831171">
        <w:rPr>
          <w:rFonts w:ascii="Times New Roman" w:eastAsia="Calibri" w:hAnsi="Times New Roman" w:cs="Times New Roman"/>
          <w:sz w:val="22"/>
          <w:szCs w:val="22"/>
          <w:lang w:eastAsia="en-US"/>
        </w:rPr>
        <w:t>В распределении стимулирующей части фонда оплаты труда учитывается мнение коллегиальных органов управления образовательной организации (например, Общественного совета образовательной организации), выборного органа первичной профсоюзной организации.</w:t>
      </w:r>
    </w:p>
    <w:p w:rsidR="00002798" w:rsidRPr="00831171" w:rsidRDefault="00002798" w:rsidP="00A81161">
      <w:pPr>
        <w:pStyle w:val="af3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831171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Финансовое обеспечение оказания государственных услуг </w:t>
      </w:r>
      <w:r w:rsidRPr="00831171">
        <w:rPr>
          <w:rFonts w:ascii="Times New Roman" w:eastAsia="Calibri" w:hAnsi="Times New Roman" w:cs="Times New Roman"/>
          <w:spacing w:val="-3"/>
          <w:sz w:val="22"/>
          <w:szCs w:val="22"/>
          <w:lang w:eastAsia="en-US"/>
        </w:rPr>
        <w:t xml:space="preserve">осуществляется в пределах бюджетных ассигнований, предусмотренных </w:t>
      </w:r>
      <w:r w:rsidRPr="00831171">
        <w:rPr>
          <w:rFonts w:ascii="Times New Roman" w:eastAsia="Calibri" w:hAnsi="Times New Roman" w:cs="Times New Roman"/>
          <w:sz w:val="22"/>
          <w:szCs w:val="22"/>
          <w:lang w:eastAsia="en-US"/>
        </w:rPr>
        <w:t>организации на очередной финансовый год.</w:t>
      </w:r>
    </w:p>
    <w:p w:rsidR="002C5CBE" w:rsidRPr="00831171" w:rsidRDefault="002C5CBE" w:rsidP="00A81161">
      <w:pPr>
        <w:shd w:val="clear" w:color="auto" w:fill="FFFFFF"/>
        <w:spacing w:after="200"/>
        <w:ind w:firstLine="851"/>
        <w:jc w:val="both"/>
        <w:rPr>
          <w:rFonts w:ascii="Times New Roman" w:eastAsia="Calibri" w:hAnsi="Times New Roman" w:cs="Times New Roman"/>
          <w:b/>
          <w:bCs/>
          <w:color w:val="auto"/>
          <w:spacing w:val="-3"/>
          <w:sz w:val="22"/>
          <w:szCs w:val="22"/>
          <w:lang w:eastAsia="en-US"/>
        </w:rPr>
      </w:pPr>
    </w:p>
    <w:p w:rsidR="00002798" w:rsidRPr="007831D6" w:rsidRDefault="00002798" w:rsidP="00A81161">
      <w:pPr>
        <w:shd w:val="clear" w:color="auto" w:fill="FFFFFF"/>
        <w:spacing w:after="200"/>
        <w:ind w:firstLine="851"/>
        <w:jc w:val="both"/>
        <w:rPr>
          <w:rFonts w:ascii="Times New Roman" w:eastAsia="Calibri" w:hAnsi="Times New Roman" w:cs="Times New Roman"/>
          <w:b/>
          <w:bCs/>
          <w:color w:val="auto"/>
          <w:spacing w:val="-3"/>
          <w:lang w:eastAsia="en-US"/>
        </w:rPr>
      </w:pPr>
      <w:r w:rsidRPr="007831D6">
        <w:rPr>
          <w:rFonts w:ascii="Times New Roman" w:eastAsia="Calibri" w:hAnsi="Times New Roman" w:cs="Times New Roman"/>
          <w:b/>
          <w:bCs/>
          <w:color w:val="auto"/>
          <w:spacing w:val="-3"/>
          <w:lang w:eastAsia="en-US"/>
        </w:rPr>
        <w:t>Определение нормативных затрат на оказание государственной услуги</w:t>
      </w:r>
    </w:p>
    <w:p w:rsidR="007D7653" w:rsidRPr="00831171" w:rsidRDefault="007D7653" w:rsidP="00831171">
      <w:pPr>
        <w:shd w:val="clear" w:color="auto" w:fill="FFFFFF"/>
        <w:tabs>
          <w:tab w:val="left" w:pos="1238"/>
        </w:tabs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proofErr w:type="gramStart"/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Нормативные затраты на оказание i-той государственной </w:t>
      </w:r>
      <w:proofErr w:type="spellStart"/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услугина</w:t>
      </w:r>
      <w:proofErr w:type="spellEnd"/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соответствующий финансовый год определяются по формуле:</w:t>
      </w:r>
      <w:proofErr w:type="gramEnd"/>
    </w:p>
    <w:p w:rsidR="007D7653" w:rsidRPr="00831171" w:rsidRDefault="007D7653" w:rsidP="00831171">
      <w:pPr>
        <w:shd w:val="clear" w:color="auto" w:fill="FFFFFF"/>
        <w:ind w:firstLine="567"/>
        <w:jc w:val="both"/>
        <w:rPr>
          <w:rFonts w:ascii="Calibri" w:eastAsia="Calibri" w:hAnsi="Calibri" w:cs="Times New Roman"/>
          <w:i/>
          <w:color w:val="auto"/>
          <w:sz w:val="22"/>
          <w:szCs w:val="22"/>
          <w:lang w:eastAsia="en-US"/>
        </w:rPr>
      </w:pPr>
      <w:proofErr w:type="gramStart"/>
      <w:r w:rsidRPr="00831171">
        <w:rPr>
          <w:rFonts w:ascii="Times New Roman" w:eastAsia="Calibri" w:hAnsi="Times New Roman" w:cs="Times New Roman"/>
          <w:b/>
          <w:i/>
          <w:color w:val="auto"/>
          <w:sz w:val="22"/>
          <w:szCs w:val="22"/>
          <w:lang w:eastAsia="en-US"/>
        </w:rPr>
        <w:t>Р</w:t>
      </w:r>
      <w:proofErr w:type="gramEnd"/>
      <w:r w:rsidRPr="00831171">
        <w:rPr>
          <w:rFonts w:ascii="Times New Roman" w:eastAsia="Calibri" w:hAnsi="Times New Roman" w:cs="Times New Roman"/>
          <w:b/>
          <w:i/>
          <w:color w:val="auto"/>
          <w:sz w:val="22"/>
          <w:szCs w:val="22"/>
          <w:lang w:eastAsia="en-US"/>
        </w:rPr>
        <w:t xml:space="preserve"> </w:t>
      </w:r>
      <w:r w:rsidRPr="00831171">
        <w:rPr>
          <w:rFonts w:ascii="Times New Roman" w:eastAsia="Calibri" w:hAnsi="Times New Roman" w:cs="Times New Roman"/>
          <w:b/>
          <w:i/>
          <w:color w:val="auto"/>
          <w:sz w:val="22"/>
          <w:szCs w:val="22"/>
          <w:vertAlign w:val="superscript"/>
          <w:lang w:val="en-US" w:eastAsia="en-US"/>
        </w:rPr>
        <w:t>i</w:t>
      </w:r>
      <w:proofErr w:type="spellStart"/>
      <w:r w:rsidRPr="00831171">
        <w:rPr>
          <w:rFonts w:ascii="Times New Roman" w:eastAsia="Calibri" w:hAnsi="Times New Roman" w:cs="Times New Roman"/>
          <w:b/>
          <w:i/>
          <w:color w:val="auto"/>
          <w:sz w:val="22"/>
          <w:szCs w:val="22"/>
          <w:vertAlign w:val="subscript"/>
          <w:lang w:eastAsia="en-US"/>
        </w:rPr>
        <w:t>гу</w:t>
      </w:r>
      <w:proofErr w:type="spellEnd"/>
      <w:r w:rsidRPr="00831171">
        <w:rPr>
          <w:rFonts w:ascii="Times New Roman" w:eastAsia="Calibri" w:hAnsi="Times New Roman" w:cs="Times New Roman"/>
          <w:b/>
          <w:bCs/>
          <w:color w:val="auto"/>
          <w:spacing w:val="-4"/>
          <w:sz w:val="22"/>
          <w:szCs w:val="22"/>
          <w:lang w:eastAsia="en-US"/>
        </w:rPr>
        <w:t xml:space="preserve">= </w:t>
      </w:r>
      <w:r w:rsidRPr="00831171">
        <w:rPr>
          <w:rFonts w:ascii="Times New Roman" w:eastAsia="Calibri" w:hAnsi="Times New Roman" w:cs="Times New Roman"/>
          <w:b/>
          <w:bCs/>
          <w:i/>
          <w:color w:val="auto"/>
          <w:spacing w:val="-4"/>
          <w:sz w:val="22"/>
          <w:szCs w:val="22"/>
          <w:lang w:val="en-US" w:eastAsia="en-US"/>
        </w:rPr>
        <w:t>N</w:t>
      </w:r>
      <w:r w:rsidRPr="00831171">
        <w:rPr>
          <w:rFonts w:ascii="Times New Roman" w:eastAsia="Calibri" w:hAnsi="Times New Roman" w:cs="Times New Roman"/>
          <w:b/>
          <w:i/>
          <w:color w:val="auto"/>
          <w:sz w:val="22"/>
          <w:szCs w:val="22"/>
          <w:vertAlign w:val="superscript"/>
          <w:lang w:val="en-US" w:eastAsia="en-US"/>
        </w:rPr>
        <w:t>i</w:t>
      </w:r>
      <w:proofErr w:type="spellStart"/>
      <w:r w:rsidRPr="00831171">
        <w:rPr>
          <w:rFonts w:ascii="Times New Roman" w:eastAsia="Calibri" w:hAnsi="Times New Roman" w:cs="Times New Roman"/>
          <w:b/>
          <w:i/>
          <w:color w:val="auto"/>
          <w:sz w:val="22"/>
          <w:szCs w:val="22"/>
          <w:vertAlign w:val="subscript"/>
          <w:lang w:eastAsia="en-US"/>
        </w:rPr>
        <w:t>очр</w:t>
      </w:r>
      <w:proofErr w:type="spellEnd"/>
      <w:r w:rsidRPr="00831171">
        <w:rPr>
          <w:rFonts w:ascii="Times New Roman" w:eastAsia="Calibri" w:hAnsi="Times New Roman" w:cs="Times New Roman"/>
          <w:b/>
          <w:i/>
          <w:color w:val="auto"/>
          <w:sz w:val="22"/>
          <w:szCs w:val="22"/>
          <w:vertAlign w:val="subscript"/>
          <w:lang w:eastAsia="en-US"/>
        </w:rPr>
        <w:t xml:space="preserve"> ×</w:t>
      </w:r>
      <w:proofErr w:type="spellStart"/>
      <w:r w:rsidRPr="00831171">
        <w:rPr>
          <w:rFonts w:ascii="Times New Roman" w:eastAsia="Calibri" w:hAnsi="Times New Roman" w:cs="Times New Roman"/>
          <w:b/>
          <w:i/>
          <w:color w:val="auto"/>
          <w:sz w:val="22"/>
          <w:szCs w:val="22"/>
          <w:vertAlign w:val="subscript"/>
          <w:lang w:val="en-US" w:eastAsia="en-US"/>
        </w:rPr>
        <w:t>ki</w:t>
      </w:r>
      <w:proofErr w:type="spellEnd"/>
      <w:r w:rsidRPr="00831171">
        <w:rPr>
          <w:rFonts w:ascii="Calibri" w:eastAsia="Calibri" w:hAnsi="Calibri" w:cs="Times New Roman"/>
          <w:b/>
          <w:i/>
          <w:iCs/>
          <w:color w:val="auto"/>
          <w:sz w:val="22"/>
          <w:szCs w:val="22"/>
          <w:lang w:eastAsia="en-US"/>
        </w:rPr>
        <w:t xml:space="preserve">, </w:t>
      </w:r>
      <w:r w:rsidRPr="00831171">
        <w:rPr>
          <w:rFonts w:ascii="Calibri" w:eastAsia="Calibri" w:hAnsi="Calibri" w:cs="Times New Roman"/>
          <w:i/>
          <w:color w:val="auto"/>
          <w:sz w:val="22"/>
          <w:szCs w:val="22"/>
          <w:lang w:eastAsia="en-US"/>
        </w:rPr>
        <w:t>где:</w:t>
      </w:r>
    </w:p>
    <w:p w:rsidR="007D7653" w:rsidRPr="00831171" w:rsidRDefault="007D7653" w:rsidP="00831171">
      <w:pPr>
        <w:shd w:val="clear" w:color="auto" w:fill="FFFFFF"/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831171">
        <w:rPr>
          <w:rFonts w:ascii="Times New Roman" w:eastAsia="Calibri" w:hAnsi="Times New Roman" w:cs="Times New Roman"/>
          <w:b/>
          <w:i/>
          <w:color w:val="auto"/>
          <w:sz w:val="22"/>
          <w:szCs w:val="22"/>
          <w:lang w:eastAsia="en-US"/>
        </w:rPr>
        <w:t>Р</w:t>
      </w:r>
      <w:r w:rsidRPr="00831171">
        <w:rPr>
          <w:rFonts w:ascii="Times New Roman" w:eastAsia="Calibri" w:hAnsi="Times New Roman" w:cs="Times New Roman"/>
          <w:b/>
          <w:i/>
          <w:color w:val="auto"/>
          <w:sz w:val="22"/>
          <w:szCs w:val="22"/>
          <w:vertAlign w:val="superscript"/>
          <w:lang w:val="en-US" w:eastAsia="en-US"/>
        </w:rPr>
        <w:t>i</w:t>
      </w:r>
      <w:proofErr w:type="spellStart"/>
      <w:r w:rsidRPr="00831171">
        <w:rPr>
          <w:rFonts w:ascii="Times New Roman" w:eastAsia="Calibri" w:hAnsi="Times New Roman" w:cs="Times New Roman"/>
          <w:b/>
          <w:i/>
          <w:color w:val="auto"/>
          <w:sz w:val="22"/>
          <w:szCs w:val="22"/>
          <w:vertAlign w:val="subscript"/>
          <w:lang w:eastAsia="en-US"/>
        </w:rPr>
        <w:t>г</w:t>
      </w:r>
      <w:proofErr w:type="gramStart"/>
      <w:r w:rsidRPr="00831171">
        <w:rPr>
          <w:rFonts w:ascii="Times New Roman" w:eastAsia="Calibri" w:hAnsi="Times New Roman" w:cs="Times New Roman"/>
          <w:b/>
          <w:i/>
          <w:color w:val="auto"/>
          <w:sz w:val="22"/>
          <w:szCs w:val="22"/>
          <w:vertAlign w:val="subscript"/>
          <w:lang w:eastAsia="en-US"/>
        </w:rPr>
        <w:t>у</w:t>
      </w:r>
      <w:proofErr w:type="spellEnd"/>
      <w:r w:rsidRPr="00831171">
        <w:rPr>
          <w:rFonts w:ascii="Times New Roman" w:eastAsia="Calibri" w:hAnsi="Times New Roman" w:cs="Times New Roman"/>
          <w:b/>
          <w:bCs/>
          <w:color w:val="auto"/>
          <w:spacing w:val="-4"/>
          <w:sz w:val="22"/>
          <w:szCs w:val="22"/>
          <w:lang w:eastAsia="en-US"/>
        </w:rPr>
        <w:t>–</w:t>
      </w:r>
      <w:proofErr w:type="gramEnd"/>
      <w:r w:rsidRPr="00831171">
        <w:rPr>
          <w:rFonts w:ascii="Times New Roman" w:eastAsia="Calibri" w:hAnsi="Times New Roman" w:cs="Times New Roman"/>
          <w:b/>
          <w:bCs/>
          <w:color w:val="auto"/>
          <w:spacing w:val="-4"/>
          <w:sz w:val="22"/>
          <w:szCs w:val="22"/>
          <w:lang w:eastAsia="en-US"/>
        </w:rPr>
        <w:t xml:space="preserve"> </w:t>
      </w:r>
      <w:r w:rsidRPr="00831171">
        <w:rPr>
          <w:rFonts w:ascii="Times New Roman" w:eastAsia="Calibri" w:hAnsi="Times New Roman" w:cs="Times New Roman"/>
          <w:bCs/>
          <w:color w:val="auto"/>
          <w:spacing w:val="-4"/>
          <w:sz w:val="22"/>
          <w:szCs w:val="22"/>
          <w:lang w:eastAsia="en-US"/>
        </w:rPr>
        <w:t>н</w:t>
      </w:r>
      <w:r w:rsidRPr="00831171">
        <w:rPr>
          <w:rFonts w:ascii="Times New Roman" w:eastAsia="Calibri" w:hAnsi="Times New Roman" w:cs="Times New Roman"/>
          <w:color w:val="auto"/>
          <w:spacing w:val="-2"/>
          <w:sz w:val="22"/>
          <w:szCs w:val="22"/>
          <w:lang w:eastAsia="en-US"/>
        </w:rPr>
        <w:t xml:space="preserve">ормативные затраты на оказание </w:t>
      </w:r>
      <w:r w:rsidRPr="00831171">
        <w:rPr>
          <w:rFonts w:ascii="Times New Roman" w:eastAsia="Calibri" w:hAnsi="Times New Roman" w:cs="Times New Roman"/>
          <w:i/>
          <w:color w:val="auto"/>
          <w:spacing w:val="-2"/>
          <w:sz w:val="22"/>
          <w:szCs w:val="22"/>
          <w:lang w:val="en-US" w:eastAsia="en-US"/>
        </w:rPr>
        <w:t>i</w:t>
      </w:r>
      <w:r w:rsidRPr="00831171">
        <w:rPr>
          <w:rFonts w:ascii="Times New Roman" w:eastAsia="Calibri" w:hAnsi="Times New Roman" w:cs="Times New Roman"/>
          <w:color w:val="auto"/>
          <w:spacing w:val="-2"/>
          <w:sz w:val="22"/>
          <w:szCs w:val="22"/>
          <w:lang w:eastAsia="en-US"/>
        </w:rPr>
        <w:t xml:space="preserve">-той государственной </w:t>
      </w:r>
      <w:proofErr w:type="spellStart"/>
      <w:r w:rsidRPr="00831171">
        <w:rPr>
          <w:rFonts w:ascii="Times New Roman" w:eastAsia="Calibri" w:hAnsi="Times New Roman" w:cs="Times New Roman"/>
          <w:color w:val="auto"/>
          <w:spacing w:val="-2"/>
          <w:sz w:val="22"/>
          <w:szCs w:val="22"/>
          <w:lang w:eastAsia="en-US"/>
        </w:rPr>
        <w:t>услугина</w:t>
      </w:r>
      <w:proofErr w:type="spellEnd"/>
      <w:r w:rsidRPr="00831171">
        <w:rPr>
          <w:rFonts w:ascii="Times New Roman" w:eastAsia="Calibri" w:hAnsi="Times New Roman" w:cs="Times New Roman"/>
          <w:color w:val="auto"/>
          <w:spacing w:val="-2"/>
          <w:sz w:val="22"/>
          <w:szCs w:val="22"/>
          <w:lang w:eastAsia="en-US"/>
        </w:rPr>
        <w:t xml:space="preserve"> 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соответствующий финансовый год;</w:t>
      </w:r>
    </w:p>
    <w:p w:rsidR="007D7653" w:rsidRPr="00831171" w:rsidRDefault="007D7653" w:rsidP="00831171">
      <w:pPr>
        <w:shd w:val="clear" w:color="auto" w:fill="FFFFFF"/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831171">
        <w:rPr>
          <w:rFonts w:ascii="Times New Roman" w:eastAsia="Calibri" w:hAnsi="Times New Roman" w:cs="Times New Roman"/>
          <w:b/>
          <w:bCs/>
          <w:i/>
          <w:color w:val="auto"/>
          <w:spacing w:val="-4"/>
          <w:sz w:val="22"/>
          <w:szCs w:val="22"/>
          <w:lang w:val="en-US" w:eastAsia="en-US"/>
        </w:rPr>
        <w:t>N</w:t>
      </w:r>
      <w:r w:rsidRPr="00831171">
        <w:rPr>
          <w:rFonts w:ascii="Times New Roman" w:eastAsia="Calibri" w:hAnsi="Times New Roman" w:cs="Times New Roman"/>
          <w:b/>
          <w:i/>
          <w:color w:val="auto"/>
          <w:sz w:val="22"/>
          <w:szCs w:val="22"/>
          <w:vertAlign w:val="superscript"/>
          <w:lang w:val="en-US" w:eastAsia="en-US"/>
        </w:rPr>
        <w:t>i</w:t>
      </w:r>
      <w:proofErr w:type="spellStart"/>
      <w:r w:rsidRPr="00831171">
        <w:rPr>
          <w:rFonts w:ascii="Times New Roman" w:eastAsia="Calibri" w:hAnsi="Times New Roman" w:cs="Times New Roman"/>
          <w:b/>
          <w:i/>
          <w:color w:val="auto"/>
          <w:sz w:val="22"/>
          <w:szCs w:val="22"/>
          <w:vertAlign w:val="subscript"/>
          <w:lang w:eastAsia="en-US"/>
        </w:rPr>
        <w:t>очр</w:t>
      </w:r>
      <w:proofErr w:type="spellEnd"/>
      <w:r w:rsidRPr="00831171">
        <w:rPr>
          <w:rFonts w:ascii="Times New Roman" w:eastAsia="Calibri" w:hAnsi="Times New Roman" w:cs="Times New Roman"/>
          <w:b/>
          <w:bCs/>
          <w:color w:val="auto"/>
          <w:spacing w:val="-4"/>
          <w:sz w:val="22"/>
          <w:szCs w:val="22"/>
          <w:lang w:eastAsia="en-US"/>
        </w:rPr>
        <w:t>–</w:t>
      </w:r>
      <w:r w:rsidRPr="00831171">
        <w:rPr>
          <w:rFonts w:ascii="Times New Roman" w:eastAsia="Calibri" w:hAnsi="Times New Roman" w:cs="Times New Roman"/>
          <w:color w:val="auto"/>
          <w:spacing w:val="-2"/>
          <w:sz w:val="22"/>
          <w:szCs w:val="22"/>
          <w:lang w:eastAsia="en-US"/>
        </w:rPr>
        <w:t xml:space="preserve">нормативные затраты на оказание единицы </w:t>
      </w:r>
      <w:r w:rsidRPr="00831171">
        <w:rPr>
          <w:rFonts w:ascii="Times New Roman" w:eastAsia="Calibri" w:hAnsi="Times New Roman" w:cs="Times New Roman"/>
          <w:i/>
          <w:color w:val="auto"/>
          <w:spacing w:val="-2"/>
          <w:sz w:val="22"/>
          <w:szCs w:val="22"/>
          <w:lang w:val="en-US" w:eastAsia="en-US"/>
        </w:rPr>
        <w:t>i</w:t>
      </w:r>
      <w:r w:rsidRPr="00831171">
        <w:rPr>
          <w:rFonts w:ascii="Times New Roman" w:eastAsia="Calibri" w:hAnsi="Times New Roman" w:cs="Times New Roman"/>
          <w:color w:val="auto"/>
          <w:spacing w:val="-2"/>
          <w:sz w:val="22"/>
          <w:szCs w:val="22"/>
          <w:lang w:eastAsia="en-US"/>
        </w:rPr>
        <w:t>-той государственной услуги образовательной о</w:t>
      </w:r>
      <w:r w:rsidRPr="00831171">
        <w:rPr>
          <w:rFonts w:ascii="Times New Roman" w:eastAsia="Calibri" w:hAnsi="Times New Roman" w:cs="Times New Roman"/>
          <w:color w:val="auto"/>
          <w:spacing w:val="-2"/>
          <w:sz w:val="22"/>
          <w:szCs w:val="22"/>
          <w:lang w:eastAsia="en-US"/>
        </w:rPr>
        <w:t>р</w:t>
      </w:r>
      <w:r w:rsidRPr="00831171">
        <w:rPr>
          <w:rFonts w:ascii="Times New Roman" w:eastAsia="Calibri" w:hAnsi="Times New Roman" w:cs="Times New Roman"/>
          <w:color w:val="auto"/>
          <w:spacing w:val="-2"/>
          <w:sz w:val="22"/>
          <w:szCs w:val="22"/>
          <w:lang w:eastAsia="en-US"/>
        </w:rPr>
        <w:t>ганизации на соответствующий финансовый год;</w:t>
      </w:r>
    </w:p>
    <w:p w:rsidR="007D7653" w:rsidRPr="00831171" w:rsidRDefault="007D7653" w:rsidP="00831171">
      <w:pPr>
        <w:shd w:val="clear" w:color="auto" w:fill="FFFFFF"/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proofErr w:type="spellStart"/>
      <w:proofErr w:type="gramStart"/>
      <w:r w:rsidRPr="00831171">
        <w:rPr>
          <w:rFonts w:ascii="Times New Roman" w:eastAsia="Calibri" w:hAnsi="Times New Roman" w:cs="Times New Roman"/>
          <w:b/>
          <w:i/>
          <w:iCs/>
          <w:color w:val="auto"/>
          <w:sz w:val="22"/>
          <w:szCs w:val="22"/>
          <w:lang w:val="en-US" w:eastAsia="en-US"/>
        </w:rPr>
        <w:lastRenderedPageBreak/>
        <w:t>k</w:t>
      </w:r>
      <w:r w:rsidRPr="00831171">
        <w:rPr>
          <w:rFonts w:ascii="Times New Roman" w:eastAsia="Calibri" w:hAnsi="Times New Roman" w:cs="Times New Roman"/>
          <w:b/>
          <w:i/>
          <w:iCs/>
          <w:color w:val="auto"/>
          <w:sz w:val="22"/>
          <w:szCs w:val="22"/>
          <w:vertAlign w:val="subscript"/>
          <w:lang w:val="en-US" w:eastAsia="en-US"/>
        </w:rPr>
        <w:t>t</w:t>
      </w:r>
      <w:proofErr w:type="spellEnd"/>
      <w:proofErr w:type="gramEnd"/>
      <w:r w:rsidRPr="00831171">
        <w:rPr>
          <w:rFonts w:ascii="Times New Roman" w:eastAsia="Calibri" w:hAnsi="Times New Roman" w:cs="Times New Roman"/>
          <w:b/>
          <w:bCs/>
          <w:color w:val="auto"/>
          <w:spacing w:val="-4"/>
          <w:sz w:val="22"/>
          <w:szCs w:val="22"/>
          <w:lang w:eastAsia="en-US"/>
        </w:rPr>
        <w:t>–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объем </w:t>
      </w:r>
      <w:r w:rsidRPr="00831171">
        <w:rPr>
          <w:rFonts w:ascii="Times New Roman" w:eastAsia="Calibri" w:hAnsi="Times New Roman" w:cs="Times New Roman"/>
          <w:i/>
          <w:color w:val="auto"/>
          <w:sz w:val="22"/>
          <w:szCs w:val="22"/>
          <w:lang w:val="en-US" w:eastAsia="en-US"/>
        </w:rPr>
        <w:t>i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-той государственной услуги в соответствии с государственным (муниципальным) зад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а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нием.</w:t>
      </w:r>
    </w:p>
    <w:p w:rsidR="007D7653" w:rsidRPr="00831171" w:rsidRDefault="007D7653" w:rsidP="00831171">
      <w:pPr>
        <w:shd w:val="clear" w:color="auto" w:fill="FFFFFF"/>
        <w:tabs>
          <w:tab w:val="left" w:pos="994"/>
        </w:tabs>
        <w:ind w:firstLine="567"/>
        <w:jc w:val="both"/>
        <w:rPr>
          <w:rFonts w:ascii="Times New Roman" w:eastAsia="Calibri" w:hAnsi="Times New Roman" w:cs="Times New Roman"/>
          <w:color w:val="auto"/>
          <w:spacing w:val="-4"/>
          <w:sz w:val="22"/>
          <w:szCs w:val="22"/>
          <w:lang w:eastAsia="en-US"/>
        </w:rPr>
      </w:pPr>
      <w:r w:rsidRPr="00831171">
        <w:rPr>
          <w:rFonts w:ascii="Times New Roman" w:eastAsia="Calibri" w:hAnsi="Times New Roman" w:cs="Times New Roman"/>
          <w:color w:val="auto"/>
          <w:spacing w:val="-2"/>
          <w:sz w:val="22"/>
          <w:szCs w:val="22"/>
          <w:lang w:eastAsia="en-US"/>
        </w:rPr>
        <w:t xml:space="preserve">Нормативные затраты на оказание единицы </w:t>
      </w:r>
      <w:r w:rsidRPr="00831171">
        <w:rPr>
          <w:rFonts w:ascii="Times New Roman" w:eastAsia="Calibri" w:hAnsi="Times New Roman" w:cs="Times New Roman"/>
          <w:color w:val="auto"/>
          <w:spacing w:val="-2"/>
          <w:sz w:val="22"/>
          <w:szCs w:val="22"/>
          <w:lang w:val="en-US" w:eastAsia="en-US"/>
        </w:rPr>
        <w:t>i</w:t>
      </w:r>
      <w:r w:rsidRPr="00831171">
        <w:rPr>
          <w:rFonts w:ascii="Times New Roman" w:eastAsia="Calibri" w:hAnsi="Times New Roman" w:cs="Times New Roman"/>
          <w:color w:val="auto"/>
          <w:spacing w:val="-2"/>
          <w:sz w:val="22"/>
          <w:szCs w:val="22"/>
          <w:lang w:eastAsia="en-US"/>
        </w:rPr>
        <w:t>-той государственной (муниципальной) услуги образ</w:t>
      </w:r>
      <w:r w:rsidRPr="00831171">
        <w:rPr>
          <w:rFonts w:ascii="Times New Roman" w:eastAsia="Calibri" w:hAnsi="Times New Roman" w:cs="Times New Roman"/>
          <w:color w:val="auto"/>
          <w:spacing w:val="-2"/>
          <w:sz w:val="22"/>
          <w:szCs w:val="22"/>
          <w:lang w:eastAsia="en-US"/>
        </w:rPr>
        <w:t>о</w:t>
      </w:r>
      <w:r w:rsidRPr="00831171">
        <w:rPr>
          <w:rFonts w:ascii="Times New Roman" w:eastAsia="Calibri" w:hAnsi="Times New Roman" w:cs="Times New Roman"/>
          <w:color w:val="auto"/>
          <w:spacing w:val="-2"/>
          <w:sz w:val="22"/>
          <w:szCs w:val="22"/>
          <w:lang w:eastAsia="en-US"/>
        </w:rPr>
        <w:t xml:space="preserve">вательной </w:t>
      </w:r>
      <w:r w:rsidRPr="00831171">
        <w:rPr>
          <w:rFonts w:ascii="Times New Roman" w:eastAsia="Calibri" w:hAnsi="Times New Roman" w:cs="Times New Roman"/>
          <w:color w:val="auto"/>
          <w:spacing w:val="-4"/>
          <w:sz w:val="22"/>
          <w:szCs w:val="22"/>
          <w:lang w:eastAsia="en-US"/>
        </w:rPr>
        <w:t>организации на соответствующий финансовый год определяются по формуле:</w:t>
      </w:r>
    </w:p>
    <w:p w:rsidR="007D7653" w:rsidRPr="00831171" w:rsidRDefault="007D7653" w:rsidP="00831171">
      <w:pPr>
        <w:shd w:val="clear" w:color="auto" w:fill="FFFFFF"/>
        <w:tabs>
          <w:tab w:val="left" w:pos="994"/>
        </w:tabs>
        <w:ind w:firstLine="567"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831171">
        <w:rPr>
          <w:rFonts w:ascii="Calibri" w:eastAsia="Calibri" w:hAnsi="Calibri" w:cs="Times New Roman"/>
          <w:b/>
          <w:bCs/>
          <w:i/>
          <w:color w:val="auto"/>
          <w:spacing w:val="-4"/>
          <w:sz w:val="22"/>
          <w:szCs w:val="22"/>
          <w:lang w:val="en-US" w:eastAsia="en-US"/>
        </w:rPr>
        <w:t>N</w:t>
      </w:r>
      <w:r w:rsidRPr="00831171">
        <w:rPr>
          <w:rFonts w:ascii="Calibri" w:eastAsia="Calibri" w:hAnsi="Calibri" w:cs="Times New Roman"/>
          <w:b/>
          <w:i/>
          <w:color w:val="auto"/>
          <w:sz w:val="22"/>
          <w:szCs w:val="22"/>
          <w:vertAlign w:val="superscript"/>
          <w:lang w:val="en-US" w:eastAsia="en-US"/>
        </w:rPr>
        <w:t>i</w:t>
      </w:r>
      <w:proofErr w:type="spellStart"/>
      <w:r w:rsidRPr="00831171">
        <w:rPr>
          <w:rFonts w:ascii="Calibri" w:eastAsia="Calibri" w:hAnsi="Calibri" w:cs="Times New Roman"/>
          <w:b/>
          <w:i/>
          <w:color w:val="auto"/>
          <w:sz w:val="22"/>
          <w:szCs w:val="22"/>
          <w:vertAlign w:val="subscript"/>
          <w:lang w:eastAsia="en-US"/>
        </w:rPr>
        <w:t>очр</w:t>
      </w:r>
      <w:proofErr w:type="spellEnd"/>
      <w:r w:rsidRPr="00831171">
        <w:rPr>
          <w:rFonts w:ascii="Calibri" w:eastAsia="Calibri" w:hAnsi="Calibri" w:cs="Times New Roman"/>
          <w:b/>
          <w:i/>
          <w:color w:val="auto"/>
          <w:sz w:val="22"/>
          <w:szCs w:val="22"/>
          <w:vertAlign w:val="subscript"/>
          <w:lang w:eastAsia="en-US"/>
        </w:rPr>
        <w:t>=</w:t>
      </w:r>
      <w:r w:rsidRPr="00831171">
        <w:rPr>
          <w:rFonts w:ascii="Calibri" w:eastAsia="Calibri" w:hAnsi="Calibri" w:cs="Times New Roman"/>
          <w:b/>
          <w:bCs/>
          <w:i/>
          <w:color w:val="auto"/>
          <w:spacing w:val="-4"/>
          <w:sz w:val="22"/>
          <w:szCs w:val="22"/>
          <w:lang w:val="en-US" w:eastAsia="en-US"/>
        </w:rPr>
        <w:t>N</w:t>
      </w:r>
      <w:proofErr w:type="spellStart"/>
      <w:r w:rsidRPr="00831171">
        <w:rPr>
          <w:rFonts w:ascii="Calibri" w:eastAsia="Calibri" w:hAnsi="Calibri" w:cs="Times New Roman"/>
          <w:b/>
          <w:i/>
          <w:color w:val="auto"/>
          <w:sz w:val="22"/>
          <w:szCs w:val="22"/>
          <w:vertAlign w:val="subscript"/>
          <w:lang w:eastAsia="en-US"/>
        </w:rPr>
        <w:t>гу</w:t>
      </w:r>
      <w:proofErr w:type="spellEnd"/>
      <w:r w:rsidRPr="00831171">
        <w:rPr>
          <w:rFonts w:ascii="Calibri" w:eastAsia="Calibri" w:hAnsi="Calibri" w:cs="Times New Roman"/>
          <w:b/>
          <w:i/>
          <w:color w:val="auto"/>
          <w:sz w:val="22"/>
          <w:szCs w:val="22"/>
          <w:vertAlign w:val="subscript"/>
          <w:lang w:eastAsia="en-US"/>
        </w:rPr>
        <w:t>+</w:t>
      </w:r>
      <w:proofErr w:type="gramStart"/>
      <w:r w:rsidRPr="00831171">
        <w:rPr>
          <w:rFonts w:ascii="Calibri" w:eastAsia="Calibri" w:hAnsi="Calibri" w:cs="Times New Roman"/>
          <w:b/>
          <w:bCs/>
          <w:i/>
          <w:color w:val="auto"/>
          <w:spacing w:val="-4"/>
          <w:sz w:val="22"/>
          <w:szCs w:val="22"/>
          <w:lang w:val="en-US" w:eastAsia="en-US"/>
        </w:rPr>
        <w:t>N</w:t>
      </w:r>
      <w:r w:rsidRPr="00831171">
        <w:rPr>
          <w:rFonts w:ascii="Calibri" w:eastAsia="Calibri" w:hAnsi="Calibri" w:cs="Times New Roman"/>
          <w:b/>
          <w:i/>
          <w:color w:val="auto"/>
          <w:sz w:val="22"/>
          <w:szCs w:val="22"/>
          <w:vertAlign w:val="subscript"/>
          <w:lang w:eastAsia="en-US"/>
        </w:rPr>
        <w:t>он</w:t>
      </w:r>
      <w:r w:rsidRPr="00831171">
        <w:rPr>
          <w:rFonts w:ascii="Calibri" w:eastAsia="Calibri" w:hAnsi="Calibri" w:cs="Times New Roman"/>
          <w:i/>
          <w:color w:val="auto"/>
          <w:sz w:val="22"/>
          <w:szCs w:val="22"/>
          <w:vertAlign w:val="subscript"/>
          <w:lang w:eastAsia="en-US"/>
        </w:rPr>
        <w:t xml:space="preserve"> </w:t>
      </w:r>
      <w:r w:rsidRPr="00831171">
        <w:rPr>
          <w:rFonts w:ascii="Calibri" w:eastAsia="Calibri" w:hAnsi="Calibri" w:cs="Times New Roman"/>
          <w:i/>
          <w:iCs/>
          <w:color w:val="auto"/>
          <w:sz w:val="22"/>
          <w:szCs w:val="22"/>
          <w:lang w:eastAsia="en-US"/>
        </w:rPr>
        <w:t>,</w:t>
      </w:r>
      <w:proofErr w:type="gramEnd"/>
      <w:r w:rsidRPr="00831171">
        <w:rPr>
          <w:rFonts w:ascii="Calibri" w:eastAsia="Calibri" w:hAnsi="Calibri" w:cs="Times New Roman"/>
          <w:i/>
          <w:iCs/>
          <w:color w:val="auto"/>
          <w:sz w:val="22"/>
          <w:szCs w:val="22"/>
          <w:lang w:eastAsia="en-US"/>
        </w:rPr>
        <w:t xml:space="preserve"> </w:t>
      </w:r>
      <w:r w:rsidRPr="00831171"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>где</w:t>
      </w:r>
    </w:p>
    <w:p w:rsidR="007D7653" w:rsidRPr="00831171" w:rsidRDefault="007D7653" w:rsidP="00831171">
      <w:pPr>
        <w:shd w:val="clear" w:color="auto" w:fill="FFFFFF"/>
        <w:ind w:firstLine="567"/>
        <w:jc w:val="both"/>
        <w:rPr>
          <w:rFonts w:ascii="Times New Roman" w:eastAsia="Calibri" w:hAnsi="Times New Roman" w:cs="Times New Roman"/>
          <w:bCs/>
          <w:color w:val="auto"/>
          <w:spacing w:val="-4"/>
          <w:sz w:val="22"/>
          <w:szCs w:val="22"/>
          <w:lang w:eastAsia="en-US"/>
        </w:rPr>
      </w:pPr>
      <w:r w:rsidRPr="00831171">
        <w:rPr>
          <w:rFonts w:ascii="Times New Roman" w:eastAsia="Calibri" w:hAnsi="Times New Roman" w:cs="Times New Roman"/>
          <w:bCs/>
          <w:i/>
          <w:color w:val="auto"/>
          <w:spacing w:val="-4"/>
          <w:sz w:val="22"/>
          <w:szCs w:val="22"/>
          <w:lang w:val="en-US" w:eastAsia="en-US"/>
        </w:rPr>
        <w:t>N</w:t>
      </w:r>
      <w:r w:rsidRPr="00831171">
        <w:rPr>
          <w:rFonts w:ascii="Times New Roman" w:eastAsia="Calibri" w:hAnsi="Times New Roman" w:cs="Times New Roman"/>
          <w:i/>
          <w:color w:val="auto"/>
          <w:sz w:val="22"/>
          <w:szCs w:val="22"/>
          <w:vertAlign w:val="superscript"/>
          <w:lang w:val="en-US" w:eastAsia="en-US"/>
        </w:rPr>
        <w:t>i</w:t>
      </w:r>
      <w:proofErr w:type="spellStart"/>
      <w:r w:rsidRPr="00831171">
        <w:rPr>
          <w:rFonts w:ascii="Times New Roman" w:eastAsia="Calibri" w:hAnsi="Times New Roman" w:cs="Times New Roman"/>
          <w:i/>
          <w:color w:val="auto"/>
          <w:sz w:val="22"/>
          <w:szCs w:val="22"/>
          <w:vertAlign w:val="subscript"/>
          <w:lang w:eastAsia="en-US"/>
        </w:rPr>
        <w:t>очр</w:t>
      </w:r>
      <w:proofErr w:type="spellEnd"/>
      <w:r w:rsidRPr="00831171">
        <w:rPr>
          <w:rFonts w:ascii="Times New Roman" w:eastAsia="Calibri" w:hAnsi="Times New Roman" w:cs="Times New Roman"/>
          <w:bCs/>
          <w:color w:val="auto"/>
          <w:spacing w:val="-4"/>
          <w:sz w:val="22"/>
          <w:szCs w:val="22"/>
          <w:lang w:eastAsia="en-US"/>
        </w:rPr>
        <w:t xml:space="preserve">– </w:t>
      </w:r>
      <w:r w:rsidRPr="00831171">
        <w:rPr>
          <w:rFonts w:ascii="Times New Roman" w:eastAsia="Calibri" w:hAnsi="Times New Roman" w:cs="Times New Roman"/>
          <w:color w:val="auto"/>
          <w:spacing w:val="-2"/>
          <w:sz w:val="22"/>
          <w:szCs w:val="22"/>
          <w:lang w:eastAsia="en-US"/>
        </w:rPr>
        <w:t xml:space="preserve">нормативные затраты на оказание единицы </w:t>
      </w:r>
      <w:r w:rsidRPr="00831171">
        <w:rPr>
          <w:rFonts w:ascii="Times New Roman" w:eastAsia="Calibri" w:hAnsi="Times New Roman" w:cs="Times New Roman"/>
          <w:color w:val="auto"/>
          <w:spacing w:val="-2"/>
          <w:sz w:val="22"/>
          <w:szCs w:val="22"/>
          <w:lang w:val="en-US" w:eastAsia="en-US"/>
        </w:rPr>
        <w:t>i</w:t>
      </w:r>
      <w:r w:rsidRPr="00831171">
        <w:rPr>
          <w:rFonts w:ascii="Times New Roman" w:eastAsia="Calibri" w:hAnsi="Times New Roman" w:cs="Times New Roman"/>
          <w:color w:val="auto"/>
          <w:spacing w:val="-2"/>
          <w:sz w:val="22"/>
          <w:szCs w:val="22"/>
          <w:lang w:eastAsia="en-US"/>
        </w:rPr>
        <w:t>-той государственной (муниципальной) услуги о</w:t>
      </w:r>
      <w:r w:rsidRPr="00831171">
        <w:rPr>
          <w:rFonts w:ascii="Times New Roman" w:eastAsia="Calibri" w:hAnsi="Times New Roman" w:cs="Times New Roman"/>
          <w:color w:val="auto"/>
          <w:spacing w:val="-2"/>
          <w:sz w:val="22"/>
          <w:szCs w:val="22"/>
          <w:lang w:eastAsia="en-US"/>
        </w:rPr>
        <w:t>б</w:t>
      </w:r>
      <w:r w:rsidRPr="00831171">
        <w:rPr>
          <w:rFonts w:ascii="Times New Roman" w:eastAsia="Calibri" w:hAnsi="Times New Roman" w:cs="Times New Roman"/>
          <w:color w:val="auto"/>
          <w:spacing w:val="-2"/>
          <w:sz w:val="22"/>
          <w:szCs w:val="22"/>
          <w:lang w:eastAsia="en-US"/>
        </w:rPr>
        <w:t xml:space="preserve">разовательной </w:t>
      </w:r>
      <w:r w:rsidRPr="00831171">
        <w:rPr>
          <w:rFonts w:ascii="Times New Roman" w:eastAsia="Calibri" w:hAnsi="Times New Roman" w:cs="Times New Roman"/>
          <w:color w:val="auto"/>
          <w:spacing w:val="-4"/>
          <w:sz w:val="22"/>
          <w:szCs w:val="22"/>
          <w:lang w:eastAsia="en-US"/>
        </w:rPr>
        <w:t>организации на соответствующий финансовый год;</w:t>
      </w:r>
    </w:p>
    <w:p w:rsidR="007D7653" w:rsidRPr="00831171" w:rsidRDefault="007D7653" w:rsidP="00831171">
      <w:pPr>
        <w:shd w:val="clear" w:color="auto" w:fill="FFFFFF"/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831171">
        <w:rPr>
          <w:rFonts w:ascii="Times New Roman" w:eastAsia="Calibri" w:hAnsi="Times New Roman" w:cs="Times New Roman"/>
          <w:bCs/>
          <w:i/>
          <w:color w:val="auto"/>
          <w:spacing w:val="-4"/>
          <w:sz w:val="22"/>
          <w:szCs w:val="22"/>
          <w:lang w:val="en-US" w:eastAsia="en-US"/>
        </w:rPr>
        <w:t>N</w:t>
      </w:r>
      <w:proofErr w:type="spellStart"/>
      <w:r w:rsidRPr="00831171">
        <w:rPr>
          <w:rFonts w:ascii="Times New Roman" w:eastAsia="Calibri" w:hAnsi="Times New Roman" w:cs="Times New Roman"/>
          <w:i/>
          <w:color w:val="auto"/>
          <w:sz w:val="22"/>
          <w:szCs w:val="22"/>
          <w:vertAlign w:val="subscript"/>
          <w:lang w:eastAsia="en-US"/>
        </w:rPr>
        <w:t>гу</w:t>
      </w:r>
      <w:proofErr w:type="spellEnd"/>
      <w:r w:rsidRPr="00831171">
        <w:rPr>
          <w:rFonts w:ascii="Times New Roman" w:eastAsia="Calibri" w:hAnsi="Times New Roman" w:cs="Times New Roman"/>
          <w:b/>
          <w:bCs/>
          <w:color w:val="auto"/>
          <w:spacing w:val="-4"/>
          <w:sz w:val="22"/>
          <w:szCs w:val="22"/>
          <w:lang w:eastAsia="en-US"/>
        </w:rPr>
        <w:t>–</w:t>
      </w:r>
      <w:r w:rsidRPr="00831171">
        <w:rPr>
          <w:rFonts w:ascii="Times New Roman" w:eastAsia="Calibri" w:hAnsi="Times New Roman" w:cs="Times New Roman"/>
          <w:color w:val="auto"/>
          <w:spacing w:val="-3"/>
          <w:sz w:val="22"/>
          <w:szCs w:val="22"/>
          <w:lang w:eastAsia="en-US"/>
        </w:rPr>
        <w:t xml:space="preserve">нормативные затраты, непосредственно связанные с оказанием 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государственной </w:t>
      </w:r>
      <w:r w:rsidRPr="00831171">
        <w:rPr>
          <w:rFonts w:ascii="Times New Roman" w:eastAsia="Calibri" w:hAnsi="Times New Roman" w:cs="Times New Roman"/>
          <w:color w:val="auto"/>
          <w:spacing w:val="-2"/>
          <w:sz w:val="22"/>
          <w:szCs w:val="22"/>
          <w:lang w:eastAsia="en-US"/>
        </w:rPr>
        <w:t xml:space="preserve">(муниципальной) 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услуги;</w:t>
      </w:r>
    </w:p>
    <w:p w:rsidR="007D7653" w:rsidRPr="00831171" w:rsidRDefault="007D7653" w:rsidP="00831171">
      <w:pPr>
        <w:shd w:val="clear" w:color="auto" w:fill="FFFFFF"/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proofErr w:type="gramStart"/>
      <w:r w:rsidRPr="00831171">
        <w:rPr>
          <w:rFonts w:ascii="Times New Roman" w:eastAsia="Calibri" w:hAnsi="Times New Roman" w:cs="Times New Roman"/>
          <w:i/>
          <w:color w:val="auto"/>
          <w:sz w:val="22"/>
          <w:szCs w:val="22"/>
          <w:lang w:val="en-US" w:eastAsia="en-US"/>
        </w:rPr>
        <w:t>N</w:t>
      </w:r>
      <w:r w:rsidRPr="00831171">
        <w:rPr>
          <w:rFonts w:ascii="Times New Roman" w:eastAsia="Calibri" w:hAnsi="Times New Roman" w:cs="Times New Roman"/>
          <w:i/>
          <w:color w:val="auto"/>
          <w:sz w:val="22"/>
          <w:szCs w:val="22"/>
          <w:vertAlign w:val="subscript"/>
          <w:lang w:eastAsia="en-US"/>
        </w:rPr>
        <w:t>он</w:t>
      </w:r>
      <w:r w:rsidRPr="00831171">
        <w:rPr>
          <w:rFonts w:ascii="Times New Roman" w:eastAsia="Calibri" w:hAnsi="Times New Roman" w:cs="Times New Roman"/>
          <w:b/>
          <w:bCs/>
          <w:color w:val="auto"/>
          <w:spacing w:val="-4"/>
          <w:sz w:val="22"/>
          <w:szCs w:val="22"/>
          <w:lang w:eastAsia="en-US"/>
        </w:rPr>
        <w:t>–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нормативные затраты на общехозяйственные нужды.</w:t>
      </w:r>
      <w:proofErr w:type="gramEnd"/>
    </w:p>
    <w:p w:rsidR="007D7653" w:rsidRPr="00831171" w:rsidRDefault="007D7653" w:rsidP="00831171">
      <w:pPr>
        <w:shd w:val="clear" w:color="auto" w:fill="FFFFFF"/>
        <w:tabs>
          <w:tab w:val="left" w:pos="1058"/>
        </w:tabs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831171">
        <w:rPr>
          <w:rFonts w:ascii="Times New Roman" w:eastAsia="Calibri" w:hAnsi="Times New Roman" w:cs="Times New Roman"/>
          <w:color w:val="auto"/>
          <w:spacing w:val="-4"/>
          <w:sz w:val="22"/>
          <w:szCs w:val="22"/>
          <w:lang w:eastAsia="en-US"/>
        </w:rPr>
        <w:t>Нормативные затраты, непосредственно связанные с оказанием</w:t>
      </w:r>
      <w:r w:rsidRPr="00831171">
        <w:rPr>
          <w:rFonts w:ascii="Times New Roman" w:eastAsia="Calibri" w:hAnsi="Times New Roman" w:cs="Times New Roman"/>
          <w:color w:val="auto"/>
          <w:spacing w:val="-4"/>
          <w:sz w:val="22"/>
          <w:szCs w:val="22"/>
          <w:lang w:eastAsia="en-US"/>
        </w:rPr>
        <w:br/>
      </w:r>
      <w:r w:rsidRPr="00831171">
        <w:rPr>
          <w:rFonts w:ascii="Times New Roman" w:eastAsia="Calibri" w:hAnsi="Times New Roman" w:cs="Times New Roman"/>
          <w:color w:val="auto"/>
          <w:spacing w:val="-1"/>
          <w:sz w:val="22"/>
          <w:szCs w:val="22"/>
          <w:lang w:eastAsia="en-US"/>
        </w:rPr>
        <w:t xml:space="preserve">государственной </w:t>
      </w:r>
      <w:r w:rsidRPr="00831171">
        <w:rPr>
          <w:rFonts w:ascii="Times New Roman" w:eastAsia="Calibri" w:hAnsi="Times New Roman" w:cs="Times New Roman"/>
          <w:color w:val="auto"/>
          <w:spacing w:val="-2"/>
          <w:sz w:val="22"/>
          <w:szCs w:val="22"/>
          <w:lang w:eastAsia="en-US"/>
        </w:rPr>
        <w:t>(муниципальной)</w:t>
      </w:r>
      <w:r w:rsidRPr="00831171">
        <w:rPr>
          <w:rFonts w:ascii="Times New Roman" w:eastAsia="Calibri" w:hAnsi="Times New Roman" w:cs="Times New Roman"/>
          <w:color w:val="auto"/>
          <w:spacing w:val="-1"/>
          <w:sz w:val="22"/>
          <w:szCs w:val="22"/>
          <w:lang w:eastAsia="en-US"/>
        </w:rPr>
        <w:t xml:space="preserve"> услуги на соответствующий финансовый год определяется 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по формуле:</w:t>
      </w:r>
    </w:p>
    <w:p w:rsidR="007D7653" w:rsidRPr="00831171" w:rsidRDefault="007D7653" w:rsidP="00831171">
      <w:pPr>
        <w:shd w:val="clear" w:color="auto" w:fill="FFFFFF"/>
        <w:ind w:firstLine="567"/>
        <w:jc w:val="both"/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</w:pPr>
      <w:r w:rsidRPr="00831171">
        <w:rPr>
          <w:rFonts w:ascii="Times New Roman" w:eastAsia="Calibri" w:hAnsi="Times New Roman" w:cs="Times New Roman"/>
          <w:b/>
          <w:bCs/>
          <w:i/>
          <w:color w:val="auto"/>
          <w:spacing w:val="-4"/>
          <w:sz w:val="22"/>
          <w:szCs w:val="22"/>
          <w:lang w:val="en-US" w:eastAsia="en-US"/>
        </w:rPr>
        <w:t>N</w:t>
      </w:r>
      <w:proofErr w:type="spellStart"/>
      <w:r w:rsidRPr="00831171">
        <w:rPr>
          <w:rFonts w:ascii="Times New Roman" w:eastAsia="Calibri" w:hAnsi="Times New Roman" w:cs="Times New Roman"/>
          <w:b/>
          <w:color w:val="auto"/>
          <w:sz w:val="22"/>
          <w:szCs w:val="22"/>
          <w:vertAlign w:val="subscript"/>
          <w:lang w:eastAsia="en-US"/>
        </w:rPr>
        <w:t>гу</w:t>
      </w:r>
      <w:proofErr w:type="spellEnd"/>
      <w:r w:rsidRPr="00831171">
        <w:rPr>
          <w:rFonts w:ascii="Times New Roman" w:eastAsia="Calibri" w:hAnsi="Times New Roman" w:cs="Times New Roman"/>
          <w:b/>
          <w:i/>
          <w:iCs/>
          <w:color w:val="auto"/>
          <w:sz w:val="22"/>
          <w:szCs w:val="22"/>
          <w:lang w:eastAsia="en-US"/>
        </w:rPr>
        <w:t xml:space="preserve">= </w:t>
      </w:r>
      <w:r w:rsidRPr="00831171">
        <w:rPr>
          <w:rFonts w:ascii="Times New Roman" w:eastAsia="Calibri" w:hAnsi="Times New Roman" w:cs="Times New Roman"/>
          <w:b/>
          <w:i/>
          <w:iCs/>
          <w:color w:val="auto"/>
          <w:sz w:val="22"/>
          <w:szCs w:val="22"/>
          <w:lang w:val="en-US" w:eastAsia="en-US"/>
        </w:rPr>
        <w:t>N</w:t>
      </w:r>
      <w:r w:rsidRPr="00831171">
        <w:rPr>
          <w:rFonts w:ascii="Times New Roman" w:eastAsia="Calibri" w:hAnsi="Times New Roman" w:cs="Times New Roman"/>
          <w:b/>
          <w:i/>
          <w:iCs/>
          <w:color w:val="auto"/>
          <w:sz w:val="22"/>
          <w:szCs w:val="22"/>
          <w:vertAlign w:val="subscript"/>
          <w:lang w:val="en-US" w:eastAsia="en-US"/>
        </w:rPr>
        <w:t>o</w:t>
      </w:r>
      <w:proofErr w:type="spellStart"/>
      <w:r w:rsidRPr="00831171">
        <w:rPr>
          <w:rFonts w:ascii="Times New Roman" w:eastAsia="Calibri" w:hAnsi="Times New Roman" w:cs="Times New Roman"/>
          <w:b/>
          <w:i/>
          <w:iCs/>
          <w:color w:val="auto"/>
          <w:sz w:val="22"/>
          <w:szCs w:val="22"/>
          <w:vertAlign w:val="subscript"/>
          <w:lang w:eastAsia="en-US"/>
        </w:rPr>
        <w:t>тгу</w:t>
      </w:r>
      <w:proofErr w:type="spellEnd"/>
      <w:r w:rsidRPr="00831171">
        <w:rPr>
          <w:rFonts w:ascii="Times New Roman" w:eastAsia="Calibri" w:hAnsi="Times New Roman" w:cs="Times New Roman"/>
          <w:b/>
          <w:i/>
          <w:iCs/>
          <w:color w:val="auto"/>
          <w:sz w:val="22"/>
          <w:szCs w:val="22"/>
          <w:vertAlign w:val="subscript"/>
          <w:lang w:eastAsia="en-US"/>
        </w:rPr>
        <w:t xml:space="preserve"> +</w:t>
      </w:r>
      <w:proofErr w:type="spellStart"/>
      <w:proofErr w:type="gramStart"/>
      <w:r w:rsidRPr="00831171">
        <w:rPr>
          <w:rFonts w:ascii="Times New Roman" w:eastAsia="Calibri" w:hAnsi="Times New Roman" w:cs="Times New Roman"/>
          <w:b/>
          <w:i/>
          <w:iCs/>
          <w:color w:val="auto"/>
          <w:sz w:val="22"/>
          <w:szCs w:val="22"/>
          <w:lang w:val="en-US" w:eastAsia="en-US"/>
        </w:rPr>
        <w:t>N</w:t>
      </w:r>
      <w:r w:rsidRPr="00831171">
        <w:rPr>
          <w:rFonts w:ascii="Times New Roman" w:eastAsia="Calibri" w:hAnsi="Times New Roman" w:cs="Times New Roman"/>
          <w:b/>
          <w:i/>
          <w:iCs/>
          <w:color w:val="auto"/>
          <w:sz w:val="22"/>
          <w:szCs w:val="22"/>
          <w:vertAlign w:val="subscript"/>
          <w:lang w:val="en-US" w:eastAsia="en-US"/>
        </w:rPr>
        <w:t>yp</w:t>
      </w:r>
      <w:proofErr w:type="spellEnd"/>
      <w:proofErr w:type="gramEnd"/>
      <w:r w:rsidRPr="00831171">
        <w:rPr>
          <w:rFonts w:ascii="Times New Roman" w:eastAsia="Calibri" w:hAnsi="Times New Roman" w:cs="Times New Roman"/>
          <w:i/>
          <w:iCs/>
          <w:color w:val="auto"/>
          <w:sz w:val="22"/>
          <w:szCs w:val="22"/>
          <w:lang w:eastAsia="en-US"/>
        </w:rPr>
        <w:t xml:space="preserve">, </w:t>
      </w:r>
      <w:r w:rsidRPr="00831171">
        <w:rPr>
          <w:rFonts w:ascii="Times New Roman" w:eastAsia="Calibri" w:hAnsi="Times New Roman" w:cs="Times New Roman"/>
          <w:i/>
          <w:color w:val="auto"/>
          <w:sz w:val="22"/>
          <w:szCs w:val="22"/>
          <w:lang w:eastAsia="en-US"/>
        </w:rPr>
        <w:t>где</w:t>
      </w:r>
    </w:p>
    <w:p w:rsidR="007D7653" w:rsidRPr="00831171" w:rsidRDefault="007D7653" w:rsidP="00831171">
      <w:pPr>
        <w:shd w:val="clear" w:color="auto" w:fill="FFFFFF"/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831171">
        <w:rPr>
          <w:rFonts w:ascii="Times New Roman" w:eastAsia="Calibri" w:hAnsi="Times New Roman" w:cs="Times New Roman"/>
          <w:b/>
          <w:i/>
          <w:color w:val="auto"/>
          <w:spacing w:val="-4"/>
          <w:sz w:val="22"/>
          <w:szCs w:val="22"/>
          <w:lang w:val="en-US" w:eastAsia="en-US"/>
        </w:rPr>
        <w:t>N</w:t>
      </w:r>
      <w:proofErr w:type="spellStart"/>
      <w:r w:rsidRPr="00831171">
        <w:rPr>
          <w:rFonts w:ascii="Times New Roman" w:eastAsia="Calibri" w:hAnsi="Times New Roman" w:cs="Times New Roman"/>
          <w:b/>
          <w:i/>
          <w:color w:val="auto"/>
          <w:spacing w:val="-4"/>
          <w:sz w:val="22"/>
          <w:szCs w:val="22"/>
          <w:vertAlign w:val="subscript"/>
          <w:lang w:eastAsia="en-US"/>
        </w:rPr>
        <w:t>гу</w:t>
      </w:r>
      <w:proofErr w:type="spellEnd"/>
      <w:r w:rsidRPr="00831171">
        <w:rPr>
          <w:rFonts w:ascii="Times New Roman" w:eastAsia="Calibri" w:hAnsi="Times New Roman" w:cs="Times New Roman"/>
          <w:b/>
          <w:bCs/>
          <w:color w:val="auto"/>
          <w:spacing w:val="-4"/>
          <w:sz w:val="22"/>
          <w:szCs w:val="22"/>
          <w:lang w:eastAsia="en-US"/>
        </w:rPr>
        <w:t>–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н</w:t>
      </w:r>
      <w:r w:rsidRPr="00831171">
        <w:rPr>
          <w:rFonts w:ascii="Times New Roman" w:eastAsia="Calibri" w:hAnsi="Times New Roman" w:cs="Times New Roman"/>
          <w:color w:val="auto"/>
          <w:spacing w:val="-4"/>
          <w:sz w:val="22"/>
          <w:szCs w:val="22"/>
          <w:lang w:eastAsia="en-US"/>
        </w:rPr>
        <w:t>ормативные затраты, непосредственно связанные с оказанием</w:t>
      </w:r>
      <w:r w:rsidRPr="00831171">
        <w:rPr>
          <w:rFonts w:ascii="Times New Roman" w:eastAsia="Calibri" w:hAnsi="Times New Roman" w:cs="Times New Roman"/>
          <w:color w:val="auto"/>
          <w:spacing w:val="-4"/>
          <w:sz w:val="22"/>
          <w:szCs w:val="22"/>
          <w:lang w:eastAsia="en-US"/>
        </w:rPr>
        <w:br/>
      </w:r>
      <w:r w:rsidRPr="00831171">
        <w:rPr>
          <w:rFonts w:ascii="Times New Roman" w:eastAsia="Calibri" w:hAnsi="Times New Roman" w:cs="Times New Roman"/>
          <w:color w:val="auto"/>
          <w:spacing w:val="-1"/>
          <w:sz w:val="22"/>
          <w:szCs w:val="22"/>
          <w:lang w:eastAsia="en-US"/>
        </w:rPr>
        <w:t xml:space="preserve">государственной </w:t>
      </w:r>
      <w:r w:rsidRPr="00831171">
        <w:rPr>
          <w:rFonts w:ascii="Times New Roman" w:eastAsia="Calibri" w:hAnsi="Times New Roman" w:cs="Times New Roman"/>
          <w:color w:val="auto"/>
          <w:spacing w:val="-2"/>
          <w:sz w:val="22"/>
          <w:szCs w:val="22"/>
          <w:lang w:eastAsia="en-US"/>
        </w:rPr>
        <w:t xml:space="preserve">(муниципальной) </w:t>
      </w:r>
      <w:r w:rsidRPr="00831171">
        <w:rPr>
          <w:rFonts w:ascii="Times New Roman" w:eastAsia="Calibri" w:hAnsi="Times New Roman" w:cs="Times New Roman"/>
          <w:color w:val="auto"/>
          <w:spacing w:val="-1"/>
          <w:sz w:val="22"/>
          <w:szCs w:val="22"/>
          <w:lang w:eastAsia="en-US"/>
        </w:rPr>
        <w:t>услуги на соответствующий финансовый год;</w:t>
      </w:r>
    </w:p>
    <w:p w:rsidR="007D7653" w:rsidRPr="00831171" w:rsidRDefault="007D7653" w:rsidP="00831171">
      <w:pPr>
        <w:shd w:val="clear" w:color="auto" w:fill="FFFFFF"/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831171">
        <w:rPr>
          <w:rFonts w:ascii="Times New Roman" w:eastAsia="Calibri" w:hAnsi="Times New Roman" w:cs="Times New Roman"/>
          <w:b/>
          <w:i/>
          <w:iCs/>
          <w:color w:val="auto"/>
          <w:spacing w:val="-3"/>
          <w:sz w:val="22"/>
          <w:szCs w:val="22"/>
          <w:lang w:val="en-US" w:eastAsia="en-US"/>
        </w:rPr>
        <w:t>N</w:t>
      </w:r>
      <w:r w:rsidRPr="00831171">
        <w:rPr>
          <w:rFonts w:ascii="Times New Roman" w:eastAsia="Calibri" w:hAnsi="Times New Roman" w:cs="Times New Roman"/>
          <w:b/>
          <w:i/>
          <w:iCs/>
          <w:color w:val="auto"/>
          <w:spacing w:val="-3"/>
          <w:sz w:val="22"/>
          <w:szCs w:val="22"/>
          <w:vertAlign w:val="subscript"/>
          <w:lang w:val="en-US" w:eastAsia="en-US"/>
        </w:rPr>
        <w:t>om</w:t>
      </w:r>
      <w:r w:rsidRPr="00831171">
        <w:rPr>
          <w:rFonts w:ascii="Times New Roman" w:eastAsia="Calibri" w:hAnsi="Times New Roman" w:cs="Times New Roman"/>
          <w:b/>
          <w:i/>
          <w:iCs/>
          <w:color w:val="auto"/>
          <w:spacing w:val="-3"/>
          <w:sz w:val="22"/>
          <w:szCs w:val="22"/>
          <w:vertAlign w:val="subscript"/>
          <w:lang w:eastAsia="en-US"/>
        </w:rPr>
        <w:t>г</w:t>
      </w:r>
      <w:r w:rsidRPr="00831171">
        <w:rPr>
          <w:rFonts w:ascii="Times New Roman" w:eastAsia="Calibri" w:hAnsi="Times New Roman" w:cs="Times New Roman"/>
          <w:b/>
          <w:i/>
          <w:iCs/>
          <w:color w:val="auto"/>
          <w:spacing w:val="-3"/>
          <w:sz w:val="22"/>
          <w:szCs w:val="22"/>
          <w:vertAlign w:val="subscript"/>
          <w:lang w:val="en-US" w:eastAsia="en-US"/>
        </w:rPr>
        <w:t>y</w:t>
      </w:r>
      <w:r w:rsidRPr="00831171">
        <w:rPr>
          <w:rFonts w:ascii="Times New Roman" w:eastAsia="Calibri" w:hAnsi="Times New Roman" w:cs="Times New Roman"/>
          <w:b/>
          <w:bCs/>
          <w:color w:val="auto"/>
          <w:spacing w:val="-4"/>
          <w:sz w:val="22"/>
          <w:szCs w:val="22"/>
          <w:lang w:eastAsia="en-US"/>
        </w:rPr>
        <w:t>–</w:t>
      </w:r>
      <w:r w:rsidRPr="00831171">
        <w:rPr>
          <w:rFonts w:ascii="Times New Roman" w:eastAsia="Calibri" w:hAnsi="Times New Roman" w:cs="Times New Roman"/>
          <w:color w:val="auto"/>
          <w:spacing w:val="-3"/>
          <w:sz w:val="22"/>
          <w:szCs w:val="22"/>
          <w:lang w:eastAsia="en-US"/>
        </w:rPr>
        <w:t xml:space="preserve"> нормативные затраты на оплату труда и начисления </w:t>
      </w:r>
      <w:proofErr w:type="spellStart"/>
      <w:r w:rsidRPr="00831171">
        <w:rPr>
          <w:rFonts w:ascii="Times New Roman" w:eastAsia="Calibri" w:hAnsi="Times New Roman" w:cs="Times New Roman"/>
          <w:color w:val="auto"/>
          <w:spacing w:val="-3"/>
          <w:sz w:val="22"/>
          <w:szCs w:val="22"/>
          <w:lang w:eastAsia="en-US"/>
        </w:rPr>
        <w:t>на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выплаты</w:t>
      </w:r>
      <w:proofErr w:type="spellEnd"/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по оплате труда персонала, принимающего непосредственное участие в оказании государственной </w:t>
      </w:r>
      <w:r w:rsidRPr="00831171">
        <w:rPr>
          <w:rFonts w:ascii="Times New Roman" w:eastAsia="Calibri" w:hAnsi="Times New Roman" w:cs="Times New Roman"/>
          <w:color w:val="auto"/>
          <w:spacing w:val="-2"/>
          <w:sz w:val="22"/>
          <w:szCs w:val="22"/>
          <w:lang w:eastAsia="en-US"/>
        </w:rPr>
        <w:t>(муниципальной)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услуги;</w:t>
      </w:r>
    </w:p>
    <w:p w:rsidR="007D7653" w:rsidRPr="00831171" w:rsidRDefault="007D7653" w:rsidP="00831171">
      <w:pPr>
        <w:shd w:val="clear" w:color="auto" w:fill="FFFFFF"/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proofErr w:type="spellStart"/>
      <w:proofErr w:type="gramStart"/>
      <w:r w:rsidRPr="00831171">
        <w:rPr>
          <w:rFonts w:ascii="Times New Roman" w:eastAsia="Calibri" w:hAnsi="Times New Roman" w:cs="Times New Roman"/>
          <w:b/>
          <w:i/>
          <w:color w:val="auto"/>
          <w:spacing w:val="-4"/>
          <w:sz w:val="22"/>
          <w:szCs w:val="22"/>
          <w:lang w:val="en-US" w:eastAsia="en-US"/>
        </w:rPr>
        <w:t>N</w:t>
      </w:r>
      <w:r w:rsidRPr="00831171">
        <w:rPr>
          <w:rFonts w:ascii="Times New Roman" w:eastAsia="Calibri" w:hAnsi="Times New Roman" w:cs="Times New Roman"/>
          <w:b/>
          <w:i/>
          <w:color w:val="auto"/>
          <w:spacing w:val="-4"/>
          <w:sz w:val="22"/>
          <w:szCs w:val="22"/>
          <w:vertAlign w:val="subscript"/>
          <w:lang w:val="en-US" w:eastAsia="en-US"/>
        </w:rPr>
        <w:t>yp</w:t>
      </w:r>
      <w:proofErr w:type="spellEnd"/>
      <w:r w:rsidRPr="00831171">
        <w:rPr>
          <w:rFonts w:ascii="Times New Roman" w:eastAsia="Calibri" w:hAnsi="Times New Roman" w:cs="Times New Roman"/>
          <w:b/>
          <w:bCs/>
          <w:color w:val="auto"/>
          <w:spacing w:val="-4"/>
          <w:sz w:val="22"/>
          <w:szCs w:val="22"/>
          <w:lang w:eastAsia="en-US"/>
        </w:rPr>
        <w:t>–</w:t>
      </w:r>
      <w:r w:rsidRPr="00831171">
        <w:rPr>
          <w:rFonts w:ascii="Times New Roman" w:eastAsia="Calibri" w:hAnsi="Times New Roman" w:cs="Times New Roman"/>
          <w:color w:val="auto"/>
          <w:spacing w:val="-4"/>
          <w:sz w:val="22"/>
          <w:szCs w:val="22"/>
          <w:lang w:eastAsia="en-US"/>
        </w:rPr>
        <w:t xml:space="preserve"> нормативные затраты на расходные материалы в соответствии со 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стандартами качества оказания услуги.</w:t>
      </w:r>
      <w:proofErr w:type="gramEnd"/>
    </w:p>
    <w:p w:rsidR="007D7653" w:rsidRPr="00831171" w:rsidRDefault="007D7653" w:rsidP="00831171">
      <w:pPr>
        <w:shd w:val="clear" w:color="auto" w:fill="FFFFFF"/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831171">
        <w:rPr>
          <w:rFonts w:ascii="Times New Roman" w:eastAsia="Calibri" w:hAnsi="Times New Roman" w:cs="Times New Roman"/>
          <w:color w:val="auto"/>
          <w:spacing w:val="-4"/>
          <w:sz w:val="22"/>
          <w:szCs w:val="22"/>
          <w:lang w:eastAsia="en-US"/>
        </w:rPr>
        <w:t xml:space="preserve">При расчете нормативных затрат на оплату труда и начисления на </w:t>
      </w:r>
      <w:r w:rsidRPr="00831171">
        <w:rPr>
          <w:rFonts w:ascii="Times New Roman" w:eastAsia="Calibri" w:hAnsi="Times New Roman" w:cs="Times New Roman"/>
          <w:color w:val="auto"/>
          <w:spacing w:val="-3"/>
          <w:sz w:val="22"/>
          <w:szCs w:val="22"/>
          <w:lang w:eastAsia="en-US"/>
        </w:rPr>
        <w:t xml:space="preserve">выплаты по оплате труда учитываются затраты на оплату труда только тех </w:t>
      </w:r>
      <w:r w:rsidRPr="00831171">
        <w:rPr>
          <w:rFonts w:ascii="Times New Roman" w:eastAsia="Calibri" w:hAnsi="Times New Roman" w:cs="Times New Roman"/>
          <w:color w:val="auto"/>
          <w:spacing w:val="-1"/>
          <w:sz w:val="22"/>
          <w:szCs w:val="22"/>
          <w:lang w:eastAsia="en-US"/>
        </w:rPr>
        <w:t>работников, которые принимают непосредственное участие в оказании соответствующей государственной услуги (вспомогательный, технический, администрати</w:t>
      </w:r>
      <w:r w:rsidRPr="00831171">
        <w:rPr>
          <w:rFonts w:ascii="Times New Roman" w:eastAsia="Calibri" w:hAnsi="Times New Roman" w:cs="Times New Roman"/>
          <w:color w:val="auto"/>
          <w:spacing w:val="-1"/>
          <w:sz w:val="22"/>
          <w:szCs w:val="22"/>
          <w:lang w:eastAsia="en-US"/>
        </w:rPr>
        <w:t>в</w:t>
      </w:r>
      <w:r w:rsidRPr="00831171">
        <w:rPr>
          <w:rFonts w:ascii="Times New Roman" w:eastAsia="Calibri" w:hAnsi="Times New Roman" w:cs="Times New Roman"/>
          <w:color w:val="auto"/>
          <w:spacing w:val="-1"/>
          <w:sz w:val="22"/>
          <w:szCs w:val="22"/>
          <w:lang w:eastAsia="en-US"/>
        </w:rPr>
        <w:t>но-управленческий и т. п. персонал не учитывается).</w:t>
      </w:r>
    </w:p>
    <w:p w:rsidR="007D7653" w:rsidRPr="00831171" w:rsidRDefault="007D7653" w:rsidP="00831171">
      <w:pPr>
        <w:shd w:val="clear" w:color="auto" w:fill="FFFFFF"/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Нормативные затраты на оплату труда и начисления на выплаты по </w:t>
      </w:r>
      <w:r w:rsidRPr="00831171">
        <w:rPr>
          <w:rFonts w:ascii="Times New Roman" w:eastAsia="Calibri" w:hAnsi="Times New Roman" w:cs="Times New Roman"/>
          <w:color w:val="auto"/>
          <w:spacing w:val="-2"/>
          <w:sz w:val="22"/>
          <w:szCs w:val="22"/>
          <w:lang w:eastAsia="en-US"/>
        </w:rPr>
        <w:t xml:space="preserve">оплате труда рассчитываются как произведение средней стоимости единицы 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времени персонала на количество единиц времени, необходимых для </w:t>
      </w:r>
      <w:r w:rsidRPr="00831171">
        <w:rPr>
          <w:rFonts w:ascii="Times New Roman" w:eastAsia="Calibri" w:hAnsi="Times New Roman" w:cs="Times New Roman"/>
          <w:color w:val="auto"/>
          <w:spacing w:val="-3"/>
          <w:sz w:val="22"/>
          <w:szCs w:val="22"/>
          <w:lang w:eastAsia="en-US"/>
        </w:rPr>
        <w:t xml:space="preserve">оказания единицы государственной услуги, с учетом стимулирующих выплат 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за результативность труда. Стоимость единицы времени персонала рассчитывается исходя из действующей системы оплаты труда, с учетом доплат и надбавок, установленных действующим законодательством, районного коэффициента и процентной надбавки к заработной плате за </w:t>
      </w:r>
      <w:r w:rsidRPr="00831171">
        <w:rPr>
          <w:rFonts w:ascii="Times New Roman" w:eastAsia="Calibri" w:hAnsi="Times New Roman" w:cs="Times New Roman"/>
          <w:color w:val="auto"/>
          <w:spacing w:val="-1"/>
          <w:sz w:val="22"/>
          <w:szCs w:val="22"/>
          <w:lang w:eastAsia="en-US"/>
        </w:rPr>
        <w:t xml:space="preserve">работу в районах Крайнего Севера и приравненных к ним местностях, 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установленных законодательством.</w:t>
      </w:r>
    </w:p>
    <w:p w:rsidR="007D7653" w:rsidRPr="00831171" w:rsidRDefault="007D7653" w:rsidP="00831171">
      <w:pPr>
        <w:shd w:val="clear" w:color="auto" w:fill="FFFFFF"/>
        <w:tabs>
          <w:tab w:val="left" w:pos="709"/>
          <w:tab w:val="left" w:pos="1224"/>
        </w:tabs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831171">
        <w:rPr>
          <w:rFonts w:ascii="Times New Roman" w:eastAsia="Calibri" w:hAnsi="Times New Roman" w:cs="Times New Roman"/>
          <w:color w:val="auto"/>
          <w:spacing w:val="-2"/>
          <w:sz w:val="22"/>
          <w:szCs w:val="22"/>
          <w:lang w:eastAsia="en-US"/>
        </w:rPr>
        <w:t>Нормативные затраты на расходные материалы в соответствии со</w:t>
      </w:r>
      <w:r w:rsidRPr="00831171">
        <w:rPr>
          <w:rFonts w:ascii="Times New Roman" w:eastAsia="Calibri" w:hAnsi="Times New Roman" w:cs="Times New Roman"/>
          <w:color w:val="auto"/>
          <w:spacing w:val="-2"/>
          <w:sz w:val="22"/>
          <w:szCs w:val="22"/>
          <w:lang w:eastAsia="en-US"/>
        </w:rPr>
        <w:br/>
        <w:t>стандартами качества оказания услуги рассчитываются как произведение</w:t>
      </w:r>
      <w:r w:rsidRPr="00831171">
        <w:rPr>
          <w:rFonts w:ascii="Times New Roman" w:eastAsia="Calibri" w:hAnsi="Times New Roman" w:cs="Times New Roman"/>
          <w:color w:val="auto"/>
          <w:spacing w:val="-2"/>
          <w:sz w:val="22"/>
          <w:szCs w:val="22"/>
          <w:lang w:eastAsia="en-US"/>
        </w:rPr>
        <w:br/>
        <w:t xml:space="preserve">стоимости учебно-методических материалов на их количество, необходимое для оказания 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единицы гос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у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дарственной услуги (выполнения работ) и определяется по видам организаций</w:t>
      </w:r>
      <w:r w:rsidRPr="00831171">
        <w:rPr>
          <w:rFonts w:ascii="Times New Roman" w:eastAsia="Calibri" w:hAnsi="Times New Roman" w:cs="Times New Roman"/>
          <w:color w:val="auto"/>
          <w:spacing w:val="-3"/>
          <w:sz w:val="22"/>
          <w:szCs w:val="22"/>
          <w:lang w:eastAsia="en-US"/>
        </w:rPr>
        <w:t xml:space="preserve"> в соответствии с норм</w:t>
      </w:r>
      <w:r w:rsidRPr="00831171">
        <w:rPr>
          <w:rFonts w:ascii="Times New Roman" w:eastAsia="Calibri" w:hAnsi="Times New Roman" w:cs="Times New Roman"/>
          <w:color w:val="auto"/>
          <w:spacing w:val="-3"/>
          <w:sz w:val="22"/>
          <w:szCs w:val="22"/>
          <w:lang w:eastAsia="en-US"/>
        </w:rPr>
        <w:t>а</w:t>
      </w:r>
      <w:r w:rsidRPr="00831171">
        <w:rPr>
          <w:rFonts w:ascii="Times New Roman" w:eastAsia="Calibri" w:hAnsi="Times New Roman" w:cs="Times New Roman"/>
          <w:color w:val="auto"/>
          <w:spacing w:val="-3"/>
          <w:sz w:val="22"/>
          <w:szCs w:val="22"/>
          <w:lang w:eastAsia="en-US"/>
        </w:rPr>
        <w:t>тивным актом субъекта Российской Федерации или органа исполнительной власти субъекта Российской Ф</w:t>
      </w:r>
      <w:r w:rsidRPr="00831171">
        <w:rPr>
          <w:rFonts w:ascii="Times New Roman" w:eastAsia="Calibri" w:hAnsi="Times New Roman" w:cs="Times New Roman"/>
          <w:color w:val="auto"/>
          <w:spacing w:val="-3"/>
          <w:sz w:val="22"/>
          <w:szCs w:val="22"/>
          <w:lang w:eastAsia="en-US"/>
        </w:rPr>
        <w:t>е</w:t>
      </w:r>
      <w:r w:rsidRPr="00831171">
        <w:rPr>
          <w:rFonts w:ascii="Times New Roman" w:eastAsia="Calibri" w:hAnsi="Times New Roman" w:cs="Times New Roman"/>
          <w:color w:val="auto"/>
          <w:spacing w:val="-3"/>
          <w:sz w:val="22"/>
          <w:szCs w:val="22"/>
          <w:lang w:eastAsia="en-US"/>
        </w:rPr>
        <w:t>дерации.</w:t>
      </w:r>
    </w:p>
    <w:p w:rsidR="007D7653" w:rsidRPr="00831171" w:rsidRDefault="007D7653" w:rsidP="00831171">
      <w:pPr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Нормативные затраты на оплату труда и начисления на выплаты по оплате труда персонала, пр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и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нимающего непосредственное участие в  реализации программы дошкольного образования:</w:t>
      </w:r>
    </w:p>
    <w:p w:rsidR="007D7653" w:rsidRPr="00831171" w:rsidRDefault="007D7653" w:rsidP="00831171">
      <w:pPr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реализация образовательной программы дошкольного образования может определяться по формуле:</w:t>
      </w:r>
    </w:p>
    <w:p w:rsidR="007D7653" w:rsidRPr="00831171" w:rsidRDefault="007D7653" w:rsidP="00831171">
      <w:pPr>
        <w:ind w:firstLine="567"/>
        <w:jc w:val="both"/>
        <w:rPr>
          <w:rFonts w:ascii="Calibri" w:eastAsia="Calibri" w:hAnsi="Calibri" w:cs="Times New Roman"/>
          <w:i/>
          <w:color w:val="auto"/>
          <w:sz w:val="22"/>
          <w:szCs w:val="22"/>
          <w:lang w:eastAsia="en-US"/>
        </w:rPr>
      </w:pPr>
      <w:r w:rsidRPr="00831171">
        <w:rPr>
          <w:rFonts w:ascii="Times New Roman" w:eastAsia="Calibri" w:hAnsi="Times New Roman" w:cs="Times New Roman"/>
          <w:b/>
          <w:bCs/>
          <w:i/>
          <w:color w:val="auto"/>
          <w:sz w:val="22"/>
          <w:szCs w:val="22"/>
          <w:lang w:val="en-US" w:eastAsia="en-US"/>
        </w:rPr>
        <w:t>N</w:t>
      </w:r>
      <w:proofErr w:type="spellStart"/>
      <w:r w:rsidRPr="00831171">
        <w:rPr>
          <w:rFonts w:ascii="Times New Roman" w:eastAsia="Calibri" w:hAnsi="Times New Roman" w:cs="Times New Roman"/>
          <w:b/>
          <w:bCs/>
          <w:i/>
          <w:color w:val="auto"/>
          <w:sz w:val="22"/>
          <w:szCs w:val="22"/>
          <w:vertAlign w:val="subscript"/>
          <w:lang w:eastAsia="en-US"/>
        </w:rPr>
        <w:t>отгу</w:t>
      </w:r>
      <w:proofErr w:type="spellEnd"/>
      <w:r w:rsidRPr="00831171">
        <w:rPr>
          <w:rFonts w:ascii="Times New Roman" w:eastAsia="Calibri" w:hAnsi="Times New Roman" w:cs="Times New Roman"/>
          <w:b/>
          <w:bCs/>
          <w:i/>
          <w:color w:val="auto"/>
          <w:sz w:val="22"/>
          <w:szCs w:val="22"/>
          <w:lang w:eastAsia="en-US"/>
        </w:rPr>
        <w:t xml:space="preserve"> = </w:t>
      </w:r>
      <w:proofErr w:type="spellStart"/>
      <w:r w:rsidRPr="00831171">
        <w:rPr>
          <w:rFonts w:ascii="Times New Roman" w:eastAsia="Calibri" w:hAnsi="Times New Roman" w:cs="Times New Roman"/>
          <w:b/>
          <w:bCs/>
          <w:i/>
          <w:color w:val="auto"/>
          <w:sz w:val="22"/>
          <w:szCs w:val="22"/>
          <w:lang w:val="en-US" w:eastAsia="en-US"/>
        </w:rPr>
        <w:t>W</w:t>
      </w:r>
      <w:r w:rsidRPr="00831171">
        <w:rPr>
          <w:rFonts w:ascii="Times New Roman" w:eastAsia="Calibri" w:hAnsi="Times New Roman" w:cs="Times New Roman"/>
          <w:b/>
          <w:bCs/>
          <w:i/>
          <w:color w:val="auto"/>
          <w:sz w:val="22"/>
          <w:szCs w:val="22"/>
          <w:vertAlign w:val="subscript"/>
          <w:lang w:val="en-US" w:eastAsia="en-US"/>
        </w:rPr>
        <w:t>er</w:t>
      </w:r>
      <w:proofErr w:type="spellEnd"/>
      <w:r w:rsidRPr="00831171">
        <w:rPr>
          <w:rFonts w:ascii="Times New Roman" w:eastAsia="Calibri" w:hAnsi="Times New Roman" w:cs="Times New Roman"/>
          <w:b/>
          <w:bCs/>
          <w:i/>
          <w:color w:val="auto"/>
          <w:sz w:val="22"/>
          <w:szCs w:val="22"/>
          <w:lang w:eastAsia="en-US"/>
        </w:rPr>
        <w:t xml:space="preserve"> × 12 × К</w:t>
      </w:r>
      <w:r w:rsidRPr="00831171">
        <w:rPr>
          <w:rFonts w:ascii="Times New Roman" w:eastAsia="Calibri" w:hAnsi="Times New Roman" w:cs="Times New Roman"/>
          <w:b/>
          <w:bCs/>
          <w:i/>
          <w:color w:val="auto"/>
          <w:sz w:val="22"/>
          <w:szCs w:val="22"/>
          <w:vertAlign w:val="superscript"/>
          <w:lang w:eastAsia="en-US"/>
        </w:rPr>
        <w:t>1</w:t>
      </w:r>
      <w:r w:rsidRPr="00831171">
        <w:rPr>
          <w:rFonts w:ascii="Times New Roman" w:eastAsia="Calibri" w:hAnsi="Times New Roman" w:cs="Times New Roman"/>
          <w:b/>
          <w:bCs/>
          <w:i/>
          <w:color w:val="auto"/>
          <w:sz w:val="22"/>
          <w:szCs w:val="22"/>
          <w:lang w:eastAsia="en-US"/>
        </w:rPr>
        <w:t xml:space="preserve"> × К</w:t>
      </w:r>
      <w:r w:rsidRPr="00831171">
        <w:rPr>
          <w:rFonts w:ascii="Times New Roman" w:eastAsia="Calibri" w:hAnsi="Times New Roman" w:cs="Times New Roman"/>
          <w:b/>
          <w:bCs/>
          <w:i/>
          <w:color w:val="auto"/>
          <w:sz w:val="22"/>
          <w:szCs w:val="22"/>
          <w:vertAlign w:val="superscript"/>
          <w:lang w:eastAsia="en-US"/>
        </w:rPr>
        <w:t>2</w:t>
      </w:r>
      <w:r w:rsidRPr="00831171">
        <w:rPr>
          <w:rFonts w:ascii="Times New Roman" w:eastAsia="Calibri" w:hAnsi="Times New Roman" w:cs="Times New Roman"/>
          <w:b/>
          <w:bCs/>
          <w:i/>
          <w:color w:val="auto"/>
          <w:sz w:val="22"/>
          <w:szCs w:val="22"/>
          <w:lang w:eastAsia="en-US"/>
        </w:rPr>
        <w:t xml:space="preserve"> × К</w:t>
      </w:r>
      <w:r w:rsidRPr="00831171">
        <w:rPr>
          <w:rFonts w:ascii="Times New Roman" w:eastAsia="Calibri" w:hAnsi="Times New Roman" w:cs="Times New Roman"/>
          <w:b/>
          <w:bCs/>
          <w:i/>
          <w:color w:val="auto"/>
          <w:sz w:val="22"/>
          <w:szCs w:val="22"/>
          <w:vertAlign w:val="superscript"/>
          <w:lang w:eastAsia="en-US"/>
        </w:rPr>
        <w:t>3</w:t>
      </w:r>
      <w:r w:rsidRPr="00831171">
        <w:rPr>
          <w:rFonts w:ascii="Times New Roman" w:eastAsia="Calibri" w:hAnsi="Times New Roman" w:cs="Times New Roman"/>
          <w:b/>
          <w:bCs/>
          <w:i/>
          <w:color w:val="auto"/>
          <w:sz w:val="22"/>
          <w:szCs w:val="22"/>
          <w:lang w:eastAsia="en-US"/>
        </w:rPr>
        <w:t>× К</w:t>
      </w:r>
      <w:r w:rsidRPr="00831171">
        <w:rPr>
          <w:rFonts w:ascii="Times New Roman" w:eastAsia="Calibri" w:hAnsi="Times New Roman" w:cs="Times New Roman"/>
          <w:b/>
          <w:bCs/>
          <w:i/>
          <w:color w:val="auto"/>
          <w:sz w:val="22"/>
          <w:szCs w:val="22"/>
          <w:vertAlign w:val="superscript"/>
          <w:lang w:eastAsia="en-US"/>
        </w:rPr>
        <w:t>4</w:t>
      </w:r>
      <w:r w:rsidRPr="00831171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, </w:t>
      </w:r>
      <w:r w:rsidRPr="00831171">
        <w:rPr>
          <w:rFonts w:ascii="Calibri" w:eastAsia="Calibri" w:hAnsi="Calibri" w:cs="Times New Roman"/>
          <w:bCs/>
          <w:iCs/>
          <w:color w:val="auto"/>
          <w:sz w:val="22"/>
          <w:szCs w:val="22"/>
          <w:lang w:eastAsia="en-US"/>
        </w:rPr>
        <w:t>где:</w:t>
      </w:r>
    </w:p>
    <w:p w:rsidR="007D7653" w:rsidRPr="00831171" w:rsidRDefault="007D7653" w:rsidP="00831171">
      <w:pPr>
        <w:ind w:firstLine="567"/>
        <w:jc w:val="both"/>
        <w:rPr>
          <w:rFonts w:ascii="Calibri" w:eastAsia="Calibri" w:hAnsi="Calibri" w:cs="Times New Roman"/>
          <w:i/>
          <w:color w:val="auto"/>
          <w:sz w:val="22"/>
          <w:szCs w:val="22"/>
          <w:lang w:eastAsia="en-US"/>
        </w:rPr>
      </w:pPr>
      <w:r w:rsidRPr="00831171">
        <w:rPr>
          <w:rFonts w:ascii="Times New Roman" w:eastAsia="Calibri" w:hAnsi="Times New Roman" w:cs="Times New Roman"/>
          <w:b/>
          <w:bCs/>
          <w:i/>
          <w:color w:val="auto"/>
          <w:sz w:val="22"/>
          <w:szCs w:val="22"/>
          <w:lang w:val="en-US" w:eastAsia="en-US"/>
        </w:rPr>
        <w:t>N</w:t>
      </w:r>
      <w:proofErr w:type="spellStart"/>
      <w:r w:rsidRPr="00831171">
        <w:rPr>
          <w:rFonts w:ascii="Times New Roman" w:eastAsia="Calibri" w:hAnsi="Times New Roman" w:cs="Times New Roman"/>
          <w:b/>
          <w:bCs/>
          <w:i/>
          <w:color w:val="auto"/>
          <w:sz w:val="22"/>
          <w:szCs w:val="22"/>
          <w:vertAlign w:val="subscript"/>
          <w:lang w:eastAsia="en-US"/>
        </w:rPr>
        <w:t>отгу</w:t>
      </w:r>
      <w:proofErr w:type="spellEnd"/>
      <w:r w:rsidRPr="00831171">
        <w:rPr>
          <w:rFonts w:ascii="Calibri" w:eastAsia="Calibri" w:hAnsi="Calibri" w:cs="Times New Roman"/>
          <w:b/>
          <w:bCs/>
          <w:color w:val="auto"/>
          <w:spacing w:val="-4"/>
          <w:sz w:val="22"/>
          <w:szCs w:val="22"/>
          <w:lang w:eastAsia="en-US"/>
        </w:rPr>
        <w:t xml:space="preserve">– </w:t>
      </w:r>
      <w:r w:rsidRPr="00831171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en-US"/>
        </w:rPr>
        <w:t>н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ормативные затраты на оплату труда и начисления на выплаты по оплате труда персонала, принимающего непосредственное участие в оказании государственной услуги по предоставлению д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о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школьного общего образования</w:t>
      </w:r>
      <w:r w:rsidRPr="00831171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;</w:t>
      </w:r>
    </w:p>
    <w:p w:rsidR="007D7653" w:rsidRPr="00831171" w:rsidRDefault="007D7653" w:rsidP="00831171">
      <w:pPr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proofErr w:type="spellStart"/>
      <w:proofErr w:type="gramStart"/>
      <w:r w:rsidRPr="00831171">
        <w:rPr>
          <w:rFonts w:ascii="Times New Roman" w:eastAsia="Calibri" w:hAnsi="Times New Roman" w:cs="Times New Roman"/>
          <w:b/>
          <w:bCs/>
          <w:i/>
          <w:iCs/>
          <w:color w:val="auto"/>
          <w:sz w:val="22"/>
          <w:szCs w:val="22"/>
          <w:lang w:val="en-US" w:eastAsia="en-US"/>
        </w:rPr>
        <w:t>W</w:t>
      </w:r>
      <w:r w:rsidRPr="00831171">
        <w:rPr>
          <w:rFonts w:ascii="Times New Roman" w:eastAsia="Calibri" w:hAnsi="Times New Roman" w:cs="Times New Roman"/>
          <w:b/>
          <w:bCs/>
          <w:i/>
          <w:iCs/>
          <w:color w:val="auto"/>
          <w:sz w:val="22"/>
          <w:szCs w:val="22"/>
          <w:vertAlign w:val="subscript"/>
          <w:lang w:val="en-US" w:eastAsia="en-US"/>
        </w:rPr>
        <w:t>er</w:t>
      </w:r>
      <w:proofErr w:type="spellEnd"/>
      <w:r w:rsidRPr="00831171">
        <w:rPr>
          <w:rFonts w:ascii="Calibri" w:eastAsia="Calibri" w:hAnsi="Calibri" w:cs="Times New Roman"/>
          <w:i/>
          <w:color w:val="auto"/>
          <w:sz w:val="22"/>
          <w:szCs w:val="22"/>
          <w:lang w:eastAsia="en-US"/>
        </w:rPr>
        <w:t xml:space="preserve">– 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среднемесячная заработная плата в общем образовании соответствующего региона в предш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е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ствующем году, руб.</w:t>
      </w:r>
      <w:proofErr w:type="gramEnd"/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/мес.;</w:t>
      </w:r>
    </w:p>
    <w:p w:rsidR="007D7653" w:rsidRPr="00831171" w:rsidRDefault="007D7653" w:rsidP="00831171">
      <w:pPr>
        <w:ind w:firstLine="567"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831171">
        <w:rPr>
          <w:rFonts w:ascii="Times New Roman" w:eastAsia="Calibri" w:hAnsi="Times New Roman" w:cs="Times New Roman"/>
          <w:b/>
          <w:bCs/>
          <w:i/>
          <w:color w:val="auto"/>
          <w:sz w:val="22"/>
          <w:szCs w:val="22"/>
          <w:lang w:eastAsia="en-US"/>
        </w:rPr>
        <w:t xml:space="preserve">12 </w:t>
      </w:r>
      <w:r w:rsidRPr="00831171">
        <w:rPr>
          <w:rFonts w:ascii="Calibri" w:eastAsia="Calibri" w:hAnsi="Calibri" w:cs="Times New Roman"/>
          <w:i/>
          <w:color w:val="auto"/>
          <w:sz w:val="22"/>
          <w:szCs w:val="22"/>
          <w:lang w:eastAsia="en-US"/>
        </w:rPr>
        <w:t xml:space="preserve">– 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количество месяцев в году;</w:t>
      </w:r>
    </w:p>
    <w:p w:rsidR="007D7653" w:rsidRPr="00831171" w:rsidRDefault="007D7653" w:rsidP="00831171">
      <w:pPr>
        <w:tabs>
          <w:tab w:val="left" w:pos="709"/>
        </w:tabs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831171">
        <w:rPr>
          <w:rFonts w:ascii="Times New Roman" w:eastAsia="Calibri" w:hAnsi="Times New Roman" w:cs="Times New Roman"/>
          <w:b/>
          <w:i/>
          <w:color w:val="auto"/>
          <w:sz w:val="22"/>
          <w:szCs w:val="22"/>
          <w:lang w:eastAsia="en-US"/>
        </w:rPr>
        <w:t>K</w:t>
      </w:r>
      <w:r w:rsidRPr="00831171">
        <w:rPr>
          <w:rFonts w:ascii="Times New Roman" w:eastAsia="Calibri" w:hAnsi="Times New Roman" w:cs="Times New Roman"/>
          <w:b/>
          <w:i/>
          <w:color w:val="auto"/>
          <w:sz w:val="22"/>
          <w:szCs w:val="22"/>
          <w:vertAlign w:val="superscript"/>
          <w:lang w:eastAsia="en-US"/>
        </w:rPr>
        <w:t>1</w:t>
      </w:r>
      <w:r w:rsidRPr="00831171">
        <w:rPr>
          <w:rFonts w:ascii="Calibri" w:eastAsia="Calibri" w:hAnsi="Calibri" w:cs="Times New Roman"/>
          <w:i/>
          <w:color w:val="auto"/>
          <w:sz w:val="22"/>
          <w:szCs w:val="22"/>
          <w:lang w:eastAsia="en-US"/>
        </w:rPr>
        <w:t xml:space="preserve"> – 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коэффициент, учитывающий специфику образовательной программы или категорию восп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и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танников (при их наличии);</w:t>
      </w:r>
    </w:p>
    <w:p w:rsidR="007D7653" w:rsidRPr="00831171" w:rsidRDefault="007D7653" w:rsidP="00831171">
      <w:pPr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proofErr w:type="gramStart"/>
      <w:r w:rsidRPr="00831171">
        <w:rPr>
          <w:rFonts w:ascii="Times New Roman" w:eastAsia="Calibri" w:hAnsi="Times New Roman" w:cs="Times New Roman"/>
          <w:b/>
          <w:bCs/>
          <w:i/>
          <w:iCs/>
          <w:color w:val="auto"/>
          <w:sz w:val="22"/>
          <w:szCs w:val="22"/>
          <w:lang w:val="en-US" w:eastAsia="en-US"/>
        </w:rPr>
        <w:t>K</w:t>
      </w:r>
      <w:r w:rsidRPr="00831171">
        <w:rPr>
          <w:rFonts w:ascii="Times New Roman" w:eastAsia="Calibri" w:hAnsi="Times New Roman" w:cs="Times New Roman"/>
          <w:b/>
          <w:bCs/>
          <w:i/>
          <w:iCs/>
          <w:color w:val="auto"/>
          <w:sz w:val="22"/>
          <w:szCs w:val="22"/>
          <w:vertAlign w:val="superscript"/>
          <w:lang w:eastAsia="en-US"/>
        </w:rPr>
        <w:t>2</w:t>
      </w:r>
      <w:r w:rsidRPr="00831171">
        <w:rPr>
          <w:rFonts w:ascii="Calibri" w:eastAsia="Calibri" w:hAnsi="Calibri" w:cs="Times New Roman"/>
          <w:i/>
          <w:color w:val="auto"/>
          <w:sz w:val="22"/>
          <w:szCs w:val="22"/>
          <w:lang w:eastAsia="en-US"/>
        </w:rPr>
        <w:t xml:space="preserve">– 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коэффициент страховых взносов на выплаты по оплате труда.</w:t>
      </w:r>
      <w:proofErr w:type="gramEnd"/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Значение коэффициента – 1,302;</w:t>
      </w:r>
    </w:p>
    <w:p w:rsidR="007D7653" w:rsidRPr="00831171" w:rsidRDefault="007D7653" w:rsidP="00831171">
      <w:pPr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831171">
        <w:rPr>
          <w:rFonts w:ascii="Times New Roman" w:eastAsia="Calibri" w:hAnsi="Times New Roman" w:cs="Times New Roman"/>
          <w:b/>
          <w:bCs/>
          <w:i/>
          <w:iCs/>
          <w:color w:val="auto"/>
          <w:sz w:val="22"/>
          <w:szCs w:val="22"/>
          <w:lang w:val="en-US" w:eastAsia="en-US"/>
        </w:rPr>
        <w:t>K</w:t>
      </w:r>
      <w:r w:rsidRPr="00831171">
        <w:rPr>
          <w:rFonts w:ascii="Times New Roman" w:eastAsia="Calibri" w:hAnsi="Times New Roman" w:cs="Times New Roman"/>
          <w:b/>
          <w:bCs/>
          <w:i/>
          <w:iCs/>
          <w:color w:val="auto"/>
          <w:sz w:val="22"/>
          <w:szCs w:val="22"/>
          <w:vertAlign w:val="superscript"/>
          <w:lang w:eastAsia="en-US"/>
        </w:rPr>
        <w:t>3</w:t>
      </w:r>
      <w:r w:rsidRPr="00831171">
        <w:rPr>
          <w:rFonts w:ascii="Calibri" w:eastAsia="Calibri" w:hAnsi="Calibri" w:cs="Times New Roman"/>
          <w:i/>
          <w:color w:val="auto"/>
          <w:sz w:val="22"/>
          <w:szCs w:val="22"/>
          <w:lang w:eastAsia="en-US"/>
        </w:rPr>
        <w:t xml:space="preserve">– 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коэффициент, учитывающий применение районных коэффициентов и процентных надбавок к заработной плате за стаж работы в районах Крайнего Севера, приравненных к ним местностях (при нал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и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чии данных коэффициентов);</w:t>
      </w:r>
    </w:p>
    <w:p w:rsidR="007D7653" w:rsidRPr="00831171" w:rsidRDefault="007D7653" w:rsidP="00831171">
      <w:pPr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proofErr w:type="gramStart"/>
      <w:r w:rsidRPr="00831171">
        <w:rPr>
          <w:rFonts w:ascii="Times New Roman" w:eastAsia="Calibri" w:hAnsi="Times New Roman" w:cs="Times New Roman"/>
          <w:b/>
          <w:bCs/>
          <w:i/>
          <w:iCs/>
          <w:color w:val="auto"/>
          <w:sz w:val="22"/>
          <w:szCs w:val="22"/>
          <w:lang w:val="en-US" w:eastAsia="en-US"/>
        </w:rPr>
        <w:t>K</w:t>
      </w:r>
      <w:r w:rsidRPr="00831171">
        <w:rPr>
          <w:rFonts w:ascii="Times New Roman" w:eastAsia="Calibri" w:hAnsi="Times New Roman" w:cs="Times New Roman"/>
          <w:b/>
          <w:bCs/>
          <w:i/>
          <w:iCs/>
          <w:color w:val="auto"/>
          <w:sz w:val="22"/>
          <w:szCs w:val="22"/>
          <w:vertAlign w:val="superscript"/>
          <w:lang w:eastAsia="en-US"/>
        </w:rPr>
        <w:t>4</w:t>
      </w:r>
      <w:r w:rsidRPr="00831171">
        <w:rPr>
          <w:rFonts w:ascii="Times New Roman" w:eastAsia="Calibri" w:hAnsi="Times New Roman" w:cs="Times New Roman"/>
          <w:b/>
          <w:bCs/>
          <w:i/>
          <w:iCs/>
          <w:color w:val="auto"/>
          <w:sz w:val="22"/>
          <w:szCs w:val="22"/>
          <w:lang w:eastAsia="en-US"/>
        </w:rPr>
        <w:t xml:space="preserve"> </w:t>
      </w:r>
      <w:r w:rsidRPr="00831171">
        <w:rPr>
          <w:rFonts w:ascii="Calibri" w:eastAsia="Calibri" w:hAnsi="Calibri" w:cs="Times New Roman"/>
          <w:bCs/>
          <w:i/>
          <w:iCs/>
          <w:color w:val="auto"/>
          <w:sz w:val="22"/>
          <w:szCs w:val="22"/>
          <w:lang w:eastAsia="en-US"/>
        </w:rPr>
        <w:t xml:space="preserve">– 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коэффициент, учитывающий необходимость решения задачи по обеспечению соотношения между уровнем заработной платы педагогических работников дошкольного образования и работников общего образования.</w:t>
      </w:r>
      <w:proofErr w:type="gramEnd"/>
    </w:p>
    <w:p w:rsidR="007D7653" w:rsidRPr="00831171" w:rsidRDefault="007D7653" w:rsidP="00831171">
      <w:pPr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К нормативным затратам на общехозяйственные нужды относятся затраты, которые невозможно отнести напрямую к нормативным затратам, непосредственно связанным с оказанием i-той госуда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р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ственной (муниципальной) услуги и к нормативным затратам на содержание имущества. Нормативные затраты на общехозяйственные нужды определяются по формуле:</w:t>
      </w:r>
    </w:p>
    <w:p w:rsidR="007D7653" w:rsidRPr="00831171" w:rsidRDefault="007D7653" w:rsidP="00831171">
      <w:pPr>
        <w:ind w:firstLine="567"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831171">
        <w:rPr>
          <w:rFonts w:ascii="Calibri" w:eastAsia="Calibri" w:hAnsi="Calibri" w:cs="Times New Roman"/>
          <w:noProof/>
          <w:color w:val="auto"/>
          <w:sz w:val="22"/>
          <w:szCs w:val="22"/>
        </w:rPr>
        <w:lastRenderedPageBreak/>
        <w:drawing>
          <wp:inline distT="0" distB="0" distL="0" distR="0" wp14:anchorId="24D89AD6" wp14:editId="24B8CB4D">
            <wp:extent cx="2790825" cy="230505"/>
            <wp:effectExtent l="0" t="0" r="9525" b="0"/>
            <wp:docPr id="2" name="Рисунок 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171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, где</w:t>
      </w:r>
    </w:p>
    <w:p w:rsidR="007D7653" w:rsidRPr="00831171" w:rsidRDefault="007D7653" w:rsidP="00831171">
      <w:pPr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831171">
        <w:rPr>
          <w:rFonts w:ascii="Calibri" w:eastAsia="Calibri" w:hAnsi="Calibri" w:cs="Times New Roman"/>
          <w:noProof/>
          <w:color w:val="auto"/>
          <w:sz w:val="22"/>
          <w:szCs w:val="22"/>
        </w:rPr>
        <w:drawing>
          <wp:inline distT="0" distB="0" distL="0" distR="0" wp14:anchorId="605C0E5B" wp14:editId="469F9A8A">
            <wp:extent cx="374015" cy="230505"/>
            <wp:effectExtent l="0" t="0" r="6985" b="0"/>
            <wp:docPr id="3" name="Рисунок 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171">
        <w:rPr>
          <w:rFonts w:ascii="Calibri" w:eastAsia="Calibri" w:hAnsi="Calibri" w:cs="Times New Roman"/>
          <w:b/>
          <w:bCs/>
          <w:color w:val="auto"/>
          <w:spacing w:val="-4"/>
          <w:sz w:val="22"/>
          <w:szCs w:val="22"/>
          <w:lang w:eastAsia="en-US"/>
        </w:rPr>
        <w:t xml:space="preserve">– 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нормативные затраты на оплату труда и начисления на выплаты по оплате труда работников организации, которые не принимают непосредственного участия в оказании государственной услуги (вспомогательного, технического,</w:t>
      </w:r>
      <w:r w:rsidRPr="00831171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административно-управленческого и прочего персонала, не приним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а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ющего непосредственного участия в оказании государственной услуги);</w:t>
      </w:r>
    </w:p>
    <w:p w:rsidR="007D7653" w:rsidRPr="00831171" w:rsidRDefault="007D7653" w:rsidP="00831171">
      <w:pPr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831171">
        <w:rPr>
          <w:rFonts w:ascii="Calibri" w:eastAsia="Calibri" w:hAnsi="Calibri" w:cs="Times New Roman"/>
          <w:noProof/>
          <w:color w:val="auto"/>
          <w:sz w:val="22"/>
          <w:szCs w:val="22"/>
        </w:rPr>
        <w:drawing>
          <wp:inline distT="0" distB="0" distL="0" distR="0" wp14:anchorId="73F88608" wp14:editId="203AE24F">
            <wp:extent cx="318135" cy="230505"/>
            <wp:effectExtent l="0" t="0" r="5715" b="0"/>
            <wp:docPr id="4" name="Рисунок 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171">
        <w:rPr>
          <w:rFonts w:ascii="Calibri" w:eastAsia="Calibri" w:hAnsi="Calibri" w:cs="Times New Roman"/>
          <w:b/>
          <w:bCs/>
          <w:color w:val="auto"/>
          <w:spacing w:val="-4"/>
          <w:sz w:val="22"/>
          <w:szCs w:val="22"/>
          <w:lang w:eastAsia="en-US"/>
        </w:rPr>
        <w:t xml:space="preserve"> –</w:t>
      </w:r>
      <w:r w:rsidRPr="00831171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нормативные затраты на коммунальные услуги (за исключением нормативных затрат, отн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е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сенных к нормативным затратам на содержание имущества);</w:t>
      </w:r>
    </w:p>
    <w:p w:rsidR="007D7653" w:rsidRPr="00831171" w:rsidRDefault="007D7653" w:rsidP="00831171">
      <w:pPr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831171">
        <w:rPr>
          <w:rFonts w:ascii="Calibri" w:eastAsia="Calibri" w:hAnsi="Calibri" w:cs="Times New Roman"/>
          <w:noProof/>
          <w:color w:val="auto"/>
          <w:sz w:val="22"/>
          <w:szCs w:val="22"/>
        </w:rPr>
        <w:drawing>
          <wp:inline distT="0" distB="0" distL="0" distR="0" wp14:anchorId="0E08BEDA" wp14:editId="008E75FC">
            <wp:extent cx="270510" cy="230505"/>
            <wp:effectExtent l="0" t="0" r="0" b="0"/>
            <wp:docPr id="5" name="Рисунок 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171">
        <w:rPr>
          <w:rFonts w:ascii="Calibri" w:eastAsia="Calibri" w:hAnsi="Calibri" w:cs="Times New Roman"/>
          <w:b/>
          <w:bCs/>
          <w:color w:val="auto"/>
          <w:spacing w:val="-4"/>
          <w:sz w:val="22"/>
          <w:szCs w:val="22"/>
          <w:lang w:eastAsia="en-US"/>
        </w:rPr>
        <w:t xml:space="preserve"> </w:t>
      </w:r>
      <w:proofErr w:type="gramStart"/>
      <w:r w:rsidRPr="00831171">
        <w:rPr>
          <w:rFonts w:ascii="Calibri" w:eastAsia="Calibri" w:hAnsi="Calibri" w:cs="Times New Roman"/>
          <w:b/>
          <w:bCs/>
          <w:color w:val="auto"/>
          <w:spacing w:val="-4"/>
          <w:sz w:val="22"/>
          <w:szCs w:val="22"/>
          <w:lang w:eastAsia="en-US"/>
        </w:rPr>
        <w:t>–</w:t>
      </w:r>
      <w:r w:rsidRPr="00831171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нормативные затраты на содержание объектов недвижимого имущества, закрепленного за организацией на праве оперативного управления или приобретенным организацией за счет средств, в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ы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деленных ей учредителем на приобретение такого имущества, а также недвижимого имущества, наход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я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щегося у организации на основании договора аренды или безвозмездного пользования, эксплуатируемого в процессе оказания государственных услуг (далее – нормативные затраты на содержание недвижимого имущества);</w:t>
      </w:r>
      <w:proofErr w:type="gramEnd"/>
    </w:p>
    <w:p w:rsidR="007D7653" w:rsidRPr="00831171" w:rsidRDefault="007D7653" w:rsidP="00831171">
      <w:pPr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831171">
        <w:rPr>
          <w:rFonts w:ascii="Calibri" w:eastAsia="Calibri" w:hAnsi="Calibri" w:cs="Times New Roman"/>
          <w:noProof/>
          <w:color w:val="auto"/>
          <w:sz w:val="22"/>
          <w:szCs w:val="22"/>
        </w:rPr>
        <w:drawing>
          <wp:inline distT="0" distB="0" distL="0" distR="0" wp14:anchorId="7450EE47" wp14:editId="5FD220AA">
            <wp:extent cx="254635" cy="230505"/>
            <wp:effectExtent l="0" t="0" r="0" b="0"/>
            <wp:docPr id="6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171">
        <w:rPr>
          <w:rFonts w:ascii="Calibri" w:eastAsia="Calibri" w:hAnsi="Calibri" w:cs="Times New Roman"/>
          <w:b/>
          <w:bCs/>
          <w:color w:val="auto"/>
          <w:spacing w:val="-4"/>
          <w:sz w:val="22"/>
          <w:szCs w:val="22"/>
          <w:lang w:eastAsia="en-US"/>
        </w:rPr>
        <w:t>–</w:t>
      </w:r>
      <w:r w:rsidRPr="00831171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нормативные затраты на содержание объектов особо ценного движимого имущества, закре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п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ленного за организацией за счет средств, выделенных ей учредителем на приобретение такого имущества (далее – нормативные затраты на содержание особо ценного движимого имущества);</w:t>
      </w:r>
    </w:p>
    <w:p w:rsidR="007D7653" w:rsidRPr="00831171" w:rsidRDefault="007D7653" w:rsidP="00831171">
      <w:pPr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831171">
        <w:rPr>
          <w:rFonts w:ascii="Calibri" w:eastAsia="Calibri" w:hAnsi="Calibri" w:cs="Times New Roman"/>
          <w:noProof/>
          <w:color w:val="auto"/>
          <w:sz w:val="22"/>
          <w:szCs w:val="22"/>
        </w:rPr>
        <w:drawing>
          <wp:inline distT="0" distB="0" distL="0" distR="0" wp14:anchorId="1B3BFD57" wp14:editId="6772B570">
            <wp:extent cx="238760" cy="230505"/>
            <wp:effectExtent l="0" t="0" r="8890" b="0"/>
            <wp:docPr id="7" name="Рисунок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171">
        <w:rPr>
          <w:rFonts w:ascii="Calibri" w:eastAsia="Calibri" w:hAnsi="Calibri" w:cs="Times New Roman"/>
          <w:b/>
          <w:bCs/>
          <w:color w:val="auto"/>
          <w:spacing w:val="-4"/>
          <w:sz w:val="22"/>
          <w:szCs w:val="22"/>
          <w:lang w:eastAsia="en-US"/>
        </w:rPr>
        <w:t>–</w:t>
      </w:r>
      <w:r w:rsidRPr="00831171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нормативные затраты на приобретение услуг связи;</w:t>
      </w:r>
    </w:p>
    <w:p w:rsidR="007D7653" w:rsidRPr="00831171" w:rsidRDefault="007D7653" w:rsidP="00831171">
      <w:pPr>
        <w:tabs>
          <w:tab w:val="left" w:pos="8222"/>
        </w:tabs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831171">
        <w:rPr>
          <w:rFonts w:ascii="Calibri" w:eastAsia="Calibri" w:hAnsi="Calibri" w:cs="Times New Roman"/>
          <w:noProof/>
          <w:color w:val="auto"/>
          <w:sz w:val="22"/>
          <w:szCs w:val="22"/>
        </w:rPr>
        <w:drawing>
          <wp:inline distT="0" distB="0" distL="0" distR="0" wp14:anchorId="36A78ACA" wp14:editId="54843FF2">
            <wp:extent cx="254635" cy="230505"/>
            <wp:effectExtent l="0" t="0" r="0" b="0"/>
            <wp:docPr id="8" name="Рисунок 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171">
        <w:rPr>
          <w:rFonts w:ascii="Calibri" w:eastAsia="Calibri" w:hAnsi="Calibri" w:cs="Times New Roman"/>
          <w:b/>
          <w:bCs/>
          <w:color w:val="auto"/>
          <w:spacing w:val="-4"/>
          <w:sz w:val="22"/>
          <w:szCs w:val="22"/>
          <w:lang w:eastAsia="en-US"/>
        </w:rPr>
        <w:t>–</w:t>
      </w:r>
      <w:r w:rsidRPr="00831171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нормативные затраты на приобретение транспортных услуг;</w:t>
      </w:r>
    </w:p>
    <w:p w:rsidR="007D7653" w:rsidRPr="00831171" w:rsidRDefault="007D7653" w:rsidP="00831171">
      <w:pPr>
        <w:tabs>
          <w:tab w:val="left" w:pos="8222"/>
        </w:tabs>
        <w:ind w:firstLine="567"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831171">
        <w:rPr>
          <w:rFonts w:ascii="Calibri" w:eastAsia="Calibri" w:hAnsi="Calibri" w:cs="Times New Roman"/>
          <w:noProof/>
          <w:color w:val="auto"/>
          <w:sz w:val="22"/>
          <w:szCs w:val="22"/>
        </w:rPr>
        <w:drawing>
          <wp:inline distT="0" distB="0" distL="0" distR="0" wp14:anchorId="70961B93" wp14:editId="49ACCF7C">
            <wp:extent cx="270510" cy="230505"/>
            <wp:effectExtent l="0" t="0" r="0" b="0"/>
            <wp:docPr id="9" name="Рисунок 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171">
        <w:rPr>
          <w:rFonts w:ascii="Calibri" w:eastAsia="Calibri" w:hAnsi="Calibri" w:cs="Times New Roman"/>
          <w:b/>
          <w:bCs/>
          <w:color w:val="auto"/>
          <w:spacing w:val="-4"/>
          <w:sz w:val="22"/>
          <w:szCs w:val="22"/>
          <w:lang w:eastAsia="en-US"/>
        </w:rPr>
        <w:t>–</w:t>
      </w:r>
      <w:r w:rsidRPr="00831171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прочие нормативные затраты на общехозяйственные нужды.</w:t>
      </w:r>
    </w:p>
    <w:p w:rsidR="007D7653" w:rsidRPr="00831171" w:rsidRDefault="007D7653" w:rsidP="00831171">
      <w:pPr>
        <w:tabs>
          <w:tab w:val="left" w:pos="8222"/>
        </w:tabs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proofErr w:type="gramStart"/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Нормативные затраты на оплату труда и начисления на выплаты по оплате труда работников орг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а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низации, которые не принимают непосредственного участия в оказании государственной услуги (вспом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о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гательного, технического, административно-управленческого и прочего персонала, не принимающего непосредственного участия в оказании государственной услуги) определяются, исходя из количества единиц по штатному расписанию, утвержденному руководителем организации, с учетом действующей системы, оплаты труда, в пределах фонда оплаты труда, установленного</w:t>
      </w:r>
      <w:proofErr w:type="gramEnd"/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образовательной организации учредителем.</w:t>
      </w:r>
    </w:p>
    <w:p w:rsidR="007D7653" w:rsidRPr="00831171" w:rsidRDefault="007D7653" w:rsidP="00831171">
      <w:pPr>
        <w:tabs>
          <w:tab w:val="left" w:pos="8222"/>
        </w:tabs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Нормативные затраты на коммунальные услуги определяются исходя из нормативов потребления коммунальных услуг, в расчете на оказание единицы соответствующей государственной (муниципальной) услуги и включают в себя:</w:t>
      </w:r>
    </w:p>
    <w:p w:rsidR="007D7653" w:rsidRPr="00831171" w:rsidRDefault="007D7653" w:rsidP="00831171">
      <w:pPr>
        <w:pStyle w:val="af3"/>
        <w:ind w:firstLine="567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831171">
        <w:rPr>
          <w:rFonts w:ascii="Times New Roman" w:hAnsi="Times New Roman" w:cs="Times New Roman"/>
          <w:sz w:val="22"/>
          <w:szCs w:val="22"/>
          <w:lang w:eastAsia="en-US"/>
        </w:rPr>
        <w:t>1) нормативные затраты на холодное водоснабжение и водоотведение, ассенизацию, канализацию, вывоз жидких бытовых отходов при отсутствии централизованной системы канализации;</w:t>
      </w:r>
    </w:p>
    <w:p w:rsidR="007D7653" w:rsidRPr="00831171" w:rsidRDefault="007D7653" w:rsidP="00831171">
      <w:pPr>
        <w:pStyle w:val="af3"/>
        <w:ind w:firstLine="567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831171">
        <w:rPr>
          <w:rFonts w:ascii="Times New Roman" w:hAnsi="Times New Roman" w:cs="Times New Roman"/>
          <w:sz w:val="22"/>
          <w:szCs w:val="22"/>
          <w:lang w:eastAsia="en-US"/>
        </w:rPr>
        <w:t>2) нормативные затраты на горячее водоснабжение;</w:t>
      </w:r>
    </w:p>
    <w:p w:rsidR="007D7653" w:rsidRPr="00831171" w:rsidRDefault="007D7653" w:rsidP="00831171">
      <w:pPr>
        <w:pStyle w:val="af3"/>
        <w:ind w:firstLine="567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831171">
        <w:rPr>
          <w:rFonts w:ascii="Times New Roman" w:hAnsi="Times New Roman" w:cs="Times New Roman"/>
          <w:sz w:val="22"/>
          <w:szCs w:val="22"/>
          <w:lang w:eastAsia="en-US"/>
        </w:rPr>
        <w:t>3) нормативные затраты на потребление электрической энергии;</w:t>
      </w:r>
    </w:p>
    <w:p w:rsidR="007D7653" w:rsidRPr="00831171" w:rsidRDefault="007D7653" w:rsidP="00831171">
      <w:pPr>
        <w:pStyle w:val="af3"/>
        <w:ind w:firstLine="567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 w:rsidRPr="00831171">
        <w:rPr>
          <w:rFonts w:ascii="Times New Roman" w:hAnsi="Times New Roman" w:cs="Times New Roman"/>
          <w:sz w:val="22"/>
          <w:szCs w:val="22"/>
          <w:lang w:eastAsia="en-US"/>
        </w:rPr>
        <w:t>4) нормативные затраты на потребление тепловой энергии. В случае если организациями использ</w:t>
      </w:r>
      <w:r w:rsidRPr="00831171">
        <w:rPr>
          <w:rFonts w:ascii="Times New Roman" w:hAnsi="Times New Roman" w:cs="Times New Roman"/>
          <w:sz w:val="22"/>
          <w:szCs w:val="22"/>
          <w:lang w:eastAsia="en-US"/>
        </w:rPr>
        <w:t>у</w:t>
      </w:r>
      <w:r w:rsidRPr="00831171">
        <w:rPr>
          <w:rFonts w:ascii="Times New Roman" w:hAnsi="Times New Roman" w:cs="Times New Roman"/>
          <w:sz w:val="22"/>
          <w:szCs w:val="22"/>
          <w:lang w:eastAsia="en-US"/>
        </w:rPr>
        <w:t>ется котельно-печное отопление, данные нормативные затраты не включаются в состав коммунальных услуг.</w:t>
      </w:r>
    </w:p>
    <w:p w:rsidR="007D7653" w:rsidRPr="00831171" w:rsidRDefault="007D7653" w:rsidP="00831171">
      <w:pPr>
        <w:tabs>
          <w:tab w:val="left" w:pos="8222"/>
        </w:tabs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Нормативные затраты на коммунальные услуги рассчитываются как произведение норматива п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о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требления коммунальных услуг, необходимых для оказания единицы государственной (муниципальной) услуги, на тариф, установленный на соответствующий год.</w:t>
      </w:r>
    </w:p>
    <w:p w:rsidR="007D7653" w:rsidRPr="00831171" w:rsidRDefault="007D7653" w:rsidP="00831171">
      <w:pPr>
        <w:tabs>
          <w:tab w:val="left" w:pos="8222"/>
        </w:tabs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Нормативные затраты на содержание недвижимого имущества включают в себя:</w:t>
      </w:r>
    </w:p>
    <w:p w:rsidR="007D7653" w:rsidRPr="00831171" w:rsidRDefault="007D7653" w:rsidP="00CA3867">
      <w:pPr>
        <w:numPr>
          <w:ilvl w:val="0"/>
          <w:numId w:val="16"/>
        </w:numPr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нормативные затраты на эксплуатацию системы охранной сигнализации и противопожарной бе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з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опасности;</w:t>
      </w:r>
    </w:p>
    <w:p w:rsidR="007D7653" w:rsidRPr="00831171" w:rsidRDefault="007D7653" w:rsidP="00CA3867">
      <w:pPr>
        <w:numPr>
          <w:ilvl w:val="0"/>
          <w:numId w:val="16"/>
        </w:numPr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нормативные затраты на аренду недвижимого имущества;</w:t>
      </w:r>
    </w:p>
    <w:p w:rsidR="007D7653" w:rsidRPr="00831171" w:rsidRDefault="007D7653" w:rsidP="00CA3867">
      <w:pPr>
        <w:numPr>
          <w:ilvl w:val="0"/>
          <w:numId w:val="16"/>
        </w:numPr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нормативные затраты на проведение текущего ремонта объектов недвижимого имущества;</w:t>
      </w:r>
    </w:p>
    <w:p w:rsidR="007D7653" w:rsidRPr="00831171" w:rsidRDefault="007D7653" w:rsidP="00CA3867">
      <w:pPr>
        <w:numPr>
          <w:ilvl w:val="0"/>
          <w:numId w:val="16"/>
        </w:numPr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нормативные затраты на содержание прилегающих территорий в соответствии с утвержденными санитарными правилами и нормами;</w:t>
      </w:r>
    </w:p>
    <w:p w:rsidR="007D7653" w:rsidRPr="00831171" w:rsidRDefault="007D7653" w:rsidP="00CA3867">
      <w:pPr>
        <w:numPr>
          <w:ilvl w:val="0"/>
          <w:numId w:val="16"/>
        </w:numPr>
        <w:ind w:left="0" w:firstLine="567"/>
        <w:contextualSpacing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прочие нормативные затраты на содержание недвижимого имущества.</w:t>
      </w:r>
    </w:p>
    <w:p w:rsidR="007D7653" w:rsidRPr="00831171" w:rsidRDefault="007D7653" w:rsidP="00831171">
      <w:pPr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Нормативные затраты на эксплуатацию систем охранной сигнализации и противопожарной бе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з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опасности устанавливаются таким образом, чтобы обеспечивать покрытие затрат, связанных с функци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о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нированием установленных в организации средств и систем (системы охранной сигнализации, системы пожарной сигнализации, первичных средств пожаротушения).</w:t>
      </w:r>
    </w:p>
    <w:p w:rsidR="00AE30A0" w:rsidRPr="00831171" w:rsidRDefault="007D7653" w:rsidP="00831171">
      <w:pPr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83117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Нормативные затраты на содержание прилегающих территорий, включая вывоз мусора, сброс снега с крыш, в соответствии с санитарными нормами и правилами, устанавливаются, исходя из необходимости покрытия затрат, произведенных организацией в предыдущем отчетном периоде (году).</w:t>
      </w:r>
    </w:p>
    <w:bookmarkEnd w:id="98"/>
    <w:bookmarkEnd w:id="99"/>
    <w:p w:rsidR="00831171" w:rsidRDefault="00831171" w:rsidP="00831171">
      <w:pPr>
        <w:pStyle w:val="af3"/>
        <w:jc w:val="both"/>
        <w:rPr>
          <w:rFonts w:ascii="Times New Roman" w:hAnsi="Times New Roman" w:cs="Times New Roman"/>
          <w:color w:val="auto"/>
          <w:sz w:val="12"/>
        </w:rPr>
      </w:pPr>
      <w:r w:rsidRPr="009B4C2B">
        <w:rPr>
          <w:rFonts w:ascii="Times New Roman" w:hAnsi="Times New Roman" w:cs="Times New Roman"/>
          <w:i/>
          <w:color w:val="auto"/>
          <w:sz w:val="22"/>
          <w:szCs w:val="22"/>
          <w:u w:val="single"/>
        </w:rPr>
        <w:lastRenderedPageBreak/>
        <w:t>Подробнее смотрите</w:t>
      </w:r>
      <w:r w:rsidRPr="009B4C2B">
        <w:rPr>
          <w:rFonts w:ascii="Times New Roman" w:hAnsi="Times New Roman" w:cs="Times New Roman"/>
          <w:b/>
          <w:color w:val="auto"/>
          <w:sz w:val="22"/>
          <w:szCs w:val="22"/>
        </w:rPr>
        <w:t xml:space="preserve"> Примерную </w:t>
      </w:r>
      <w:r w:rsidRPr="009B4C2B">
        <w:rPr>
          <w:rFonts w:ascii="Times New Roman" w:hAnsi="Times New Roman" w:cs="Times New Roman"/>
          <w:b/>
          <w:iCs/>
          <w:color w:val="auto"/>
          <w:sz w:val="22"/>
          <w:szCs w:val="22"/>
        </w:rPr>
        <w:t>основную общеобразовательную</w:t>
      </w:r>
      <w:r w:rsidRPr="009B4C2B">
        <w:rPr>
          <w:rFonts w:ascii="Times New Roman" w:hAnsi="Times New Roman" w:cs="Times New Roman"/>
          <w:b/>
          <w:color w:val="auto"/>
          <w:sz w:val="22"/>
          <w:szCs w:val="22"/>
        </w:rPr>
        <w:t xml:space="preserve"> программу </w:t>
      </w:r>
      <w:r w:rsidRPr="009B4C2B">
        <w:rPr>
          <w:rFonts w:ascii="Times New Roman" w:hAnsi="Times New Roman" w:cs="Times New Roman"/>
          <w:b/>
          <w:iCs/>
          <w:color w:val="auto"/>
          <w:sz w:val="22"/>
          <w:szCs w:val="22"/>
        </w:rPr>
        <w:t>дошкольного образ</w:t>
      </w:r>
      <w:r w:rsidRPr="009B4C2B">
        <w:rPr>
          <w:rFonts w:ascii="Times New Roman" w:hAnsi="Times New Roman" w:cs="Times New Roman"/>
          <w:b/>
          <w:iCs/>
          <w:color w:val="auto"/>
          <w:sz w:val="22"/>
          <w:szCs w:val="22"/>
        </w:rPr>
        <w:t>о</w:t>
      </w:r>
      <w:r w:rsidRPr="009B4C2B">
        <w:rPr>
          <w:rFonts w:ascii="Times New Roman" w:hAnsi="Times New Roman" w:cs="Times New Roman"/>
          <w:b/>
          <w:iCs/>
          <w:color w:val="auto"/>
          <w:sz w:val="22"/>
          <w:szCs w:val="22"/>
        </w:rPr>
        <w:t xml:space="preserve">вания </w:t>
      </w:r>
      <w:r w:rsidRPr="009B4C2B">
        <w:rPr>
          <w:rFonts w:ascii="Times New Roman" w:hAnsi="Times New Roman" w:cs="Times New Roman"/>
          <w:b/>
          <w:color w:val="auto"/>
          <w:sz w:val="22"/>
          <w:szCs w:val="22"/>
        </w:rPr>
        <w:t>«От рождения до школы</w:t>
      </w:r>
      <w:r w:rsidRPr="009B4C2B">
        <w:rPr>
          <w:rFonts w:ascii="Times New Roman" w:hAnsi="Times New Roman" w:cs="Times New Roman"/>
          <w:b/>
          <w:iCs/>
          <w:color w:val="auto"/>
          <w:sz w:val="22"/>
          <w:szCs w:val="22"/>
        </w:rPr>
        <w:t xml:space="preserve">», под редакцией </w:t>
      </w:r>
      <w:proofErr w:type="spellStart"/>
      <w:r w:rsidRPr="009B4C2B">
        <w:rPr>
          <w:rFonts w:ascii="Times New Roman" w:hAnsi="Times New Roman" w:cs="Times New Roman"/>
          <w:b/>
          <w:iCs/>
          <w:color w:val="auto"/>
          <w:sz w:val="22"/>
          <w:szCs w:val="22"/>
        </w:rPr>
        <w:t>Н.Е.Веракса</w:t>
      </w:r>
      <w:proofErr w:type="spellEnd"/>
      <w:r w:rsidRPr="009B4C2B">
        <w:rPr>
          <w:rFonts w:ascii="Times New Roman" w:hAnsi="Times New Roman" w:cs="Times New Roman"/>
          <w:b/>
          <w:iCs/>
          <w:color w:val="auto"/>
          <w:sz w:val="22"/>
          <w:szCs w:val="22"/>
        </w:rPr>
        <w:t xml:space="preserve">, </w:t>
      </w:r>
      <w:r w:rsidRPr="009B4C2B">
        <w:rPr>
          <w:rFonts w:ascii="Times New Roman" w:hAnsi="Times New Roman" w:cs="Times New Roman"/>
          <w:iCs/>
          <w:color w:val="auto"/>
          <w:sz w:val="22"/>
          <w:szCs w:val="22"/>
        </w:rPr>
        <w:t xml:space="preserve">М.: МОЗАИКА-СИНТЕЗ, 2014 </w:t>
      </w:r>
      <w:r w:rsidRPr="009B4C2B">
        <w:rPr>
          <w:rFonts w:ascii="Times New Roman" w:hAnsi="Times New Roman" w:cs="Times New Roman"/>
          <w:color w:val="auto"/>
          <w:sz w:val="22"/>
          <w:szCs w:val="22"/>
        </w:rPr>
        <w:t xml:space="preserve"> г., а так же</w:t>
      </w:r>
      <w:r w:rsidRPr="009B4C2B">
        <w:rPr>
          <w:rFonts w:ascii="Times New Roman" w:hAnsi="Times New Roman" w:cs="Times New Roman"/>
          <w:b/>
          <w:color w:val="auto"/>
          <w:sz w:val="22"/>
          <w:szCs w:val="22"/>
        </w:rPr>
        <w:t xml:space="preserve"> «Региональную программу дошкольного образования «</w:t>
      </w:r>
      <w:proofErr w:type="spellStart"/>
      <w:r w:rsidRPr="009B4C2B">
        <w:rPr>
          <w:rFonts w:ascii="Times New Roman" w:hAnsi="Times New Roman" w:cs="Times New Roman"/>
          <w:b/>
          <w:color w:val="auto"/>
          <w:sz w:val="22"/>
          <w:szCs w:val="22"/>
        </w:rPr>
        <w:t>Соенеч</w:t>
      </w:r>
      <w:proofErr w:type="spellEnd"/>
      <w:r w:rsidRPr="009B4C2B">
        <w:rPr>
          <w:rFonts w:ascii="Times New Roman" w:hAnsi="Times New Roman" w:cs="Times New Roman"/>
          <w:b/>
          <w:color w:val="auto"/>
          <w:sz w:val="22"/>
          <w:szCs w:val="22"/>
        </w:rPr>
        <w:t xml:space="preserve">-радость познания», </w:t>
      </w:r>
      <w:proofErr w:type="spellStart"/>
      <w:r w:rsidRPr="009B4C2B">
        <w:rPr>
          <w:rFonts w:ascii="Times New Roman" w:hAnsi="Times New Roman" w:cs="Times New Roman"/>
          <w:b/>
          <w:color w:val="auto"/>
          <w:sz w:val="22"/>
          <w:szCs w:val="22"/>
        </w:rPr>
        <w:t>Р.К.Шаеховой</w:t>
      </w:r>
      <w:proofErr w:type="spellEnd"/>
      <w:r w:rsidRPr="009B4C2B">
        <w:rPr>
          <w:rFonts w:ascii="Times New Roman" w:hAnsi="Times New Roman" w:cs="Times New Roman"/>
          <w:b/>
          <w:color w:val="auto"/>
          <w:sz w:val="22"/>
          <w:szCs w:val="22"/>
        </w:rPr>
        <w:t>, Казань, 2016 г., Учебно-методический комплект по обучению детей русскому и ро</w:t>
      </w:r>
      <w:r w:rsidRPr="009B4C2B">
        <w:rPr>
          <w:rFonts w:ascii="Times New Roman" w:hAnsi="Times New Roman" w:cs="Times New Roman"/>
          <w:b/>
          <w:color w:val="auto"/>
          <w:sz w:val="22"/>
          <w:szCs w:val="22"/>
        </w:rPr>
        <w:t>д</w:t>
      </w:r>
      <w:r w:rsidRPr="009B4C2B">
        <w:rPr>
          <w:rFonts w:ascii="Times New Roman" w:hAnsi="Times New Roman" w:cs="Times New Roman"/>
          <w:b/>
          <w:color w:val="auto"/>
          <w:sz w:val="22"/>
          <w:szCs w:val="22"/>
        </w:rPr>
        <w:t>ному (татарскому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) языку</w:t>
      </w:r>
    </w:p>
    <w:p w:rsidR="002631E2" w:rsidRDefault="002631E2" w:rsidP="00BF01D8">
      <w:pPr>
        <w:jc w:val="center"/>
        <w:rPr>
          <w:rFonts w:ascii="Times New Roman" w:eastAsia="Times New Roman" w:hAnsi="Times New Roman" w:cs="Times New Roman"/>
          <w:b/>
          <w:color w:val="auto"/>
          <w:szCs w:val="22"/>
        </w:rPr>
      </w:pPr>
    </w:p>
    <w:p w:rsidR="002631E2" w:rsidRDefault="002631E2" w:rsidP="00BF01D8">
      <w:pPr>
        <w:jc w:val="center"/>
        <w:rPr>
          <w:rFonts w:ascii="Times New Roman" w:eastAsia="Times New Roman" w:hAnsi="Times New Roman" w:cs="Times New Roman"/>
          <w:b/>
          <w:color w:val="auto"/>
          <w:szCs w:val="22"/>
        </w:rPr>
      </w:pPr>
    </w:p>
    <w:p w:rsidR="00831171" w:rsidRPr="009B4C2B" w:rsidRDefault="00831171" w:rsidP="00831171">
      <w:pPr>
        <w:ind w:left="-284" w:firstLine="284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3.8. Материально-техническое обеспечение Программы</w:t>
      </w:r>
    </w:p>
    <w:p w:rsidR="00831171" w:rsidRPr="009B4C2B" w:rsidRDefault="00831171" w:rsidP="00831171">
      <w:pPr>
        <w:ind w:left="-284" w:firstLine="284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:rsidR="00831171" w:rsidRPr="009B4C2B" w:rsidRDefault="00831171" w:rsidP="00831171">
      <w:pPr>
        <w:ind w:left="-284" w:firstLine="28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В МБДОУ имеется:</w:t>
      </w:r>
    </w:p>
    <w:p w:rsidR="00831171" w:rsidRPr="009B4C2B" w:rsidRDefault="00831171" w:rsidP="00831171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- 8 групповых помещений в МБДОУ;</w:t>
      </w:r>
    </w:p>
    <w:p w:rsidR="00831171" w:rsidRPr="009B4C2B" w:rsidRDefault="00831171" w:rsidP="00831171">
      <w:pPr>
        <w:ind w:left="-284" w:firstLine="28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музыкальный зал;</w:t>
      </w:r>
    </w:p>
    <w:p w:rsidR="00831171" w:rsidRPr="009B4C2B" w:rsidRDefault="00831171" w:rsidP="00831171">
      <w:pPr>
        <w:ind w:left="-284" w:firstLine="28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физкультурный зал;</w:t>
      </w:r>
    </w:p>
    <w:p w:rsidR="00831171" w:rsidRPr="009B4C2B" w:rsidRDefault="00831171" w:rsidP="00831171">
      <w:pPr>
        <w:ind w:left="-284" w:firstLine="28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кабинет русского языка;</w:t>
      </w:r>
    </w:p>
    <w:p w:rsidR="00831171" w:rsidRPr="009B4C2B" w:rsidRDefault="00831171" w:rsidP="00831171">
      <w:pPr>
        <w:ind w:left="-284" w:firstLine="28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- </w:t>
      </w:r>
      <w:proofErr w:type="spell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логопункт</w:t>
      </w:r>
      <w:proofErr w:type="spell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;</w:t>
      </w:r>
    </w:p>
    <w:p w:rsidR="00831171" w:rsidRPr="009B4C2B" w:rsidRDefault="00831171" w:rsidP="00831171">
      <w:pPr>
        <w:ind w:left="-284" w:firstLine="28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игровые площадки  для прогулок;</w:t>
      </w:r>
    </w:p>
    <w:p w:rsidR="00831171" w:rsidRPr="009B4C2B" w:rsidRDefault="00831171" w:rsidP="00831171">
      <w:pPr>
        <w:ind w:left="-284" w:firstLine="28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спортивная площадка:</w:t>
      </w:r>
    </w:p>
    <w:p w:rsidR="00831171" w:rsidRPr="009B4C2B" w:rsidRDefault="00831171" w:rsidP="00831171">
      <w:pPr>
        <w:ind w:left="-284" w:firstLine="284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- медицинский кабинет.</w:t>
      </w:r>
    </w:p>
    <w:p w:rsidR="00831171" w:rsidRPr="009B4C2B" w:rsidRDefault="00831171" w:rsidP="00831171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831171" w:rsidRPr="009B4C2B" w:rsidRDefault="00831171" w:rsidP="00831171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Все эксплуатируемые помещения соответствуют требованиям СанПиН, охраны труда, пожарной бе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з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опасности, защиты от чрезвычайных ситуаций, антитеррористической безопасности учреждения дошкольного образования.</w:t>
      </w:r>
    </w:p>
    <w:p w:rsidR="00831171" w:rsidRPr="009B4C2B" w:rsidRDefault="00831171" w:rsidP="00831171">
      <w:pPr>
        <w:ind w:left="-284" w:firstLine="284"/>
        <w:jc w:val="center"/>
        <w:rPr>
          <w:rFonts w:ascii="Times New Roman" w:eastAsia="Times New Roman" w:hAnsi="Times New Roman" w:cs="Times New Roman"/>
          <w:b/>
          <w:color w:val="92D050"/>
          <w:sz w:val="22"/>
          <w:szCs w:val="22"/>
        </w:rPr>
      </w:pPr>
    </w:p>
    <w:p w:rsidR="00831171" w:rsidRPr="009B4C2B" w:rsidRDefault="00831171" w:rsidP="00831171">
      <w:pPr>
        <w:ind w:left="-284" w:firstLine="284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Учебно-материальное обеспечение</w:t>
      </w:r>
    </w:p>
    <w:p w:rsidR="00831171" w:rsidRPr="009B4C2B" w:rsidRDefault="00831171" w:rsidP="00831171">
      <w:pPr>
        <w:ind w:left="-284" w:firstLine="284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:rsidR="00831171" w:rsidRPr="009B4C2B" w:rsidRDefault="00831171" w:rsidP="00831171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Оборудование групповых помещений, кабинетов специалистов, музыкального и физкультурного залов, игры, игрушки и дидактический материал подобраны в соответствии с реализующейся в МБДОУ основной образовательной программой, требованиями СанПиН и возрастными особенностями контингента воспита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н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ников.</w:t>
      </w:r>
    </w:p>
    <w:p w:rsidR="00831171" w:rsidRPr="009B4C2B" w:rsidRDefault="00831171" w:rsidP="00831171">
      <w:pPr>
        <w:ind w:left="-284" w:firstLine="284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:rsidR="00831171" w:rsidRPr="009B4C2B" w:rsidRDefault="00831171" w:rsidP="00831171">
      <w:pPr>
        <w:ind w:left="-284" w:firstLine="284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proofErr w:type="gramStart"/>
      <w:r w:rsidRPr="009B4C2B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Медико-социальное</w:t>
      </w:r>
      <w:proofErr w:type="gramEnd"/>
      <w:r w:rsidRPr="009B4C2B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обеспечение</w:t>
      </w:r>
    </w:p>
    <w:p w:rsidR="00831171" w:rsidRPr="009B4C2B" w:rsidRDefault="00831171" w:rsidP="00831171">
      <w:pPr>
        <w:ind w:left="-284" w:firstLine="284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:rsidR="00831171" w:rsidRPr="009B4C2B" w:rsidRDefault="00831171" w:rsidP="00831171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Медицинское обслуживание детей осуществляется на основании Договора на медицинское обслуживание воспитанников муниципального бюджетного дошкольного образовательного учреждения между МБДОУ «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Солнышко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» и «ГАУЗ  </w:t>
      </w:r>
      <w:proofErr w:type="spell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Апастовская</w:t>
      </w:r>
      <w:proofErr w:type="spell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proofErr w:type="gram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центральная</w:t>
      </w:r>
      <w:proofErr w:type="gram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районная </w:t>
      </w:r>
      <w:proofErr w:type="spell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больница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Апастовского</w:t>
      </w:r>
      <w:proofErr w:type="spell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муниципального района РТ».</w:t>
      </w:r>
    </w:p>
    <w:p w:rsidR="00831171" w:rsidRPr="009B4C2B" w:rsidRDefault="00831171" w:rsidP="00831171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Организации питания в детском саду уделяется особое внимание, т.к. здоровье детей невозможно обе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с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печить без рационального питания. Снабжение детского сада продуктами питания осуществляется на осн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о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вании заключенных договоров с поставщиками </w:t>
      </w:r>
      <w:proofErr w:type="spell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Апастовского</w:t>
      </w:r>
      <w:proofErr w:type="spell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района.                                                                                                                  </w:t>
      </w:r>
    </w:p>
    <w:p w:rsidR="00831171" w:rsidRPr="009B4C2B" w:rsidRDefault="00831171" w:rsidP="00831171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Для осуществления выполнения Типового рациона питания детей в МБДОУ имеется пищеблок, осн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а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щенный современным техническим и электрооборудованием, полностью укомплектован штатный состав работников.                                         </w:t>
      </w:r>
    </w:p>
    <w:p w:rsidR="00831171" w:rsidRPr="009B4C2B" w:rsidRDefault="00831171" w:rsidP="00831171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Питание 4-х разовое, имеется второй завтрак (прием сок или фруктов во всех возрастных группах), ма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к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симальное разнообразие рациона, адекватная технологическая и кулинарная обработка продуктов и блюд, обеспечение санитарно-эпидемиологической безопасности питания – соблюдение всех санитарных требов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а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ний к состоянию пищеблока, поставляемым продуктам питания, их транспортировке, хранению, пригото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в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лению и раздаче блюд. </w:t>
      </w:r>
    </w:p>
    <w:p w:rsidR="00831171" w:rsidRPr="009B4C2B" w:rsidRDefault="00831171" w:rsidP="00831171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Контроль качества питания, витаминизации блюд, закладкой продуктов питания, кулинарной обработкой, выходом блюд, вкусовыми качествами пищи, правильностью хранения и соблюдением сроков реализации продуктов питания, осуществляет  старшая медсестра детского сада.                                                                </w:t>
      </w:r>
    </w:p>
    <w:p w:rsidR="00831171" w:rsidRPr="009B4C2B" w:rsidRDefault="00831171" w:rsidP="00831171">
      <w:pPr>
        <w:ind w:left="-284" w:firstLine="284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Организация питания в детском саду должна сочетаться с правильным питанием ребенка в семье. Нужно стремиться к тому, чтобы питание вне МБДОУ  дополняло рацион, получаемый в организованном коллективе. С этой целью для родителей ежедневно предоставляются сведения о продуктах и блюдах, которые ребенок получил в течение дня в ДОУ, для чего вывешиваются в группах ежедневный рацион питания (меню).   В правильной организации питания детей большое значение имеет создание благоприятной и эмоциональной и окружающей обстановке в группе. Группы обеспечены соответствующей посудой, удобными столами. Блюда подаются детям не слишком горячими, но и не холодными. Воспитатели приучают детей к чистоте и опря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т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ности при приеме пищи.    </w:t>
      </w:r>
    </w:p>
    <w:p w:rsidR="00831171" w:rsidRPr="009B4C2B" w:rsidRDefault="00831171" w:rsidP="00831171">
      <w:pPr>
        <w:ind w:left="-284" w:firstLine="284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Информационно-методическое обеспечение</w:t>
      </w:r>
    </w:p>
    <w:p w:rsidR="00831171" w:rsidRPr="009B4C2B" w:rsidRDefault="00831171" w:rsidP="00831171">
      <w:pPr>
        <w:ind w:left="-284" w:firstLine="284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:rsidR="00831171" w:rsidRPr="009B4C2B" w:rsidRDefault="00831171" w:rsidP="00831171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proofErr w:type="gram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lastRenderedPageBreak/>
        <w:t>Оборудование групповых помещений, кабинетов специалистов, медицинского кабинета, музыкального зала, игры, игрушки и дидактический материал подобраны в соответствии с реализующейся в МБДОУ основной образовательной программе ДОУ требованиями СанПиН и возрастными особенностями конти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н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гента воспитанников.</w:t>
      </w:r>
      <w:proofErr w:type="gramEnd"/>
    </w:p>
    <w:p w:rsidR="00831171" w:rsidRPr="009B4C2B" w:rsidRDefault="00831171" w:rsidP="00831171">
      <w:pPr>
        <w:ind w:left="-284" w:firstLine="284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:rsidR="00831171" w:rsidRPr="009B4C2B" w:rsidRDefault="00831171" w:rsidP="00831171">
      <w:pPr>
        <w:ind w:left="-284" w:firstLine="284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Психолого-педагогическое обеспечение</w:t>
      </w:r>
    </w:p>
    <w:p w:rsidR="00831171" w:rsidRPr="009B4C2B" w:rsidRDefault="00831171" w:rsidP="00831171">
      <w:pPr>
        <w:ind w:left="-284" w:firstLine="284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:rsidR="00831171" w:rsidRPr="009B4C2B" w:rsidRDefault="00831171" w:rsidP="00831171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Соответствует реализующейся в МБДОУ основной образовательной программе, составленной на основе</w:t>
      </w:r>
      <w:r w:rsidRPr="009B4C2B"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 xml:space="preserve"> 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примерной образовательной Программе дошкольного образования «От рождения до школы» под редакцией Н.Е. </w:t>
      </w:r>
      <w:proofErr w:type="spell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Вераксы</w:t>
      </w:r>
      <w:proofErr w:type="spell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, </w:t>
      </w:r>
      <w:proofErr w:type="spell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М.А.Васильевой</w:t>
      </w:r>
      <w:proofErr w:type="spell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, </w:t>
      </w:r>
      <w:proofErr w:type="spell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Т.С.Комаровой</w:t>
      </w:r>
      <w:proofErr w:type="spell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, с учетом регионального национального компонента. </w:t>
      </w:r>
    </w:p>
    <w:p w:rsidR="00831171" w:rsidRPr="009B4C2B" w:rsidRDefault="00831171" w:rsidP="00831171">
      <w:pPr>
        <w:pStyle w:val="af3"/>
        <w:ind w:left="-284" w:firstLine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Предметно-развивающая среда в МБДОУ создана на основе методических рекомендаций  основной о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б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разовательной программы  «От рождения до школы» под редакцией </w:t>
      </w:r>
      <w:proofErr w:type="spell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Н.Е.Вераксы</w:t>
      </w:r>
      <w:proofErr w:type="spell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, </w:t>
      </w:r>
      <w:proofErr w:type="spell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М.А.Васильевой</w:t>
      </w:r>
      <w:proofErr w:type="spell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, </w:t>
      </w:r>
      <w:proofErr w:type="spell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Т.С.Комаровой</w:t>
      </w:r>
      <w:proofErr w:type="spell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, а так же   </w:t>
      </w:r>
      <w:r w:rsidRPr="009B4C2B">
        <w:rPr>
          <w:rFonts w:ascii="Times New Roman" w:hAnsi="Times New Roman" w:cs="Times New Roman"/>
          <w:color w:val="auto"/>
          <w:sz w:val="22"/>
          <w:szCs w:val="22"/>
        </w:rPr>
        <w:t xml:space="preserve">Региональной программой дошкольного образования», </w:t>
      </w:r>
      <w:proofErr w:type="spellStart"/>
      <w:r w:rsidRPr="009B4C2B">
        <w:rPr>
          <w:rFonts w:ascii="Times New Roman" w:hAnsi="Times New Roman" w:cs="Times New Roman"/>
          <w:color w:val="auto"/>
          <w:sz w:val="22"/>
          <w:szCs w:val="22"/>
        </w:rPr>
        <w:t>Р.К.Шаехова</w:t>
      </w:r>
      <w:proofErr w:type="spellEnd"/>
      <w:r w:rsidRPr="009B4C2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отражающей  все образовательные области.</w:t>
      </w:r>
    </w:p>
    <w:p w:rsidR="00831171" w:rsidRPr="009B4C2B" w:rsidRDefault="00831171" w:rsidP="00831171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Одним из условий качества образования является совершенствование материально - технической базы. </w:t>
      </w:r>
    </w:p>
    <w:p w:rsidR="00831171" w:rsidRPr="009B4C2B" w:rsidRDefault="00831171" w:rsidP="00831171">
      <w:pPr>
        <w:tabs>
          <w:tab w:val="left" w:pos="5420"/>
        </w:tabs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proofErr w:type="gram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В дошкольном учреждении имеется современная информационно–техническая база: электронная почта, доступ к сети Интернет, технические средства обучения, музыкальный центр -1, магнитофон - 1, телевизоры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– 3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(1 видеодвойка), мультимедийное оборудование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- 3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, </w:t>
      </w:r>
      <w:proofErr w:type="spell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рейбуки</w:t>
      </w:r>
      <w:proofErr w:type="spell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- 5, графические планшеты –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1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штук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а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, коп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и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ровальная техника – 2 (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3 в одном)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, В МБДОУ имеются компьютеры -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7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, ноутбуки -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6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, дающие возможность выполнения современных требований по делопроизводству, документоведению, организации педагогической деятельности.</w:t>
      </w:r>
      <w:proofErr w:type="gram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Разносторонне используются возможности  мультимедиа и слайд проектирования.</w:t>
      </w:r>
    </w:p>
    <w:p w:rsidR="00831171" w:rsidRPr="009B4C2B" w:rsidRDefault="00831171" w:rsidP="00831171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Создан собственный сайт Учреждения. </w:t>
      </w:r>
    </w:p>
    <w:p w:rsidR="00831171" w:rsidRPr="009B4C2B" w:rsidRDefault="00831171" w:rsidP="00831171">
      <w:pPr>
        <w:ind w:left="-284" w:firstLine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Так же в детском саду имеется </w:t>
      </w:r>
      <w:r w:rsidR="00D00C3E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развивающий </w:t>
      </w:r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комплект «</w:t>
      </w:r>
      <w:proofErr w:type="spellStart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Лего</w:t>
      </w:r>
      <w:proofErr w:type="spellEnd"/>
      <w:r w:rsidRPr="009B4C2B">
        <w:rPr>
          <w:rFonts w:ascii="Times New Roman" w:eastAsia="Times New Roman" w:hAnsi="Times New Roman" w:cs="Times New Roman"/>
          <w:color w:val="auto"/>
          <w:sz w:val="22"/>
          <w:szCs w:val="22"/>
        </w:rPr>
        <w:t>».</w:t>
      </w:r>
    </w:p>
    <w:p w:rsidR="00831171" w:rsidRPr="009B4C2B" w:rsidRDefault="00831171" w:rsidP="00831171">
      <w:pPr>
        <w:ind w:left="-284" w:firstLine="284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:rsidR="00831171" w:rsidRPr="009B4C2B" w:rsidRDefault="00831171" w:rsidP="00831171">
      <w:pPr>
        <w:keepNext/>
        <w:widowControl w:val="0"/>
        <w:suppressAutoHyphens/>
        <w:spacing w:before="240"/>
        <w:ind w:left="-284" w:firstLine="284"/>
        <w:jc w:val="center"/>
        <w:outlineLvl w:val="1"/>
        <w:rPr>
          <w:rFonts w:ascii="Times New Roman" w:eastAsia="SimSun" w:hAnsi="Times New Roman" w:cs="Times New Roman"/>
          <w:b/>
          <w:iCs/>
          <w:color w:val="auto"/>
          <w:kern w:val="28"/>
          <w:sz w:val="22"/>
          <w:szCs w:val="22"/>
          <w:lang w:eastAsia="hi-IN" w:bidi="hi-IN"/>
        </w:rPr>
      </w:pPr>
      <w:bookmarkStart w:id="100" w:name="_Toc422496200"/>
      <w:r w:rsidRPr="009B4C2B">
        <w:rPr>
          <w:rFonts w:ascii="Times New Roman" w:eastAsia="SimSun" w:hAnsi="Times New Roman" w:cs="Times New Roman"/>
          <w:b/>
          <w:iCs/>
          <w:color w:val="auto"/>
          <w:kern w:val="28"/>
          <w:sz w:val="22"/>
          <w:szCs w:val="22"/>
          <w:lang w:eastAsia="hi-IN" w:bidi="hi-IN"/>
        </w:rPr>
        <w:t>3.9. Перспективы работы по совершенствованию и развитию содержания Программы и обеспечивающих ее реализацию нормативно-правовых, финансовых, научно-методических, кадровых, информационных и материально-технических ресурсов</w:t>
      </w:r>
      <w:bookmarkEnd w:id="100"/>
    </w:p>
    <w:p w:rsidR="00831171" w:rsidRPr="009B4C2B" w:rsidRDefault="00831171" w:rsidP="00831171">
      <w:pPr>
        <w:tabs>
          <w:tab w:val="left" w:pos="567"/>
          <w:tab w:val="left" w:pos="709"/>
        </w:tabs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bCs/>
          <w:color w:val="FF0000"/>
          <w:sz w:val="22"/>
          <w:szCs w:val="22"/>
          <w:lang w:eastAsia="en-US"/>
        </w:rPr>
      </w:pPr>
    </w:p>
    <w:p w:rsidR="00831171" w:rsidRPr="009B4C2B" w:rsidRDefault="00831171" w:rsidP="00831171">
      <w:pPr>
        <w:tabs>
          <w:tab w:val="left" w:pos="567"/>
          <w:tab w:val="left" w:pos="709"/>
        </w:tabs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Совершенствование и развитие Программы и сопутствующих нормативных и правовых, нау</w:t>
      </w: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ч</w:t>
      </w: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но-методических, кадровых, информационных и материально-технических ресурсов осуществляется с участием педагогов дошкольного образования, федеральных, региональных, муниципальных органов упра</w:t>
      </w: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в</w:t>
      </w: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ления образованием Российской Федерации, руководства Организаций, а также других участников образ</w:t>
      </w: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о</w:t>
      </w: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вательных отношений и сетевых партнеров по реализации образовательных программ (далее – Участники совершенствования Программы).</w:t>
      </w:r>
    </w:p>
    <w:p w:rsidR="00831171" w:rsidRPr="009B4C2B" w:rsidRDefault="00831171" w:rsidP="00831171">
      <w:pPr>
        <w:tabs>
          <w:tab w:val="left" w:pos="567"/>
          <w:tab w:val="left" w:pos="709"/>
        </w:tabs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В целях совершенствования нормативных и научно-методических ресурсов Программы запланирована следующая работа.</w:t>
      </w:r>
    </w:p>
    <w:p w:rsidR="00831171" w:rsidRPr="009B4C2B" w:rsidRDefault="00831171" w:rsidP="00831171">
      <w:pPr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1. Разработка и публикация в электронном и бумажном виде:</w:t>
      </w:r>
    </w:p>
    <w:p w:rsidR="00831171" w:rsidRPr="009B4C2B" w:rsidRDefault="00831171" w:rsidP="00831171">
      <w:pPr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– научно-методических материалов, разъясняющих цели, принципы, научные основы и смыслы отдельных положений Программы;</w:t>
      </w:r>
    </w:p>
    <w:p w:rsidR="00831171" w:rsidRPr="009B4C2B" w:rsidRDefault="00831171" w:rsidP="00831171">
      <w:pPr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 xml:space="preserve">– нормативных и научно-методических материалов по обеспечению условий реализации Программы; </w:t>
      </w:r>
    </w:p>
    <w:p w:rsidR="00831171" w:rsidRPr="009B4C2B" w:rsidRDefault="00831171" w:rsidP="00831171">
      <w:pPr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– научно-методических материалов по организации образовательного процесса в соответствии с Пр</w:t>
      </w: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о</w:t>
      </w: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 xml:space="preserve">граммой; </w:t>
      </w:r>
    </w:p>
    <w:p w:rsidR="00831171" w:rsidRPr="009B4C2B" w:rsidRDefault="00831171" w:rsidP="00831171">
      <w:pPr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– методических рекомендаций по разработке основной образовательной программы Организации с учетом положений Программы и вариативных  образовательных программ, а также адаптивных коррекцио</w:t>
      </w: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н</w:t>
      </w: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 xml:space="preserve">но-развивающих программ; </w:t>
      </w:r>
    </w:p>
    <w:p w:rsidR="00831171" w:rsidRPr="009B4C2B" w:rsidRDefault="00831171" w:rsidP="00831171">
      <w:pPr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 xml:space="preserve">– практических материалов и рекомендаций по реализации Программы. </w:t>
      </w:r>
    </w:p>
    <w:p w:rsidR="00831171" w:rsidRPr="009B4C2B" w:rsidRDefault="00831171" w:rsidP="00831171">
      <w:pPr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2. Апробирование разработанных материалов в организациях, осуществляющих образовательную де</w:t>
      </w: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я</w:t>
      </w: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тельность на дошкольном уровне общего образования.</w:t>
      </w:r>
    </w:p>
    <w:p w:rsidR="00831171" w:rsidRPr="009B4C2B" w:rsidRDefault="00831171" w:rsidP="00831171">
      <w:pPr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3. Обсуждение разработанных нормативных, научно-методических и практических материалов с Учас</w:t>
      </w: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т</w:t>
      </w: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никами совершенствования Программы, в т. ч. с учетом результатов апробирования, обобщение материалов обсуждения и апробирования.</w:t>
      </w:r>
    </w:p>
    <w:p w:rsidR="00831171" w:rsidRPr="009B4C2B" w:rsidRDefault="00831171" w:rsidP="00831171">
      <w:pPr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4. Внесение корректив в Программу, разработка рекомендаций по особенностям ее реализации и т. д.</w:t>
      </w:r>
    </w:p>
    <w:p w:rsidR="00831171" w:rsidRPr="009B4C2B" w:rsidRDefault="00831171" w:rsidP="00831171">
      <w:pPr>
        <w:tabs>
          <w:tab w:val="left" w:pos="0"/>
          <w:tab w:val="left" w:pos="567"/>
        </w:tabs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5.Регулярное научно-методическое консультационно-информационное сопровождение Организаций, р</w:t>
      </w: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е</w:t>
      </w: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 xml:space="preserve">ализующих Программу. </w:t>
      </w:r>
    </w:p>
    <w:p w:rsidR="00831171" w:rsidRPr="009B4C2B" w:rsidRDefault="00831171" w:rsidP="00831171">
      <w:pPr>
        <w:tabs>
          <w:tab w:val="left" w:pos="567"/>
          <w:tab w:val="left" w:pos="709"/>
        </w:tabs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 xml:space="preserve">Для совершенствования и развития </w:t>
      </w:r>
      <w:proofErr w:type="gramStart"/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кадровых ресурсов, требующихся для реализации Программы разр</w:t>
      </w: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а</w:t>
      </w: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ботчиками предусмотрена</w:t>
      </w:r>
      <w:proofErr w:type="gramEnd"/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 xml:space="preserve"> разработка профессиональных образовательных программ высшего и дополн</w:t>
      </w: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и</w:t>
      </w: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 xml:space="preserve">тельного образования, а также их научно-методическое сопровождение. </w:t>
      </w:r>
    </w:p>
    <w:p w:rsidR="00831171" w:rsidRPr="009B4C2B" w:rsidRDefault="00831171" w:rsidP="00831171">
      <w:pPr>
        <w:tabs>
          <w:tab w:val="left" w:pos="567"/>
          <w:tab w:val="left" w:pos="709"/>
        </w:tabs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Развитие информационных ресурсов, необходимых для разработки и утверждения основных образов</w:t>
      </w: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а</w:t>
      </w: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 xml:space="preserve">тельных программ Организаций с учетом Программы и вариативных образовательных программ дошкольного </w:t>
      </w: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lastRenderedPageBreak/>
        <w:t>образования, направлено на осуществление научно-методической, научно-практической поддержки Орган</w:t>
      </w: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и</w:t>
      </w: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заций и предполагает создание веб-страницы Программы,</w:t>
      </w:r>
      <w:r w:rsidRPr="009B4C2B">
        <w:rPr>
          <w:rFonts w:ascii="Times New Roman" w:eastAsia="Times New Roman" w:hAnsi="Times New Roman" w:cs="Times New Roman"/>
          <w:bCs/>
          <w:color w:val="FF0000"/>
          <w:sz w:val="22"/>
          <w:szCs w:val="22"/>
          <w:lang w:eastAsia="en-US"/>
        </w:rPr>
        <w:t xml:space="preserve"> </w:t>
      </w: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которая должна содержать:</w:t>
      </w:r>
    </w:p>
    <w:p w:rsidR="00831171" w:rsidRPr="009B4C2B" w:rsidRDefault="00831171" w:rsidP="00831171">
      <w:pPr>
        <w:tabs>
          <w:tab w:val="left" w:pos="567"/>
          <w:tab w:val="left" w:pos="709"/>
        </w:tabs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9B4C2B">
        <w:rPr>
          <w:rFonts w:ascii="Times New Roman" w:eastAsia="Calibri" w:hAnsi="Times New Roman" w:cs="Times New Roman"/>
          <w:color w:val="auto"/>
          <w:sz w:val="22"/>
          <w:szCs w:val="22"/>
          <w:shd w:val="clear" w:color="auto" w:fill="FFFFFF"/>
          <w:lang w:eastAsia="en-US"/>
        </w:rPr>
        <w:t>─</w:t>
      </w: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 xml:space="preserve">тексты нормативно-правовой документации дошкольного образования, </w:t>
      </w:r>
    </w:p>
    <w:p w:rsidR="00831171" w:rsidRPr="009B4C2B" w:rsidRDefault="00831171" w:rsidP="00831171">
      <w:pPr>
        <w:tabs>
          <w:tab w:val="left" w:pos="567"/>
          <w:tab w:val="left" w:pos="709"/>
        </w:tabs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9B4C2B">
        <w:rPr>
          <w:rFonts w:ascii="Times New Roman" w:eastAsia="Calibri" w:hAnsi="Times New Roman" w:cs="Times New Roman"/>
          <w:color w:val="auto"/>
          <w:sz w:val="22"/>
          <w:szCs w:val="22"/>
          <w:shd w:val="clear" w:color="auto" w:fill="FFFFFF"/>
          <w:lang w:eastAsia="en-US"/>
        </w:rPr>
        <w:t>─</w:t>
      </w: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 xml:space="preserve"> перечни научной, методической, практической литературы,</w:t>
      </w:r>
    </w:p>
    <w:p w:rsidR="00831171" w:rsidRPr="009B4C2B" w:rsidRDefault="00831171" w:rsidP="00831171">
      <w:pPr>
        <w:tabs>
          <w:tab w:val="left" w:pos="567"/>
          <w:tab w:val="left" w:pos="709"/>
        </w:tabs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9B4C2B">
        <w:rPr>
          <w:rFonts w:ascii="Times New Roman" w:eastAsia="Calibri" w:hAnsi="Times New Roman" w:cs="Times New Roman"/>
          <w:color w:val="auto"/>
          <w:sz w:val="22"/>
          <w:szCs w:val="22"/>
          <w:shd w:val="clear" w:color="auto" w:fill="FFFFFF"/>
          <w:lang w:eastAsia="en-US"/>
        </w:rPr>
        <w:t>─</w:t>
      </w: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 xml:space="preserve"> перечни вариативных образовательных программ дошкольного образования, а также дополнительного образования детей дошкольного возраста,</w:t>
      </w:r>
    </w:p>
    <w:p w:rsidR="00831171" w:rsidRPr="009B4C2B" w:rsidRDefault="00831171" w:rsidP="00831171">
      <w:pPr>
        <w:tabs>
          <w:tab w:val="left" w:pos="567"/>
          <w:tab w:val="left" w:pos="709"/>
        </w:tabs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9B4C2B">
        <w:rPr>
          <w:rFonts w:ascii="Times New Roman" w:eastAsia="Calibri" w:hAnsi="Times New Roman" w:cs="Times New Roman"/>
          <w:color w:val="auto"/>
          <w:sz w:val="22"/>
          <w:szCs w:val="22"/>
          <w:shd w:val="clear" w:color="auto" w:fill="FFFFFF"/>
          <w:lang w:eastAsia="en-US"/>
        </w:rPr>
        <w:t>─</w:t>
      </w: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 xml:space="preserve"> информационные текстовые и </w:t>
      </w:r>
      <w:proofErr w:type="gramStart"/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видео-материалы</w:t>
      </w:r>
      <w:proofErr w:type="gramEnd"/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 xml:space="preserve">, </w:t>
      </w:r>
    </w:p>
    <w:p w:rsidR="00831171" w:rsidRPr="009B4C2B" w:rsidRDefault="00831171" w:rsidP="00831171">
      <w:pPr>
        <w:tabs>
          <w:tab w:val="left" w:pos="567"/>
          <w:tab w:val="left" w:pos="709"/>
        </w:tabs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9B4C2B">
        <w:rPr>
          <w:rFonts w:ascii="Times New Roman" w:eastAsia="Calibri" w:hAnsi="Times New Roman" w:cs="Times New Roman"/>
          <w:color w:val="auto"/>
          <w:sz w:val="22"/>
          <w:szCs w:val="22"/>
          <w:shd w:val="clear" w:color="auto" w:fill="FFFFFF"/>
          <w:lang w:eastAsia="en-US"/>
        </w:rPr>
        <w:t>─</w:t>
      </w: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 xml:space="preserve"> разделы, посвященные обмену опытом;</w:t>
      </w:r>
    </w:p>
    <w:p w:rsidR="00831171" w:rsidRPr="009B4C2B" w:rsidRDefault="00831171" w:rsidP="00831171">
      <w:pPr>
        <w:tabs>
          <w:tab w:val="left" w:pos="567"/>
          <w:tab w:val="left" w:pos="709"/>
        </w:tabs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9B4C2B">
        <w:rPr>
          <w:rFonts w:ascii="Times New Roman" w:eastAsia="Calibri" w:hAnsi="Times New Roman" w:cs="Times New Roman"/>
          <w:color w:val="auto"/>
          <w:sz w:val="22"/>
          <w:szCs w:val="22"/>
          <w:shd w:val="clear" w:color="auto" w:fill="FFFFFF"/>
          <w:lang w:eastAsia="en-US"/>
        </w:rPr>
        <w:t>─</w:t>
      </w: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 xml:space="preserve"> актуальную информацию о программах профессиональной подготовки, переподготовки и дополн</w:t>
      </w: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и</w:t>
      </w: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тельного образования,</w:t>
      </w:r>
    </w:p>
    <w:p w:rsidR="00831171" w:rsidRPr="009B4C2B" w:rsidRDefault="00831171" w:rsidP="00831171">
      <w:pPr>
        <w:tabs>
          <w:tab w:val="left" w:pos="567"/>
          <w:tab w:val="left" w:pos="709"/>
        </w:tabs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 xml:space="preserve">– актуальную информацию о проведении научно-практических и обучающих семинаров, тренингов и </w:t>
      </w:r>
      <w:proofErr w:type="spellStart"/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в</w:t>
      </w: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е</w:t>
      </w: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бинаров</w:t>
      </w:r>
      <w:proofErr w:type="spellEnd"/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, конференций.</w:t>
      </w:r>
    </w:p>
    <w:p w:rsidR="00831171" w:rsidRPr="009B4C2B" w:rsidRDefault="00831171" w:rsidP="00831171">
      <w:pPr>
        <w:tabs>
          <w:tab w:val="left" w:pos="567"/>
          <w:tab w:val="left" w:pos="709"/>
        </w:tabs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Совершенствование материально-технических условий, в т. ч. необходимых для создания развивающей предметно-пространственной среды, планируется осуществлять в процессе реализации Программы.</w:t>
      </w:r>
    </w:p>
    <w:p w:rsidR="00831171" w:rsidRPr="009B4C2B" w:rsidRDefault="00831171" w:rsidP="00831171">
      <w:pPr>
        <w:tabs>
          <w:tab w:val="left" w:pos="567"/>
          <w:tab w:val="left" w:pos="709"/>
        </w:tabs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Совершенствование финансовых условий реализации Программы направлено в первую очередь на пов</w:t>
      </w: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ы</w:t>
      </w: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 xml:space="preserve">шение эффективности экономики содействия. </w:t>
      </w:r>
    </w:p>
    <w:p w:rsidR="00831171" w:rsidRPr="009B4C2B" w:rsidRDefault="00831171" w:rsidP="00831171">
      <w:pPr>
        <w:tabs>
          <w:tab w:val="left" w:pos="567"/>
          <w:tab w:val="left" w:pos="709"/>
        </w:tabs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Совершенствование финансовых условий нацелено на содействие:</w:t>
      </w:r>
    </w:p>
    <w:p w:rsidR="00831171" w:rsidRPr="009B4C2B" w:rsidRDefault="00831171" w:rsidP="00831171">
      <w:pPr>
        <w:tabs>
          <w:tab w:val="left" w:pos="567"/>
          <w:tab w:val="left" w:pos="709"/>
        </w:tabs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 xml:space="preserve">–развитию кадровых ресурсов путем разработки проектов различных программ мотивации сотрудников Организаций, разработки предложений по совершенствованию эффективных контрактов с сотрудниками, управления Организацией; </w:t>
      </w:r>
    </w:p>
    <w:p w:rsidR="00831171" w:rsidRPr="009B4C2B" w:rsidRDefault="00831171" w:rsidP="00831171">
      <w:pPr>
        <w:tabs>
          <w:tab w:val="left" w:pos="567"/>
          <w:tab w:val="left" w:pos="709"/>
        </w:tabs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–развитию материально-технических, информационно-методических и других ресурсов, необходимых для достижения целей Программы;</w:t>
      </w:r>
    </w:p>
    <w:p w:rsidR="00831171" w:rsidRPr="009B4C2B" w:rsidRDefault="00831171" w:rsidP="00831171">
      <w:pPr>
        <w:tabs>
          <w:tab w:val="left" w:pos="567"/>
          <w:tab w:val="left" w:pos="709"/>
        </w:tabs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–сетевому взаимодействию с целью эффективной реализации Программы, в т. ч. поддержке работы О</w:t>
      </w: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р</w:t>
      </w: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 xml:space="preserve">ганизации с семьями воспитанников; </w:t>
      </w:r>
    </w:p>
    <w:p w:rsidR="00831171" w:rsidRPr="009B4C2B" w:rsidRDefault="00831171" w:rsidP="00831171">
      <w:pPr>
        <w:tabs>
          <w:tab w:val="left" w:pos="567"/>
          <w:tab w:val="left" w:pos="709"/>
        </w:tabs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–достаточному обеспечению условий реализации Программы разных Организаций, работающих в ра</w:t>
      </w: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з</w:t>
      </w:r>
      <w:r w:rsidRPr="009B4C2B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 xml:space="preserve">личных географических, экономических, социокультурных, климатических и других условиях. </w:t>
      </w:r>
    </w:p>
    <w:p w:rsidR="00831171" w:rsidRPr="009B4C2B" w:rsidRDefault="00831171" w:rsidP="00831171">
      <w:pPr>
        <w:tabs>
          <w:tab w:val="left" w:pos="567"/>
          <w:tab w:val="left" w:pos="709"/>
        </w:tabs>
        <w:autoSpaceDE w:val="0"/>
        <w:autoSpaceDN w:val="0"/>
        <w:adjustRightInd w:val="0"/>
        <w:ind w:left="-284" w:firstLine="284"/>
        <w:jc w:val="both"/>
        <w:rPr>
          <w:rFonts w:ascii="Times New Roman" w:eastAsia="Times New Roman" w:hAnsi="Times New Roman" w:cs="Times New Roman"/>
          <w:bCs/>
          <w:color w:val="FF0000"/>
          <w:sz w:val="22"/>
          <w:szCs w:val="22"/>
          <w:lang w:eastAsia="en-US"/>
        </w:rPr>
      </w:pPr>
    </w:p>
    <w:p w:rsidR="002631E2" w:rsidRDefault="002631E2" w:rsidP="00002798">
      <w:pPr>
        <w:tabs>
          <w:tab w:val="left" w:pos="567"/>
          <w:tab w:val="left" w:pos="709"/>
        </w:tabs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FF0000"/>
          <w:lang w:eastAsia="en-US"/>
        </w:rPr>
      </w:pPr>
    </w:p>
    <w:p w:rsidR="00002798" w:rsidRPr="00831171" w:rsidRDefault="00002798" w:rsidP="00831171">
      <w:pPr>
        <w:spacing w:after="200"/>
        <w:ind w:left="-142" w:right="-141" w:firstLine="142"/>
        <w:jc w:val="center"/>
        <w:rPr>
          <w:rFonts w:ascii="Times New Roman" w:eastAsia="SimSun" w:hAnsi="Times New Roman" w:cs="Times New Roman"/>
          <w:b/>
          <w:iCs/>
          <w:color w:val="auto"/>
          <w:kern w:val="28"/>
          <w:lang w:eastAsia="hi-IN" w:bidi="hi-IN"/>
        </w:rPr>
      </w:pPr>
      <w:bookmarkStart w:id="101" w:name="_Toc420597647"/>
      <w:bookmarkStart w:id="102" w:name="_Toc420598561"/>
      <w:bookmarkStart w:id="103" w:name="_Toc422496201"/>
      <w:r w:rsidRPr="00831171">
        <w:rPr>
          <w:rFonts w:ascii="Times New Roman" w:eastAsia="SimSun" w:hAnsi="Times New Roman" w:cs="Times New Roman"/>
          <w:b/>
          <w:iCs/>
          <w:color w:val="auto"/>
          <w:kern w:val="28"/>
          <w:lang w:eastAsia="hi-IN" w:bidi="hi-IN"/>
        </w:rPr>
        <w:t>3.</w:t>
      </w:r>
      <w:r w:rsidR="00535383" w:rsidRPr="00831171">
        <w:rPr>
          <w:rFonts w:ascii="Times New Roman" w:eastAsia="SimSun" w:hAnsi="Times New Roman" w:cs="Times New Roman"/>
          <w:b/>
          <w:iCs/>
          <w:color w:val="auto"/>
          <w:kern w:val="28"/>
          <w:lang w:eastAsia="hi-IN" w:bidi="hi-IN"/>
        </w:rPr>
        <w:t>10</w:t>
      </w:r>
      <w:r w:rsidRPr="00831171">
        <w:rPr>
          <w:rFonts w:ascii="Times New Roman" w:eastAsia="SimSun" w:hAnsi="Times New Roman" w:cs="Times New Roman"/>
          <w:b/>
          <w:iCs/>
          <w:color w:val="auto"/>
          <w:kern w:val="28"/>
          <w:lang w:eastAsia="hi-IN" w:bidi="hi-IN"/>
        </w:rPr>
        <w:t>. Перечень нормативных и нормативно-методических документов</w:t>
      </w:r>
      <w:bookmarkEnd w:id="101"/>
      <w:bookmarkEnd w:id="102"/>
      <w:bookmarkEnd w:id="103"/>
    </w:p>
    <w:p w:rsidR="00002798" w:rsidRPr="00831171" w:rsidRDefault="00002798" w:rsidP="00831171">
      <w:pPr>
        <w:tabs>
          <w:tab w:val="left" w:pos="567"/>
          <w:tab w:val="left" w:pos="709"/>
        </w:tabs>
        <w:autoSpaceDE w:val="0"/>
        <w:autoSpaceDN w:val="0"/>
        <w:adjustRightInd w:val="0"/>
        <w:ind w:left="-142" w:right="-141" w:firstLine="142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 xml:space="preserve">1. Конвенция о правах ребенка. </w:t>
      </w:r>
      <w:proofErr w:type="gramStart"/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Принята</w:t>
      </w:r>
      <w:proofErr w:type="gramEnd"/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 xml:space="preserve"> резолюцией 44/25 Генеральной Ассамблеи</w:t>
      </w: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br/>
        <w:t>от 20 ноября 1989 года.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shd w:val="clear" w:color="auto" w:fill="FFFFFF"/>
          <w:lang w:eastAsia="en-US"/>
        </w:rPr>
        <w:t>─</w:t>
      </w: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 xml:space="preserve"> ООН 1990.</w:t>
      </w:r>
    </w:p>
    <w:p w:rsidR="00002798" w:rsidRPr="00831171" w:rsidRDefault="00002798" w:rsidP="00831171">
      <w:pPr>
        <w:tabs>
          <w:tab w:val="left" w:pos="567"/>
          <w:tab w:val="left" w:pos="709"/>
        </w:tabs>
        <w:autoSpaceDE w:val="0"/>
        <w:autoSpaceDN w:val="0"/>
        <w:adjustRightInd w:val="0"/>
        <w:ind w:left="-142" w:right="-141" w:firstLine="142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2 .Федеральный закон от 29 декабря 2012 г. № 273-ФЗ (ред. от 31.12.2014, с изм. от 02.05.2015) «Об обр</w:t>
      </w: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а</w:t>
      </w: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зовании в Российской Федерации» [Электронный ресурс] // Официальный интернет-портал правовой и</w:t>
      </w: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н</w:t>
      </w: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 xml:space="preserve">формации: 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shd w:val="clear" w:color="auto" w:fill="FFFFFF"/>
          <w:lang w:eastAsia="en-US"/>
        </w:rPr>
        <w:t xml:space="preserve">─ Режим доступа: </w:t>
      </w:r>
      <w:proofErr w:type="spellStart"/>
      <w:r w:rsidRPr="00831171">
        <w:rPr>
          <w:rFonts w:ascii="Times New Roman" w:eastAsia="Calibri" w:hAnsi="Times New Roman" w:cs="Times New Roman"/>
          <w:color w:val="auto"/>
          <w:sz w:val="22"/>
          <w:szCs w:val="22"/>
          <w:shd w:val="clear" w:color="auto" w:fill="FFFFFF"/>
          <w:lang w:val="en-US" w:eastAsia="en-US"/>
        </w:rPr>
        <w:t>pravo</w:t>
      </w:r>
      <w:proofErr w:type="spellEnd"/>
      <w:r w:rsidRPr="00831171">
        <w:rPr>
          <w:rFonts w:ascii="Times New Roman" w:eastAsia="Calibri" w:hAnsi="Times New Roman" w:cs="Times New Roman"/>
          <w:color w:val="auto"/>
          <w:sz w:val="22"/>
          <w:szCs w:val="22"/>
          <w:shd w:val="clear" w:color="auto" w:fill="FFFFFF"/>
          <w:lang w:eastAsia="en-US"/>
        </w:rPr>
        <w:t>.</w:t>
      </w:r>
      <w:proofErr w:type="spellStart"/>
      <w:r w:rsidRPr="00831171">
        <w:rPr>
          <w:rFonts w:ascii="Times New Roman" w:eastAsia="Calibri" w:hAnsi="Times New Roman" w:cs="Times New Roman"/>
          <w:color w:val="auto"/>
          <w:sz w:val="22"/>
          <w:szCs w:val="22"/>
          <w:shd w:val="clear" w:color="auto" w:fill="FFFFFF"/>
          <w:lang w:val="en-US" w:eastAsia="en-US"/>
        </w:rPr>
        <w:t>gov</w:t>
      </w:r>
      <w:proofErr w:type="spellEnd"/>
      <w:r w:rsidRPr="00831171">
        <w:rPr>
          <w:rFonts w:ascii="Times New Roman" w:eastAsia="Calibri" w:hAnsi="Times New Roman" w:cs="Times New Roman"/>
          <w:color w:val="auto"/>
          <w:sz w:val="22"/>
          <w:szCs w:val="22"/>
          <w:shd w:val="clear" w:color="auto" w:fill="FFFFFF"/>
          <w:lang w:eastAsia="en-US"/>
        </w:rPr>
        <w:t>.</w:t>
      </w:r>
      <w:proofErr w:type="spellStart"/>
      <w:r w:rsidRPr="00831171">
        <w:rPr>
          <w:rFonts w:ascii="Times New Roman" w:eastAsia="Calibri" w:hAnsi="Times New Roman" w:cs="Times New Roman"/>
          <w:color w:val="auto"/>
          <w:sz w:val="22"/>
          <w:szCs w:val="22"/>
          <w:shd w:val="clear" w:color="auto" w:fill="FFFFFF"/>
          <w:lang w:val="en-US" w:eastAsia="en-US"/>
        </w:rPr>
        <w:t>ru</w:t>
      </w:r>
      <w:proofErr w:type="spellEnd"/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..</w:t>
      </w:r>
    </w:p>
    <w:p w:rsidR="00002798" w:rsidRPr="00831171" w:rsidRDefault="00002798" w:rsidP="00831171">
      <w:pPr>
        <w:tabs>
          <w:tab w:val="left" w:pos="567"/>
        </w:tabs>
        <w:ind w:left="-142" w:right="-141" w:firstLine="142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3. Федеральный закон 24 июля 1998 г. № 124-ФЗ «Об основных гарантиях прав ребенка в Российской Ф</w:t>
      </w: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е</w:t>
      </w: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дерации».</w:t>
      </w:r>
    </w:p>
    <w:p w:rsidR="00002798" w:rsidRPr="00831171" w:rsidRDefault="00002798" w:rsidP="00831171">
      <w:pPr>
        <w:tabs>
          <w:tab w:val="left" w:pos="567"/>
          <w:tab w:val="left" w:pos="709"/>
        </w:tabs>
        <w:autoSpaceDE w:val="0"/>
        <w:autoSpaceDN w:val="0"/>
        <w:adjustRightInd w:val="0"/>
        <w:ind w:left="-142" w:right="-141" w:firstLine="142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4. Распоряжение Правительства Российской Федерации от 4 сентября 2014 г. № 1726-р о Концепции д</w:t>
      </w: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о</w:t>
      </w: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полнительного образования детей.</w:t>
      </w:r>
    </w:p>
    <w:p w:rsidR="00002798" w:rsidRPr="00831171" w:rsidRDefault="00002798" w:rsidP="00831171">
      <w:pPr>
        <w:tabs>
          <w:tab w:val="left" w:pos="567"/>
          <w:tab w:val="left" w:pos="709"/>
        </w:tabs>
        <w:autoSpaceDE w:val="0"/>
        <w:autoSpaceDN w:val="0"/>
        <w:adjustRightInd w:val="0"/>
        <w:ind w:left="-142" w:right="-141" w:firstLine="142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5. Распоряжение Правительства Российской Федерации от 29 мая 2015 г. № 996-р о Стратегии развития воспитания до 2025 г.</w:t>
      </w:r>
      <w:r w:rsidR="00DE4D62"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 xml:space="preserve"> </w:t>
      </w: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[Электронный ресурс].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shd w:val="clear" w:color="auto" w:fill="FFFFFF"/>
          <w:lang w:eastAsia="en-US"/>
        </w:rPr>
        <w:t>─ Режим доступа:</w:t>
      </w:r>
      <w:r w:rsidR="00DE4D62" w:rsidRPr="00831171">
        <w:rPr>
          <w:rFonts w:ascii="Times New Roman" w:eastAsia="Calibri" w:hAnsi="Times New Roman" w:cs="Times New Roman"/>
          <w:color w:val="auto"/>
          <w:sz w:val="22"/>
          <w:szCs w:val="22"/>
          <w:shd w:val="clear" w:color="auto" w:fill="FFFFFF"/>
          <w:lang w:eastAsia="en-US"/>
        </w:rPr>
        <w:t xml:space="preserve"> </w:t>
      </w:r>
      <w:hyperlink r:id="rId19" w:history="1">
        <w:r w:rsidRPr="00831171">
          <w:rPr>
            <w:rFonts w:ascii="Times New Roman" w:eastAsia="Times New Roman" w:hAnsi="Times New Roman" w:cs="Times New Roman"/>
            <w:bCs/>
            <w:color w:val="auto"/>
            <w:sz w:val="22"/>
            <w:szCs w:val="22"/>
            <w:u w:val="single"/>
            <w:lang w:eastAsia="en-US"/>
          </w:rPr>
          <w:t>http://government.ru/docs/18312/</w:t>
        </w:r>
      </w:hyperlink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u w:val="single"/>
          <w:lang w:eastAsia="en-US"/>
        </w:rPr>
        <w:t>.</w:t>
      </w:r>
    </w:p>
    <w:p w:rsidR="00002798" w:rsidRPr="00831171" w:rsidRDefault="00002798" w:rsidP="00831171">
      <w:pPr>
        <w:tabs>
          <w:tab w:val="left" w:pos="567"/>
          <w:tab w:val="left" w:pos="709"/>
        </w:tabs>
        <w:autoSpaceDE w:val="0"/>
        <w:autoSpaceDN w:val="0"/>
        <w:adjustRightInd w:val="0"/>
        <w:ind w:left="-142" w:right="-141" w:firstLine="142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6. Постановление Главного государственного санитарного врача Российской Федерации</w:t>
      </w: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br/>
        <w:t>от 19 декабря 2013 г. № 68 «Об утверждении СанПиН 2.4.1.3147-13 «Санитарно-эпидемиологические треб</w:t>
      </w: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о</w:t>
      </w: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вания к дошкольным группам, размещенным в жилых помещениях жилищного фонда».</w:t>
      </w:r>
    </w:p>
    <w:p w:rsidR="00002798" w:rsidRPr="00831171" w:rsidRDefault="00002798" w:rsidP="00831171">
      <w:pPr>
        <w:tabs>
          <w:tab w:val="left" w:pos="567"/>
          <w:tab w:val="left" w:pos="709"/>
        </w:tabs>
        <w:autoSpaceDE w:val="0"/>
        <w:autoSpaceDN w:val="0"/>
        <w:adjustRightInd w:val="0"/>
        <w:ind w:left="-142" w:right="-141" w:firstLine="142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7. Постановление Главного государственного санитарного врача Российской Федерации от 15 мая 2013 г. № 26 «Об утверждении СанПиН 2.4.1.3049-13 «Санитарно-эпидемиологические требования к устройству, с</w:t>
      </w: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о</w:t>
      </w: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держанию и организации режима работы дошкольных образовательных организаций» // Российская газета. – 2013. – 19.07(№ 157).</w:t>
      </w:r>
    </w:p>
    <w:p w:rsidR="00002798" w:rsidRPr="00831171" w:rsidRDefault="00002798" w:rsidP="00831171">
      <w:pPr>
        <w:tabs>
          <w:tab w:val="left" w:pos="567"/>
          <w:tab w:val="left" w:pos="709"/>
        </w:tabs>
        <w:autoSpaceDE w:val="0"/>
        <w:autoSpaceDN w:val="0"/>
        <w:adjustRightInd w:val="0"/>
        <w:ind w:left="-142" w:right="-141" w:firstLine="142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 xml:space="preserve">8. </w:t>
      </w:r>
      <w:proofErr w:type="gramStart"/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Постановление Главного государственного санитарного врача Российской Федерации</w:t>
      </w: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br/>
        <w:t>от 3 июня 2003 г. № 118 (ред. от 03.09.2010) «О введении в действие санитарно-эпидемиологических правил и нормативов СанПиН 2.2.2/2.4.1340-03» (вместе с «СанПиН 2.2.2/2.4.1340-03. 2.2.2.</w:t>
      </w:r>
      <w:proofErr w:type="gramEnd"/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 xml:space="preserve"> Гигиена труда, технол</w:t>
      </w: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о</w:t>
      </w: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гические процессы, сырье, материалы, оборудование, рабочий инструмент. 2.4. Гигиена детей и подростков. Гигиенические требования к персональным электронно-вычислительным машинам и организации работы. Санитарно-эпидемиологические правила и нормативы», утв. Главным государственным санитарным врачом Российской Федерации 30 мая 2003 г.) (Зарегистрировано в Минюсте России 10 июня 2003 г., регистрац</w:t>
      </w: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и</w:t>
      </w: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онный № 4673)</w:t>
      </w:r>
    </w:p>
    <w:p w:rsidR="00002798" w:rsidRPr="00831171" w:rsidRDefault="00002798" w:rsidP="00831171">
      <w:pPr>
        <w:tabs>
          <w:tab w:val="left" w:pos="567"/>
          <w:tab w:val="left" w:pos="709"/>
        </w:tabs>
        <w:autoSpaceDE w:val="0"/>
        <w:autoSpaceDN w:val="0"/>
        <w:adjustRightInd w:val="0"/>
        <w:ind w:left="-142" w:right="-141" w:firstLine="142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9. Приказ Министерства образования и науки Российской Федерации от17 октября 2013г.  № 1155 «Об утверждении федерального государственного образовательного стандарта дошкольного образования» (зар</w:t>
      </w: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е</w:t>
      </w: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 xml:space="preserve">гистрирован Минюстом России 14 ноября 2013г., регистрационный  № 30384). </w:t>
      </w:r>
    </w:p>
    <w:p w:rsidR="00002798" w:rsidRPr="00831171" w:rsidRDefault="00002798" w:rsidP="00831171">
      <w:pPr>
        <w:tabs>
          <w:tab w:val="left" w:pos="567"/>
          <w:tab w:val="left" w:pos="709"/>
        </w:tabs>
        <w:autoSpaceDE w:val="0"/>
        <w:autoSpaceDN w:val="0"/>
        <w:adjustRightInd w:val="0"/>
        <w:ind w:left="-142" w:right="-141" w:firstLine="142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10. Приказ Министерства образования и науки Российской Федерации от</w:t>
      </w:r>
      <w:proofErr w:type="gramStart"/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6</w:t>
      </w:r>
      <w:proofErr w:type="gramEnd"/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 xml:space="preserve"> октября 2009 г.</w:t>
      </w: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br/>
        <w:t>№ 373 (ред. от 29.12.2014) «Об утверждении и введении в действие федерального государственного образ</w:t>
      </w: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о</w:t>
      </w: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lastRenderedPageBreak/>
        <w:t>вательного стандарта начального общего образования» (зарегистрирован Минюстом России 22 декабря 2009 г., регистрационный № 15785).</w:t>
      </w:r>
    </w:p>
    <w:p w:rsidR="00002798" w:rsidRPr="00831171" w:rsidRDefault="00002798" w:rsidP="00831171">
      <w:pPr>
        <w:tabs>
          <w:tab w:val="left" w:pos="567"/>
          <w:tab w:val="left" w:pos="709"/>
        </w:tabs>
        <w:autoSpaceDE w:val="0"/>
        <w:autoSpaceDN w:val="0"/>
        <w:adjustRightInd w:val="0"/>
        <w:ind w:left="-142" w:right="-141" w:firstLine="142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11. Приказ Министерства образования и науки Российской Федерации  от 17 декабря 2010 г. № 1897 (ред. от 29.12.2014) «Об утверждении федерального государственного образовательного стандарта основного общего образования» (зарегистрирован Минюстом России 1 февраля 2011 г., регистрационный № 19644).</w:t>
      </w:r>
    </w:p>
    <w:p w:rsidR="00002798" w:rsidRPr="00831171" w:rsidRDefault="00002798" w:rsidP="00831171">
      <w:pPr>
        <w:tabs>
          <w:tab w:val="left" w:pos="567"/>
          <w:tab w:val="left" w:pos="709"/>
        </w:tabs>
        <w:autoSpaceDE w:val="0"/>
        <w:autoSpaceDN w:val="0"/>
        <w:adjustRightInd w:val="0"/>
        <w:ind w:left="-142" w:right="-141" w:firstLine="142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12. Приказ Министерства образования и науки Российской Федерации от 17 мая 2012 г. № 413 (ред. от 29.12.2014) «Об утверждении федерального государственного образовательного стандарта среднего общего образования» (зарегистрирован Минюстом России 7 июня 2012 г., регистрационный № 24480).</w:t>
      </w:r>
    </w:p>
    <w:p w:rsidR="00002798" w:rsidRPr="00831171" w:rsidRDefault="00002798" w:rsidP="00831171">
      <w:pPr>
        <w:tabs>
          <w:tab w:val="left" w:pos="567"/>
          <w:tab w:val="left" w:pos="709"/>
        </w:tabs>
        <w:autoSpaceDE w:val="0"/>
        <w:autoSpaceDN w:val="0"/>
        <w:adjustRightInd w:val="0"/>
        <w:ind w:left="-142" w:right="-141" w:firstLine="142"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 xml:space="preserve">13. Приказ </w:t>
      </w:r>
      <w:proofErr w:type="spellStart"/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Минздравсоцразвития</w:t>
      </w:r>
      <w:proofErr w:type="spellEnd"/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 xml:space="preserve"> России от 26 августа 2010 г. № 761н (ред. от 31.05.2011)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(Зарегистрирован в Минюсте России 6 октября 2010 г. № 18638)</w:t>
      </w:r>
    </w:p>
    <w:p w:rsidR="00002798" w:rsidRPr="00831171" w:rsidRDefault="00002798" w:rsidP="00831171">
      <w:pPr>
        <w:tabs>
          <w:tab w:val="left" w:pos="567"/>
          <w:tab w:val="left" w:pos="709"/>
        </w:tabs>
        <w:autoSpaceDE w:val="0"/>
        <w:autoSpaceDN w:val="0"/>
        <w:adjustRightInd w:val="0"/>
        <w:ind w:left="-142" w:right="-141" w:firstLine="142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 xml:space="preserve">14. Письмо </w:t>
      </w:r>
      <w:proofErr w:type="spellStart"/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Минобрнауки</w:t>
      </w:r>
      <w:proofErr w:type="spellEnd"/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 xml:space="preserve"> России «Комментарии к ФГОС ДО» от 28 февраля 2014 г. № 08-249 // Вестник образования.– 2014. – Апрель. – № 7.</w:t>
      </w:r>
    </w:p>
    <w:p w:rsidR="00D9614A" w:rsidRPr="00831171" w:rsidRDefault="00002798" w:rsidP="00831171">
      <w:pPr>
        <w:tabs>
          <w:tab w:val="left" w:pos="567"/>
        </w:tabs>
        <w:ind w:left="-142" w:right="-141" w:firstLine="142"/>
        <w:jc w:val="both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15. </w:t>
      </w:r>
      <w:proofErr w:type="gramStart"/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 xml:space="preserve">Письмо </w:t>
      </w:r>
      <w:proofErr w:type="spellStart"/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Минобрнауки</w:t>
      </w:r>
      <w:proofErr w:type="spellEnd"/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 xml:space="preserve"> России от 31 июля 2014 г. № 08-1002 «О направлении методических рекоменд</w:t>
      </w: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а</w:t>
      </w: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ций» (Методические рекомендации по реализации полномочий субъектов Российской Федерации по фина</w:t>
      </w: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н</w:t>
      </w:r>
      <w:r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совому обеспечению реализации прав граждан на получение общедоступного и беспл</w:t>
      </w:r>
      <w:bookmarkStart w:id="104" w:name="_Toc422496202"/>
      <w:bookmarkStart w:id="105" w:name="_Toc420597648"/>
      <w:bookmarkStart w:id="106" w:name="_Toc420598562"/>
      <w:r w:rsidR="002631E2"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атного дошк</w:t>
      </w:r>
      <w:r w:rsidR="00831171" w:rsidRPr="00831171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/>
        </w:rPr>
        <w:t>ольного образования.</w:t>
      </w:r>
      <w:proofErr w:type="gramEnd"/>
    </w:p>
    <w:p w:rsidR="00D9614A" w:rsidRPr="00831171" w:rsidRDefault="00D9614A" w:rsidP="00831171">
      <w:pPr>
        <w:pStyle w:val="af3"/>
        <w:ind w:right="-141"/>
        <w:rPr>
          <w:rFonts w:ascii="Times New Roman" w:hAnsi="Times New Roman" w:cs="Times New Roman"/>
          <w:b/>
          <w:color w:val="FF0000"/>
          <w:sz w:val="22"/>
          <w:szCs w:val="22"/>
          <w:lang w:eastAsia="hi-IN" w:bidi="hi-IN"/>
        </w:rPr>
      </w:pPr>
    </w:p>
    <w:p w:rsidR="00002798" w:rsidRPr="00831171" w:rsidRDefault="00002798" w:rsidP="00831171">
      <w:pPr>
        <w:pStyle w:val="af3"/>
        <w:ind w:left="-142" w:right="-141" w:firstLine="142"/>
        <w:jc w:val="center"/>
        <w:rPr>
          <w:rFonts w:ascii="Times New Roman" w:hAnsi="Times New Roman" w:cs="Times New Roman"/>
          <w:b/>
          <w:color w:val="auto"/>
          <w:sz w:val="22"/>
          <w:szCs w:val="22"/>
          <w:lang w:eastAsia="hi-IN" w:bidi="hi-IN"/>
        </w:rPr>
      </w:pPr>
      <w:r w:rsidRPr="00831171">
        <w:rPr>
          <w:rFonts w:ascii="Times New Roman" w:hAnsi="Times New Roman" w:cs="Times New Roman"/>
          <w:b/>
          <w:color w:val="auto"/>
          <w:sz w:val="22"/>
          <w:szCs w:val="22"/>
          <w:lang w:eastAsia="hi-IN" w:bidi="hi-IN"/>
        </w:rPr>
        <w:t>3.1</w:t>
      </w:r>
      <w:r w:rsidR="00535383" w:rsidRPr="00831171">
        <w:rPr>
          <w:rFonts w:ascii="Times New Roman" w:hAnsi="Times New Roman" w:cs="Times New Roman"/>
          <w:b/>
          <w:color w:val="auto"/>
          <w:sz w:val="22"/>
          <w:szCs w:val="22"/>
          <w:lang w:eastAsia="hi-IN" w:bidi="hi-IN"/>
        </w:rPr>
        <w:t>1</w:t>
      </w:r>
      <w:r w:rsidRPr="00831171">
        <w:rPr>
          <w:rFonts w:ascii="Times New Roman" w:hAnsi="Times New Roman" w:cs="Times New Roman"/>
          <w:b/>
          <w:color w:val="auto"/>
          <w:sz w:val="22"/>
          <w:szCs w:val="22"/>
          <w:lang w:eastAsia="hi-IN" w:bidi="hi-IN"/>
        </w:rPr>
        <w:t>. Перечень литературных источников</w:t>
      </w:r>
      <w:bookmarkEnd w:id="104"/>
      <w:bookmarkEnd w:id="105"/>
      <w:bookmarkEnd w:id="106"/>
    </w:p>
    <w:p w:rsidR="00B92C2E" w:rsidRPr="00831171" w:rsidRDefault="00B92C2E" w:rsidP="00831171">
      <w:pPr>
        <w:pStyle w:val="af3"/>
        <w:ind w:left="-142" w:right="-141" w:firstLine="142"/>
        <w:jc w:val="center"/>
        <w:rPr>
          <w:rFonts w:ascii="Times New Roman" w:hAnsi="Times New Roman" w:cs="Times New Roman"/>
          <w:b/>
          <w:color w:val="auto"/>
          <w:sz w:val="22"/>
          <w:szCs w:val="22"/>
          <w:lang w:eastAsia="hi-IN" w:bidi="hi-IN"/>
        </w:rPr>
      </w:pPr>
    </w:p>
    <w:p w:rsidR="00002798" w:rsidRPr="00831171" w:rsidRDefault="00002798" w:rsidP="00831171">
      <w:pPr>
        <w:pStyle w:val="af3"/>
        <w:ind w:left="-142" w:right="-141" w:firstLine="142"/>
        <w:jc w:val="both"/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>При разработке Программы использовались сл</w:t>
      </w:r>
      <w:r w:rsidR="00DE4D62"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 xml:space="preserve">едующие литературные источники, </w:t>
      </w:r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>представленные в данном перечне в порядке, учитывающем значимость и степень влияния их на содержание Программы.</w:t>
      </w:r>
    </w:p>
    <w:p w:rsidR="00002798" w:rsidRPr="00831171" w:rsidRDefault="00002798" w:rsidP="00831171">
      <w:pPr>
        <w:pStyle w:val="af3"/>
        <w:ind w:left="-142" w:right="-141" w:firstLine="142"/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 xml:space="preserve">Амонашвили Ш.А. Основы гуманной педагогики. В 20 кн. Кн. 6. Педагогическая симфония. Ч. 1. Здравствуйте, Дети! / Шалва Амонашвили. — М. : Амрита, 2013. </w:t>
      </w:r>
    </w:p>
    <w:p w:rsidR="00002798" w:rsidRPr="00831171" w:rsidRDefault="00002798" w:rsidP="00831171">
      <w:pPr>
        <w:pStyle w:val="af3"/>
        <w:ind w:left="-142" w:right="-141" w:firstLine="142"/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 xml:space="preserve">Антология дошкольного образования: Навигатор образовательных программ дошкольного образования:сборник. – М.: Издательство «Национальное образование», 2015. </w:t>
      </w:r>
    </w:p>
    <w:p w:rsidR="00002798" w:rsidRPr="00831171" w:rsidRDefault="00002798" w:rsidP="00831171">
      <w:pPr>
        <w:pStyle w:val="af3"/>
        <w:ind w:left="-142" w:right="-141" w:firstLine="142"/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>Асмолов А.Г. Оптика просвещения: социокультурные перспективы. – М.: Просвещение, 2015.</w:t>
      </w:r>
    </w:p>
    <w:p w:rsidR="00002798" w:rsidRPr="00831171" w:rsidRDefault="00002798" w:rsidP="00831171">
      <w:pPr>
        <w:pStyle w:val="af3"/>
        <w:ind w:left="-142" w:right="-141" w:firstLine="142"/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>Асмолов А.Г. Психология личности. Культурно-историческое понимание развития человека. – М., Академия, 2011.</w:t>
      </w:r>
    </w:p>
    <w:p w:rsidR="00002798" w:rsidRPr="00831171" w:rsidRDefault="00002798" w:rsidP="00831171">
      <w:pPr>
        <w:pStyle w:val="af3"/>
        <w:ind w:left="-142" w:right="-141" w:firstLine="142"/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 xml:space="preserve">Бостельман А., Финк М. Применение портфолио в дошкольных организациях: 3–6 лет. – М.: Издательство «Национальное образование», 2015. </w:t>
      </w:r>
    </w:p>
    <w:p w:rsidR="00002798" w:rsidRPr="00831171" w:rsidRDefault="00002798" w:rsidP="00831171">
      <w:pPr>
        <w:pStyle w:val="af3"/>
        <w:ind w:left="-142" w:right="-141" w:firstLine="142"/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>Венгер Л.А. Восприятие и обучение. – М., 1969.</w:t>
      </w:r>
    </w:p>
    <w:p w:rsidR="00002798" w:rsidRPr="00831171" w:rsidRDefault="00002798" w:rsidP="00831171">
      <w:pPr>
        <w:pStyle w:val="af3"/>
        <w:ind w:left="-142" w:right="-141" w:firstLine="142"/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 xml:space="preserve">Веракса Н.Е. и др. Познавательное развитие. – М.: Мозаика-синтез, 2014. </w:t>
      </w:r>
    </w:p>
    <w:p w:rsidR="00002798" w:rsidRPr="00831171" w:rsidRDefault="00002798" w:rsidP="00831171">
      <w:pPr>
        <w:pStyle w:val="af3"/>
        <w:ind w:left="-142" w:right="-141" w:firstLine="142"/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>Выготский Л.С.  Мышление и речь // Собр. соч.: В 6 т. – Т. 2. – М.: Педагогика, 1982.</w:t>
      </w:r>
    </w:p>
    <w:p w:rsidR="00002798" w:rsidRPr="00831171" w:rsidRDefault="00002798" w:rsidP="00831171">
      <w:pPr>
        <w:pStyle w:val="af3"/>
        <w:ind w:left="-142" w:right="-141" w:firstLine="142"/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 xml:space="preserve">Запорожец А.В. Избранные психологические труды: в 2 т. – М.:  Педагогика, 1986. </w:t>
      </w:r>
    </w:p>
    <w:p w:rsidR="00002798" w:rsidRPr="00831171" w:rsidRDefault="00002798" w:rsidP="00831171">
      <w:pPr>
        <w:pStyle w:val="af3"/>
        <w:ind w:left="-142" w:right="-141" w:firstLine="142"/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>Инклюзивная практика в дошкольном образовании: методич. пособие д</w:t>
      </w:r>
      <w:r w:rsidR="00DE4D62"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>ля педагогов дошк. учреждений/</w:t>
      </w:r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 xml:space="preserve">под ред. Т.В. Волосовец, Е.Н. Кутеповой. – М.: Мозаика-Синтез, 2011. </w:t>
      </w:r>
    </w:p>
    <w:p w:rsidR="00002798" w:rsidRPr="00831171" w:rsidRDefault="00002798" w:rsidP="00831171">
      <w:pPr>
        <w:pStyle w:val="af3"/>
        <w:ind w:left="-142" w:right="-141" w:firstLine="142"/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 xml:space="preserve">Короткова Н.А., Нежнов П.Г. Наблюдение за развитием детей в дошкольных группах / Изд. 3-е, дораб. – М.: Линка-Пресс, 2014. </w:t>
      </w:r>
    </w:p>
    <w:p w:rsidR="00002798" w:rsidRPr="00831171" w:rsidRDefault="00002798" w:rsidP="00831171">
      <w:pPr>
        <w:pStyle w:val="af3"/>
        <w:ind w:left="-142" w:right="-141" w:firstLine="142"/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>Корчак Януш. Как любить ребенка / Януш Корчак; пер. с польск. К.Э. Сенкевич. – Москва: АСТ, 2014.  (Библиотека Ю. Гиппенрейтер).</w:t>
      </w:r>
    </w:p>
    <w:p w:rsidR="00002798" w:rsidRPr="00831171" w:rsidRDefault="00002798" w:rsidP="00831171">
      <w:pPr>
        <w:pStyle w:val="af3"/>
        <w:ind w:left="-142" w:right="-141" w:firstLine="142"/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>Корчак Януш. Уважение к ребенку. –СПб.: Питер, 2015.</w:t>
      </w:r>
    </w:p>
    <w:p w:rsidR="00002798" w:rsidRPr="00831171" w:rsidRDefault="00002798" w:rsidP="00831171">
      <w:pPr>
        <w:pStyle w:val="af3"/>
        <w:ind w:left="-142" w:right="-141" w:firstLine="142"/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>Кравцов Г.Г., Кравцова Е.Е. Психология и педагогика обучения дошкольников: учеб. пособие. – М: Мозаика-Синтез, 2013.</w:t>
      </w:r>
    </w:p>
    <w:p w:rsidR="00002798" w:rsidRPr="00831171" w:rsidRDefault="00002798" w:rsidP="00831171">
      <w:pPr>
        <w:pStyle w:val="af3"/>
        <w:ind w:left="-142" w:right="-141" w:firstLine="142"/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>Кривцова С.В. Патяева Е.Ю.Семья. Искуство общения с ребенком / под ред. А.Г. Асмолова. – М.: Учебная книга БИС, 2008.</w:t>
      </w:r>
    </w:p>
    <w:p w:rsidR="00002798" w:rsidRPr="00831171" w:rsidRDefault="00002798" w:rsidP="00831171">
      <w:pPr>
        <w:pStyle w:val="af3"/>
        <w:ind w:left="-142" w:right="-141" w:firstLine="142"/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 xml:space="preserve">Кудрявцев В.Воображение, творчество и личностный рост ребёнка / Владимир Товиевич Кудрявцев.– </w:t>
      </w:r>
      <w:proofErr w:type="gramStart"/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>М. : Чистые пруды, 2010.(Библиотечка “Первого сентября”, серия “Воспитание.</w:t>
      </w:r>
      <w:proofErr w:type="gramEnd"/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 xml:space="preserve"> Образование. Педагогика”. </w:t>
      </w:r>
      <w:proofErr w:type="gramStart"/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>Вып. 25).</w:t>
      </w:r>
      <w:proofErr w:type="gramEnd"/>
    </w:p>
    <w:p w:rsidR="00002798" w:rsidRPr="00831171" w:rsidRDefault="00002798" w:rsidP="00831171">
      <w:pPr>
        <w:pStyle w:val="af3"/>
        <w:ind w:left="-142" w:right="-141" w:firstLine="142"/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>Леонтьев А.Н. Психологические основы развития ребенка и обучения. – М.: Смысл, 2012.</w:t>
      </w:r>
    </w:p>
    <w:p w:rsidR="00002798" w:rsidRPr="00831171" w:rsidRDefault="00002798" w:rsidP="00831171">
      <w:pPr>
        <w:pStyle w:val="af3"/>
        <w:ind w:left="-142" w:right="-141" w:firstLine="142"/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>Лисина М.И. Формирование личности ребенка в общении. – СПб.: Питер, 2009.</w:t>
      </w:r>
    </w:p>
    <w:p w:rsidR="00002798" w:rsidRPr="00831171" w:rsidRDefault="00002798" w:rsidP="00831171">
      <w:pPr>
        <w:pStyle w:val="af3"/>
        <w:ind w:left="-142" w:right="-141" w:firstLine="142"/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>Манске К. Учение как открытие. Пособие для педагогов. – М.: Смысл, 2014.</w:t>
      </w:r>
    </w:p>
    <w:p w:rsidR="00002798" w:rsidRPr="00831171" w:rsidRDefault="00002798" w:rsidP="00831171">
      <w:pPr>
        <w:pStyle w:val="af3"/>
        <w:ind w:left="-142" w:right="-141" w:firstLine="142"/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>Мид М. Культура и мир Детства. –  М., 1988.</w:t>
      </w:r>
    </w:p>
    <w:p w:rsidR="00002798" w:rsidRPr="00831171" w:rsidRDefault="00002798" w:rsidP="00831171">
      <w:pPr>
        <w:pStyle w:val="af3"/>
        <w:ind w:left="-142" w:right="-141" w:firstLine="142"/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>Михайленко Н.Я., Короткова Н.А. Организация сюжетной игры в детском саду. – М., 2009.</w:t>
      </w:r>
    </w:p>
    <w:p w:rsidR="00002798" w:rsidRPr="00831171" w:rsidRDefault="00002798" w:rsidP="00831171">
      <w:pPr>
        <w:pStyle w:val="af3"/>
        <w:ind w:left="-142" w:right="-141" w:firstLine="142"/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>Михайленко Н.Я., Короткова Н.А. Ориентиры и требования к обновлению содержания дошкольного образования: метод. рекомендации. – М., 1993.</w:t>
      </w:r>
    </w:p>
    <w:p w:rsidR="00002798" w:rsidRPr="00831171" w:rsidRDefault="00002798" w:rsidP="00831171">
      <w:pPr>
        <w:pStyle w:val="af3"/>
        <w:ind w:left="-142" w:right="-141" w:firstLine="142"/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 xml:space="preserve">Михайлова-Свирская Л.В. Индивидуализация образования детей дошкольного возраста. Пособие для педагогов ДОО (0–7 лет). – М.: Просвещение, 2014. </w:t>
      </w:r>
    </w:p>
    <w:p w:rsidR="00002798" w:rsidRPr="00831171" w:rsidRDefault="00002798" w:rsidP="00831171">
      <w:pPr>
        <w:pStyle w:val="af3"/>
        <w:ind w:left="-142" w:right="-141" w:firstLine="142"/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>Навигатор образовательных программ дошкольного образования [Электронный ресурс].</w:t>
      </w:r>
      <w:r w:rsidRPr="00831171">
        <w:rPr>
          <w:rFonts w:ascii="Times New Roman" w:eastAsia="Calibri" w:hAnsi="Times New Roman" w:cs="Times New Roman"/>
          <w:color w:val="auto"/>
          <w:sz w:val="22"/>
          <w:szCs w:val="22"/>
          <w:shd w:val="clear" w:color="auto" w:fill="FFFFFF"/>
          <w:lang w:eastAsia="en-US"/>
        </w:rPr>
        <w:t>─ Режим доступа:</w:t>
      </w:r>
      <w:r w:rsidR="00DE4D62" w:rsidRPr="00831171">
        <w:rPr>
          <w:rFonts w:ascii="Times New Roman" w:eastAsia="Calibri" w:hAnsi="Times New Roman" w:cs="Times New Roman"/>
          <w:color w:val="auto"/>
          <w:sz w:val="22"/>
          <w:szCs w:val="22"/>
          <w:shd w:val="clear" w:color="auto" w:fill="FFFFFF"/>
          <w:lang w:eastAsia="en-US"/>
        </w:rPr>
        <w:t xml:space="preserve"> </w:t>
      </w:r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>http://Navigator.firo.ru.</w:t>
      </w:r>
    </w:p>
    <w:p w:rsidR="00002798" w:rsidRPr="00831171" w:rsidRDefault="00002798" w:rsidP="00831171">
      <w:pPr>
        <w:pStyle w:val="af3"/>
        <w:ind w:left="-142" w:right="-141" w:firstLine="142"/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lastRenderedPageBreak/>
        <w:t>Уденховен Н. ван, Вазир Р. Новое детство. Как изменились условия и  потребности  жизни детей. – М.: Университетская книга, 2010.</w:t>
      </w:r>
    </w:p>
    <w:p w:rsidR="00002798" w:rsidRPr="00831171" w:rsidRDefault="00002798" w:rsidP="00831171">
      <w:pPr>
        <w:pStyle w:val="af3"/>
        <w:ind w:left="-142" w:right="-141" w:firstLine="142"/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 xml:space="preserve">Обухова Л.Ф. Возрастная психология: учеб. для вузов: гриф МО, М.: Юрайт, 2014. </w:t>
      </w:r>
    </w:p>
    <w:p w:rsidR="00002798" w:rsidRPr="00831171" w:rsidRDefault="00002798" w:rsidP="00831171">
      <w:pPr>
        <w:pStyle w:val="af3"/>
        <w:ind w:left="-142" w:right="-141" w:firstLine="142"/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>Патяева Е.Ю. От рождения до школы. Первая книга думающего родителя. –М.: Смысл, 2014.</w:t>
      </w:r>
    </w:p>
    <w:p w:rsidR="00002798" w:rsidRPr="00831171" w:rsidRDefault="00002798" w:rsidP="00831171">
      <w:pPr>
        <w:pStyle w:val="af3"/>
        <w:ind w:left="-142" w:right="-141" w:firstLine="142"/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>Педагогика достоинства: идеология дошкольного и дополнительного образования. – М.: Федеральный институт развития образования, 2014.</w:t>
      </w:r>
    </w:p>
    <w:p w:rsidR="00002798" w:rsidRPr="00831171" w:rsidRDefault="00002798" w:rsidP="00831171">
      <w:pPr>
        <w:pStyle w:val="af3"/>
        <w:ind w:left="-142" w:right="-141" w:firstLine="142"/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>Поддьяков А.Н. Исследовательское поведение. 2-е изд. испр. и доп. – М.: Издательство «Национальное образование», 2015.</w:t>
      </w:r>
    </w:p>
    <w:p w:rsidR="002631E2" w:rsidRPr="00831171" w:rsidRDefault="00002798" w:rsidP="00831171">
      <w:pPr>
        <w:pStyle w:val="af3"/>
        <w:ind w:left="-142" w:right="-141" w:firstLine="142"/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 xml:space="preserve"> Поддьяков Н.Н. Психическое развитие и саморазвитие ребенка-дошкольника. Ближние и </w:t>
      </w:r>
      <w:r w:rsidR="00831171"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 xml:space="preserve">дальние горизонты. – М., 2013. </w:t>
      </w:r>
    </w:p>
    <w:p w:rsidR="00002798" w:rsidRPr="00831171" w:rsidRDefault="00002798" w:rsidP="00831171">
      <w:pPr>
        <w:pStyle w:val="af3"/>
        <w:ind w:left="-142" w:right="-141" w:firstLine="142"/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>Стеркина Р.Б., Юдина Е.Г., Князева О.Л., Авдеева Н.Н.,. Галигузова Л.Н, Мещерякова С.Ю. Аттестация и аккредитация дошкольных образовательных учреждений. – М., АСТ, 1996.</w:t>
      </w:r>
    </w:p>
    <w:p w:rsidR="00002798" w:rsidRPr="00831171" w:rsidRDefault="00002798" w:rsidP="00831171">
      <w:pPr>
        <w:pStyle w:val="af3"/>
        <w:ind w:left="-142" w:right="-141" w:firstLine="142"/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>Ушинский К. Человек как предмет воспитания Т. 1 Опыт педагогической антропологии / Константин Ушинский. – М., 2012. – 892 с.</w:t>
      </w:r>
    </w:p>
    <w:p w:rsidR="00002798" w:rsidRPr="00831171" w:rsidRDefault="00002798" w:rsidP="00831171">
      <w:pPr>
        <w:pStyle w:val="af3"/>
        <w:ind w:left="-142" w:right="-141" w:firstLine="142"/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 xml:space="preserve">Шкалы для комплексной оценки качества образования в дошкольных образовательных организациях / под ред. В.К. Загвоздкина, И.В. Кириллова. – М.: Издательство «Национальное образование», 2015. – 116 с. </w:t>
      </w:r>
    </w:p>
    <w:p w:rsidR="00002798" w:rsidRPr="00831171" w:rsidRDefault="00002798" w:rsidP="00831171">
      <w:pPr>
        <w:pStyle w:val="af3"/>
        <w:ind w:left="-142" w:right="-141" w:firstLine="142"/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>Шулешко Е. Понимание грамотности.  О педагогическом решении проблем преемственности в начальном образовании детей от пяти до одиннадцати лет. Книга первая. Условия успеха. Общая организация жизни детей и взрослых в детском саду и начальной школе, их взаимоотношений вне занятий и на занятиях по разным родам деятельности / Под ред. А. Рускова. – СПб.: Образовательные проекты, Участие, Агентство образовательного сотруднгичества, 2011. – 288 с.</w:t>
      </w:r>
    </w:p>
    <w:p w:rsidR="00002798" w:rsidRPr="00831171" w:rsidRDefault="00002798" w:rsidP="00831171">
      <w:pPr>
        <w:pStyle w:val="af3"/>
        <w:ind w:left="-142" w:right="-141" w:firstLine="142"/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>Эльконин Д.Б. Детская психология: учеб. пособие для студ. высш. учеб. заведений / Д.Б. Эльконин; – 4-е изд., стер. – М.: Издательский центр «Академия», 2007. – 384 с.</w:t>
      </w:r>
    </w:p>
    <w:p w:rsidR="00002798" w:rsidRPr="00831171" w:rsidRDefault="00002798" w:rsidP="00831171">
      <w:pPr>
        <w:pStyle w:val="af3"/>
        <w:ind w:left="-142" w:right="-141" w:firstLine="142"/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>Эльконин Д.Б. Избранные психологические труды. – М., 1989.</w:t>
      </w:r>
    </w:p>
    <w:p w:rsidR="00002798" w:rsidRPr="00831171" w:rsidRDefault="00002798" w:rsidP="00831171">
      <w:pPr>
        <w:pStyle w:val="af3"/>
        <w:ind w:left="-142" w:right="-141" w:firstLine="142"/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>Эльконин Д.Б. Психология игры. – М., Владос, 1999.</w:t>
      </w:r>
    </w:p>
    <w:p w:rsidR="00002798" w:rsidRPr="00831171" w:rsidRDefault="00002798" w:rsidP="00831171">
      <w:pPr>
        <w:pStyle w:val="af3"/>
        <w:ind w:left="-142" w:right="-141" w:firstLine="142"/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>Эриксон Э. Детство и общество / 2-е изд., перераб. и доп.; пер. с англ. – СПб.: Ленато: ACT: Фонд «Университетская книга», 1996.</w:t>
      </w:r>
    </w:p>
    <w:p w:rsidR="00002798" w:rsidRPr="00831171" w:rsidRDefault="00002798" w:rsidP="00831171">
      <w:pPr>
        <w:pStyle w:val="af3"/>
        <w:ind w:left="-142" w:right="-141" w:firstLine="142"/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</w:pPr>
      <w:r w:rsidRPr="00831171">
        <w:rPr>
          <w:rFonts w:ascii="Times New Roman" w:eastAsia="Times New Roman" w:hAnsi="Times New Roman" w:cs="Times New Roman"/>
          <w:bCs/>
          <w:noProof/>
          <w:color w:val="auto"/>
          <w:sz w:val="22"/>
          <w:szCs w:val="22"/>
          <w:lang w:eastAsia="en-US"/>
        </w:rPr>
        <w:t xml:space="preserve">Юдина Е.Г., Степанова Г.Б., Денисова Е.Н. (Ред. и введение Е.Г. Юдиной) Педагогическая диагностика в детском саду. – М.: Просвещение, 2005. </w:t>
      </w:r>
    </w:p>
    <w:p w:rsidR="00002798" w:rsidRPr="00831171" w:rsidRDefault="00002798" w:rsidP="00831171">
      <w:pPr>
        <w:spacing w:after="200"/>
        <w:ind w:left="-142" w:right="-141" w:firstLine="142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sectPr w:rsidR="00002798" w:rsidRPr="00831171" w:rsidSect="00B92C2E">
      <w:footerReference w:type="even" r:id="rId20"/>
      <w:footerReference w:type="default" r:id="rId21"/>
      <w:type w:val="continuous"/>
      <w:pgSz w:w="11905" w:h="16837"/>
      <w:pgMar w:top="568" w:right="706" w:bottom="426" w:left="1134" w:header="284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5E3" w:rsidRDefault="002615E3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2615E3" w:rsidRDefault="00261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2582464"/>
      <w:docPartObj>
        <w:docPartGallery w:val="Page Numbers (Bottom of Page)"/>
        <w:docPartUnique/>
      </w:docPartObj>
    </w:sdtPr>
    <w:sdtContent>
      <w:p w:rsidR="000D3309" w:rsidRDefault="000D3309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EFA">
          <w:rPr>
            <w:noProof/>
          </w:rPr>
          <w:t>2</w:t>
        </w:r>
        <w:r>
          <w:fldChar w:fldCharType="end"/>
        </w:r>
      </w:p>
    </w:sdtContent>
  </w:sdt>
  <w:p w:rsidR="000D3309" w:rsidRDefault="000D3309">
    <w:pPr>
      <w:rPr>
        <w:color w:val="auto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309" w:rsidRDefault="000D3309">
    <w:pPr>
      <w:rPr>
        <w:color w:val="auto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4563991"/>
      <w:docPartObj>
        <w:docPartGallery w:val="Page Numbers (Bottom of Page)"/>
        <w:docPartUnique/>
      </w:docPartObj>
    </w:sdtPr>
    <w:sdtContent>
      <w:p w:rsidR="000D3309" w:rsidRDefault="000D3309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23BE">
          <w:rPr>
            <w:noProof/>
          </w:rPr>
          <w:t>50</w:t>
        </w:r>
        <w:r>
          <w:fldChar w:fldCharType="end"/>
        </w:r>
      </w:p>
    </w:sdtContent>
  </w:sdt>
  <w:p w:rsidR="000D3309" w:rsidRPr="00CD030E" w:rsidRDefault="000D3309" w:rsidP="00CD030E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5E3" w:rsidRDefault="002615E3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2615E3" w:rsidRDefault="002615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hybridMultilevel"/>
    <w:tmpl w:val="0000000A"/>
    <w:lvl w:ilvl="0" w:tplc="000F426E">
      <w:start w:val="1"/>
      <w:numFmt w:val="bullet"/>
      <w:lvlText w:val="•"/>
      <w:lvlJc w:val="left"/>
      <w:rPr>
        <w:sz w:val="24"/>
        <w:szCs w:val="24"/>
      </w:rPr>
    </w:lvl>
    <w:lvl w:ilvl="1" w:tplc="000F426F">
      <w:start w:val="1"/>
      <w:numFmt w:val="bullet"/>
      <w:lvlText w:val="•"/>
      <w:lvlJc w:val="left"/>
      <w:rPr>
        <w:sz w:val="24"/>
        <w:szCs w:val="24"/>
      </w:rPr>
    </w:lvl>
    <w:lvl w:ilvl="2" w:tplc="000F4270">
      <w:start w:val="1"/>
      <w:numFmt w:val="bullet"/>
      <w:lvlText w:val="•"/>
      <w:lvlJc w:val="left"/>
      <w:rPr>
        <w:sz w:val="24"/>
        <w:szCs w:val="24"/>
      </w:rPr>
    </w:lvl>
    <w:lvl w:ilvl="3" w:tplc="000F4271">
      <w:start w:val="1"/>
      <w:numFmt w:val="bullet"/>
      <w:lvlText w:val="•"/>
      <w:lvlJc w:val="left"/>
      <w:rPr>
        <w:sz w:val="24"/>
        <w:szCs w:val="24"/>
      </w:rPr>
    </w:lvl>
    <w:lvl w:ilvl="4" w:tplc="000F4272">
      <w:start w:val="1"/>
      <w:numFmt w:val="bullet"/>
      <w:lvlText w:val="•"/>
      <w:lvlJc w:val="left"/>
      <w:rPr>
        <w:sz w:val="24"/>
        <w:szCs w:val="24"/>
      </w:rPr>
    </w:lvl>
    <w:lvl w:ilvl="5" w:tplc="000F4273">
      <w:start w:val="1"/>
      <w:numFmt w:val="bullet"/>
      <w:lvlText w:val="•"/>
      <w:lvlJc w:val="left"/>
      <w:rPr>
        <w:sz w:val="24"/>
        <w:szCs w:val="24"/>
      </w:rPr>
    </w:lvl>
    <w:lvl w:ilvl="6" w:tplc="000F4274">
      <w:start w:val="1"/>
      <w:numFmt w:val="bullet"/>
      <w:lvlText w:val="•"/>
      <w:lvlJc w:val="left"/>
      <w:rPr>
        <w:sz w:val="24"/>
        <w:szCs w:val="24"/>
      </w:rPr>
    </w:lvl>
    <w:lvl w:ilvl="7" w:tplc="000F4275">
      <w:start w:val="1"/>
      <w:numFmt w:val="bullet"/>
      <w:lvlText w:val="•"/>
      <w:lvlJc w:val="left"/>
      <w:rPr>
        <w:sz w:val="24"/>
        <w:szCs w:val="24"/>
      </w:rPr>
    </w:lvl>
    <w:lvl w:ilvl="8" w:tplc="000F4276">
      <w:start w:val="1"/>
      <w:numFmt w:val="bullet"/>
      <w:lvlText w:val="•"/>
      <w:lvlJc w:val="left"/>
      <w:rPr>
        <w:sz w:val="24"/>
        <w:szCs w:val="24"/>
      </w:rPr>
    </w:lvl>
  </w:abstractNum>
  <w:abstractNum w:abstractNumId="1">
    <w:nsid w:val="0000001D"/>
    <w:multiLevelType w:val="multilevel"/>
    <w:tmpl w:val="52EC8CD2"/>
    <w:lvl w:ilvl="0">
      <w:start w:val="1"/>
      <w:numFmt w:val="decimal"/>
      <w:lvlText w:val="%1"/>
      <w:lvlJc w:val="left"/>
      <w:rPr>
        <w:sz w:val="16"/>
        <w:szCs w:val="16"/>
      </w:rPr>
    </w:lvl>
    <w:lvl w:ilvl="1">
      <w:start w:val="1"/>
      <w:numFmt w:val="decimal"/>
      <w:lvlText w:val="%1"/>
      <w:lvlJc w:val="left"/>
      <w:rPr>
        <w:sz w:val="16"/>
        <w:szCs w:val="16"/>
      </w:rPr>
    </w:lvl>
    <w:lvl w:ilvl="2">
      <w:start w:val="1"/>
      <w:numFmt w:val="decimal"/>
      <w:lvlText w:val="%1"/>
      <w:lvlJc w:val="left"/>
      <w:rPr>
        <w:sz w:val="16"/>
        <w:szCs w:val="16"/>
      </w:rPr>
    </w:lvl>
    <w:lvl w:ilvl="3">
      <w:start w:val="1"/>
      <w:numFmt w:val="decimal"/>
      <w:lvlText w:val="%1"/>
      <w:lvlJc w:val="left"/>
      <w:rPr>
        <w:sz w:val="16"/>
        <w:szCs w:val="16"/>
      </w:rPr>
    </w:lvl>
    <w:lvl w:ilvl="4">
      <w:start w:val="1"/>
      <w:numFmt w:val="decimal"/>
      <w:lvlText w:val="%1"/>
      <w:lvlJc w:val="left"/>
      <w:rPr>
        <w:sz w:val="16"/>
        <w:szCs w:val="16"/>
      </w:rPr>
    </w:lvl>
    <w:lvl w:ilvl="5">
      <w:start w:val="1"/>
      <w:numFmt w:val="decimal"/>
      <w:lvlText w:val="%1"/>
      <w:lvlJc w:val="left"/>
      <w:rPr>
        <w:sz w:val="16"/>
        <w:szCs w:val="16"/>
      </w:rPr>
    </w:lvl>
    <w:lvl w:ilvl="6">
      <w:start w:val="1"/>
      <w:numFmt w:val="decimal"/>
      <w:lvlText w:val="%1"/>
      <w:lvlJc w:val="left"/>
      <w:rPr>
        <w:sz w:val="16"/>
        <w:szCs w:val="16"/>
      </w:rPr>
    </w:lvl>
    <w:lvl w:ilvl="7">
      <w:start w:val="1"/>
      <w:numFmt w:val="decimal"/>
      <w:lvlText w:val="%1"/>
      <w:lvlJc w:val="left"/>
      <w:rPr>
        <w:sz w:val="16"/>
        <w:szCs w:val="16"/>
      </w:rPr>
    </w:lvl>
    <w:lvl w:ilvl="8">
      <w:start w:val="1"/>
      <w:numFmt w:val="decimal"/>
      <w:lvlText w:val="%1"/>
      <w:lvlJc w:val="left"/>
      <w:rPr>
        <w:sz w:val="16"/>
        <w:szCs w:val="16"/>
      </w:rPr>
    </w:lvl>
  </w:abstractNum>
  <w:abstractNum w:abstractNumId="2">
    <w:nsid w:val="0000001F"/>
    <w:multiLevelType w:val="multilevel"/>
    <w:tmpl w:val="E8801E84"/>
    <w:lvl w:ilvl="0">
      <w:start w:val="1"/>
      <w:numFmt w:val="bullet"/>
      <w:lvlText w:val="•"/>
      <w:lvlJc w:val="left"/>
      <w:rPr>
        <w:sz w:val="24"/>
        <w:szCs w:val="24"/>
      </w:rPr>
    </w:lvl>
    <w:lvl w:ilvl="1">
      <w:start w:val="1"/>
      <w:numFmt w:val="decimal"/>
      <w:lvlText w:val="%2)"/>
      <w:lvlJc w:val="left"/>
      <w:rPr>
        <w:sz w:val="24"/>
        <w:szCs w:val="24"/>
      </w:rPr>
    </w:lvl>
    <w:lvl w:ilvl="2">
      <w:start w:val="1"/>
      <w:numFmt w:val="decimal"/>
      <w:lvlText w:val="%3."/>
      <w:lvlJc w:val="left"/>
      <w:rPr>
        <w:sz w:val="24"/>
        <w:szCs w:val="24"/>
      </w:rPr>
    </w:lvl>
    <w:lvl w:ilvl="3">
      <w:start w:val="1"/>
      <w:numFmt w:val="decimal"/>
      <w:lvlText w:val="%4."/>
      <w:lvlJc w:val="left"/>
      <w:rPr>
        <w:sz w:val="24"/>
        <w:szCs w:val="24"/>
      </w:rPr>
    </w:lvl>
    <w:lvl w:ilvl="4">
      <w:start w:val="1"/>
      <w:numFmt w:val="decimal"/>
      <w:lvlText w:val="%4."/>
      <w:lvlJc w:val="left"/>
      <w:rPr>
        <w:sz w:val="24"/>
        <w:szCs w:val="24"/>
      </w:rPr>
    </w:lvl>
    <w:lvl w:ilvl="5">
      <w:start w:val="1"/>
      <w:numFmt w:val="decimal"/>
      <w:lvlText w:val="%4."/>
      <w:lvlJc w:val="left"/>
      <w:rPr>
        <w:sz w:val="24"/>
        <w:szCs w:val="24"/>
      </w:rPr>
    </w:lvl>
    <w:lvl w:ilvl="6">
      <w:start w:val="1"/>
      <w:numFmt w:val="decimal"/>
      <w:lvlText w:val="%4."/>
      <w:lvlJc w:val="left"/>
      <w:rPr>
        <w:sz w:val="24"/>
        <w:szCs w:val="24"/>
      </w:rPr>
    </w:lvl>
    <w:lvl w:ilvl="7">
      <w:start w:val="1"/>
      <w:numFmt w:val="decimal"/>
      <w:lvlText w:val="%4."/>
      <w:lvlJc w:val="left"/>
      <w:rPr>
        <w:sz w:val="24"/>
        <w:szCs w:val="24"/>
      </w:rPr>
    </w:lvl>
    <w:lvl w:ilvl="8">
      <w:start w:val="1"/>
      <w:numFmt w:val="decimal"/>
      <w:lvlText w:val="%4."/>
      <w:lvlJc w:val="left"/>
      <w:rPr>
        <w:sz w:val="24"/>
        <w:szCs w:val="24"/>
      </w:rPr>
    </w:lvl>
  </w:abstractNum>
  <w:abstractNum w:abstractNumId="3">
    <w:nsid w:val="00A275D8"/>
    <w:multiLevelType w:val="hybridMultilevel"/>
    <w:tmpl w:val="760AEEF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>
    <w:nsid w:val="015376AA"/>
    <w:multiLevelType w:val="multilevel"/>
    <w:tmpl w:val="29F64D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9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064110A8"/>
    <w:multiLevelType w:val="hybridMultilevel"/>
    <w:tmpl w:val="4B2C5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CB1675"/>
    <w:multiLevelType w:val="hybridMultilevel"/>
    <w:tmpl w:val="08669F9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5E3EC7"/>
    <w:multiLevelType w:val="hybridMultilevel"/>
    <w:tmpl w:val="2BE2F088"/>
    <w:lvl w:ilvl="0" w:tplc="2D1E1C92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75638B"/>
    <w:multiLevelType w:val="hybridMultilevel"/>
    <w:tmpl w:val="416C3B5C"/>
    <w:lvl w:ilvl="0" w:tplc="2D1E1C92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B4435B"/>
    <w:multiLevelType w:val="hybridMultilevel"/>
    <w:tmpl w:val="AD784A62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>
    <w:nsid w:val="420914D3"/>
    <w:multiLevelType w:val="hybridMultilevel"/>
    <w:tmpl w:val="1AAA4074"/>
    <w:lvl w:ilvl="0" w:tplc="2D1E1C92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23E7B80"/>
    <w:multiLevelType w:val="hybridMultilevel"/>
    <w:tmpl w:val="092C3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57417B"/>
    <w:multiLevelType w:val="hybridMultilevel"/>
    <w:tmpl w:val="4F328AFC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59097209"/>
    <w:multiLevelType w:val="hybridMultilevel"/>
    <w:tmpl w:val="1D188936"/>
    <w:lvl w:ilvl="0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61D738FC"/>
    <w:multiLevelType w:val="hybridMultilevel"/>
    <w:tmpl w:val="CE7C2346"/>
    <w:lvl w:ilvl="0" w:tplc="2D1E1C92"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91C2FDE"/>
    <w:multiLevelType w:val="singleLevel"/>
    <w:tmpl w:val="A74A5DFA"/>
    <w:lvl w:ilvl="0">
      <w:start w:val="1"/>
      <w:numFmt w:val="decimal"/>
      <w:lvlText w:val="%1"/>
      <w:legacy w:legacy="1" w:legacySpace="0" w:legacyIndent="172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6">
    <w:nsid w:val="6E1912CA"/>
    <w:multiLevelType w:val="hybridMultilevel"/>
    <w:tmpl w:val="FE188BD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74A07BA0"/>
    <w:multiLevelType w:val="hybridMultilevel"/>
    <w:tmpl w:val="6DE0B5D2"/>
    <w:lvl w:ilvl="0" w:tplc="E008538E">
      <w:start w:val="10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8453D85"/>
    <w:multiLevelType w:val="hybridMultilevel"/>
    <w:tmpl w:val="A366F5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12"/>
  </w:num>
  <w:num w:numId="6">
    <w:abstractNumId w:val="17"/>
  </w:num>
  <w:num w:numId="7">
    <w:abstractNumId w:val="6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6"/>
  </w:num>
  <w:num w:numId="10">
    <w:abstractNumId w:val="18"/>
  </w:num>
  <w:num w:numId="11">
    <w:abstractNumId w:val="5"/>
  </w:num>
  <w:num w:numId="12">
    <w:abstractNumId w:val="10"/>
  </w:num>
  <w:num w:numId="13">
    <w:abstractNumId w:val="7"/>
  </w:num>
  <w:num w:numId="14">
    <w:abstractNumId w:val="8"/>
  </w:num>
  <w:num w:numId="15">
    <w:abstractNumId w:val="14"/>
  </w:num>
  <w:num w:numId="16">
    <w:abstractNumId w:val="3"/>
  </w:num>
  <w:num w:numId="17">
    <w:abstractNumId w:val="15"/>
  </w:num>
  <w:num w:numId="18">
    <w:abstractNumId w:val="13"/>
  </w:num>
  <w:num w:numId="19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bordersDoNotSurroundHeader/>
  <w:bordersDoNotSurroundFooter/>
  <w:proofState w:spelling="clean" w:grammar="clean"/>
  <w:defaultTabStop w:val="720"/>
  <w:autoHyphenation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6C5"/>
    <w:rsid w:val="00002798"/>
    <w:rsid w:val="00010A34"/>
    <w:rsid w:val="00013133"/>
    <w:rsid w:val="00013DB6"/>
    <w:rsid w:val="00013DF4"/>
    <w:rsid w:val="00016B75"/>
    <w:rsid w:val="00017FD7"/>
    <w:rsid w:val="00021B9E"/>
    <w:rsid w:val="000238D4"/>
    <w:rsid w:val="00023E88"/>
    <w:rsid w:val="00025820"/>
    <w:rsid w:val="00035B46"/>
    <w:rsid w:val="00036D09"/>
    <w:rsid w:val="00036F8C"/>
    <w:rsid w:val="00043671"/>
    <w:rsid w:val="00045093"/>
    <w:rsid w:val="000450DB"/>
    <w:rsid w:val="0004609D"/>
    <w:rsid w:val="0004751A"/>
    <w:rsid w:val="00053EBA"/>
    <w:rsid w:val="00054073"/>
    <w:rsid w:val="00054EA2"/>
    <w:rsid w:val="0005537D"/>
    <w:rsid w:val="0005582C"/>
    <w:rsid w:val="000606CE"/>
    <w:rsid w:val="00062786"/>
    <w:rsid w:val="00063CCE"/>
    <w:rsid w:val="000703CD"/>
    <w:rsid w:val="00071D5A"/>
    <w:rsid w:val="00073DE7"/>
    <w:rsid w:val="000740E5"/>
    <w:rsid w:val="00086823"/>
    <w:rsid w:val="000907AE"/>
    <w:rsid w:val="000A326D"/>
    <w:rsid w:val="000A362C"/>
    <w:rsid w:val="000B0767"/>
    <w:rsid w:val="000B1424"/>
    <w:rsid w:val="000B381D"/>
    <w:rsid w:val="000C3CC1"/>
    <w:rsid w:val="000C4899"/>
    <w:rsid w:val="000D0F09"/>
    <w:rsid w:val="000D1F35"/>
    <w:rsid w:val="000D3309"/>
    <w:rsid w:val="000E1868"/>
    <w:rsid w:val="000E22F0"/>
    <w:rsid w:val="000E4E8B"/>
    <w:rsid w:val="000E5739"/>
    <w:rsid w:val="000E6CC5"/>
    <w:rsid w:val="000F4CE4"/>
    <w:rsid w:val="000F5032"/>
    <w:rsid w:val="001024CF"/>
    <w:rsid w:val="001209EE"/>
    <w:rsid w:val="00122F04"/>
    <w:rsid w:val="0012727F"/>
    <w:rsid w:val="00127BD1"/>
    <w:rsid w:val="00131006"/>
    <w:rsid w:val="0013537F"/>
    <w:rsid w:val="001353FB"/>
    <w:rsid w:val="00136149"/>
    <w:rsid w:val="001440E8"/>
    <w:rsid w:val="001449F9"/>
    <w:rsid w:val="001516C5"/>
    <w:rsid w:val="00156BB0"/>
    <w:rsid w:val="00162F1D"/>
    <w:rsid w:val="00164EF4"/>
    <w:rsid w:val="00166E33"/>
    <w:rsid w:val="00171A42"/>
    <w:rsid w:val="0017638E"/>
    <w:rsid w:val="00176DC6"/>
    <w:rsid w:val="001776AC"/>
    <w:rsid w:val="001810DD"/>
    <w:rsid w:val="001832F8"/>
    <w:rsid w:val="001836F8"/>
    <w:rsid w:val="00184E1E"/>
    <w:rsid w:val="0019055E"/>
    <w:rsid w:val="00191296"/>
    <w:rsid w:val="001A0213"/>
    <w:rsid w:val="001B0A62"/>
    <w:rsid w:val="001B1BBB"/>
    <w:rsid w:val="001B5F33"/>
    <w:rsid w:val="001C0593"/>
    <w:rsid w:val="001C31ED"/>
    <w:rsid w:val="001C3B8D"/>
    <w:rsid w:val="001C7E96"/>
    <w:rsid w:val="001D23DB"/>
    <w:rsid w:val="001E0B8F"/>
    <w:rsid w:val="001F0FD9"/>
    <w:rsid w:val="001F1403"/>
    <w:rsid w:val="001F2365"/>
    <w:rsid w:val="002003F9"/>
    <w:rsid w:val="0020132D"/>
    <w:rsid w:val="00201A8C"/>
    <w:rsid w:val="0020691B"/>
    <w:rsid w:val="002132B4"/>
    <w:rsid w:val="0021613E"/>
    <w:rsid w:val="00216B9F"/>
    <w:rsid w:val="00216EF2"/>
    <w:rsid w:val="0022051D"/>
    <w:rsid w:val="0022235F"/>
    <w:rsid w:val="00225849"/>
    <w:rsid w:val="00227615"/>
    <w:rsid w:val="002309E1"/>
    <w:rsid w:val="00231FFC"/>
    <w:rsid w:val="00233E4C"/>
    <w:rsid w:val="00234A28"/>
    <w:rsid w:val="002357D0"/>
    <w:rsid w:val="00236E25"/>
    <w:rsid w:val="00237FF0"/>
    <w:rsid w:val="00245AF8"/>
    <w:rsid w:val="00246C15"/>
    <w:rsid w:val="00255B7D"/>
    <w:rsid w:val="00255C3F"/>
    <w:rsid w:val="00260425"/>
    <w:rsid w:val="002615E3"/>
    <w:rsid w:val="002631E2"/>
    <w:rsid w:val="002635B2"/>
    <w:rsid w:val="00265756"/>
    <w:rsid w:val="002663EC"/>
    <w:rsid w:val="00275B1E"/>
    <w:rsid w:val="0027691C"/>
    <w:rsid w:val="00280BAB"/>
    <w:rsid w:val="00285F17"/>
    <w:rsid w:val="00287330"/>
    <w:rsid w:val="00293A5B"/>
    <w:rsid w:val="0029702C"/>
    <w:rsid w:val="002A0D1F"/>
    <w:rsid w:val="002A2353"/>
    <w:rsid w:val="002A564B"/>
    <w:rsid w:val="002A6093"/>
    <w:rsid w:val="002A7ADC"/>
    <w:rsid w:val="002C4B15"/>
    <w:rsid w:val="002C5CBE"/>
    <w:rsid w:val="002C6575"/>
    <w:rsid w:val="002D6AB8"/>
    <w:rsid w:val="002D72BE"/>
    <w:rsid w:val="002D77AC"/>
    <w:rsid w:val="002E15FB"/>
    <w:rsid w:val="002E178C"/>
    <w:rsid w:val="002E279A"/>
    <w:rsid w:val="002E53AD"/>
    <w:rsid w:val="002E7DEB"/>
    <w:rsid w:val="002F19EE"/>
    <w:rsid w:val="002F335B"/>
    <w:rsid w:val="00302AC5"/>
    <w:rsid w:val="0031078E"/>
    <w:rsid w:val="003168B3"/>
    <w:rsid w:val="00317E58"/>
    <w:rsid w:val="00321F0B"/>
    <w:rsid w:val="0032252D"/>
    <w:rsid w:val="0032374D"/>
    <w:rsid w:val="00325B32"/>
    <w:rsid w:val="00325E1D"/>
    <w:rsid w:val="003300BA"/>
    <w:rsid w:val="00330700"/>
    <w:rsid w:val="0033277B"/>
    <w:rsid w:val="00334CF4"/>
    <w:rsid w:val="0033564B"/>
    <w:rsid w:val="003371F0"/>
    <w:rsid w:val="00342CAD"/>
    <w:rsid w:val="00344A57"/>
    <w:rsid w:val="0035554A"/>
    <w:rsid w:val="003557FD"/>
    <w:rsid w:val="00361950"/>
    <w:rsid w:val="00362EF9"/>
    <w:rsid w:val="00363B13"/>
    <w:rsid w:val="00370694"/>
    <w:rsid w:val="003711C8"/>
    <w:rsid w:val="003747BB"/>
    <w:rsid w:val="003830BF"/>
    <w:rsid w:val="003856FE"/>
    <w:rsid w:val="00385AD7"/>
    <w:rsid w:val="00386685"/>
    <w:rsid w:val="00393627"/>
    <w:rsid w:val="00394C0D"/>
    <w:rsid w:val="00396066"/>
    <w:rsid w:val="003966C0"/>
    <w:rsid w:val="003B120A"/>
    <w:rsid w:val="003B2CEE"/>
    <w:rsid w:val="003B5BD8"/>
    <w:rsid w:val="003B6883"/>
    <w:rsid w:val="003C5F2B"/>
    <w:rsid w:val="003C6C3D"/>
    <w:rsid w:val="003D0BAB"/>
    <w:rsid w:val="003D240F"/>
    <w:rsid w:val="003E1285"/>
    <w:rsid w:val="003E4556"/>
    <w:rsid w:val="003F0019"/>
    <w:rsid w:val="0040238D"/>
    <w:rsid w:val="00402DFC"/>
    <w:rsid w:val="00404163"/>
    <w:rsid w:val="00410DA7"/>
    <w:rsid w:val="00411311"/>
    <w:rsid w:val="00412ECF"/>
    <w:rsid w:val="00413363"/>
    <w:rsid w:val="00416942"/>
    <w:rsid w:val="00420A8C"/>
    <w:rsid w:val="004275C1"/>
    <w:rsid w:val="004351B6"/>
    <w:rsid w:val="0045494F"/>
    <w:rsid w:val="0046066B"/>
    <w:rsid w:val="00464294"/>
    <w:rsid w:val="00464976"/>
    <w:rsid w:val="004659CA"/>
    <w:rsid w:val="00471AA0"/>
    <w:rsid w:val="004729D0"/>
    <w:rsid w:val="00474912"/>
    <w:rsid w:val="00484D36"/>
    <w:rsid w:val="0048558B"/>
    <w:rsid w:val="0048596F"/>
    <w:rsid w:val="004866E4"/>
    <w:rsid w:val="0049038C"/>
    <w:rsid w:val="00493F31"/>
    <w:rsid w:val="004A08AE"/>
    <w:rsid w:val="004A0C18"/>
    <w:rsid w:val="004A234E"/>
    <w:rsid w:val="004A5272"/>
    <w:rsid w:val="004A63EC"/>
    <w:rsid w:val="004B2E62"/>
    <w:rsid w:val="004B34EB"/>
    <w:rsid w:val="004B4797"/>
    <w:rsid w:val="004B64ED"/>
    <w:rsid w:val="004B7B4A"/>
    <w:rsid w:val="004C35BB"/>
    <w:rsid w:val="004C7BED"/>
    <w:rsid w:val="004D142E"/>
    <w:rsid w:val="004D25B8"/>
    <w:rsid w:val="004D3EE5"/>
    <w:rsid w:val="004D4289"/>
    <w:rsid w:val="004D6A88"/>
    <w:rsid w:val="004D78E6"/>
    <w:rsid w:val="004E6AC5"/>
    <w:rsid w:val="004E75FC"/>
    <w:rsid w:val="004F0E60"/>
    <w:rsid w:val="004F1236"/>
    <w:rsid w:val="004F236F"/>
    <w:rsid w:val="004F7802"/>
    <w:rsid w:val="004F781A"/>
    <w:rsid w:val="00502F6A"/>
    <w:rsid w:val="00507429"/>
    <w:rsid w:val="005125A9"/>
    <w:rsid w:val="0051303D"/>
    <w:rsid w:val="005161EF"/>
    <w:rsid w:val="0051785B"/>
    <w:rsid w:val="0052053C"/>
    <w:rsid w:val="00523F15"/>
    <w:rsid w:val="00525A08"/>
    <w:rsid w:val="005346F9"/>
    <w:rsid w:val="00535383"/>
    <w:rsid w:val="0053733C"/>
    <w:rsid w:val="00550FF8"/>
    <w:rsid w:val="00551BA6"/>
    <w:rsid w:val="00552B0A"/>
    <w:rsid w:val="0055419B"/>
    <w:rsid w:val="00555E60"/>
    <w:rsid w:val="00564C46"/>
    <w:rsid w:val="00566820"/>
    <w:rsid w:val="00567E94"/>
    <w:rsid w:val="0057013D"/>
    <w:rsid w:val="00575D32"/>
    <w:rsid w:val="00577C63"/>
    <w:rsid w:val="005823BE"/>
    <w:rsid w:val="0058255F"/>
    <w:rsid w:val="00585095"/>
    <w:rsid w:val="005926B8"/>
    <w:rsid w:val="00595BD9"/>
    <w:rsid w:val="005967C3"/>
    <w:rsid w:val="005A6D2A"/>
    <w:rsid w:val="005A7FD3"/>
    <w:rsid w:val="005B2F50"/>
    <w:rsid w:val="005B351D"/>
    <w:rsid w:val="005B5789"/>
    <w:rsid w:val="005B6192"/>
    <w:rsid w:val="005C0857"/>
    <w:rsid w:val="005C5885"/>
    <w:rsid w:val="005C69BD"/>
    <w:rsid w:val="005D0448"/>
    <w:rsid w:val="005E124F"/>
    <w:rsid w:val="005F175F"/>
    <w:rsid w:val="005F5869"/>
    <w:rsid w:val="005F7E8F"/>
    <w:rsid w:val="00603A8A"/>
    <w:rsid w:val="006103D2"/>
    <w:rsid w:val="00610C5F"/>
    <w:rsid w:val="006175B2"/>
    <w:rsid w:val="0061764D"/>
    <w:rsid w:val="00623DC8"/>
    <w:rsid w:val="006309AA"/>
    <w:rsid w:val="00634630"/>
    <w:rsid w:val="00635FBC"/>
    <w:rsid w:val="0064285F"/>
    <w:rsid w:val="0064407C"/>
    <w:rsid w:val="00646368"/>
    <w:rsid w:val="00647B5C"/>
    <w:rsid w:val="0065414F"/>
    <w:rsid w:val="00654CBD"/>
    <w:rsid w:val="00655DB9"/>
    <w:rsid w:val="006574E3"/>
    <w:rsid w:val="00665386"/>
    <w:rsid w:val="00666617"/>
    <w:rsid w:val="00671EEB"/>
    <w:rsid w:val="0067251F"/>
    <w:rsid w:val="00680674"/>
    <w:rsid w:val="00681968"/>
    <w:rsid w:val="00697279"/>
    <w:rsid w:val="006976EF"/>
    <w:rsid w:val="006A154E"/>
    <w:rsid w:val="006A7244"/>
    <w:rsid w:val="006B2989"/>
    <w:rsid w:val="006B310E"/>
    <w:rsid w:val="006B3AFF"/>
    <w:rsid w:val="006B4450"/>
    <w:rsid w:val="006C4CFD"/>
    <w:rsid w:val="006D2E43"/>
    <w:rsid w:val="006D4963"/>
    <w:rsid w:val="006D4DA8"/>
    <w:rsid w:val="006D4FB1"/>
    <w:rsid w:val="006D5136"/>
    <w:rsid w:val="006D615E"/>
    <w:rsid w:val="006D656F"/>
    <w:rsid w:val="006E2D7C"/>
    <w:rsid w:val="006F2005"/>
    <w:rsid w:val="006F3752"/>
    <w:rsid w:val="006F5CB0"/>
    <w:rsid w:val="0070150F"/>
    <w:rsid w:val="00707D8F"/>
    <w:rsid w:val="00712033"/>
    <w:rsid w:val="007168A0"/>
    <w:rsid w:val="00717B82"/>
    <w:rsid w:val="00724C6C"/>
    <w:rsid w:val="007265A0"/>
    <w:rsid w:val="00727621"/>
    <w:rsid w:val="00730364"/>
    <w:rsid w:val="0073061A"/>
    <w:rsid w:val="00735173"/>
    <w:rsid w:val="007440AF"/>
    <w:rsid w:val="00745CB3"/>
    <w:rsid w:val="007469E1"/>
    <w:rsid w:val="00752EDD"/>
    <w:rsid w:val="00753620"/>
    <w:rsid w:val="007546B5"/>
    <w:rsid w:val="00755449"/>
    <w:rsid w:val="007603F6"/>
    <w:rsid w:val="00761F4F"/>
    <w:rsid w:val="00767F3D"/>
    <w:rsid w:val="00772B8B"/>
    <w:rsid w:val="007778DB"/>
    <w:rsid w:val="0078116D"/>
    <w:rsid w:val="007831D6"/>
    <w:rsid w:val="00783D41"/>
    <w:rsid w:val="00785163"/>
    <w:rsid w:val="007857E9"/>
    <w:rsid w:val="00786634"/>
    <w:rsid w:val="00786771"/>
    <w:rsid w:val="00786F5B"/>
    <w:rsid w:val="00791C44"/>
    <w:rsid w:val="00793D64"/>
    <w:rsid w:val="00795310"/>
    <w:rsid w:val="007A1394"/>
    <w:rsid w:val="007A3479"/>
    <w:rsid w:val="007B192E"/>
    <w:rsid w:val="007B44AF"/>
    <w:rsid w:val="007C0C6D"/>
    <w:rsid w:val="007C26F7"/>
    <w:rsid w:val="007D0542"/>
    <w:rsid w:val="007D2209"/>
    <w:rsid w:val="007D7653"/>
    <w:rsid w:val="007E147A"/>
    <w:rsid w:val="007E1B24"/>
    <w:rsid w:val="007E2D24"/>
    <w:rsid w:val="007E2E03"/>
    <w:rsid w:val="007F13EB"/>
    <w:rsid w:val="007F5789"/>
    <w:rsid w:val="00800CA1"/>
    <w:rsid w:val="00805A52"/>
    <w:rsid w:val="0080684E"/>
    <w:rsid w:val="00815CA2"/>
    <w:rsid w:val="00817E20"/>
    <w:rsid w:val="0082005D"/>
    <w:rsid w:val="0082028E"/>
    <w:rsid w:val="00821ED7"/>
    <w:rsid w:val="00822FCA"/>
    <w:rsid w:val="008231E3"/>
    <w:rsid w:val="00831171"/>
    <w:rsid w:val="00833ECC"/>
    <w:rsid w:val="00834BF2"/>
    <w:rsid w:val="00837ADD"/>
    <w:rsid w:val="0084313D"/>
    <w:rsid w:val="00846A36"/>
    <w:rsid w:val="00850402"/>
    <w:rsid w:val="00851476"/>
    <w:rsid w:val="00854DBF"/>
    <w:rsid w:val="0086233F"/>
    <w:rsid w:val="008669DD"/>
    <w:rsid w:val="008675EC"/>
    <w:rsid w:val="00867C57"/>
    <w:rsid w:val="00870B57"/>
    <w:rsid w:val="008735FC"/>
    <w:rsid w:val="00880F81"/>
    <w:rsid w:val="00886C12"/>
    <w:rsid w:val="0089025E"/>
    <w:rsid w:val="008958AD"/>
    <w:rsid w:val="008A0C35"/>
    <w:rsid w:val="008A4270"/>
    <w:rsid w:val="008A4564"/>
    <w:rsid w:val="008A5CFD"/>
    <w:rsid w:val="008A6089"/>
    <w:rsid w:val="008A6EBA"/>
    <w:rsid w:val="008B0117"/>
    <w:rsid w:val="008B06AB"/>
    <w:rsid w:val="008B120D"/>
    <w:rsid w:val="008B2562"/>
    <w:rsid w:val="008C123E"/>
    <w:rsid w:val="008C15DD"/>
    <w:rsid w:val="008C60E8"/>
    <w:rsid w:val="008D4614"/>
    <w:rsid w:val="008E45F5"/>
    <w:rsid w:val="008F0EFA"/>
    <w:rsid w:val="008F51A2"/>
    <w:rsid w:val="009031EE"/>
    <w:rsid w:val="00910F32"/>
    <w:rsid w:val="00912EB9"/>
    <w:rsid w:val="00913216"/>
    <w:rsid w:val="00915194"/>
    <w:rsid w:val="00922AD5"/>
    <w:rsid w:val="00923469"/>
    <w:rsid w:val="00923C4F"/>
    <w:rsid w:val="00930584"/>
    <w:rsid w:val="00930D8C"/>
    <w:rsid w:val="00933836"/>
    <w:rsid w:val="00933A4D"/>
    <w:rsid w:val="00935B33"/>
    <w:rsid w:val="00942C70"/>
    <w:rsid w:val="0094389B"/>
    <w:rsid w:val="00947A9F"/>
    <w:rsid w:val="00950050"/>
    <w:rsid w:val="00950B1A"/>
    <w:rsid w:val="00956187"/>
    <w:rsid w:val="0096056E"/>
    <w:rsid w:val="0096191D"/>
    <w:rsid w:val="00962B56"/>
    <w:rsid w:val="00963DAA"/>
    <w:rsid w:val="00964993"/>
    <w:rsid w:val="00965820"/>
    <w:rsid w:val="00967D31"/>
    <w:rsid w:val="00977282"/>
    <w:rsid w:val="00977B49"/>
    <w:rsid w:val="00982957"/>
    <w:rsid w:val="00985BFA"/>
    <w:rsid w:val="0099261F"/>
    <w:rsid w:val="00992AA5"/>
    <w:rsid w:val="009A3C03"/>
    <w:rsid w:val="009A5B93"/>
    <w:rsid w:val="009A77A7"/>
    <w:rsid w:val="009B559E"/>
    <w:rsid w:val="009C1B63"/>
    <w:rsid w:val="009C54C4"/>
    <w:rsid w:val="009C7110"/>
    <w:rsid w:val="009D12A4"/>
    <w:rsid w:val="009D61EB"/>
    <w:rsid w:val="009D7307"/>
    <w:rsid w:val="009D7A81"/>
    <w:rsid w:val="009E1807"/>
    <w:rsid w:val="009E2CD7"/>
    <w:rsid w:val="009E3385"/>
    <w:rsid w:val="009F2D27"/>
    <w:rsid w:val="009F3C87"/>
    <w:rsid w:val="00A00EF1"/>
    <w:rsid w:val="00A02821"/>
    <w:rsid w:val="00A07F63"/>
    <w:rsid w:val="00A1310E"/>
    <w:rsid w:val="00A13293"/>
    <w:rsid w:val="00A13CC5"/>
    <w:rsid w:val="00A222C4"/>
    <w:rsid w:val="00A22979"/>
    <w:rsid w:val="00A22C7C"/>
    <w:rsid w:val="00A240F5"/>
    <w:rsid w:val="00A24F5A"/>
    <w:rsid w:val="00A2600F"/>
    <w:rsid w:val="00A26B59"/>
    <w:rsid w:val="00A2770D"/>
    <w:rsid w:val="00A277A1"/>
    <w:rsid w:val="00A33415"/>
    <w:rsid w:val="00A413F7"/>
    <w:rsid w:val="00A41F56"/>
    <w:rsid w:val="00A46B8C"/>
    <w:rsid w:val="00A47E11"/>
    <w:rsid w:val="00A534BF"/>
    <w:rsid w:val="00A6150A"/>
    <w:rsid w:val="00A65064"/>
    <w:rsid w:val="00A70AE0"/>
    <w:rsid w:val="00A76297"/>
    <w:rsid w:val="00A76A5E"/>
    <w:rsid w:val="00A7747C"/>
    <w:rsid w:val="00A81161"/>
    <w:rsid w:val="00A86A25"/>
    <w:rsid w:val="00A90182"/>
    <w:rsid w:val="00A934A4"/>
    <w:rsid w:val="00A969E3"/>
    <w:rsid w:val="00AA0E3F"/>
    <w:rsid w:val="00AB0D59"/>
    <w:rsid w:val="00AB2C1F"/>
    <w:rsid w:val="00AB3C64"/>
    <w:rsid w:val="00AB76BB"/>
    <w:rsid w:val="00AC2AB1"/>
    <w:rsid w:val="00AC5B14"/>
    <w:rsid w:val="00AD1E3E"/>
    <w:rsid w:val="00AD2850"/>
    <w:rsid w:val="00AD42BC"/>
    <w:rsid w:val="00AD60EA"/>
    <w:rsid w:val="00AD651D"/>
    <w:rsid w:val="00AE16D4"/>
    <w:rsid w:val="00AE1FD3"/>
    <w:rsid w:val="00AE25B5"/>
    <w:rsid w:val="00AE30A0"/>
    <w:rsid w:val="00AE603E"/>
    <w:rsid w:val="00AE7581"/>
    <w:rsid w:val="00AF1986"/>
    <w:rsid w:val="00AF53FB"/>
    <w:rsid w:val="00B0407A"/>
    <w:rsid w:val="00B055B4"/>
    <w:rsid w:val="00B06608"/>
    <w:rsid w:val="00B12919"/>
    <w:rsid w:val="00B14348"/>
    <w:rsid w:val="00B25242"/>
    <w:rsid w:val="00B31207"/>
    <w:rsid w:val="00B31888"/>
    <w:rsid w:val="00B36BE2"/>
    <w:rsid w:val="00B40C0B"/>
    <w:rsid w:val="00B40FCC"/>
    <w:rsid w:val="00B425D7"/>
    <w:rsid w:val="00B42649"/>
    <w:rsid w:val="00B4416D"/>
    <w:rsid w:val="00B47E4E"/>
    <w:rsid w:val="00B52235"/>
    <w:rsid w:val="00B7103B"/>
    <w:rsid w:val="00B75C01"/>
    <w:rsid w:val="00B76DA1"/>
    <w:rsid w:val="00B8039A"/>
    <w:rsid w:val="00B811AA"/>
    <w:rsid w:val="00B8579E"/>
    <w:rsid w:val="00B87BEC"/>
    <w:rsid w:val="00B92C2E"/>
    <w:rsid w:val="00B9532B"/>
    <w:rsid w:val="00B9799E"/>
    <w:rsid w:val="00BA1173"/>
    <w:rsid w:val="00BA2835"/>
    <w:rsid w:val="00BA3C3A"/>
    <w:rsid w:val="00BA414A"/>
    <w:rsid w:val="00BA5783"/>
    <w:rsid w:val="00BC12D5"/>
    <w:rsid w:val="00BC2B13"/>
    <w:rsid w:val="00BC34A9"/>
    <w:rsid w:val="00BC35EC"/>
    <w:rsid w:val="00BC479B"/>
    <w:rsid w:val="00BC4EAB"/>
    <w:rsid w:val="00BD20C1"/>
    <w:rsid w:val="00BD3187"/>
    <w:rsid w:val="00BD626E"/>
    <w:rsid w:val="00BE17C0"/>
    <w:rsid w:val="00BE39AD"/>
    <w:rsid w:val="00BE5EC4"/>
    <w:rsid w:val="00BE6AED"/>
    <w:rsid w:val="00BF01D8"/>
    <w:rsid w:val="00BF072E"/>
    <w:rsid w:val="00BF1B0C"/>
    <w:rsid w:val="00BF5AC1"/>
    <w:rsid w:val="00BF73B2"/>
    <w:rsid w:val="00C03B06"/>
    <w:rsid w:val="00C04562"/>
    <w:rsid w:val="00C048CF"/>
    <w:rsid w:val="00C062FF"/>
    <w:rsid w:val="00C10102"/>
    <w:rsid w:val="00C10594"/>
    <w:rsid w:val="00C236D6"/>
    <w:rsid w:val="00C239B1"/>
    <w:rsid w:val="00C24427"/>
    <w:rsid w:val="00C27621"/>
    <w:rsid w:val="00C30CA3"/>
    <w:rsid w:val="00C3721E"/>
    <w:rsid w:val="00C41202"/>
    <w:rsid w:val="00C46A87"/>
    <w:rsid w:val="00C47CED"/>
    <w:rsid w:val="00C519E8"/>
    <w:rsid w:val="00C601F8"/>
    <w:rsid w:val="00C60280"/>
    <w:rsid w:val="00C6265A"/>
    <w:rsid w:val="00C65760"/>
    <w:rsid w:val="00C66397"/>
    <w:rsid w:val="00C71897"/>
    <w:rsid w:val="00C77690"/>
    <w:rsid w:val="00C80B7D"/>
    <w:rsid w:val="00C81931"/>
    <w:rsid w:val="00C825A7"/>
    <w:rsid w:val="00C85723"/>
    <w:rsid w:val="00C8600A"/>
    <w:rsid w:val="00C863A9"/>
    <w:rsid w:val="00C93F27"/>
    <w:rsid w:val="00C9592A"/>
    <w:rsid w:val="00CA01FB"/>
    <w:rsid w:val="00CA3867"/>
    <w:rsid w:val="00CA41F2"/>
    <w:rsid w:val="00CA6837"/>
    <w:rsid w:val="00CB0975"/>
    <w:rsid w:val="00CB2848"/>
    <w:rsid w:val="00CB3E2E"/>
    <w:rsid w:val="00CB48F9"/>
    <w:rsid w:val="00CB76E6"/>
    <w:rsid w:val="00CC279E"/>
    <w:rsid w:val="00CC5626"/>
    <w:rsid w:val="00CC609F"/>
    <w:rsid w:val="00CD030E"/>
    <w:rsid w:val="00CD40BE"/>
    <w:rsid w:val="00CD40FC"/>
    <w:rsid w:val="00CD5C23"/>
    <w:rsid w:val="00CD63E9"/>
    <w:rsid w:val="00CE4DE4"/>
    <w:rsid w:val="00CE500A"/>
    <w:rsid w:val="00CF7779"/>
    <w:rsid w:val="00D00C3E"/>
    <w:rsid w:val="00D10554"/>
    <w:rsid w:val="00D15669"/>
    <w:rsid w:val="00D159AF"/>
    <w:rsid w:val="00D15EF9"/>
    <w:rsid w:val="00D27B3F"/>
    <w:rsid w:val="00D31C8D"/>
    <w:rsid w:val="00D34360"/>
    <w:rsid w:val="00D34B04"/>
    <w:rsid w:val="00D367A7"/>
    <w:rsid w:val="00D408D3"/>
    <w:rsid w:val="00D412B1"/>
    <w:rsid w:val="00D418B8"/>
    <w:rsid w:val="00D41A99"/>
    <w:rsid w:val="00D41BFD"/>
    <w:rsid w:val="00D46C29"/>
    <w:rsid w:val="00D46FA3"/>
    <w:rsid w:val="00D57223"/>
    <w:rsid w:val="00D61177"/>
    <w:rsid w:val="00D62605"/>
    <w:rsid w:val="00D635BF"/>
    <w:rsid w:val="00D636CF"/>
    <w:rsid w:val="00D643BF"/>
    <w:rsid w:val="00D670EC"/>
    <w:rsid w:val="00D73098"/>
    <w:rsid w:val="00D73D03"/>
    <w:rsid w:val="00D74B7A"/>
    <w:rsid w:val="00D77499"/>
    <w:rsid w:val="00D80230"/>
    <w:rsid w:val="00D85EC7"/>
    <w:rsid w:val="00D8716B"/>
    <w:rsid w:val="00D9246F"/>
    <w:rsid w:val="00D9614A"/>
    <w:rsid w:val="00D96650"/>
    <w:rsid w:val="00D969EE"/>
    <w:rsid w:val="00DA38C1"/>
    <w:rsid w:val="00DA50A9"/>
    <w:rsid w:val="00DA6B40"/>
    <w:rsid w:val="00DB7124"/>
    <w:rsid w:val="00DB7236"/>
    <w:rsid w:val="00DC47AD"/>
    <w:rsid w:val="00DC609B"/>
    <w:rsid w:val="00DD422E"/>
    <w:rsid w:val="00DE0E7C"/>
    <w:rsid w:val="00DE231B"/>
    <w:rsid w:val="00DE4D62"/>
    <w:rsid w:val="00DE6420"/>
    <w:rsid w:val="00DF0001"/>
    <w:rsid w:val="00E06546"/>
    <w:rsid w:val="00E06E90"/>
    <w:rsid w:val="00E07188"/>
    <w:rsid w:val="00E119FF"/>
    <w:rsid w:val="00E12BF4"/>
    <w:rsid w:val="00E14742"/>
    <w:rsid w:val="00E1795B"/>
    <w:rsid w:val="00E226FF"/>
    <w:rsid w:val="00E23CB8"/>
    <w:rsid w:val="00E27BFA"/>
    <w:rsid w:val="00E309D6"/>
    <w:rsid w:val="00E31F94"/>
    <w:rsid w:val="00E35903"/>
    <w:rsid w:val="00E35E65"/>
    <w:rsid w:val="00E36D36"/>
    <w:rsid w:val="00E37D81"/>
    <w:rsid w:val="00E43304"/>
    <w:rsid w:val="00E45E67"/>
    <w:rsid w:val="00E461BD"/>
    <w:rsid w:val="00E46F50"/>
    <w:rsid w:val="00E474FE"/>
    <w:rsid w:val="00E52B9A"/>
    <w:rsid w:val="00E612E5"/>
    <w:rsid w:val="00E70A4E"/>
    <w:rsid w:val="00E72138"/>
    <w:rsid w:val="00E74B14"/>
    <w:rsid w:val="00E77774"/>
    <w:rsid w:val="00E8096E"/>
    <w:rsid w:val="00E874BC"/>
    <w:rsid w:val="00E87C0E"/>
    <w:rsid w:val="00E9093E"/>
    <w:rsid w:val="00E91FB3"/>
    <w:rsid w:val="00E954F9"/>
    <w:rsid w:val="00E95676"/>
    <w:rsid w:val="00EA0D98"/>
    <w:rsid w:val="00EA1693"/>
    <w:rsid w:val="00EA22E0"/>
    <w:rsid w:val="00EA7EF4"/>
    <w:rsid w:val="00EB5A58"/>
    <w:rsid w:val="00EB780C"/>
    <w:rsid w:val="00EC1F7E"/>
    <w:rsid w:val="00ED06C8"/>
    <w:rsid w:val="00ED1A7A"/>
    <w:rsid w:val="00ED4685"/>
    <w:rsid w:val="00ED6EAB"/>
    <w:rsid w:val="00EE0072"/>
    <w:rsid w:val="00EE5C7B"/>
    <w:rsid w:val="00EE6B26"/>
    <w:rsid w:val="00EF2319"/>
    <w:rsid w:val="00EF431A"/>
    <w:rsid w:val="00EF6DF1"/>
    <w:rsid w:val="00F0166E"/>
    <w:rsid w:val="00F038D3"/>
    <w:rsid w:val="00F040B7"/>
    <w:rsid w:val="00F0468E"/>
    <w:rsid w:val="00F04CDD"/>
    <w:rsid w:val="00F06907"/>
    <w:rsid w:val="00F10D2F"/>
    <w:rsid w:val="00F14ACB"/>
    <w:rsid w:val="00F24303"/>
    <w:rsid w:val="00F2736B"/>
    <w:rsid w:val="00F27EC7"/>
    <w:rsid w:val="00F3075B"/>
    <w:rsid w:val="00F31862"/>
    <w:rsid w:val="00F33C40"/>
    <w:rsid w:val="00F344E0"/>
    <w:rsid w:val="00F36534"/>
    <w:rsid w:val="00F37B6C"/>
    <w:rsid w:val="00F414A0"/>
    <w:rsid w:val="00F474AD"/>
    <w:rsid w:val="00F50404"/>
    <w:rsid w:val="00F5446D"/>
    <w:rsid w:val="00F5510B"/>
    <w:rsid w:val="00F60F95"/>
    <w:rsid w:val="00F63880"/>
    <w:rsid w:val="00F64833"/>
    <w:rsid w:val="00F70D84"/>
    <w:rsid w:val="00F72424"/>
    <w:rsid w:val="00F7576F"/>
    <w:rsid w:val="00F7707C"/>
    <w:rsid w:val="00F8036D"/>
    <w:rsid w:val="00F80E44"/>
    <w:rsid w:val="00F827A4"/>
    <w:rsid w:val="00F85C0C"/>
    <w:rsid w:val="00F866E3"/>
    <w:rsid w:val="00F878E1"/>
    <w:rsid w:val="00F910F9"/>
    <w:rsid w:val="00F92D97"/>
    <w:rsid w:val="00FA3BBF"/>
    <w:rsid w:val="00FA7384"/>
    <w:rsid w:val="00FB23C6"/>
    <w:rsid w:val="00FB5A88"/>
    <w:rsid w:val="00FC5126"/>
    <w:rsid w:val="00FD0B54"/>
    <w:rsid w:val="00FD65AC"/>
    <w:rsid w:val="00FE0C4E"/>
    <w:rsid w:val="00FE4DE6"/>
    <w:rsid w:val="00FE766B"/>
    <w:rsid w:val="00FE7A80"/>
    <w:rsid w:val="00FF1F49"/>
    <w:rsid w:val="00FF3038"/>
    <w:rsid w:val="00FF596E"/>
    <w:rsid w:val="00FF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"/>
    <w:basedOn w:val="a0"/>
    <w:link w:val="1"/>
    <w:uiPriority w:val="99"/>
    <w:rPr>
      <w:rFonts w:ascii="Times New Roman" w:hAnsi="Times New Roman" w:cs="Times New Roman"/>
      <w:sz w:val="16"/>
      <w:szCs w:val="16"/>
    </w:rPr>
  </w:style>
  <w:style w:type="character" w:customStyle="1" w:styleId="2">
    <w:name w:val="Сноска (2)"/>
    <w:basedOn w:val="a0"/>
    <w:link w:val="21"/>
    <w:uiPriority w:val="99"/>
    <w:rPr>
      <w:rFonts w:ascii="Times New Roman" w:hAnsi="Times New Roman" w:cs="Times New Roman"/>
      <w:sz w:val="16"/>
      <w:szCs w:val="16"/>
    </w:rPr>
  </w:style>
  <w:style w:type="character" w:customStyle="1" w:styleId="22">
    <w:name w:val="Сноска (2)2"/>
    <w:basedOn w:val="2"/>
    <w:uiPriority w:val="99"/>
    <w:rPr>
      <w:rFonts w:ascii="Times New Roman" w:hAnsi="Times New Roman" w:cs="Times New Roman"/>
      <w:noProof/>
      <w:sz w:val="16"/>
      <w:szCs w:val="16"/>
    </w:rPr>
  </w:style>
  <w:style w:type="character" w:customStyle="1" w:styleId="3">
    <w:name w:val="Сноска (3)"/>
    <w:basedOn w:val="a0"/>
    <w:link w:val="31"/>
    <w:uiPriority w:val="99"/>
    <w:rPr>
      <w:rFonts w:ascii="Microsoft Sans Serif" w:hAnsi="Microsoft Sans Serif" w:cs="Microsoft Sans Serif"/>
      <w:sz w:val="16"/>
      <w:szCs w:val="16"/>
    </w:rPr>
  </w:style>
  <w:style w:type="character" w:customStyle="1" w:styleId="32">
    <w:name w:val="Сноска (3)2"/>
    <w:basedOn w:val="3"/>
    <w:uiPriority w:val="99"/>
    <w:rPr>
      <w:rFonts w:ascii="Microsoft Sans Serif" w:hAnsi="Microsoft Sans Serif" w:cs="Microsoft Sans Serif"/>
      <w:noProof/>
      <w:sz w:val="16"/>
      <w:szCs w:val="16"/>
    </w:rPr>
  </w:style>
  <w:style w:type="character" w:customStyle="1" w:styleId="a4">
    <w:name w:val="Подпись к картинке"/>
    <w:basedOn w:val="a0"/>
    <w:link w:val="10"/>
    <w:uiPriority w:val="99"/>
    <w:rPr>
      <w:rFonts w:ascii="Microsoft Sans Serif" w:hAnsi="Microsoft Sans Serif" w:cs="Microsoft Sans Serif"/>
      <w:sz w:val="20"/>
      <w:szCs w:val="20"/>
    </w:rPr>
  </w:style>
  <w:style w:type="character" w:customStyle="1" w:styleId="20">
    <w:name w:val="Основной текст (2)"/>
    <w:basedOn w:val="a0"/>
    <w:link w:val="210"/>
    <w:uiPriority w:val="99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11">
    <w:name w:val="Заголовок №1"/>
    <w:basedOn w:val="a0"/>
    <w:link w:val="110"/>
    <w:uiPriority w:val="99"/>
    <w:rPr>
      <w:rFonts w:ascii="Franklin Gothic Medium Cond" w:hAnsi="Franklin Gothic Medium Cond" w:cs="Franklin Gothic Medium Cond"/>
      <w:b/>
      <w:bCs/>
      <w:sz w:val="92"/>
      <w:szCs w:val="92"/>
    </w:rPr>
  </w:style>
  <w:style w:type="character" w:customStyle="1" w:styleId="30">
    <w:name w:val="Основной текст (3)"/>
    <w:basedOn w:val="a0"/>
    <w:link w:val="310"/>
    <w:uiPriority w:val="99"/>
    <w:rPr>
      <w:rFonts w:ascii="Microsoft Sans Serif" w:hAnsi="Microsoft Sans Serif" w:cs="Microsoft Sans Serif"/>
      <w:sz w:val="42"/>
      <w:szCs w:val="42"/>
    </w:rPr>
  </w:style>
  <w:style w:type="character" w:customStyle="1" w:styleId="320">
    <w:name w:val="Основной текст (3)2"/>
    <w:basedOn w:val="30"/>
    <w:uiPriority w:val="99"/>
    <w:rPr>
      <w:rFonts w:ascii="Microsoft Sans Serif" w:hAnsi="Microsoft Sans Serif" w:cs="Microsoft Sans Serif"/>
      <w:noProof/>
      <w:sz w:val="42"/>
      <w:szCs w:val="42"/>
    </w:rPr>
  </w:style>
  <w:style w:type="character" w:customStyle="1" w:styleId="23">
    <w:name w:val="Заголовок №2"/>
    <w:basedOn w:val="a0"/>
    <w:link w:val="211"/>
    <w:uiPriority w:val="99"/>
    <w:rPr>
      <w:rFonts w:ascii="Microsoft Sans Serif" w:hAnsi="Microsoft Sans Serif" w:cs="Microsoft Sans Serif"/>
      <w:sz w:val="66"/>
      <w:szCs w:val="66"/>
    </w:rPr>
  </w:style>
  <w:style w:type="character" w:customStyle="1" w:styleId="220">
    <w:name w:val="Заголовок №22"/>
    <w:basedOn w:val="23"/>
    <w:uiPriority w:val="99"/>
    <w:rPr>
      <w:rFonts w:ascii="Microsoft Sans Serif" w:hAnsi="Microsoft Sans Serif" w:cs="Microsoft Sans Serif"/>
      <w:noProof/>
      <w:sz w:val="66"/>
      <w:szCs w:val="66"/>
    </w:rPr>
  </w:style>
  <w:style w:type="character" w:customStyle="1" w:styleId="4">
    <w:name w:val="Основной текст (4)"/>
    <w:basedOn w:val="a0"/>
    <w:link w:val="41"/>
    <w:uiPriority w:val="99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5">
    <w:name w:val="Основной текст (5)"/>
    <w:basedOn w:val="a0"/>
    <w:link w:val="51"/>
    <w:uiPriority w:val="99"/>
    <w:rPr>
      <w:rFonts w:ascii="Microsoft Sans Serif" w:hAnsi="Microsoft Sans Serif" w:cs="Microsoft Sans Serif"/>
      <w:sz w:val="20"/>
      <w:szCs w:val="20"/>
    </w:rPr>
  </w:style>
  <w:style w:type="character" w:customStyle="1" w:styleId="52">
    <w:name w:val="Основной текст (5)2"/>
    <w:basedOn w:val="5"/>
    <w:uiPriority w:val="99"/>
    <w:rPr>
      <w:rFonts w:ascii="Microsoft Sans Serif" w:hAnsi="Microsoft Sans Serif" w:cs="Microsoft Sans Serif"/>
      <w:noProof/>
      <w:sz w:val="20"/>
      <w:szCs w:val="20"/>
    </w:rPr>
  </w:style>
  <w:style w:type="character" w:customStyle="1" w:styleId="6">
    <w:name w:val="Основной текст (6)"/>
    <w:basedOn w:val="a0"/>
    <w:link w:val="61"/>
    <w:uiPriority w:val="99"/>
    <w:rPr>
      <w:rFonts w:ascii="Microsoft Sans Serif" w:hAnsi="Microsoft Sans Serif" w:cs="Microsoft Sans Serif"/>
      <w:sz w:val="18"/>
      <w:szCs w:val="18"/>
    </w:rPr>
  </w:style>
  <w:style w:type="character" w:customStyle="1" w:styleId="62">
    <w:name w:val="Основной текст (6)2"/>
    <w:basedOn w:val="6"/>
    <w:uiPriority w:val="99"/>
    <w:rPr>
      <w:rFonts w:ascii="Microsoft Sans Serif" w:hAnsi="Microsoft Sans Serif" w:cs="Microsoft Sans Serif"/>
      <w:noProof/>
      <w:sz w:val="18"/>
      <w:szCs w:val="18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sz w:val="24"/>
      <w:szCs w:val="24"/>
    </w:rPr>
  </w:style>
  <w:style w:type="character" w:customStyle="1" w:styleId="72">
    <w:name w:val="Основной текст (7)2"/>
    <w:basedOn w:val="7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8">
    <w:name w:val="Основной текст (8)"/>
    <w:basedOn w:val="a0"/>
    <w:link w:val="81"/>
    <w:uiPriority w:val="99"/>
    <w:rPr>
      <w:rFonts w:ascii="Times New Roman" w:hAnsi="Times New Roman" w:cs="Times New Roman"/>
      <w:sz w:val="18"/>
      <w:szCs w:val="18"/>
    </w:rPr>
  </w:style>
  <w:style w:type="character" w:customStyle="1" w:styleId="80">
    <w:name w:val="Основной текст (8) + Полужирный"/>
    <w:aliases w:val="Курсив,Основной текст + Полужирный3"/>
    <w:basedOn w:val="8"/>
    <w:uiPriority w:val="9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82">
    <w:name w:val="Основной текст (8)2"/>
    <w:basedOn w:val="8"/>
    <w:uiPriority w:val="99"/>
    <w:rPr>
      <w:rFonts w:ascii="Times New Roman" w:hAnsi="Times New Roman" w:cs="Times New Roman"/>
      <w:noProof/>
      <w:sz w:val="18"/>
      <w:szCs w:val="18"/>
    </w:rPr>
  </w:style>
  <w:style w:type="character" w:customStyle="1" w:styleId="810">
    <w:name w:val="Основной текст (8) + Полужирный1"/>
    <w:aliases w:val="Курсив35"/>
    <w:basedOn w:val="8"/>
    <w:uiPriority w:val="99"/>
    <w:rPr>
      <w:rFonts w:ascii="Times New Roman" w:hAnsi="Times New Roman" w:cs="Times New Roman"/>
      <w:b/>
      <w:bCs/>
      <w:i/>
      <w:iCs/>
      <w:noProof/>
      <w:sz w:val="18"/>
      <w:szCs w:val="18"/>
    </w:rPr>
  </w:style>
  <w:style w:type="character" w:customStyle="1" w:styleId="8Tahoma">
    <w:name w:val="Основной текст (8) + Tahoma"/>
    <w:aliases w:val="8 pt,Полужирный"/>
    <w:basedOn w:val="8"/>
    <w:uiPriority w:val="99"/>
    <w:rPr>
      <w:rFonts w:ascii="Tahoma" w:hAnsi="Tahoma" w:cs="Tahoma"/>
      <w:b/>
      <w:bCs/>
      <w:sz w:val="16"/>
      <w:szCs w:val="16"/>
    </w:rPr>
  </w:style>
  <w:style w:type="paragraph" w:styleId="a5">
    <w:name w:val="Body Text"/>
    <w:basedOn w:val="a"/>
    <w:link w:val="a6"/>
    <w:pPr>
      <w:shd w:val="clear" w:color="auto" w:fill="FFFFFF"/>
      <w:spacing w:before="2100" w:after="60" w:line="235" w:lineRule="exact"/>
      <w:ind w:firstLine="400"/>
      <w:jc w:val="both"/>
    </w:pPr>
    <w:rPr>
      <w:rFonts w:ascii="Times New Roman" w:hAnsi="Times New Roman" w:cs="Times New Roman"/>
      <w:color w:val="auto"/>
    </w:rPr>
  </w:style>
  <w:style w:type="character" w:customStyle="1" w:styleId="a6">
    <w:name w:val="Основной текст Знак"/>
    <w:basedOn w:val="a0"/>
    <w:link w:val="a5"/>
    <w:rPr>
      <w:rFonts w:cs="Arial Unicode MS"/>
      <w:color w:val="000000"/>
    </w:rPr>
  </w:style>
  <w:style w:type="character" w:customStyle="1" w:styleId="a7">
    <w:name w:val="Основной текст + Полужирный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2">
    <w:name w:val="Основной текст + Полужирный1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9">
    <w:name w:val="Основной текст (9)"/>
    <w:basedOn w:val="a0"/>
    <w:link w:val="91"/>
    <w:uiPriority w:val="99"/>
    <w:rPr>
      <w:rFonts w:ascii="Times New Roman" w:hAnsi="Times New Roman" w:cs="Times New Roman"/>
      <w:sz w:val="18"/>
      <w:szCs w:val="18"/>
    </w:rPr>
  </w:style>
  <w:style w:type="character" w:customStyle="1" w:styleId="92">
    <w:name w:val="Основной текст (9)2"/>
    <w:basedOn w:val="9"/>
    <w:uiPriority w:val="99"/>
    <w:rPr>
      <w:rFonts w:ascii="Times New Roman" w:hAnsi="Times New Roman" w:cs="Times New Roman"/>
      <w:noProof/>
      <w:sz w:val="18"/>
      <w:szCs w:val="18"/>
    </w:rPr>
  </w:style>
  <w:style w:type="character" w:customStyle="1" w:styleId="98pt">
    <w:name w:val="Основной текст (9) + 8 pt"/>
    <w:basedOn w:val="9"/>
    <w:uiPriority w:val="99"/>
    <w:rPr>
      <w:rFonts w:ascii="Times New Roman" w:hAnsi="Times New Roman" w:cs="Times New Roman"/>
      <w:sz w:val="16"/>
      <w:szCs w:val="16"/>
    </w:rPr>
  </w:style>
  <w:style w:type="character" w:customStyle="1" w:styleId="42">
    <w:name w:val="Заголовок №4 (2)"/>
    <w:basedOn w:val="a0"/>
    <w:link w:val="421"/>
    <w:uiPriority w:val="99"/>
    <w:rPr>
      <w:rFonts w:ascii="Microsoft Sans Serif" w:hAnsi="Microsoft Sans Serif" w:cs="Microsoft Sans Serif"/>
      <w:b/>
      <w:bCs/>
      <w:sz w:val="34"/>
      <w:szCs w:val="34"/>
    </w:rPr>
  </w:style>
  <w:style w:type="character" w:customStyle="1" w:styleId="a8">
    <w:name w:val="Колонтитул"/>
    <w:basedOn w:val="a0"/>
    <w:link w:val="13"/>
    <w:uiPriority w:val="99"/>
    <w:rPr>
      <w:rFonts w:ascii="Times New Roman" w:hAnsi="Times New Roman" w:cs="Times New Roman"/>
      <w:sz w:val="20"/>
      <w:szCs w:val="20"/>
    </w:rPr>
  </w:style>
  <w:style w:type="character" w:customStyle="1" w:styleId="MicrosoftSansSerif">
    <w:name w:val="Колонтитул + Microsoft Sans Serif"/>
    <w:aliases w:val="11 pt"/>
    <w:basedOn w:val="a8"/>
    <w:uiPriority w:val="99"/>
    <w:rPr>
      <w:rFonts w:ascii="Microsoft Sans Serif" w:hAnsi="Microsoft Sans Serif" w:cs="Microsoft Sans Serif"/>
      <w:sz w:val="22"/>
      <w:szCs w:val="22"/>
    </w:rPr>
  </w:style>
  <w:style w:type="character" w:customStyle="1" w:styleId="100">
    <w:name w:val="Основной текст (10)"/>
    <w:basedOn w:val="a0"/>
    <w:link w:val="101"/>
    <w:uiPriority w:val="99"/>
    <w:rPr>
      <w:rFonts w:ascii="Microsoft Sans Serif" w:hAnsi="Microsoft Sans Serif" w:cs="Microsoft Sans Serif"/>
      <w:sz w:val="26"/>
      <w:szCs w:val="26"/>
    </w:rPr>
  </w:style>
  <w:style w:type="character" w:customStyle="1" w:styleId="102">
    <w:name w:val="Основной текст (10)2"/>
    <w:basedOn w:val="100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70">
    <w:name w:val="Заголовок №7"/>
    <w:basedOn w:val="a0"/>
    <w:link w:val="710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720">
    <w:name w:val="Заголовок №72"/>
    <w:basedOn w:val="7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11">
    <w:name w:val="Основной текст (11)"/>
    <w:basedOn w:val="a0"/>
    <w:link w:val="1110"/>
    <w:uiPriority w:val="99"/>
    <w:rPr>
      <w:rFonts w:ascii="Times New Roman" w:hAnsi="Times New Roman" w:cs="Times New Roman"/>
      <w:sz w:val="24"/>
      <w:szCs w:val="24"/>
    </w:rPr>
  </w:style>
  <w:style w:type="character" w:customStyle="1" w:styleId="1118">
    <w:name w:val="Основной текст (11)18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21">
    <w:name w:val="Заголовок №7 (2)"/>
    <w:basedOn w:val="a0"/>
    <w:link w:val="7210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726">
    <w:name w:val="Заголовок №7 (2)6"/>
    <w:basedOn w:val="721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117">
    <w:name w:val="Основной текст (11)17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60">
    <w:name w:val="Заголовок №6"/>
    <w:basedOn w:val="a0"/>
    <w:link w:val="610"/>
    <w:uiPriority w:val="99"/>
    <w:rPr>
      <w:rFonts w:ascii="Microsoft Sans Serif" w:hAnsi="Microsoft Sans Serif" w:cs="Microsoft Sans Serif"/>
      <w:sz w:val="26"/>
      <w:szCs w:val="26"/>
    </w:rPr>
  </w:style>
  <w:style w:type="character" w:customStyle="1" w:styleId="620">
    <w:name w:val="Заголовок №62"/>
    <w:basedOn w:val="60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73">
    <w:name w:val="Основной текст (7) + Полужирный"/>
    <w:basedOn w:val="7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20">
    <w:name w:val="Основной текст (12)"/>
    <w:basedOn w:val="a0"/>
    <w:link w:val="121"/>
    <w:uiPriority w:val="99"/>
    <w:rPr>
      <w:rFonts w:ascii="Microsoft Sans Serif" w:hAnsi="Microsoft Sans Serif" w:cs="Microsoft Sans Serif"/>
      <w:sz w:val="64"/>
      <w:szCs w:val="64"/>
    </w:rPr>
  </w:style>
  <w:style w:type="character" w:customStyle="1" w:styleId="123">
    <w:name w:val="Основной текст (12)3"/>
    <w:basedOn w:val="120"/>
    <w:uiPriority w:val="99"/>
    <w:rPr>
      <w:rFonts w:ascii="Microsoft Sans Serif" w:hAnsi="Microsoft Sans Serif" w:cs="Microsoft Sans Serif"/>
      <w:sz w:val="64"/>
      <w:szCs w:val="64"/>
    </w:rPr>
  </w:style>
  <w:style w:type="character" w:customStyle="1" w:styleId="423">
    <w:name w:val="Заголовок №4 (2)3"/>
    <w:basedOn w:val="42"/>
    <w:uiPriority w:val="99"/>
    <w:rPr>
      <w:rFonts w:ascii="Microsoft Sans Serif" w:hAnsi="Microsoft Sans Serif" w:cs="Microsoft Sans Serif"/>
      <w:b/>
      <w:bCs/>
      <w:noProof/>
      <w:sz w:val="34"/>
      <w:szCs w:val="34"/>
    </w:rPr>
  </w:style>
  <w:style w:type="character" w:customStyle="1" w:styleId="1116">
    <w:name w:val="Основной текст (11)16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25">
    <w:name w:val="Заголовок №7 (2)5"/>
    <w:basedOn w:val="721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115">
    <w:name w:val="Основной текст (11)15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1114">
    <w:name w:val="Основной текст (11)14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30">
    <w:name w:val="Заголовок №7 (3)"/>
    <w:basedOn w:val="a0"/>
    <w:link w:val="731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7312">
    <w:name w:val="Заголовок №7 (3)12"/>
    <w:basedOn w:val="73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422">
    <w:name w:val="Заголовок №4 (2)2"/>
    <w:basedOn w:val="42"/>
    <w:uiPriority w:val="99"/>
    <w:rPr>
      <w:rFonts w:ascii="Microsoft Sans Serif" w:hAnsi="Microsoft Sans Serif" w:cs="Microsoft Sans Serif"/>
      <w:b/>
      <w:bCs/>
      <w:noProof/>
      <w:sz w:val="34"/>
      <w:szCs w:val="34"/>
    </w:rPr>
  </w:style>
  <w:style w:type="character" w:customStyle="1" w:styleId="621">
    <w:name w:val="Заголовок №6 (2)"/>
    <w:basedOn w:val="a0"/>
    <w:link w:val="6210"/>
    <w:uiPriority w:val="99"/>
    <w:rPr>
      <w:rFonts w:ascii="Microsoft Sans Serif" w:hAnsi="Microsoft Sans Serif" w:cs="Microsoft Sans Serif"/>
      <w:sz w:val="26"/>
      <w:szCs w:val="26"/>
    </w:rPr>
  </w:style>
  <w:style w:type="character" w:customStyle="1" w:styleId="623">
    <w:name w:val="Заголовок №6 (2)3"/>
    <w:basedOn w:val="621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1113">
    <w:name w:val="Основной текст (11)13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1112">
    <w:name w:val="Основной текст (11)12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1111">
    <w:name w:val="Основной текст (11)11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122">
    <w:name w:val="Основной текст (12)2"/>
    <w:basedOn w:val="120"/>
    <w:uiPriority w:val="99"/>
    <w:rPr>
      <w:rFonts w:ascii="Microsoft Sans Serif" w:hAnsi="Microsoft Sans Serif" w:cs="Microsoft Sans Serif"/>
      <w:sz w:val="64"/>
      <w:szCs w:val="64"/>
    </w:rPr>
  </w:style>
  <w:style w:type="character" w:customStyle="1" w:styleId="40">
    <w:name w:val="Заголовок №4"/>
    <w:basedOn w:val="a0"/>
    <w:link w:val="410"/>
    <w:uiPriority w:val="99"/>
    <w:rPr>
      <w:rFonts w:ascii="Microsoft Sans Serif" w:hAnsi="Microsoft Sans Serif" w:cs="Microsoft Sans Serif"/>
      <w:b/>
      <w:bCs/>
      <w:sz w:val="34"/>
      <w:szCs w:val="34"/>
    </w:rPr>
  </w:style>
  <w:style w:type="character" w:customStyle="1" w:styleId="420">
    <w:name w:val="Заголовок №42"/>
    <w:basedOn w:val="40"/>
    <w:uiPriority w:val="99"/>
    <w:rPr>
      <w:rFonts w:ascii="Microsoft Sans Serif" w:hAnsi="Microsoft Sans Serif" w:cs="Microsoft Sans Serif"/>
      <w:b/>
      <w:bCs/>
      <w:noProof/>
      <w:sz w:val="34"/>
      <w:szCs w:val="34"/>
    </w:rPr>
  </w:style>
  <w:style w:type="character" w:customStyle="1" w:styleId="33">
    <w:name w:val="Заголовок №3"/>
    <w:basedOn w:val="a0"/>
    <w:link w:val="311"/>
    <w:uiPriority w:val="99"/>
    <w:rPr>
      <w:rFonts w:ascii="Microsoft Sans Serif" w:hAnsi="Microsoft Sans Serif" w:cs="Microsoft Sans Serif"/>
      <w:sz w:val="34"/>
      <w:szCs w:val="34"/>
    </w:rPr>
  </w:style>
  <w:style w:type="character" w:customStyle="1" w:styleId="711">
    <w:name w:val="Основной текст (7) + Полужирный1"/>
    <w:basedOn w:val="7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7311">
    <w:name w:val="Заголовок №7 (3)11"/>
    <w:basedOn w:val="73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30">
    <w:name w:val="Основной текст (13)"/>
    <w:basedOn w:val="a0"/>
    <w:link w:val="13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a9">
    <w:name w:val="Основной текст + Курсив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724">
    <w:name w:val="Заголовок №7 (2)4"/>
    <w:basedOn w:val="721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4">
    <w:name w:val="Основной текст (14)"/>
    <w:basedOn w:val="a0"/>
    <w:link w:val="14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1100">
    <w:name w:val="Основной текст (11)10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119">
    <w:name w:val="Основной текст (11)9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23">
    <w:name w:val="Заголовок №7 (2)3"/>
    <w:basedOn w:val="721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18">
    <w:name w:val="Основной текст (11)8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aa">
    <w:name w:val="Подпись к таблице"/>
    <w:basedOn w:val="a0"/>
    <w:link w:val="15"/>
    <w:uiPriority w:val="99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24">
    <w:name w:val="Подпись к таблице2"/>
    <w:basedOn w:val="aa"/>
    <w:uiPriority w:val="99"/>
    <w:rPr>
      <w:rFonts w:ascii="Microsoft Sans Serif" w:hAnsi="Microsoft Sans Serif" w:cs="Microsoft Sans Serif"/>
      <w:b/>
      <w:bCs/>
      <w:noProof/>
      <w:sz w:val="18"/>
      <w:szCs w:val="18"/>
    </w:rPr>
  </w:style>
  <w:style w:type="character" w:customStyle="1" w:styleId="16">
    <w:name w:val="Основной текст (16)"/>
    <w:basedOn w:val="a0"/>
    <w:link w:val="161"/>
    <w:uiPriority w:val="99"/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150">
    <w:name w:val="Основной текст (15)"/>
    <w:basedOn w:val="a0"/>
    <w:link w:val="151"/>
    <w:uiPriority w:val="99"/>
    <w:rPr>
      <w:rFonts w:ascii="Microsoft Sans Serif" w:hAnsi="Microsoft Sans Serif" w:cs="Microsoft Sans Serif"/>
      <w:sz w:val="16"/>
      <w:szCs w:val="16"/>
    </w:rPr>
  </w:style>
  <w:style w:type="character" w:customStyle="1" w:styleId="74">
    <w:name w:val="Основной текст (7) + Курсив"/>
    <w:basedOn w:val="7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17">
    <w:name w:val="Основной текст (17)"/>
    <w:basedOn w:val="a0"/>
    <w:link w:val="171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170">
    <w:name w:val="Основной текст (17) + Не курсив"/>
    <w:basedOn w:val="17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18">
    <w:name w:val="Основной текст + Курсив1"/>
    <w:uiPriority w:val="99"/>
    <w:rPr>
      <w:rFonts w:ascii="Times New Roman" w:hAnsi="Times New Roman" w:cs="Times New Roman"/>
      <w:i/>
      <w:iCs/>
      <w:noProof/>
      <w:sz w:val="24"/>
      <w:szCs w:val="24"/>
    </w:rPr>
  </w:style>
  <w:style w:type="character" w:customStyle="1" w:styleId="117">
    <w:name w:val="Основной текст (11)7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310">
    <w:name w:val="Заголовок №7 (3)10"/>
    <w:basedOn w:val="73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80">
    <w:name w:val="Основной текст (18)"/>
    <w:basedOn w:val="a0"/>
    <w:link w:val="181"/>
    <w:uiPriority w:val="99"/>
    <w:rPr>
      <w:rFonts w:ascii="Microsoft Sans Serif" w:hAnsi="Microsoft Sans Serif" w:cs="Microsoft Sans Serif"/>
      <w:b/>
      <w:bCs/>
      <w:sz w:val="34"/>
      <w:szCs w:val="34"/>
    </w:rPr>
  </w:style>
  <w:style w:type="character" w:customStyle="1" w:styleId="182">
    <w:name w:val="Основной текст (18)2"/>
    <w:basedOn w:val="180"/>
    <w:uiPriority w:val="99"/>
    <w:rPr>
      <w:rFonts w:ascii="Microsoft Sans Serif" w:hAnsi="Microsoft Sans Serif" w:cs="Microsoft Sans Serif"/>
      <w:b/>
      <w:bCs/>
      <w:noProof/>
      <w:sz w:val="34"/>
      <w:szCs w:val="34"/>
    </w:rPr>
  </w:style>
  <w:style w:type="character" w:customStyle="1" w:styleId="50">
    <w:name w:val="Заголовок №5"/>
    <w:basedOn w:val="a0"/>
    <w:link w:val="510"/>
    <w:uiPriority w:val="99"/>
    <w:rPr>
      <w:rFonts w:ascii="Microsoft Sans Serif" w:hAnsi="Microsoft Sans Serif" w:cs="Microsoft Sans Serif"/>
      <w:sz w:val="30"/>
      <w:szCs w:val="30"/>
    </w:rPr>
  </w:style>
  <w:style w:type="character" w:customStyle="1" w:styleId="19">
    <w:name w:val="Основной текст (19)"/>
    <w:basedOn w:val="a0"/>
    <w:link w:val="191"/>
    <w:uiPriority w:val="99"/>
    <w:rPr>
      <w:rFonts w:ascii="Microsoft Sans Serif" w:hAnsi="Microsoft Sans Serif" w:cs="Microsoft Sans Serif"/>
      <w:sz w:val="20"/>
      <w:szCs w:val="20"/>
    </w:rPr>
  </w:style>
  <w:style w:type="character" w:customStyle="1" w:styleId="192">
    <w:name w:val="Основной текст (19)2"/>
    <w:basedOn w:val="19"/>
    <w:uiPriority w:val="99"/>
    <w:rPr>
      <w:rFonts w:ascii="Microsoft Sans Serif" w:hAnsi="Microsoft Sans Serif" w:cs="Microsoft Sans Serif"/>
      <w:noProof/>
      <w:sz w:val="20"/>
      <w:szCs w:val="20"/>
    </w:rPr>
  </w:style>
  <w:style w:type="character" w:customStyle="1" w:styleId="200">
    <w:name w:val="Основной текст (20)"/>
    <w:basedOn w:val="a0"/>
    <w:uiPriority w:val="99"/>
    <w:rPr>
      <w:rFonts w:ascii="Microsoft Sans Serif" w:hAnsi="Microsoft Sans Serif" w:cs="Microsoft Sans Serif"/>
      <w:sz w:val="20"/>
      <w:szCs w:val="20"/>
    </w:rPr>
  </w:style>
  <w:style w:type="character" w:customStyle="1" w:styleId="201">
    <w:name w:val="Основной текст (20)1"/>
    <w:basedOn w:val="a0"/>
    <w:uiPriority w:val="99"/>
    <w:rPr>
      <w:rFonts w:ascii="Microsoft Sans Serif" w:hAnsi="Microsoft Sans Serif" w:cs="Microsoft Sans Serif"/>
      <w:noProof/>
      <w:sz w:val="20"/>
      <w:szCs w:val="20"/>
    </w:rPr>
  </w:style>
  <w:style w:type="character" w:customStyle="1" w:styleId="212">
    <w:name w:val="Основной текст (21)"/>
    <w:basedOn w:val="a0"/>
    <w:link w:val="2110"/>
    <w:uiPriority w:val="99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213">
    <w:name w:val="Основной текст (21)3"/>
    <w:basedOn w:val="212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2120">
    <w:name w:val="Основной текст (21)2"/>
    <w:basedOn w:val="212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739">
    <w:name w:val="Заголовок №7 (3)9"/>
    <w:basedOn w:val="73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738">
    <w:name w:val="Заголовок №7 (3)8"/>
    <w:basedOn w:val="73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622">
    <w:name w:val="Заголовок №6 (2)2"/>
    <w:basedOn w:val="621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116">
    <w:name w:val="Основной текст (11)6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37">
    <w:name w:val="Заголовок №7 (3)7"/>
    <w:basedOn w:val="73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15">
    <w:name w:val="Основной текст (11)5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36">
    <w:name w:val="Заголовок №7 (3)6"/>
    <w:basedOn w:val="73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735">
    <w:name w:val="Заголовок №7 (3)5"/>
    <w:basedOn w:val="73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734">
    <w:name w:val="Заголовок №7 (3)4"/>
    <w:basedOn w:val="73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14">
    <w:name w:val="Основной текст (11)4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33">
    <w:name w:val="Заголовок №7 (3)3"/>
    <w:basedOn w:val="73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13">
    <w:name w:val="Основной текст (11)3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32">
    <w:name w:val="Заголовок №7 (3)2"/>
    <w:basedOn w:val="73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21">
    <w:name w:val="Основной текст (22)"/>
    <w:basedOn w:val="a0"/>
    <w:link w:val="2210"/>
    <w:uiPriority w:val="99"/>
    <w:rPr>
      <w:rFonts w:ascii="Times New Roman" w:hAnsi="Times New Roman" w:cs="Times New Roman"/>
      <w:sz w:val="24"/>
      <w:szCs w:val="24"/>
    </w:rPr>
  </w:style>
  <w:style w:type="character" w:customStyle="1" w:styleId="722">
    <w:name w:val="Заголовок №7 (2)2"/>
    <w:basedOn w:val="721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12">
    <w:name w:val="Основной текст (11)2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124">
    <w:name w:val="Заголовок №1 (2)"/>
    <w:basedOn w:val="a0"/>
    <w:link w:val="1210"/>
    <w:uiPriority w:val="99"/>
    <w:rPr>
      <w:rFonts w:ascii="Microsoft Sans Serif" w:hAnsi="Microsoft Sans Serif" w:cs="Microsoft Sans Serif"/>
      <w:sz w:val="30"/>
      <w:szCs w:val="30"/>
    </w:rPr>
  </w:style>
  <w:style w:type="character" w:customStyle="1" w:styleId="1240">
    <w:name w:val="Заголовок №1 (2)4"/>
    <w:basedOn w:val="124"/>
    <w:uiPriority w:val="99"/>
    <w:rPr>
      <w:rFonts w:ascii="Microsoft Sans Serif" w:hAnsi="Microsoft Sans Serif" w:cs="Microsoft Sans Serif"/>
      <w:noProof/>
      <w:sz w:val="30"/>
      <w:szCs w:val="30"/>
    </w:rPr>
  </w:style>
  <w:style w:type="character" w:customStyle="1" w:styleId="222">
    <w:name w:val="Заголовок №2 (2)"/>
    <w:basedOn w:val="a0"/>
    <w:link w:val="2211"/>
    <w:uiPriority w:val="99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224">
    <w:name w:val="Заголовок №2 (2)4"/>
    <w:basedOn w:val="222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321">
    <w:name w:val="Заголовок №3 (2)"/>
    <w:basedOn w:val="a0"/>
    <w:link w:val="3210"/>
    <w:uiPriority w:val="99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324">
    <w:name w:val="Заголовок №3 (2)4"/>
    <w:basedOn w:val="321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43">
    <w:name w:val="Заголовок №4 (3)"/>
    <w:basedOn w:val="a0"/>
    <w:link w:val="431"/>
    <w:uiPriority w:val="99"/>
    <w:rPr>
      <w:rFonts w:ascii="Microsoft Sans Serif" w:hAnsi="Microsoft Sans Serif" w:cs="Microsoft Sans Serif"/>
      <w:sz w:val="26"/>
      <w:szCs w:val="26"/>
    </w:rPr>
  </w:style>
  <w:style w:type="character" w:customStyle="1" w:styleId="439">
    <w:name w:val="Заголовок №4 (3)9"/>
    <w:basedOn w:val="43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20">
    <w:name w:val="Заголовок №5 (2)"/>
    <w:basedOn w:val="a0"/>
    <w:link w:val="521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5226">
    <w:name w:val="Заголовок №5 (2)26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">
    <w:name w:val="Заголовок №5 (3)"/>
    <w:basedOn w:val="a0"/>
    <w:link w:val="531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5317">
    <w:name w:val="Заголовок №5 (3)17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16">
    <w:name w:val="Заголовок №5 (3)16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15">
    <w:name w:val="Заголовок №5 (3)15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25">
    <w:name w:val="Заголовок №5 (2)25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438">
    <w:name w:val="Заголовок №4 (3)8"/>
    <w:basedOn w:val="43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224">
    <w:name w:val="Заголовок №5 (2)24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14">
    <w:name w:val="Заголовок №5 (3)14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13">
    <w:name w:val="Заголовок №5 (3)13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23">
    <w:name w:val="Заголовок №5 (2)23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437">
    <w:name w:val="Заголовок №4 (3)7"/>
    <w:basedOn w:val="43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222">
    <w:name w:val="Заголовок №5 (2)22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21">
    <w:name w:val="Заголовок №5 (2)21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20">
    <w:name w:val="Заголовок №5 (2)20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436">
    <w:name w:val="Заголовок №4 (3)6"/>
    <w:basedOn w:val="43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219">
    <w:name w:val="Заголовок №5 (2)19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12">
    <w:name w:val="Заголовок №5 (3)12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18">
    <w:name w:val="Заголовок №5 (2)18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44">
    <w:name w:val="Заголовок №4 (4)"/>
    <w:basedOn w:val="a0"/>
    <w:link w:val="441"/>
    <w:uiPriority w:val="99"/>
    <w:rPr>
      <w:rFonts w:ascii="Microsoft Sans Serif" w:hAnsi="Microsoft Sans Serif" w:cs="Microsoft Sans Serif"/>
      <w:sz w:val="26"/>
      <w:szCs w:val="26"/>
    </w:rPr>
  </w:style>
  <w:style w:type="character" w:customStyle="1" w:styleId="443">
    <w:name w:val="Заголовок №4 (4)3"/>
    <w:basedOn w:val="44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217">
    <w:name w:val="Заголовок №5 (2)17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30">
    <w:name w:val="Основной текст (23)"/>
    <w:basedOn w:val="a0"/>
    <w:link w:val="231"/>
    <w:uiPriority w:val="99"/>
    <w:rPr>
      <w:rFonts w:ascii="Microsoft Sans Serif" w:hAnsi="Microsoft Sans Serif" w:cs="Microsoft Sans Serif"/>
      <w:sz w:val="20"/>
      <w:szCs w:val="20"/>
    </w:rPr>
  </w:style>
  <w:style w:type="character" w:customStyle="1" w:styleId="54">
    <w:name w:val="Заголовок №5 (4)"/>
    <w:basedOn w:val="a0"/>
    <w:link w:val="541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544">
    <w:name w:val="Заголовок №5 (4)4"/>
    <w:basedOn w:val="54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40">
    <w:name w:val="Основной текст (24)"/>
    <w:basedOn w:val="a0"/>
    <w:link w:val="241"/>
    <w:uiPriority w:val="99"/>
    <w:rPr>
      <w:rFonts w:ascii="Microsoft Sans Serif" w:hAnsi="Microsoft Sans Serif" w:cs="Microsoft Sans Serif"/>
      <w:sz w:val="20"/>
      <w:szCs w:val="20"/>
    </w:rPr>
  </w:style>
  <w:style w:type="character" w:customStyle="1" w:styleId="543">
    <w:name w:val="Заголовок №5 (4)3"/>
    <w:basedOn w:val="54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11">
    <w:name w:val="Заголовок №5 (3)11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16">
    <w:name w:val="Заголовок №5 (2)16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230">
    <w:name w:val="Заголовок №1 (2)3"/>
    <w:basedOn w:val="124"/>
    <w:uiPriority w:val="99"/>
    <w:rPr>
      <w:rFonts w:ascii="Microsoft Sans Serif" w:hAnsi="Microsoft Sans Serif" w:cs="Microsoft Sans Serif"/>
      <w:noProof/>
      <w:sz w:val="30"/>
      <w:szCs w:val="30"/>
    </w:rPr>
  </w:style>
  <w:style w:type="character" w:customStyle="1" w:styleId="223">
    <w:name w:val="Заголовок №2 (2)3"/>
    <w:basedOn w:val="222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323">
    <w:name w:val="Заголовок №3 (2)3"/>
    <w:basedOn w:val="321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435">
    <w:name w:val="Заголовок №4 (3)5"/>
    <w:basedOn w:val="43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215">
    <w:name w:val="Заголовок №5 (2)15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14">
    <w:name w:val="Заголовок №5 (2)14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10">
    <w:name w:val="Заголовок №5 (3)10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9">
    <w:name w:val="Заголовок №5 (3)9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13">
    <w:name w:val="Заголовок №5 (2)13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12">
    <w:name w:val="Заголовок №5 (2)12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11">
    <w:name w:val="Заголовок №5 (2)11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10">
    <w:name w:val="Заголовок №5 (2)10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220">
    <w:name w:val="Заголовок №1 (2)2"/>
    <w:basedOn w:val="124"/>
    <w:uiPriority w:val="99"/>
    <w:rPr>
      <w:rFonts w:ascii="Microsoft Sans Serif" w:hAnsi="Microsoft Sans Serif" w:cs="Microsoft Sans Serif"/>
      <w:noProof/>
      <w:sz w:val="30"/>
      <w:szCs w:val="30"/>
    </w:rPr>
  </w:style>
  <w:style w:type="character" w:customStyle="1" w:styleId="2220">
    <w:name w:val="Заголовок №2 (2)2"/>
    <w:basedOn w:val="222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322">
    <w:name w:val="Заголовок №3 (2)2"/>
    <w:basedOn w:val="321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442">
    <w:name w:val="Заголовок №4 (4)2"/>
    <w:basedOn w:val="44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29">
    <w:name w:val="Заголовок №5 (2)9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8">
    <w:name w:val="Заголовок №5 (3)8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42">
    <w:name w:val="Заголовок №5 (4)2"/>
    <w:basedOn w:val="54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7">
    <w:name w:val="Заголовок №5 (3)7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8">
    <w:name w:val="Заголовок №5 (2)8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434">
    <w:name w:val="Заголовок №4 (3)4"/>
    <w:basedOn w:val="43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27">
    <w:name w:val="Заголовок №5 (2)7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6">
    <w:name w:val="Заголовок №5 (2)6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6">
    <w:name w:val="Заголовок №5 (3)6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5">
    <w:name w:val="Заголовок №5 (3)5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5">
    <w:name w:val="Заголовок №5 (2)5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433">
    <w:name w:val="Заголовок №4 (3)3"/>
    <w:basedOn w:val="43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24">
    <w:name w:val="Заголовок №5 (2)4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4">
    <w:name w:val="Заголовок №5 (3)4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3">
    <w:name w:val="Заголовок №5 (3)3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3">
    <w:name w:val="Заголовок №5 (2)3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432">
    <w:name w:val="Заголовок №4 (3)2"/>
    <w:basedOn w:val="43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22">
    <w:name w:val="Заголовок №5 (2)2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2">
    <w:name w:val="Заголовок №5 (3)2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5">
    <w:name w:val="Основной текст (25)"/>
    <w:basedOn w:val="a0"/>
    <w:link w:val="251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257">
    <w:name w:val="Основной текст (25)7"/>
    <w:basedOn w:val="25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32">
    <w:name w:val="Заголовок №2 (3)"/>
    <w:basedOn w:val="a0"/>
    <w:link w:val="2310"/>
    <w:uiPriority w:val="99"/>
    <w:rPr>
      <w:rFonts w:ascii="Microsoft Sans Serif" w:hAnsi="Microsoft Sans Serif" w:cs="Microsoft Sans Serif"/>
      <w:sz w:val="30"/>
      <w:szCs w:val="30"/>
    </w:rPr>
  </w:style>
  <w:style w:type="character" w:customStyle="1" w:styleId="233">
    <w:name w:val="Заголовок №2 (3)3"/>
    <w:basedOn w:val="232"/>
    <w:uiPriority w:val="99"/>
    <w:rPr>
      <w:rFonts w:ascii="Microsoft Sans Serif" w:hAnsi="Microsoft Sans Serif" w:cs="Microsoft Sans Serif"/>
      <w:noProof/>
      <w:sz w:val="30"/>
      <w:szCs w:val="30"/>
    </w:rPr>
  </w:style>
  <w:style w:type="character" w:customStyle="1" w:styleId="26">
    <w:name w:val="Основной текст (26)"/>
    <w:basedOn w:val="a0"/>
    <w:link w:val="26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56">
    <w:name w:val="Основной текст (25)6"/>
    <w:basedOn w:val="25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7">
    <w:name w:val="Основной текст (27)"/>
    <w:basedOn w:val="a0"/>
    <w:link w:val="271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273">
    <w:name w:val="Основной текст (27)3"/>
    <w:basedOn w:val="27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72">
    <w:name w:val="Основной текст (27)2"/>
    <w:basedOn w:val="27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55">
    <w:name w:val="Основной текст (25)5"/>
    <w:basedOn w:val="25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54">
    <w:name w:val="Основной текст (25)4"/>
    <w:basedOn w:val="25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8">
    <w:name w:val="Основной текст (28)"/>
    <w:basedOn w:val="a0"/>
    <w:link w:val="281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282">
    <w:name w:val="Основной текст (28)2"/>
    <w:basedOn w:val="28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53">
    <w:name w:val="Основной текст (25)3"/>
    <w:basedOn w:val="25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52">
    <w:name w:val="Основной текст (25)2"/>
    <w:basedOn w:val="25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32">
    <w:name w:val="Заголовок №1 (3)"/>
    <w:basedOn w:val="a0"/>
    <w:link w:val="1310"/>
    <w:uiPriority w:val="99"/>
    <w:rPr>
      <w:rFonts w:ascii="Microsoft Sans Serif" w:hAnsi="Microsoft Sans Serif" w:cs="Microsoft Sans Serif"/>
      <w:b/>
      <w:bCs/>
      <w:sz w:val="34"/>
      <w:szCs w:val="34"/>
    </w:rPr>
  </w:style>
  <w:style w:type="character" w:customStyle="1" w:styleId="133">
    <w:name w:val="Заголовок №1 (3)3"/>
    <w:basedOn w:val="132"/>
    <w:uiPriority w:val="99"/>
    <w:rPr>
      <w:rFonts w:ascii="Microsoft Sans Serif" w:hAnsi="Microsoft Sans Serif" w:cs="Microsoft Sans Serif"/>
      <w:b/>
      <w:bCs/>
      <w:noProof/>
      <w:sz w:val="34"/>
      <w:szCs w:val="34"/>
    </w:rPr>
  </w:style>
  <w:style w:type="character" w:customStyle="1" w:styleId="242">
    <w:name w:val="Заголовок №2 (4)"/>
    <w:basedOn w:val="a0"/>
    <w:link w:val="2410"/>
    <w:uiPriority w:val="99"/>
    <w:rPr>
      <w:rFonts w:ascii="Microsoft Sans Serif" w:hAnsi="Microsoft Sans Serif" w:cs="Microsoft Sans Serif"/>
      <w:sz w:val="30"/>
      <w:szCs w:val="30"/>
    </w:rPr>
  </w:style>
  <w:style w:type="character" w:customStyle="1" w:styleId="243">
    <w:name w:val="Заголовок №2 (4)3"/>
    <w:basedOn w:val="242"/>
    <w:uiPriority w:val="99"/>
    <w:rPr>
      <w:rFonts w:ascii="Microsoft Sans Serif" w:hAnsi="Microsoft Sans Serif" w:cs="Microsoft Sans Serif"/>
      <w:noProof/>
      <w:sz w:val="30"/>
      <w:szCs w:val="30"/>
    </w:rPr>
  </w:style>
  <w:style w:type="character" w:customStyle="1" w:styleId="330">
    <w:name w:val="Заголовок №3 (3)"/>
    <w:basedOn w:val="a0"/>
    <w:link w:val="331"/>
    <w:uiPriority w:val="99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332">
    <w:name w:val="Заголовок №3 (3)2"/>
    <w:basedOn w:val="330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263">
    <w:name w:val="Основной текст (26)3"/>
    <w:basedOn w:val="26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260">
    <w:name w:val="Основной текст (26) + Не полужирный"/>
    <w:basedOn w:val="26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62">
    <w:name w:val="Основной текст (26) + Не полужирный2"/>
    <w:basedOn w:val="26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2420">
    <w:name w:val="Заголовок №2 (4)2"/>
    <w:basedOn w:val="242"/>
    <w:uiPriority w:val="99"/>
    <w:rPr>
      <w:rFonts w:ascii="Microsoft Sans Serif" w:hAnsi="Microsoft Sans Serif" w:cs="Microsoft Sans Serif"/>
      <w:noProof/>
      <w:sz w:val="30"/>
      <w:szCs w:val="30"/>
    </w:rPr>
  </w:style>
  <w:style w:type="character" w:customStyle="1" w:styleId="45">
    <w:name w:val="Заголовок №4 (5)"/>
    <w:basedOn w:val="a0"/>
    <w:link w:val="451"/>
    <w:uiPriority w:val="99"/>
    <w:rPr>
      <w:rFonts w:ascii="Microsoft Sans Serif" w:hAnsi="Microsoft Sans Serif" w:cs="Microsoft Sans Serif"/>
      <w:sz w:val="26"/>
      <w:szCs w:val="26"/>
    </w:rPr>
  </w:style>
  <w:style w:type="character" w:customStyle="1" w:styleId="452">
    <w:name w:val="Заголовок №4 (5)2"/>
    <w:basedOn w:val="4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1320">
    <w:name w:val="Заголовок №1 (3)2"/>
    <w:basedOn w:val="132"/>
    <w:uiPriority w:val="99"/>
    <w:rPr>
      <w:rFonts w:ascii="Microsoft Sans Serif" w:hAnsi="Microsoft Sans Serif" w:cs="Microsoft Sans Serif"/>
      <w:b/>
      <w:bCs/>
      <w:noProof/>
      <w:sz w:val="34"/>
      <w:szCs w:val="34"/>
    </w:rPr>
  </w:style>
  <w:style w:type="character" w:customStyle="1" w:styleId="29">
    <w:name w:val="Основной текст (29)"/>
    <w:basedOn w:val="a0"/>
    <w:link w:val="291"/>
    <w:uiPriority w:val="99"/>
    <w:rPr>
      <w:rFonts w:ascii="Microsoft Sans Serif" w:hAnsi="Microsoft Sans Serif" w:cs="Microsoft Sans Serif"/>
      <w:sz w:val="30"/>
      <w:szCs w:val="30"/>
    </w:rPr>
  </w:style>
  <w:style w:type="character" w:customStyle="1" w:styleId="300">
    <w:name w:val="Основной текст (30)"/>
    <w:basedOn w:val="a0"/>
    <w:link w:val="301"/>
    <w:uiPriority w:val="99"/>
    <w:rPr>
      <w:rFonts w:ascii="Microsoft Sans Serif" w:hAnsi="Microsoft Sans Serif" w:cs="Microsoft Sans Serif"/>
      <w:smallCaps/>
      <w:sz w:val="26"/>
      <w:szCs w:val="26"/>
    </w:rPr>
  </w:style>
  <w:style w:type="character" w:customStyle="1" w:styleId="302">
    <w:name w:val="Основной текст (30)2"/>
    <w:basedOn w:val="300"/>
    <w:uiPriority w:val="99"/>
    <w:rPr>
      <w:rFonts w:ascii="Microsoft Sans Serif" w:hAnsi="Microsoft Sans Serif" w:cs="Microsoft Sans Serif"/>
      <w:smallCaps/>
      <w:noProof/>
      <w:sz w:val="26"/>
      <w:szCs w:val="26"/>
    </w:rPr>
  </w:style>
  <w:style w:type="character" w:customStyle="1" w:styleId="34">
    <w:name w:val="Заголовок №3 (4)"/>
    <w:basedOn w:val="a0"/>
    <w:link w:val="341"/>
    <w:uiPriority w:val="99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342">
    <w:name w:val="Заголовок №3 (4)2"/>
    <w:basedOn w:val="34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312">
    <w:name w:val="Основной текст (31)"/>
    <w:basedOn w:val="a0"/>
    <w:link w:val="3110"/>
    <w:uiPriority w:val="99"/>
    <w:rPr>
      <w:rFonts w:ascii="Microsoft Sans Serif" w:hAnsi="Microsoft Sans Serif" w:cs="Microsoft Sans Serif"/>
      <w:sz w:val="16"/>
      <w:szCs w:val="16"/>
    </w:rPr>
  </w:style>
  <w:style w:type="character" w:customStyle="1" w:styleId="313">
    <w:name w:val="Основной текст (31)3"/>
    <w:basedOn w:val="312"/>
    <w:uiPriority w:val="99"/>
    <w:rPr>
      <w:rFonts w:ascii="Microsoft Sans Serif" w:hAnsi="Microsoft Sans Serif" w:cs="Microsoft Sans Serif"/>
      <w:noProof/>
      <w:sz w:val="16"/>
      <w:szCs w:val="16"/>
    </w:rPr>
  </w:style>
  <w:style w:type="character" w:customStyle="1" w:styleId="152">
    <w:name w:val="Основной текст (15)2"/>
    <w:basedOn w:val="150"/>
    <w:uiPriority w:val="99"/>
    <w:rPr>
      <w:rFonts w:ascii="Microsoft Sans Serif" w:hAnsi="Microsoft Sans Serif" w:cs="Microsoft Sans Serif"/>
      <w:noProof/>
      <w:sz w:val="16"/>
      <w:szCs w:val="16"/>
    </w:rPr>
  </w:style>
  <w:style w:type="character" w:customStyle="1" w:styleId="3120">
    <w:name w:val="Основной текст (31)2"/>
    <w:basedOn w:val="312"/>
    <w:uiPriority w:val="99"/>
    <w:rPr>
      <w:rFonts w:ascii="Microsoft Sans Serif" w:hAnsi="Microsoft Sans Serif" w:cs="Microsoft Sans Serif"/>
      <w:noProof/>
      <w:sz w:val="16"/>
      <w:szCs w:val="16"/>
    </w:rPr>
  </w:style>
  <w:style w:type="character" w:customStyle="1" w:styleId="FranklinGothicMedium">
    <w:name w:val="Колонтитул + Franklin Gothic Medium"/>
    <w:aliases w:val="8 pt2,Курсив34"/>
    <w:basedOn w:val="a8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2320">
    <w:name w:val="Заголовок №2 (3)2"/>
    <w:basedOn w:val="232"/>
    <w:uiPriority w:val="99"/>
    <w:rPr>
      <w:rFonts w:ascii="Microsoft Sans Serif" w:hAnsi="Microsoft Sans Serif" w:cs="Microsoft Sans Serif"/>
      <w:noProof/>
      <w:sz w:val="30"/>
      <w:szCs w:val="30"/>
    </w:rPr>
  </w:style>
  <w:style w:type="character" w:customStyle="1" w:styleId="140">
    <w:name w:val="Заголовок №1 (4)"/>
    <w:basedOn w:val="a0"/>
    <w:link w:val="1410"/>
    <w:uiPriority w:val="99"/>
    <w:rPr>
      <w:rFonts w:ascii="Microsoft Sans Serif" w:hAnsi="Microsoft Sans Serif" w:cs="Microsoft Sans Serif"/>
      <w:b/>
      <w:bCs/>
      <w:sz w:val="34"/>
      <w:szCs w:val="34"/>
    </w:rPr>
  </w:style>
  <w:style w:type="character" w:customStyle="1" w:styleId="142">
    <w:name w:val="Заголовок №1 (4)2"/>
    <w:basedOn w:val="140"/>
    <w:uiPriority w:val="99"/>
    <w:rPr>
      <w:rFonts w:ascii="Microsoft Sans Serif" w:hAnsi="Microsoft Sans Serif" w:cs="Microsoft Sans Serif"/>
      <w:b/>
      <w:bCs/>
      <w:noProof/>
      <w:sz w:val="34"/>
      <w:szCs w:val="34"/>
    </w:rPr>
  </w:style>
  <w:style w:type="character" w:customStyle="1" w:styleId="35">
    <w:name w:val="Основной текст (35)"/>
    <w:basedOn w:val="a0"/>
    <w:link w:val="351"/>
    <w:uiPriority w:val="99"/>
    <w:rPr>
      <w:rFonts w:ascii="Microsoft Sans Serif" w:hAnsi="Microsoft Sans Serif" w:cs="Microsoft Sans Serif"/>
      <w:sz w:val="34"/>
      <w:szCs w:val="34"/>
    </w:rPr>
  </w:style>
  <w:style w:type="character" w:customStyle="1" w:styleId="2a">
    <w:name w:val="Подпись к таблице (2)"/>
    <w:basedOn w:val="a0"/>
    <w:link w:val="214"/>
    <w:uiPriority w:val="99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225">
    <w:name w:val="Подпись к таблице (2)2"/>
    <w:basedOn w:val="2a"/>
    <w:uiPriority w:val="99"/>
    <w:rPr>
      <w:rFonts w:ascii="Microsoft Sans Serif" w:hAnsi="Microsoft Sans Serif" w:cs="Microsoft Sans Serif"/>
      <w:b/>
      <w:bCs/>
      <w:noProof/>
      <w:sz w:val="18"/>
      <w:szCs w:val="18"/>
    </w:rPr>
  </w:style>
  <w:style w:type="character" w:customStyle="1" w:styleId="333">
    <w:name w:val="Основной текст (33)"/>
    <w:basedOn w:val="a0"/>
    <w:link w:val="3310"/>
    <w:uiPriority w:val="99"/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337">
    <w:name w:val="Основной текст (33)7"/>
    <w:basedOn w:val="333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40">
    <w:name w:val="Основной текст (34)"/>
    <w:basedOn w:val="a0"/>
    <w:link w:val="3410"/>
    <w:uiPriority w:val="99"/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348">
    <w:name w:val="Основной текст (34)8"/>
    <w:basedOn w:val="340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25">
    <w:name w:val="Основной текст (32)"/>
    <w:basedOn w:val="a0"/>
    <w:link w:val="3211"/>
    <w:uiPriority w:val="99"/>
    <w:rPr>
      <w:rFonts w:ascii="Microsoft Sans Serif" w:hAnsi="Microsoft Sans Serif" w:cs="Microsoft Sans Serif"/>
      <w:sz w:val="16"/>
      <w:szCs w:val="16"/>
    </w:rPr>
  </w:style>
  <w:style w:type="character" w:customStyle="1" w:styleId="39">
    <w:name w:val="Основной текст (39)"/>
    <w:basedOn w:val="a0"/>
    <w:link w:val="391"/>
    <w:uiPriority w:val="99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36">
    <w:name w:val="Основной текст (36)"/>
    <w:basedOn w:val="a0"/>
    <w:link w:val="361"/>
    <w:uiPriority w:val="99"/>
    <w:rPr>
      <w:rFonts w:ascii="Times New Roman" w:hAnsi="Times New Roman" w:cs="Times New Roman"/>
      <w:noProof/>
      <w:sz w:val="20"/>
      <w:szCs w:val="20"/>
    </w:rPr>
  </w:style>
  <w:style w:type="character" w:customStyle="1" w:styleId="38">
    <w:name w:val="Основной текст (38)"/>
    <w:basedOn w:val="a0"/>
    <w:link w:val="381"/>
    <w:uiPriority w:val="99"/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388">
    <w:name w:val="Основной текст (38)8"/>
    <w:basedOn w:val="38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7">
    <w:name w:val="Основной текст (37)"/>
    <w:basedOn w:val="a0"/>
    <w:link w:val="371"/>
    <w:uiPriority w:val="99"/>
    <w:rPr>
      <w:rFonts w:ascii="Microsoft Sans Serif" w:hAnsi="Microsoft Sans Serif" w:cs="Microsoft Sans Serif"/>
      <w:sz w:val="16"/>
      <w:szCs w:val="16"/>
    </w:rPr>
  </w:style>
  <w:style w:type="character" w:customStyle="1" w:styleId="374">
    <w:name w:val="Основной текст (37)4"/>
    <w:basedOn w:val="37"/>
    <w:uiPriority w:val="99"/>
    <w:rPr>
      <w:rFonts w:ascii="Microsoft Sans Serif" w:hAnsi="Microsoft Sans Serif" w:cs="Microsoft Sans Serif"/>
      <w:noProof/>
      <w:sz w:val="16"/>
      <w:szCs w:val="16"/>
    </w:rPr>
  </w:style>
  <w:style w:type="character" w:customStyle="1" w:styleId="347">
    <w:name w:val="Основной текст (34)7"/>
    <w:basedOn w:val="340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87">
    <w:name w:val="Основной текст (38)7"/>
    <w:basedOn w:val="38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400">
    <w:name w:val="Основной текст (40)"/>
    <w:basedOn w:val="a0"/>
    <w:link w:val="401"/>
    <w:uiPriority w:val="99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404">
    <w:name w:val="Основной текст (40)4"/>
    <w:basedOn w:val="400"/>
    <w:uiPriority w:val="99"/>
    <w:rPr>
      <w:rFonts w:ascii="Microsoft Sans Serif" w:hAnsi="Microsoft Sans Serif" w:cs="Microsoft Sans Serif"/>
      <w:b/>
      <w:bCs/>
      <w:noProof/>
      <w:sz w:val="18"/>
      <w:szCs w:val="18"/>
    </w:rPr>
  </w:style>
  <w:style w:type="character" w:customStyle="1" w:styleId="403">
    <w:name w:val="Основной текст (40)3"/>
    <w:basedOn w:val="400"/>
    <w:uiPriority w:val="99"/>
    <w:rPr>
      <w:rFonts w:ascii="Microsoft Sans Serif" w:hAnsi="Microsoft Sans Serif" w:cs="Microsoft Sans Serif"/>
      <w:b/>
      <w:bCs/>
      <w:noProof/>
      <w:sz w:val="18"/>
      <w:szCs w:val="18"/>
    </w:rPr>
  </w:style>
  <w:style w:type="character" w:customStyle="1" w:styleId="386">
    <w:name w:val="Основной текст (38)6"/>
    <w:basedOn w:val="38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46">
    <w:name w:val="Основной текст (34)6"/>
    <w:basedOn w:val="340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36">
    <w:name w:val="Основной текст (33)6"/>
    <w:basedOn w:val="333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45">
    <w:name w:val="Основной текст (34)5"/>
    <w:basedOn w:val="340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a">
    <w:name w:val="Подпись к таблице (3)"/>
    <w:basedOn w:val="a0"/>
    <w:link w:val="314"/>
    <w:uiPriority w:val="99"/>
    <w:rPr>
      <w:rFonts w:ascii="Microsoft Sans Serif" w:hAnsi="Microsoft Sans Serif" w:cs="Microsoft Sans Serif"/>
      <w:sz w:val="16"/>
      <w:szCs w:val="16"/>
    </w:rPr>
  </w:style>
  <w:style w:type="character" w:customStyle="1" w:styleId="46">
    <w:name w:val="Подпись к таблице (4)"/>
    <w:basedOn w:val="a0"/>
    <w:link w:val="411"/>
    <w:uiPriority w:val="99"/>
    <w:rPr>
      <w:rFonts w:ascii="Microsoft Sans Serif" w:hAnsi="Microsoft Sans Serif" w:cs="Microsoft Sans Serif"/>
      <w:sz w:val="16"/>
      <w:szCs w:val="16"/>
    </w:rPr>
  </w:style>
  <w:style w:type="character" w:customStyle="1" w:styleId="424">
    <w:name w:val="Подпись к таблице (4)2"/>
    <w:basedOn w:val="46"/>
    <w:uiPriority w:val="99"/>
    <w:rPr>
      <w:rFonts w:ascii="Microsoft Sans Serif" w:hAnsi="Microsoft Sans Serif" w:cs="Microsoft Sans Serif"/>
      <w:noProof/>
      <w:sz w:val="16"/>
      <w:szCs w:val="16"/>
    </w:rPr>
  </w:style>
  <w:style w:type="character" w:customStyle="1" w:styleId="385">
    <w:name w:val="Основной текст (38)5"/>
    <w:basedOn w:val="38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35">
    <w:name w:val="Основной текст (33)5"/>
    <w:basedOn w:val="333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240">
    <w:name w:val="Основной текст (32)4"/>
    <w:basedOn w:val="325"/>
    <w:uiPriority w:val="99"/>
    <w:rPr>
      <w:rFonts w:ascii="Microsoft Sans Serif" w:hAnsi="Microsoft Sans Serif" w:cs="Microsoft Sans Serif"/>
      <w:noProof/>
      <w:sz w:val="16"/>
      <w:szCs w:val="16"/>
    </w:rPr>
  </w:style>
  <w:style w:type="character" w:customStyle="1" w:styleId="373">
    <w:name w:val="Основной текст (37)3"/>
    <w:basedOn w:val="37"/>
    <w:uiPriority w:val="99"/>
    <w:rPr>
      <w:rFonts w:ascii="Microsoft Sans Serif" w:hAnsi="Microsoft Sans Serif" w:cs="Microsoft Sans Serif"/>
      <w:noProof/>
      <w:sz w:val="16"/>
      <w:szCs w:val="16"/>
    </w:rPr>
  </w:style>
  <w:style w:type="character" w:customStyle="1" w:styleId="384">
    <w:name w:val="Основной текст (38)4"/>
    <w:basedOn w:val="38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34">
    <w:name w:val="Основной текст (33)4"/>
    <w:basedOn w:val="333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402">
    <w:name w:val="Основной текст (40)2"/>
    <w:basedOn w:val="400"/>
    <w:uiPriority w:val="99"/>
    <w:rPr>
      <w:rFonts w:ascii="Microsoft Sans Serif" w:hAnsi="Microsoft Sans Serif" w:cs="Microsoft Sans Serif"/>
      <w:b/>
      <w:bCs/>
      <w:noProof/>
      <w:sz w:val="18"/>
      <w:szCs w:val="18"/>
    </w:rPr>
  </w:style>
  <w:style w:type="character" w:customStyle="1" w:styleId="412">
    <w:name w:val="Основной текст (41)"/>
    <w:basedOn w:val="a0"/>
    <w:link w:val="4110"/>
    <w:uiPriority w:val="99"/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413">
    <w:name w:val="Основной текст (41)3"/>
    <w:basedOn w:val="412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44">
    <w:name w:val="Основной текст (34)4"/>
    <w:basedOn w:val="340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72">
    <w:name w:val="Основной текст (37)2"/>
    <w:basedOn w:val="37"/>
    <w:uiPriority w:val="99"/>
    <w:rPr>
      <w:rFonts w:ascii="Microsoft Sans Serif" w:hAnsi="Microsoft Sans Serif" w:cs="Microsoft Sans Serif"/>
      <w:noProof/>
      <w:sz w:val="16"/>
      <w:szCs w:val="16"/>
    </w:rPr>
  </w:style>
  <w:style w:type="character" w:customStyle="1" w:styleId="4120">
    <w:name w:val="Основной текст (41)2"/>
    <w:basedOn w:val="412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43">
    <w:name w:val="Основной текст (34)3"/>
    <w:basedOn w:val="340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52">
    <w:name w:val="Основной текст (35)2"/>
    <w:basedOn w:val="35"/>
    <w:uiPriority w:val="99"/>
    <w:rPr>
      <w:rFonts w:ascii="Microsoft Sans Serif" w:hAnsi="Microsoft Sans Serif" w:cs="Microsoft Sans Serif"/>
      <w:noProof/>
      <w:sz w:val="34"/>
      <w:szCs w:val="34"/>
    </w:rPr>
  </w:style>
  <w:style w:type="character" w:customStyle="1" w:styleId="3420">
    <w:name w:val="Основной текст (34)2"/>
    <w:basedOn w:val="340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330">
    <w:name w:val="Основной текст (33)3"/>
    <w:basedOn w:val="333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83">
    <w:name w:val="Основной текст (38)3"/>
    <w:basedOn w:val="38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230">
    <w:name w:val="Основной текст (32)3"/>
    <w:basedOn w:val="325"/>
    <w:uiPriority w:val="99"/>
    <w:rPr>
      <w:rFonts w:ascii="Microsoft Sans Serif" w:hAnsi="Microsoft Sans Serif" w:cs="Microsoft Sans Serif"/>
      <w:noProof/>
      <w:sz w:val="16"/>
      <w:szCs w:val="16"/>
    </w:rPr>
  </w:style>
  <w:style w:type="character" w:customStyle="1" w:styleId="382">
    <w:name w:val="Основной текст (38)2"/>
    <w:basedOn w:val="38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320">
    <w:name w:val="Основной текст (33)2"/>
    <w:basedOn w:val="333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220">
    <w:name w:val="Основной текст (32)2"/>
    <w:basedOn w:val="325"/>
    <w:uiPriority w:val="99"/>
    <w:rPr>
      <w:rFonts w:ascii="Microsoft Sans Serif" w:hAnsi="Microsoft Sans Serif" w:cs="Microsoft Sans Serif"/>
      <w:noProof/>
      <w:sz w:val="16"/>
      <w:szCs w:val="16"/>
    </w:rPr>
  </w:style>
  <w:style w:type="character" w:customStyle="1" w:styleId="425">
    <w:name w:val="Основной текст (42)"/>
    <w:basedOn w:val="a0"/>
    <w:link w:val="4210"/>
    <w:uiPriority w:val="99"/>
    <w:rPr>
      <w:rFonts w:ascii="Times New Roman" w:hAnsi="Times New Roman" w:cs="Times New Roman"/>
      <w:sz w:val="12"/>
      <w:szCs w:val="12"/>
    </w:rPr>
  </w:style>
  <w:style w:type="character" w:customStyle="1" w:styleId="430">
    <w:name w:val="Основной текст (43)"/>
    <w:basedOn w:val="a0"/>
    <w:link w:val="4310"/>
    <w:uiPriority w:val="99"/>
    <w:rPr>
      <w:rFonts w:ascii="Times New Roman" w:hAnsi="Times New Roman" w:cs="Times New Roman"/>
      <w:sz w:val="24"/>
      <w:szCs w:val="24"/>
    </w:rPr>
  </w:style>
  <w:style w:type="character" w:customStyle="1" w:styleId="4340">
    <w:name w:val="Основной текст (43)4"/>
    <w:basedOn w:val="430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6pt">
    <w:name w:val="Основной текст + 6 pt"/>
    <w:uiPriority w:val="99"/>
    <w:rPr>
      <w:rFonts w:ascii="Times New Roman" w:hAnsi="Times New Roman" w:cs="Times New Roman"/>
      <w:noProof/>
      <w:sz w:val="12"/>
      <w:szCs w:val="12"/>
    </w:rPr>
  </w:style>
  <w:style w:type="character" w:customStyle="1" w:styleId="76pt">
    <w:name w:val="Основной текст (7) + 6 pt"/>
    <w:basedOn w:val="7"/>
    <w:uiPriority w:val="99"/>
    <w:rPr>
      <w:rFonts w:ascii="Times New Roman" w:hAnsi="Times New Roman" w:cs="Times New Roman"/>
      <w:sz w:val="12"/>
      <w:szCs w:val="12"/>
    </w:rPr>
  </w:style>
  <w:style w:type="character" w:customStyle="1" w:styleId="43a">
    <w:name w:val="Основной текст (43) + Полужирный"/>
    <w:basedOn w:val="43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4311">
    <w:name w:val="Основной текст (43) + Полужирный1"/>
    <w:basedOn w:val="430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4330">
    <w:name w:val="Основной текст (43)3"/>
    <w:basedOn w:val="430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153">
    <w:name w:val="Заголовок №1 (5)"/>
    <w:basedOn w:val="a0"/>
    <w:link w:val="1510"/>
    <w:uiPriority w:val="99"/>
    <w:rPr>
      <w:rFonts w:ascii="Microsoft Sans Serif" w:hAnsi="Microsoft Sans Serif" w:cs="Microsoft Sans Serif"/>
      <w:b/>
      <w:bCs/>
      <w:sz w:val="34"/>
      <w:szCs w:val="34"/>
    </w:rPr>
  </w:style>
  <w:style w:type="character" w:customStyle="1" w:styleId="1520">
    <w:name w:val="Заголовок №1 (5)2"/>
    <w:basedOn w:val="153"/>
    <w:uiPriority w:val="99"/>
    <w:rPr>
      <w:rFonts w:ascii="Microsoft Sans Serif" w:hAnsi="Microsoft Sans Serif" w:cs="Microsoft Sans Serif"/>
      <w:b/>
      <w:bCs/>
      <w:noProof/>
      <w:sz w:val="34"/>
      <w:szCs w:val="34"/>
    </w:rPr>
  </w:style>
  <w:style w:type="character" w:customStyle="1" w:styleId="4320">
    <w:name w:val="Основной текст (43)2"/>
    <w:basedOn w:val="430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440">
    <w:name w:val="Основной текст (44)"/>
    <w:basedOn w:val="a0"/>
    <w:link w:val="4410"/>
    <w:uiPriority w:val="99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4420">
    <w:name w:val="Основной текст (44)2"/>
    <w:basedOn w:val="440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450">
    <w:name w:val="Основной текст (45)"/>
    <w:basedOn w:val="a0"/>
    <w:link w:val="4510"/>
    <w:uiPriority w:val="99"/>
    <w:rPr>
      <w:rFonts w:ascii="Microsoft Sans Serif" w:hAnsi="Microsoft Sans Serif" w:cs="Microsoft Sans Serif"/>
      <w:sz w:val="64"/>
      <w:szCs w:val="64"/>
    </w:rPr>
  </w:style>
  <w:style w:type="character" w:customStyle="1" w:styleId="4520">
    <w:name w:val="Основной текст (45)2"/>
    <w:basedOn w:val="450"/>
    <w:uiPriority w:val="99"/>
    <w:rPr>
      <w:rFonts w:ascii="Microsoft Sans Serif" w:hAnsi="Microsoft Sans Serif" w:cs="Microsoft Sans Serif"/>
      <w:sz w:val="64"/>
      <w:szCs w:val="64"/>
    </w:rPr>
  </w:style>
  <w:style w:type="character" w:customStyle="1" w:styleId="2610">
    <w:name w:val="Основной текст (26) + Не полужирный1"/>
    <w:basedOn w:val="26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620">
    <w:name w:val="Основной текст (26)2"/>
    <w:basedOn w:val="26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460">
    <w:name w:val="Основной текст (46)"/>
    <w:basedOn w:val="a0"/>
    <w:link w:val="46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462">
    <w:name w:val="Основной текст (46)2"/>
    <w:basedOn w:val="460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11a">
    <w:name w:val="Основной текст (11) + Полужирный"/>
    <w:basedOn w:val="11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130">
    <w:name w:val="Основной текст (11) + Полужирный3"/>
    <w:basedOn w:val="11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120">
    <w:name w:val="Основной текст (11) + Полужирный2"/>
    <w:basedOn w:val="111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1119">
    <w:name w:val="Основной текст (11) + Полужирный1"/>
    <w:basedOn w:val="11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55">
    <w:name w:val="Заголовок №5 (5)"/>
    <w:basedOn w:val="a0"/>
    <w:link w:val="551"/>
    <w:uiPriority w:val="99"/>
    <w:rPr>
      <w:rFonts w:ascii="Microsoft Sans Serif" w:hAnsi="Microsoft Sans Serif" w:cs="Microsoft Sans Serif"/>
      <w:sz w:val="26"/>
      <w:szCs w:val="26"/>
    </w:rPr>
  </w:style>
  <w:style w:type="character" w:customStyle="1" w:styleId="463">
    <w:name w:val="Заголовок №4 (6)"/>
    <w:basedOn w:val="a0"/>
    <w:link w:val="4610"/>
    <w:uiPriority w:val="99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5522">
    <w:name w:val="Заголовок №5 (5)22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63">
    <w:name w:val="Заголовок №6 (3)"/>
    <w:basedOn w:val="a0"/>
    <w:link w:val="631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638">
    <w:name w:val="Заголовок №6 (3)8"/>
    <w:basedOn w:val="6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637">
    <w:name w:val="Заголовок №6 (3)7"/>
    <w:basedOn w:val="6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64">
    <w:name w:val="Заголовок №6 (4)"/>
    <w:basedOn w:val="a0"/>
    <w:link w:val="641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642">
    <w:name w:val="Заголовок №6 (4)2"/>
    <w:basedOn w:val="64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636">
    <w:name w:val="Заголовок №6 (3)6"/>
    <w:basedOn w:val="6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635">
    <w:name w:val="Заголовок №6 (3)5"/>
    <w:basedOn w:val="6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47">
    <w:name w:val="Заголовок №4 (7)"/>
    <w:basedOn w:val="a0"/>
    <w:link w:val="471"/>
    <w:uiPriority w:val="99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472">
    <w:name w:val="Заголовок №4 (7)2"/>
    <w:basedOn w:val="47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5521">
    <w:name w:val="Заголовок №5 (5)21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15FranklinGothicMedium">
    <w:name w:val="Основной текст (15) + Franklin Gothic Medium"/>
    <w:aliases w:val="Курсив33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23">
    <w:name w:val="Основной текст (15) + Franklin Gothic Medium23"/>
    <w:aliases w:val="Курсив32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0">
    <w:name w:val="Основной текст (47)"/>
    <w:basedOn w:val="a0"/>
    <w:link w:val="471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31FranklinGothicMedium">
    <w:name w:val="Основной текст (31) + Franklin Gothic Medium"/>
    <w:aliases w:val="Курсив31"/>
    <w:basedOn w:val="312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31FranklinGothicMedium7">
    <w:name w:val="Основной текст (31) + Franklin Gothic Medium7"/>
    <w:aliases w:val="Курсив30"/>
    <w:basedOn w:val="312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15FranklinGothicMedium22">
    <w:name w:val="Основной текст (15) + Franklin Gothic Medium22"/>
    <w:aliases w:val="Курсив29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21">
    <w:name w:val="Основной текст (15) + Franklin Gothic Medium21"/>
    <w:aliases w:val="Курсив28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56">
    <w:name w:val="Заголовок №5 (6)"/>
    <w:basedOn w:val="a0"/>
    <w:link w:val="561"/>
    <w:uiPriority w:val="99"/>
    <w:rPr>
      <w:rFonts w:ascii="Microsoft Sans Serif" w:hAnsi="Microsoft Sans Serif" w:cs="Microsoft Sans Serif"/>
      <w:sz w:val="26"/>
      <w:szCs w:val="26"/>
    </w:rPr>
  </w:style>
  <w:style w:type="character" w:customStyle="1" w:styleId="565">
    <w:name w:val="Заголовок №5 (6)5"/>
    <w:basedOn w:val="56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48">
    <w:name w:val="Основной текст (48)"/>
    <w:basedOn w:val="a0"/>
    <w:link w:val="481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482">
    <w:name w:val="Основной текст (48)2"/>
    <w:basedOn w:val="48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8MicrosoftSansSerif">
    <w:name w:val="Основной текст (48) + Microsoft Sans Serif"/>
    <w:aliases w:val="Не курсив"/>
    <w:basedOn w:val="48"/>
    <w:uiPriority w:val="99"/>
    <w:rPr>
      <w:rFonts w:ascii="Microsoft Sans Serif" w:hAnsi="Microsoft Sans Serif" w:cs="Microsoft Sans Serif"/>
      <w:i/>
      <w:iCs/>
      <w:sz w:val="16"/>
      <w:szCs w:val="16"/>
    </w:rPr>
  </w:style>
  <w:style w:type="character" w:customStyle="1" w:styleId="48MicrosoftSansSerif1">
    <w:name w:val="Основной текст (48) + Microsoft Sans Serif1"/>
    <w:aliases w:val="Не курсив12"/>
    <w:basedOn w:val="48"/>
    <w:uiPriority w:val="99"/>
    <w:rPr>
      <w:rFonts w:ascii="Microsoft Sans Serif" w:hAnsi="Microsoft Sans Serif" w:cs="Microsoft Sans Serif"/>
      <w:i/>
      <w:iCs/>
      <w:noProof/>
      <w:sz w:val="16"/>
      <w:szCs w:val="16"/>
    </w:rPr>
  </w:style>
  <w:style w:type="character" w:customStyle="1" w:styleId="31FranklinGothicMedium6">
    <w:name w:val="Основной текст (31) + Franklin Gothic Medium6"/>
    <w:aliases w:val="Курсив27"/>
    <w:basedOn w:val="312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31FranklinGothicMedium5">
    <w:name w:val="Основной текст (31) + Franklin Gothic Medium5"/>
    <w:aliases w:val="Курсив26"/>
    <w:basedOn w:val="312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15FranklinGothicMedium20">
    <w:name w:val="Основной текст (15) + Franklin Gothic Medium20"/>
    <w:aliases w:val="Курсив25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19">
    <w:name w:val="Основной текст (15) + Franklin Gothic Medium19"/>
    <w:aliases w:val="Курсив24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15FranklinGothicMedium18">
    <w:name w:val="Основной текст (15) + Franklin Gothic Medium18"/>
    <w:aliases w:val="Курсив23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17">
    <w:name w:val="Основной текст (15) + Franklin Gothic Medium17"/>
    <w:aliases w:val="Курсив22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100">
    <w:name w:val="Основной текст (47)10"/>
    <w:basedOn w:val="47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MicrosoftSansSerif">
    <w:name w:val="Основной текст (47) + Microsoft Sans Serif"/>
    <w:aliases w:val="Не курсив11"/>
    <w:basedOn w:val="470"/>
    <w:uiPriority w:val="99"/>
    <w:rPr>
      <w:rFonts w:ascii="Microsoft Sans Serif" w:hAnsi="Microsoft Sans Serif" w:cs="Microsoft Sans Serif"/>
      <w:i/>
      <w:iCs/>
      <w:sz w:val="16"/>
      <w:szCs w:val="16"/>
    </w:rPr>
  </w:style>
  <w:style w:type="character" w:customStyle="1" w:styleId="47MicrosoftSansSerif10">
    <w:name w:val="Основной текст (47) + Microsoft Sans Serif10"/>
    <w:aliases w:val="Не курсив10"/>
    <w:basedOn w:val="470"/>
    <w:uiPriority w:val="99"/>
    <w:rPr>
      <w:rFonts w:ascii="Microsoft Sans Serif" w:hAnsi="Microsoft Sans Serif" w:cs="Microsoft Sans Serif"/>
      <w:i/>
      <w:iCs/>
      <w:noProof/>
      <w:sz w:val="16"/>
      <w:szCs w:val="16"/>
    </w:rPr>
  </w:style>
  <w:style w:type="character" w:customStyle="1" w:styleId="31FranklinGothicMedium4">
    <w:name w:val="Основной текст (31) + Franklin Gothic Medium4"/>
    <w:aliases w:val="Курсив21"/>
    <w:basedOn w:val="312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31FranklinGothicMedium3">
    <w:name w:val="Основной текст (31) + Franklin Gothic Medium3"/>
    <w:aliases w:val="Курсив20"/>
    <w:basedOn w:val="312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564">
    <w:name w:val="Заголовок №5 (6)4"/>
    <w:basedOn w:val="56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15FranklinGothicMedium16">
    <w:name w:val="Основной текст (15) + Franklin Gothic Medium16"/>
    <w:aliases w:val="Курсив19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15">
    <w:name w:val="Основной текст (15) + Franklin Gothic Medium15"/>
    <w:aliases w:val="Курсив18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9">
    <w:name w:val="Основной текст (47)9"/>
    <w:basedOn w:val="47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8">
    <w:name w:val="Основной текст (47)8"/>
    <w:basedOn w:val="47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MicrosoftSansSerif9">
    <w:name w:val="Основной текст (47) + Microsoft Sans Serif9"/>
    <w:aliases w:val="Не курсив9"/>
    <w:basedOn w:val="470"/>
    <w:uiPriority w:val="99"/>
    <w:rPr>
      <w:rFonts w:ascii="Microsoft Sans Serif" w:hAnsi="Microsoft Sans Serif" w:cs="Microsoft Sans Serif"/>
      <w:i/>
      <w:iCs/>
      <w:sz w:val="16"/>
      <w:szCs w:val="16"/>
    </w:rPr>
  </w:style>
  <w:style w:type="character" w:customStyle="1" w:styleId="47MicrosoftSansSerif8">
    <w:name w:val="Основной текст (47) + Microsoft Sans Serif8"/>
    <w:aliases w:val="Не курсив8"/>
    <w:basedOn w:val="470"/>
    <w:uiPriority w:val="99"/>
    <w:rPr>
      <w:rFonts w:ascii="Microsoft Sans Serif" w:hAnsi="Microsoft Sans Serif" w:cs="Microsoft Sans Serif"/>
      <w:i/>
      <w:iCs/>
      <w:noProof/>
      <w:sz w:val="16"/>
      <w:szCs w:val="16"/>
    </w:rPr>
  </w:style>
  <w:style w:type="character" w:customStyle="1" w:styleId="15FranklinGothicMedium14">
    <w:name w:val="Основной текст (15) + Franklin Gothic Medium14"/>
    <w:aliases w:val="Курсив17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13">
    <w:name w:val="Основной текст (15) + Franklin Gothic Medium13"/>
    <w:aliases w:val="Курсив16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7">
    <w:name w:val="Основной текст (47)7"/>
    <w:basedOn w:val="47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9">
    <w:name w:val="Основной текст (49)"/>
    <w:basedOn w:val="a0"/>
    <w:link w:val="491"/>
    <w:uiPriority w:val="99"/>
    <w:rPr>
      <w:rFonts w:ascii="Microsoft Sans Serif" w:hAnsi="Microsoft Sans Serif" w:cs="Microsoft Sans Serif"/>
      <w:sz w:val="26"/>
      <w:szCs w:val="26"/>
    </w:rPr>
  </w:style>
  <w:style w:type="character" w:customStyle="1" w:styleId="492">
    <w:name w:val="Основной текст (49)2"/>
    <w:basedOn w:val="49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31FranklinGothicMedium2">
    <w:name w:val="Основной текст (31) + Franklin Gothic Medium2"/>
    <w:aliases w:val="Курсив15"/>
    <w:basedOn w:val="312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31FranklinGothicMedium1">
    <w:name w:val="Основной текст (31) + Franklin Gothic Medium1"/>
    <w:aliases w:val="Курсив14"/>
    <w:basedOn w:val="312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15FranklinGothicMedium12">
    <w:name w:val="Основной текст (15) + Franklin Gothic Medium12"/>
    <w:aliases w:val="Курсив13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11">
    <w:name w:val="Основной текст (15) + Franklin Gothic Medium11"/>
    <w:aliases w:val="Курсив12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6">
    <w:name w:val="Основной текст (47)6"/>
    <w:basedOn w:val="47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5">
    <w:name w:val="Основной текст (47)5"/>
    <w:basedOn w:val="47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MicrosoftSansSerif7">
    <w:name w:val="Основной текст (47) + Microsoft Sans Serif7"/>
    <w:aliases w:val="Не курсив7"/>
    <w:basedOn w:val="470"/>
    <w:uiPriority w:val="99"/>
    <w:rPr>
      <w:rFonts w:ascii="Microsoft Sans Serif" w:hAnsi="Microsoft Sans Serif" w:cs="Microsoft Sans Serif"/>
      <w:i/>
      <w:iCs/>
      <w:sz w:val="16"/>
      <w:szCs w:val="16"/>
    </w:rPr>
  </w:style>
  <w:style w:type="character" w:customStyle="1" w:styleId="47MicrosoftSansSerif6">
    <w:name w:val="Основной текст (47) + Microsoft Sans Serif6"/>
    <w:aliases w:val="Не курсив6"/>
    <w:basedOn w:val="470"/>
    <w:uiPriority w:val="99"/>
    <w:rPr>
      <w:rFonts w:ascii="Microsoft Sans Serif" w:hAnsi="Microsoft Sans Serif" w:cs="Microsoft Sans Serif"/>
      <w:i/>
      <w:iCs/>
      <w:noProof/>
      <w:sz w:val="16"/>
      <w:szCs w:val="16"/>
    </w:rPr>
  </w:style>
  <w:style w:type="character" w:customStyle="1" w:styleId="15FranklinGothicMedium10">
    <w:name w:val="Основной текст (15) + Franklin Gothic Medium10"/>
    <w:aliases w:val="Курсив11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9">
    <w:name w:val="Основной текст (15) + Franklin Gothic Medium9"/>
    <w:aliases w:val="Курсив10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15FranklinGothicMedium8">
    <w:name w:val="Основной текст (15) + Franklin Gothic Medium8"/>
    <w:aliases w:val="Курсив9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7">
    <w:name w:val="Основной текст (15) + Franklin Gothic Medium7"/>
    <w:aliases w:val="Курсив8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4">
    <w:name w:val="Основной текст (47)4"/>
    <w:basedOn w:val="47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MicrosoftSansSerif5">
    <w:name w:val="Основной текст (47) + Microsoft Sans Serif5"/>
    <w:aliases w:val="Не курсив5"/>
    <w:basedOn w:val="470"/>
    <w:uiPriority w:val="99"/>
    <w:rPr>
      <w:rFonts w:ascii="Microsoft Sans Serif" w:hAnsi="Microsoft Sans Serif" w:cs="Microsoft Sans Serif"/>
      <w:i/>
      <w:iCs/>
      <w:sz w:val="16"/>
      <w:szCs w:val="16"/>
    </w:rPr>
  </w:style>
  <w:style w:type="character" w:customStyle="1" w:styleId="47MicrosoftSansSerif4">
    <w:name w:val="Основной текст (47) + Microsoft Sans Serif4"/>
    <w:aliases w:val="Не курсив4"/>
    <w:basedOn w:val="470"/>
    <w:uiPriority w:val="99"/>
    <w:rPr>
      <w:rFonts w:ascii="Microsoft Sans Serif" w:hAnsi="Microsoft Sans Serif" w:cs="Microsoft Sans Serif"/>
      <w:i/>
      <w:iCs/>
      <w:noProof/>
      <w:sz w:val="16"/>
      <w:szCs w:val="16"/>
    </w:rPr>
  </w:style>
  <w:style w:type="character" w:customStyle="1" w:styleId="500">
    <w:name w:val="Основной текст (50)"/>
    <w:basedOn w:val="a0"/>
    <w:link w:val="501"/>
    <w:uiPriority w:val="99"/>
    <w:rPr>
      <w:rFonts w:ascii="Microsoft Sans Serif" w:hAnsi="Microsoft Sans Serif" w:cs="Microsoft Sans Serif"/>
      <w:sz w:val="22"/>
      <w:szCs w:val="22"/>
    </w:rPr>
  </w:style>
  <w:style w:type="character" w:customStyle="1" w:styleId="15FranklinGothicMedium6">
    <w:name w:val="Основной текст (15) + Franklin Gothic Medium6"/>
    <w:aliases w:val="Курсив7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5">
    <w:name w:val="Основной текст (15) + Franklin Gothic Medium5"/>
    <w:aliases w:val="Курсив6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3">
    <w:name w:val="Основной текст (47)3"/>
    <w:basedOn w:val="47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MicrosoftSansSerif3">
    <w:name w:val="Основной текст (47) + Microsoft Sans Serif3"/>
    <w:aliases w:val="Не курсив3"/>
    <w:basedOn w:val="470"/>
    <w:uiPriority w:val="99"/>
    <w:rPr>
      <w:rFonts w:ascii="Microsoft Sans Serif" w:hAnsi="Microsoft Sans Serif" w:cs="Microsoft Sans Serif"/>
      <w:i/>
      <w:iCs/>
      <w:sz w:val="16"/>
      <w:szCs w:val="16"/>
    </w:rPr>
  </w:style>
  <w:style w:type="character" w:customStyle="1" w:styleId="47MicrosoftSansSerif2">
    <w:name w:val="Основной текст (47) + Microsoft Sans Serif2"/>
    <w:aliases w:val="Не курсив2"/>
    <w:basedOn w:val="470"/>
    <w:uiPriority w:val="99"/>
    <w:rPr>
      <w:rFonts w:ascii="Microsoft Sans Serif" w:hAnsi="Microsoft Sans Serif" w:cs="Microsoft Sans Serif"/>
      <w:i/>
      <w:iCs/>
      <w:noProof/>
      <w:sz w:val="16"/>
      <w:szCs w:val="16"/>
    </w:rPr>
  </w:style>
  <w:style w:type="character" w:customStyle="1" w:styleId="15FranklinGothicMedium4">
    <w:name w:val="Основной текст (15) + Franklin Gothic Medium4"/>
    <w:aliases w:val="Курсив5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3">
    <w:name w:val="Основной текст (15) + Franklin Gothic Medium3"/>
    <w:aliases w:val="Курсив4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15FranklinGothicMedium2">
    <w:name w:val="Основной текст (15) + Franklin Gothic Medium2"/>
    <w:aliases w:val="Курсив3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1">
    <w:name w:val="Основной текст (15) + Franklin Gothic Medium1"/>
    <w:aliases w:val="Курсив2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20">
    <w:name w:val="Основной текст (47)2"/>
    <w:basedOn w:val="47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MicrosoftSansSerif1">
    <w:name w:val="Основной текст (47) + Microsoft Sans Serif1"/>
    <w:aliases w:val="Не курсив1"/>
    <w:basedOn w:val="470"/>
    <w:uiPriority w:val="99"/>
    <w:rPr>
      <w:rFonts w:ascii="Microsoft Sans Serif" w:hAnsi="Microsoft Sans Serif" w:cs="Microsoft Sans Serif"/>
      <w:i/>
      <w:iCs/>
      <w:sz w:val="16"/>
      <w:szCs w:val="16"/>
    </w:rPr>
  </w:style>
  <w:style w:type="character" w:customStyle="1" w:styleId="465">
    <w:name w:val="Заголовок №4 (6)5"/>
    <w:basedOn w:val="463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5520">
    <w:name w:val="Заголовок №5 (5)20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134">
    <w:name w:val="Основной текст (13) + Не полужирный"/>
    <w:basedOn w:val="13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57">
    <w:name w:val="Заголовок №5 (7)"/>
    <w:basedOn w:val="a0"/>
    <w:link w:val="571"/>
    <w:uiPriority w:val="99"/>
    <w:rPr>
      <w:rFonts w:ascii="Microsoft Sans Serif" w:hAnsi="Microsoft Sans Serif" w:cs="Microsoft Sans Serif"/>
      <w:sz w:val="26"/>
      <w:szCs w:val="26"/>
    </w:rPr>
  </w:style>
  <w:style w:type="character" w:customStyle="1" w:styleId="5712">
    <w:name w:val="Заголовок №5 (7)12"/>
    <w:basedOn w:val="57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19">
    <w:name w:val="Заголовок №5 (5)19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18">
    <w:name w:val="Заголовок №5 (5)18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464">
    <w:name w:val="Заголовок №4 (6)4"/>
    <w:basedOn w:val="463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5517">
    <w:name w:val="Заголовок №5 (5)17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16">
    <w:name w:val="Заголовок №5 (5)16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711">
    <w:name w:val="Заголовок №5 (7)11"/>
    <w:basedOn w:val="57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710">
    <w:name w:val="Заголовок №5 (7)10"/>
    <w:basedOn w:val="57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15">
    <w:name w:val="Заголовок №5 (5)15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79">
    <w:name w:val="Заголовок №5 (7)9"/>
    <w:basedOn w:val="57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14">
    <w:name w:val="Заголовок №5 (5)14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13">
    <w:name w:val="Заголовок №5 (5)13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12">
    <w:name w:val="Заголовок №5 (5)12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78">
    <w:name w:val="Заголовок №5 (7)8"/>
    <w:basedOn w:val="57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77">
    <w:name w:val="Заголовок №5 (7)7"/>
    <w:basedOn w:val="57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11">
    <w:name w:val="Заголовок №5 (5)11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4630">
    <w:name w:val="Заголовок №4 (6)3"/>
    <w:basedOn w:val="463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350">
    <w:name w:val="Заголовок №3 (5)"/>
    <w:basedOn w:val="a0"/>
    <w:link w:val="3510"/>
    <w:uiPriority w:val="99"/>
    <w:rPr>
      <w:rFonts w:ascii="Microsoft Sans Serif" w:hAnsi="Microsoft Sans Serif" w:cs="Microsoft Sans Serif"/>
      <w:sz w:val="28"/>
      <w:szCs w:val="28"/>
    </w:rPr>
  </w:style>
  <w:style w:type="character" w:customStyle="1" w:styleId="3520">
    <w:name w:val="Заголовок №3 (5)2"/>
    <w:basedOn w:val="350"/>
    <w:uiPriority w:val="99"/>
    <w:rPr>
      <w:rFonts w:ascii="Microsoft Sans Serif" w:hAnsi="Microsoft Sans Serif" w:cs="Microsoft Sans Serif"/>
      <w:noProof/>
      <w:sz w:val="28"/>
      <w:szCs w:val="28"/>
    </w:rPr>
  </w:style>
  <w:style w:type="character" w:customStyle="1" w:styleId="576">
    <w:name w:val="Заголовок №5 (7)6"/>
    <w:basedOn w:val="57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10">
    <w:name w:val="Заголовок №5 (5)10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Tahoma">
    <w:name w:val="Основной текст + Tahoma"/>
    <w:aliases w:val="8 pt1,Полужирный1"/>
    <w:uiPriority w:val="99"/>
    <w:rPr>
      <w:rFonts w:ascii="Tahoma" w:hAnsi="Tahoma" w:cs="Tahoma"/>
      <w:b/>
      <w:bCs/>
      <w:sz w:val="16"/>
      <w:szCs w:val="16"/>
    </w:rPr>
  </w:style>
  <w:style w:type="character" w:customStyle="1" w:styleId="575">
    <w:name w:val="Заголовок №5 (7)5"/>
    <w:basedOn w:val="57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9">
    <w:name w:val="Заголовок №5 (5)9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4620">
    <w:name w:val="Заголовок №4 (6)2"/>
    <w:basedOn w:val="463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511">
    <w:name w:val="Основной текст (51)"/>
    <w:basedOn w:val="a0"/>
    <w:link w:val="511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558">
    <w:name w:val="Заголовок №5 (5)8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74">
    <w:name w:val="Заголовок №5 (7)4"/>
    <w:basedOn w:val="57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7">
    <w:name w:val="Заголовок №5 (5)7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634">
    <w:name w:val="Заголовок №6 (3)4"/>
    <w:basedOn w:val="6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a">
    <w:name w:val="Основной текст (52)"/>
    <w:basedOn w:val="a0"/>
    <w:link w:val="521a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5227">
    <w:name w:val="Основной текст (52)2"/>
    <w:basedOn w:val="52a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52b">
    <w:name w:val="Основной текст (52) + Курсив"/>
    <w:basedOn w:val="52a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556">
    <w:name w:val="Заголовок №5 (5)6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633">
    <w:name w:val="Заголовок №6 (3)3"/>
    <w:basedOn w:val="6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0">
    <w:name w:val="Основной текст (53)"/>
    <w:basedOn w:val="a0"/>
    <w:link w:val="5318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5320">
    <w:name w:val="Основной текст (53)2"/>
    <w:basedOn w:val="530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53a">
    <w:name w:val="Основной текст (53) + Курсив"/>
    <w:basedOn w:val="53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555">
    <w:name w:val="Заголовок №5 (5)5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4">
    <w:name w:val="Заголовок №5 (5)4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73">
    <w:name w:val="Заголовок №5 (7)3"/>
    <w:basedOn w:val="57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40">
    <w:name w:val="Основной текст (54)"/>
    <w:basedOn w:val="a0"/>
    <w:link w:val="541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553">
    <w:name w:val="Заголовок №5 (5)3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60">
    <w:name w:val="Основной текст (56)"/>
    <w:basedOn w:val="a0"/>
    <w:link w:val="5610"/>
    <w:uiPriority w:val="99"/>
    <w:rPr>
      <w:rFonts w:ascii="Times New Roman" w:hAnsi="Times New Roman" w:cs="Times New Roman"/>
      <w:sz w:val="14"/>
      <w:szCs w:val="14"/>
    </w:rPr>
  </w:style>
  <w:style w:type="character" w:customStyle="1" w:styleId="58">
    <w:name w:val="Подпись к таблице (5)"/>
    <w:basedOn w:val="a0"/>
    <w:link w:val="512"/>
    <w:uiPriority w:val="99"/>
    <w:rPr>
      <w:rFonts w:ascii="Times New Roman" w:hAnsi="Times New Roman" w:cs="Times New Roman"/>
      <w:sz w:val="14"/>
      <w:szCs w:val="14"/>
    </w:rPr>
  </w:style>
  <w:style w:type="character" w:customStyle="1" w:styleId="512pt">
    <w:name w:val="Подпись к таблице (5) + 12 pt"/>
    <w:basedOn w:val="58"/>
    <w:uiPriority w:val="99"/>
    <w:rPr>
      <w:rFonts w:ascii="Times New Roman" w:hAnsi="Times New Roman" w:cs="Times New Roman"/>
      <w:sz w:val="24"/>
      <w:szCs w:val="24"/>
    </w:rPr>
  </w:style>
  <w:style w:type="character" w:customStyle="1" w:styleId="65">
    <w:name w:val="Подпись к таблице (6)"/>
    <w:basedOn w:val="a0"/>
    <w:link w:val="611"/>
    <w:uiPriority w:val="99"/>
    <w:rPr>
      <w:rFonts w:ascii="Times New Roman" w:hAnsi="Times New Roman" w:cs="Times New Roman"/>
      <w:sz w:val="24"/>
      <w:szCs w:val="24"/>
    </w:rPr>
  </w:style>
  <w:style w:type="character" w:customStyle="1" w:styleId="67pt">
    <w:name w:val="Подпись к таблице (6) + 7 pt"/>
    <w:basedOn w:val="65"/>
    <w:uiPriority w:val="99"/>
    <w:rPr>
      <w:rFonts w:ascii="Times New Roman" w:hAnsi="Times New Roman" w:cs="Times New Roman"/>
      <w:sz w:val="14"/>
      <w:szCs w:val="14"/>
    </w:rPr>
  </w:style>
  <w:style w:type="character" w:customStyle="1" w:styleId="75">
    <w:name w:val="Подпись к таблице (7)"/>
    <w:basedOn w:val="a0"/>
    <w:link w:val="712"/>
    <w:uiPriority w:val="99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83">
    <w:name w:val="Подпись к таблице (8)"/>
    <w:basedOn w:val="a0"/>
    <w:link w:val="811"/>
    <w:uiPriority w:val="99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90">
    <w:name w:val="Подпись к таблице (9)"/>
    <w:basedOn w:val="a0"/>
    <w:link w:val="910"/>
    <w:uiPriority w:val="99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88pt">
    <w:name w:val="Подпись к таблице (8) + 8 pt"/>
    <w:basedOn w:val="83"/>
    <w:uiPriority w:val="99"/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550">
    <w:name w:val="Основной текст (55)"/>
    <w:basedOn w:val="a0"/>
    <w:link w:val="551a"/>
    <w:uiPriority w:val="99"/>
    <w:rPr>
      <w:rFonts w:ascii="Times New Roman" w:hAnsi="Times New Roman" w:cs="Times New Roman"/>
      <w:b/>
      <w:bCs/>
      <w:noProof/>
      <w:sz w:val="8"/>
      <w:szCs w:val="8"/>
    </w:rPr>
  </w:style>
  <w:style w:type="character" w:customStyle="1" w:styleId="512pt1">
    <w:name w:val="Подпись к таблице (5) + 12 pt1"/>
    <w:basedOn w:val="58"/>
    <w:uiPriority w:val="99"/>
    <w:rPr>
      <w:rFonts w:ascii="Times New Roman" w:hAnsi="Times New Roman" w:cs="Times New Roman"/>
      <w:sz w:val="24"/>
      <w:szCs w:val="24"/>
    </w:rPr>
  </w:style>
  <w:style w:type="character" w:customStyle="1" w:styleId="570">
    <w:name w:val="Основной текст (57)"/>
    <w:basedOn w:val="a0"/>
    <w:link w:val="5713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59">
    <w:name w:val="Основной текст (59)"/>
    <w:basedOn w:val="a0"/>
    <w:link w:val="59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580">
    <w:name w:val="Основной текст (58)"/>
    <w:basedOn w:val="a0"/>
    <w:link w:val="58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73a">
    <w:name w:val="Основной текст (73)"/>
    <w:basedOn w:val="a0"/>
    <w:link w:val="7313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612">
    <w:name w:val="Основной текст (61)"/>
    <w:basedOn w:val="a0"/>
    <w:link w:val="6110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750">
    <w:name w:val="Основной текст (75)"/>
    <w:basedOn w:val="a0"/>
    <w:link w:val="75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600">
    <w:name w:val="Основной текст (60)"/>
    <w:basedOn w:val="a0"/>
    <w:link w:val="60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727">
    <w:name w:val="Основной текст (72)"/>
    <w:basedOn w:val="a0"/>
    <w:link w:val="721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624">
    <w:name w:val="Основной текст (62)"/>
    <w:basedOn w:val="a0"/>
    <w:link w:val="621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650">
    <w:name w:val="Основной текст (65)"/>
    <w:basedOn w:val="a0"/>
    <w:link w:val="65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68">
    <w:name w:val="Основной текст (68)"/>
    <w:basedOn w:val="a0"/>
    <w:link w:val="68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740">
    <w:name w:val="Основной текст (74)"/>
    <w:basedOn w:val="a0"/>
    <w:link w:val="74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630">
    <w:name w:val="Основной текст (63)"/>
    <w:basedOn w:val="a0"/>
    <w:link w:val="6310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78">
    <w:name w:val="Основной текст (78)"/>
    <w:basedOn w:val="a0"/>
    <w:link w:val="78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640">
    <w:name w:val="Основной текст (64)"/>
    <w:basedOn w:val="a0"/>
    <w:link w:val="6410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76">
    <w:name w:val="Основной текст (76)"/>
    <w:basedOn w:val="a0"/>
    <w:link w:val="76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700">
    <w:name w:val="Основной текст (70)"/>
    <w:basedOn w:val="a0"/>
    <w:link w:val="70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77">
    <w:name w:val="Основной текст (77)"/>
    <w:basedOn w:val="a0"/>
    <w:link w:val="77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69">
    <w:name w:val="Основной текст (69)"/>
    <w:basedOn w:val="a0"/>
    <w:link w:val="69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713">
    <w:name w:val="Основной текст (71)"/>
    <w:basedOn w:val="a0"/>
    <w:link w:val="7110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67">
    <w:name w:val="Основной текст (67)"/>
    <w:basedOn w:val="a0"/>
    <w:link w:val="67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66">
    <w:name w:val="Основной текст (66)"/>
    <w:basedOn w:val="a0"/>
    <w:link w:val="66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250">
    <w:name w:val="Заголовок №2 (5)"/>
    <w:basedOn w:val="a0"/>
    <w:link w:val="2510"/>
    <w:uiPriority w:val="99"/>
    <w:rPr>
      <w:rFonts w:ascii="Microsoft Sans Serif" w:hAnsi="Microsoft Sans Serif" w:cs="Microsoft Sans Serif"/>
      <w:b/>
      <w:bCs/>
      <w:sz w:val="34"/>
      <w:szCs w:val="34"/>
    </w:rPr>
  </w:style>
  <w:style w:type="character" w:customStyle="1" w:styleId="552">
    <w:name w:val="Заголовок №5 (5)2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63">
    <w:name w:val="Заголовок №5 (6)3"/>
    <w:basedOn w:val="56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264">
    <w:name w:val="Заголовок №2 (6)"/>
    <w:basedOn w:val="a0"/>
    <w:link w:val="2611"/>
    <w:uiPriority w:val="99"/>
    <w:rPr>
      <w:rFonts w:ascii="Microsoft Sans Serif" w:hAnsi="Microsoft Sans Serif" w:cs="Microsoft Sans Serif"/>
      <w:b/>
      <w:bCs/>
      <w:sz w:val="34"/>
      <w:szCs w:val="34"/>
    </w:rPr>
  </w:style>
  <w:style w:type="character" w:customStyle="1" w:styleId="2621">
    <w:name w:val="Заголовок №2 (6)2"/>
    <w:basedOn w:val="264"/>
    <w:uiPriority w:val="99"/>
    <w:rPr>
      <w:rFonts w:ascii="Microsoft Sans Serif" w:hAnsi="Microsoft Sans Serif" w:cs="Microsoft Sans Serif"/>
      <w:b/>
      <w:bCs/>
      <w:noProof/>
      <w:sz w:val="34"/>
      <w:szCs w:val="34"/>
    </w:rPr>
  </w:style>
  <w:style w:type="character" w:customStyle="1" w:styleId="572">
    <w:name w:val="Заголовок №5 (7)2"/>
    <w:basedOn w:val="57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632">
    <w:name w:val="Заголовок №6 (3)2"/>
    <w:basedOn w:val="6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62">
    <w:name w:val="Заголовок №5 (6)2"/>
    <w:basedOn w:val="56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160">
    <w:name w:val="Заголовок №1 (6)"/>
    <w:basedOn w:val="a0"/>
    <w:link w:val="1610"/>
    <w:uiPriority w:val="99"/>
    <w:rPr>
      <w:rFonts w:ascii="Microsoft Sans Serif" w:hAnsi="Microsoft Sans Serif" w:cs="Microsoft Sans Serif"/>
      <w:b/>
      <w:bCs/>
      <w:sz w:val="44"/>
      <w:szCs w:val="44"/>
    </w:rPr>
  </w:style>
  <w:style w:type="character" w:customStyle="1" w:styleId="2b">
    <w:name w:val="Оглавление (2)"/>
    <w:basedOn w:val="a0"/>
    <w:link w:val="215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212pt">
    <w:name w:val="Оглавление (2) + 12 pt"/>
    <w:aliases w:val="Не полужирный"/>
    <w:basedOn w:val="2b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ab">
    <w:name w:val="Оглавление"/>
    <w:basedOn w:val="a0"/>
    <w:link w:val="1a"/>
    <w:uiPriority w:val="99"/>
    <w:rPr>
      <w:rFonts w:ascii="Times New Roman" w:hAnsi="Times New Roman" w:cs="Times New Roman"/>
      <w:sz w:val="24"/>
      <w:szCs w:val="24"/>
    </w:rPr>
  </w:style>
  <w:style w:type="character" w:customStyle="1" w:styleId="3b">
    <w:name w:val="Оглавление (3)"/>
    <w:basedOn w:val="a0"/>
    <w:link w:val="315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ac">
    <w:name w:val="Оглавление + Курсив"/>
    <w:basedOn w:val="ab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3c">
    <w:name w:val="Оглавление (3) + Не полужирный"/>
    <w:basedOn w:val="3b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ranklinGothicMedium1">
    <w:name w:val="Колонтитул + Franklin Gothic Medium1"/>
    <w:aliases w:val="15 pt,Курсив1"/>
    <w:basedOn w:val="a8"/>
    <w:uiPriority w:val="99"/>
    <w:rPr>
      <w:rFonts w:ascii="Franklin Gothic Medium" w:hAnsi="Franklin Gothic Medium" w:cs="Franklin Gothic Medium"/>
      <w:i/>
      <w:iCs/>
      <w:sz w:val="30"/>
      <w:szCs w:val="30"/>
    </w:rPr>
  </w:style>
  <w:style w:type="paragraph" w:customStyle="1" w:styleId="1">
    <w:name w:val="Сноска1"/>
    <w:basedOn w:val="a"/>
    <w:link w:val="a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6"/>
      <w:szCs w:val="16"/>
    </w:rPr>
  </w:style>
  <w:style w:type="paragraph" w:customStyle="1" w:styleId="21">
    <w:name w:val="Сноска (2)1"/>
    <w:basedOn w:val="a"/>
    <w:link w:val="2"/>
    <w:uiPriority w:val="99"/>
    <w:pPr>
      <w:shd w:val="clear" w:color="auto" w:fill="FFFFFF"/>
      <w:spacing w:line="178" w:lineRule="exact"/>
      <w:ind w:firstLine="340"/>
      <w:jc w:val="both"/>
    </w:pPr>
    <w:rPr>
      <w:rFonts w:ascii="Times New Roman" w:hAnsi="Times New Roman" w:cs="Times New Roman"/>
      <w:color w:val="auto"/>
      <w:sz w:val="16"/>
      <w:szCs w:val="16"/>
    </w:rPr>
  </w:style>
  <w:style w:type="paragraph" w:customStyle="1" w:styleId="31">
    <w:name w:val="Сноска (3)1"/>
    <w:basedOn w:val="a"/>
    <w:link w:val="3"/>
    <w:uiPriority w:val="99"/>
    <w:pPr>
      <w:shd w:val="clear" w:color="auto" w:fill="FFFFFF"/>
      <w:spacing w:line="202" w:lineRule="exact"/>
      <w:jc w:val="both"/>
    </w:pPr>
    <w:rPr>
      <w:rFonts w:ascii="Microsoft Sans Serif" w:hAnsi="Microsoft Sans Serif" w:cs="Microsoft Sans Serif"/>
      <w:color w:val="auto"/>
      <w:sz w:val="16"/>
      <w:szCs w:val="16"/>
    </w:rPr>
  </w:style>
  <w:style w:type="paragraph" w:customStyle="1" w:styleId="10">
    <w:name w:val="Подпись к картинке1"/>
    <w:basedOn w:val="a"/>
    <w:link w:val="a4"/>
    <w:uiPriority w:val="99"/>
    <w:pPr>
      <w:shd w:val="clear" w:color="auto" w:fill="FFFFFF"/>
      <w:spacing w:line="240" w:lineRule="atLeast"/>
    </w:pPr>
    <w:rPr>
      <w:rFonts w:ascii="Microsoft Sans Serif" w:hAnsi="Microsoft Sans Serif" w:cs="Microsoft Sans Serif"/>
      <w:color w:val="auto"/>
      <w:sz w:val="20"/>
      <w:szCs w:val="20"/>
    </w:rPr>
  </w:style>
  <w:style w:type="paragraph" w:customStyle="1" w:styleId="210">
    <w:name w:val="Основной текст (2)1"/>
    <w:basedOn w:val="a"/>
    <w:link w:val="20"/>
    <w:uiPriority w:val="99"/>
    <w:pPr>
      <w:shd w:val="clear" w:color="auto" w:fill="FFFFFF"/>
      <w:spacing w:after="60" w:line="240" w:lineRule="atLeast"/>
    </w:pPr>
    <w:rPr>
      <w:rFonts w:ascii="Microsoft Sans Serif" w:hAnsi="Microsoft Sans Serif" w:cs="Microsoft Sans Serif"/>
      <w:b/>
      <w:bCs/>
      <w:color w:val="auto"/>
      <w:sz w:val="20"/>
      <w:szCs w:val="20"/>
    </w:rPr>
  </w:style>
  <w:style w:type="paragraph" w:customStyle="1" w:styleId="110">
    <w:name w:val="Заголовок №11"/>
    <w:basedOn w:val="a"/>
    <w:link w:val="11"/>
    <w:uiPriority w:val="99"/>
    <w:pPr>
      <w:shd w:val="clear" w:color="auto" w:fill="FFFFFF"/>
      <w:spacing w:before="60" w:line="240" w:lineRule="atLeast"/>
      <w:outlineLvl w:val="0"/>
    </w:pPr>
    <w:rPr>
      <w:rFonts w:ascii="Franklin Gothic Medium Cond" w:hAnsi="Franklin Gothic Medium Cond" w:cs="Franklin Gothic Medium Cond"/>
      <w:b/>
      <w:bCs/>
      <w:color w:val="auto"/>
      <w:sz w:val="92"/>
      <w:szCs w:val="92"/>
    </w:rPr>
  </w:style>
  <w:style w:type="paragraph" w:customStyle="1" w:styleId="310">
    <w:name w:val="Основной текст (3)1"/>
    <w:basedOn w:val="a"/>
    <w:link w:val="30"/>
    <w:uiPriority w:val="99"/>
    <w:pPr>
      <w:shd w:val="clear" w:color="auto" w:fill="FFFFFF"/>
      <w:spacing w:line="461" w:lineRule="exact"/>
    </w:pPr>
    <w:rPr>
      <w:rFonts w:ascii="Microsoft Sans Serif" w:hAnsi="Microsoft Sans Serif" w:cs="Microsoft Sans Serif"/>
      <w:color w:val="auto"/>
      <w:sz w:val="42"/>
      <w:szCs w:val="42"/>
    </w:rPr>
  </w:style>
  <w:style w:type="paragraph" w:customStyle="1" w:styleId="211">
    <w:name w:val="Заголовок №21"/>
    <w:basedOn w:val="a"/>
    <w:link w:val="23"/>
    <w:uiPriority w:val="99"/>
    <w:pPr>
      <w:shd w:val="clear" w:color="auto" w:fill="FFFFFF"/>
      <w:spacing w:before="480" w:after="480" w:line="701" w:lineRule="exact"/>
      <w:outlineLvl w:val="1"/>
    </w:pPr>
    <w:rPr>
      <w:rFonts w:ascii="Microsoft Sans Serif" w:hAnsi="Microsoft Sans Serif" w:cs="Microsoft Sans Serif"/>
      <w:color w:val="auto"/>
      <w:sz w:val="66"/>
      <w:szCs w:val="66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before="480" w:line="278" w:lineRule="exact"/>
      <w:jc w:val="both"/>
    </w:pPr>
    <w:rPr>
      <w:rFonts w:ascii="Microsoft Sans Serif" w:hAnsi="Microsoft Sans Serif" w:cs="Microsoft Sans Serif"/>
      <w:b/>
      <w:bCs/>
      <w:color w:val="auto"/>
      <w:sz w:val="20"/>
      <w:szCs w:val="20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after="480" w:line="278" w:lineRule="exact"/>
      <w:jc w:val="both"/>
    </w:pPr>
    <w:rPr>
      <w:rFonts w:ascii="Microsoft Sans Serif" w:hAnsi="Microsoft Sans Serif" w:cs="Microsoft Sans Serif"/>
      <w:color w:val="auto"/>
      <w:sz w:val="20"/>
      <w:szCs w:val="20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1020" w:line="197" w:lineRule="exact"/>
    </w:pPr>
    <w:rPr>
      <w:rFonts w:ascii="Microsoft Sans Serif" w:hAnsi="Microsoft Sans Serif" w:cs="Microsoft Sans Serif"/>
      <w:color w:val="auto"/>
      <w:sz w:val="18"/>
      <w:szCs w:val="18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after="300" w:line="221" w:lineRule="exact"/>
    </w:pPr>
    <w:rPr>
      <w:rFonts w:ascii="Times New Roman" w:hAnsi="Times New Roman" w:cs="Times New Roman"/>
      <w:color w:val="auto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before="300" w:after="180" w:line="216" w:lineRule="exact"/>
      <w:ind w:firstLine="400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91">
    <w:name w:val="Основной текст (9)1"/>
    <w:basedOn w:val="a"/>
    <w:link w:val="9"/>
    <w:uiPriority w:val="99"/>
    <w:pPr>
      <w:shd w:val="clear" w:color="auto" w:fill="FFFFFF"/>
      <w:spacing w:before="300" w:line="192" w:lineRule="exact"/>
      <w:ind w:firstLine="2460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421">
    <w:name w:val="Заголовок №4 (2)1"/>
    <w:basedOn w:val="a"/>
    <w:link w:val="42"/>
    <w:uiPriority w:val="99"/>
    <w:pPr>
      <w:shd w:val="clear" w:color="auto" w:fill="FFFFFF"/>
      <w:spacing w:after="3420" w:line="240" w:lineRule="atLeast"/>
      <w:outlineLvl w:val="3"/>
    </w:pPr>
    <w:rPr>
      <w:rFonts w:ascii="Microsoft Sans Serif" w:hAnsi="Microsoft Sans Serif" w:cs="Microsoft Sans Serif"/>
      <w:b/>
      <w:bCs/>
      <w:color w:val="auto"/>
      <w:sz w:val="34"/>
      <w:szCs w:val="34"/>
    </w:rPr>
  </w:style>
  <w:style w:type="paragraph" w:customStyle="1" w:styleId="13">
    <w:name w:val="Колонтитул1"/>
    <w:basedOn w:val="a"/>
    <w:link w:val="a8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101">
    <w:name w:val="Основной текст (10)1"/>
    <w:basedOn w:val="a"/>
    <w:link w:val="100"/>
    <w:uiPriority w:val="99"/>
    <w:pPr>
      <w:shd w:val="clear" w:color="auto" w:fill="FFFFFF"/>
      <w:spacing w:before="240" w:after="240" w:line="259" w:lineRule="exact"/>
    </w:pPr>
    <w:rPr>
      <w:rFonts w:ascii="Microsoft Sans Serif" w:hAnsi="Microsoft Sans Serif" w:cs="Microsoft Sans Serif"/>
      <w:color w:val="auto"/>
      <w:sz w:val="26"/>
      <w:szCs w:val="26"/>
    </w:rPr>
  </w:style>
  <w:style w:type="paragraph" w:customStyle="1" w:styleId="710">
    <w:name w:val="Заголовок №71"/>
    <w:basedOn w:val="a"/>
    <w:link w:val="70"/>
    <w:uiPriority w:val="99"/>
    <w:pPr>
      <w:shd w:val="clear" w:color="auto" w:fill="FFFFFF"/>
      <w:spacing w:before="240" w:line="206" w:lineRule="exact"/>
      <w:outlineLvl w:val="6"/>
    </w:pPr>
    <w:rPr>
      <w:rFonts w:ascii="Microsoft Sans Serif" w:hAnsi="Microsoft Sans Serif" w:cs="Microsoft Sans Serif"/>
      <w:b/>
      <w:bCs/>
      <w:color w:val="auto"/>
      <w:sz w:val="22"/>
      <w:szCs w:val="22"/>
    </w:rPr>
  </w:style>
  <w:style w:type="paragraph" w:customStyle="1" w:styleId="7210">
    <w:name w:val="Заголовок №7 (2)1"/>
    <w:basedOn w:val="a"/>
    <w:link w:val="721"/>
    <w:uiPriority w:val="99"/>
    <w:pPr>
      <w:shd w:val="clear" w:color="auto" w:fill="FFFFFF"/>
      <w:spacing w:before="240" w:after="60" w:line="197" w:lineRule="exact"/>
      <w:jc w:val="right"/>
      <w:outlineLvl w:val="6"/>
    </w:pPr>
    <w:rPr>
      <w:rFonts w:ascii="Microsoft Sans Serif" w:hAnsi="Microsoft Sans Serif" w:cs="Microsoft Sans Serif"/>
      <w:b/>
      <w:bCs/>
      <w:color w:val="auto"/>
      <w:sz w:val="22"/>
      <w:szCs w:val="22"/>
    </w:rPr>
  </w:style>
  <w:style w:type="paragraph" w:customStyle="1" w:styleId="610">
    <w:name w:val="Заголовок №61"/>
    <w:basedOn w:val="a"/>
    <w:link w:val="60"/>
    <w:uiPriority w:val="99"/>
    <w:pPr>
      <w:shd w:val="clear" w:color="auto" w:fill="FFFFFF"/>
      <w:spacing w:before="360" w:after="120" w:line="245" w:lineRule="exact"/>
      <w:outlineLvl w:val="5"/>
    </w:pPr>
    <w:rPr>
      <w:rFonts w:ascii="Microsoft Sans Serif" w:hAnsi="Microsoft Sans Serif" w:cs="Microsoft Sans Serif"/>
      <w:color w:val="auto"/>
      <w:sz w:val="26"/>
      <w:szCs w:val="26"/>
    </w:rPr>
  </w:style>
  <w:style w:type="paragraph" w:customStyle="1" w:styleId="121">
    <w:name w:val="Основной текст (12)1"/>
    <w:basedOn w:val="a"/>
    <w:link w:val="120"/>
    <w:uiPriority w:val="99"/>
    <w:pPr>
      <w:shd w:val="clear" w:color="auto" w:fill="FFFFFF"/>
      <w:spacing w:before="3240" w:line="737" w:lineRule="exact"/>
      <w:jc w:val="center"/>
    </w:pPr>
    <w:rPr>
      <w:rFonts w:ascii="Microsoft Sans Serif" w:hAnsi="Microsoft Sans Serif" w:cs="Microsoft Sans Serif"/>
      <w:color w:val="auto"/>
      <w:sz w:val="64"/>
      <w:szCs w:val="64"/>
    </w:rPr>
  </w:style>
  <w:style w:type="paragraph" w:customStyle="1" w:styleId="731">
    <w:name w:val="Заголовок №7 (3)1"/>
    <w:basedOn w:val="a"/>
    <w:link w:val="730"/>
    <w:uiPriority w:val="99"/>
    <w:pPr>
      <w:shd w:val="clear" w:color="auto" w:fill="FFFFFF"/>
      <w:spacing w:before="240" w:after="60" w:line="202" w:lineRule="exact"/>
      <w:jc w:val="center"/>
      <w:outlineLvl w:val="6"/>
    </w:pPr>
    <w:rPr>
      <w:rFonts w:ascii="Microsoft Sans Serif" w:hAnsi="Microsoft Sans Serif" w:cs="Microsoft Sans Serif"/>
      <w:b/>
      <w:bCs/>
      <w:color w:val="auto"/>
      <w:sz w:val="22"/>
      <w:szCs w:val="22"/>
    </w:rPr>
  </w:style>
  <w:style w:type="paragraph" w:customStyle="1" w:styleId="6210">
    <w:name w:val="Заголовок №6 (2)1"/>
    <w:basedOn w:val="a"/>
    <w:link w:val="621"/>
    <w:uiPriority w:val="99"/>
    <w:pPr>
      <w:shd w:val="clear" w:color="auto" w:fill="FFFFFF"/>
      <w:spacing w:before="2100" w:after="120" w:line="235" w:lineRule="exact"/>
      <w:jc w:val="center"/>
      <w:outlineLvl w:val="5"/>
    </w:pPr>
    <w:rPr>
      <w:rFonts w:ascii="Microsoft Sans Serif" w:hAnsi="Microsoft Sans Serif" w:cs="Microsoft Sans Serif"/>
      <w:color w:val="auto"/>
      <w:sz w:val="26"/>
      <w:szCs w:val="26"/>
    </w:rPr>
  </w:style>
  <w:style w:type="paragraph" w:customStyle="1" w:styleId="410">
    <w:name w:val="Заголовок №41"/>
    <w:basedOn w:val="a"/>
    <w:link w:val="40"/>
    <w:uiPriority w:val="99"/>
    <w:pPr>
      <w:shd w:val="clear" w:color="auto" w:fill="FFFFFF"/>
      <w:spacing w:line="398" w:lineRule="exact"/>
      <w:jc w:val="both"/>
      <w:outlineLvl w:val="3"/>
    </w:pPr>
    <w:rPr>
      <w:rFonts w:ascii="Microsoft Sans Serif" w:hAnsi="Microsoft Sans Serif" w:cs="Microsoft Sans Serif"/>
      <w:b/>
      <w:bCs/>
      <w:color w:val="auto"/>
      <w:sz w:val="34"/>
      <w:szCs w:val="34"/>
    </w:rPr>
  </w:style>
  <w:style w:type="paragraph" w:customStyle="1" w:styleId="311">
    <w:name w:val="Заголовок №31"/>
    <w:basedOn w:val="a"/>
    <w:link w:val="33"/>
    <w:uiPriority w:val="99"/>
    <w:pPr>
      <w:shd w:val="clear" w:color="auto" w:fill="FFFFFF"/>
      <w:spacing w:after="1560" w:line="398" w:lineRule="exact"/>
      <w:outlineLvl w:val="2"/>
    </w:pPr>
    <w:rPr>
      <w:rFonts w:ascii="Microsoft Sans Serif" w:hAnsi="Microsoft Sans Serif" w:cs="Microsoft Sans Serif"/>
      <w:color w:val="auto"/>
      <w:sz w:val="34"/>
      <w:szCs w:val="34"/>
    </w:rPr>
  </w:style>
  <w:style w:type="paragraph" w:customStyle="1" w:styleId="131">
    <w:name w:val="Основной текст (13)1"/>
    <w:basedOn w:val="a"/>
    <w:link w:val="130"/>
    <w:uiPriority w:val="99"/>
    <w:pPr>
      <w:shd w:val="clear" w:color="auto" w:fill="FFFFFF"/>
      <w:spacing w:before="120" w:line="259" w:lineRule="exact"/>
    </w:pPr>
    <w:rPr>
      <w:rFonts w:ascii="Times New Roman" w:hAnsi="Times New Roman" w:cs="Times New Roman"/>
      <w:b/>
      <w:bCs/>
      <w:color w:val="auto"/>
    </w:rPr>
  </w:style>
  <w:style w:type="paragraph" w:customStyle="1" w:styleId="141">
    <w:name w:val="Основной текст (14)1"/>
    <w:basedOn w:val="a"/>
    <w:link w:val="14"/>
    <w:uiPriority w:val="99"/>
    <w:pPr>
      <w:shd w:val="clear" w:color="auto" w:fill="FFFFFF"/>
      <w:spacing w:before="180" w:line="259" w:lineRule="exact"/>
      <w:jc w:val="right"/>
    </w:pPr>
    <w:rPr>
      <w:rFonts w:ascii="Times New Roman" w:hAnsi="Times New Roman" w:cs="Times New Roman"/>
      <w:b/>
      <w:bCs/>
      <w:color w:val="auto"/>
    </w:rPr>
  </w:style>
  <w:style w:type="paragraph" w:customStyle="1" w:styleId="15">
    <w:name w:val="Подпись к таблице1"/>
    <w:basedOn w:val="a"/>
    <w:link w:val="aa"/>
    <w:uiPriority w:val="99"/>
    <w:pPr>
      <w:shd w:val="clear" w:color="auto" w:fill="FFFFFF"/>
      <w:spacing w:line="202" w:lineRule="exact"/>
      <w:jc w:val="right"/>
    </w:pPr>
    <w:rPr>
      <w:rFonts w:ascii="Microsoft Sans Serif" w:hAnsi="Microsoft Sans Serif" w:cs="Microsoft Sans Serif"/>
      <w:b/>
      <w:bCs/>
      <w:color w:val="auto"/>
      <w:sz w:val="18"/>
      <w:szCs w:val="18"/>
    </w:rPr>
  </w:style>
  <w:style w:type="paragraph" w:customStyle="1" w:styleId="161">
    <w:name w:val="Основной текст (16)1"/>
    <w:basedOn w:val="a"/>
    <w:link w:val="16"/>
    <w:uiPriority w:val="99"/>
    <w:pPr>
      <w:shd w:val="clear" w:color="auto" w:fill="FFFFFF"/>
      <w:spacing w:line="240" w:lineRule="atLeast"/>
    </w:pPr>
    <w:rPr>
      <w:rFonts w:ascii="Microsoft Sans Serif" w:hAnsi="Microsoft Sans Serif" w:cs="Microsoft Sans Serif"/>
      <w:b/>
      <w:bCs/>
      <w:color w:val="auto"/>
      <w:sz w:val="16"/>
      <w:szCs w:val="16"/>
    </w:rPr>
  </w:style>
  <w:style w:type="paragraph" w:customStyle="1" w:styleId="151">
    <w:name w:val="Основной текст (15)1"/>
    <w:basedOn w:val="a"/>
    <w:link w:val="150"/>
    <w:uiPriority w:val="99"/>
    <w:pPr>
      <w:shd w:val="clear" w:color="auto" w:fill="FFFFFF"/>
      <w:spacing w:line="240" w:lineRule="atLeast"/>
    </w:pPr>
    <w:rPr>
      <w:rFonts w:ascii="Microsoft Sans Serif" w:hAnsi="Microsoft Sans Serif" w:cs="Microsoft Sans Serif"/>
      <w:color w:val="auto"/>
      <w:sz w:val="16"/>
      <w:szCs w:val="16"/>
    </w:rPr>
  </w:style>
  <w:style w:type="paragraph" w:customStyle="1" w:styleId="171">
    <w:name w:val="Основной текст (17)1"/>
    <w:basedOn w:val="a"/>
    <w:link w:val="17"/>
    <w:uiPriority w:val="99"/>
    <w:pPr>
      <w:shd w:val="clear" w:color="auto" w:fill="FFFFFF"/>
      <w:spacing w:line="259" w:lineRule="exact"/>
    </w:pPr>
    <w:rPr>
      <w:rFonts w:ascii="Times New Roman" w:hAnsi="Times New Roman" w:cs="Times New Roman"/>
      <w:i/>
      <w:iCs/>
      <w:color w:val="auto"/>
    </w:rPr>
  </w:style>
  <w:style w:type="paragraph" w:customStyle="1" w:styleId="181">
    <w:name w:val="Основной текст (18)1"/>
    <w:basedOn w:val="a"/>
    <w:link w:val="180"/>
    <w:uiPriority w:val="99"/>
    <w:pPr>
      <w:shd w:val="clear" w:color="auto" w:fill="FFFFFF"/>
      <w:spacing w:after="2040" w:line="398" w:lineRule="exact"/>
    </w:pPr>
    <w:rPr>
      <w:rFonts w:ascii="Microsoft Sans Serif" w:hAnsi="Microsoft Sans Serif" w:cs="Microsoft Sans Serif"/>
      <w:b/>
      <w:bCs/>
      <w:color w:val="auto"/>
      <w:sz w:val="34"/>
      <w:szCs w:val="34"/>
    </w:rPr>
  </w:style>
  <w:style w:type="paragraph" w:customStyle="1" w:styleId="510">
    <w:name w:val="Заголовок №51"/>
    <w:basedOn w:val="a"/>
    <w:link w:val="50"/>
    <w:uiPriority w:val="99"/>
    <w:pPr>
      <w:shd w:val="clear" w:color="auto" w:fill="FFFFFF"/>
      <w:spacing w:before="960" w:line="317" w:lineRule="exact"/>
      <w:outlineLvl w:val="4"/>
    </w:pPr>
    <w:rPr>
      <w:rFonts w:ascii="Microsoft Sans Serif" w:hAnsi="Microsoft Sans Serif" w:cs="Microsoft Sans Serif"/>
      <w:color w:val="auto"/>
      <w:sz w:val="30"/>
      <w:szCs w:val="30"/>
    </w:rPr>
  </w:style>
  <w:style w:type="paragraph" w:customStyle="1" w:styleId="191">
    <w:name w:val="Основной текст (19)1"/>
    <w:basedOn w:val="a"/>
    <w:link w:val="19"/>
    <w:uiPriority w:val="99"/>
    <w:pPr>
      <w:shd w:val="clear" w:color="auto" w:fill="FFFFFF"/>
      <w:spacing w:before="120" w:line="259" w:lineRule="exact"/>
      <w:ind w:firstLine="380"/>
      <w:jc w:val="both"/>
    </w:pPr>
    <w:rPr>
      <w:rFonts w:ascii="Microsoft Sans Serif" w:hAnsi="Microsoft Sans Serif" w:cs="Microsoft Sans Serif"/>
      <w:color w:val="auto"/>
      <w:sz w:val="20"/>
      <w:szCs w:val="20"/>
    </w:rPr>
  </w:style>
  <w:style w:type="paragraph" w:customStyle="1" w:styleId="2110">
    <w:name w:val="Основной текст (21)1"/>
    <w:basedOn w:val="a"/>
    <w:link w:val="212"/>
    <w:uiPriority w:val="99"/>
    <w:pPr>
      <w:shd w:val="clear" w:color="auto" w:fill="FFFFFF"/>
      <w:spacing w:before="480" w:after="180" w:line="278" w:lineRule="exact"/>
    </w:pPr>
    <w:rPr>
      <w:rFonts w:ascii="Microsoft Sans Serif" w:hAnsi="Microsoft Sans Serif" w:cs="Microsoft Sans Serif"/>
      <w:b/>
      <w:bCs/>
      <w:color w:val="auto"/>
      <w:sz w:val="28"/>
      <w:szCs w:val="28"/>
    </w:rPr>
  </w:style>
  <w:style w:type="paragraph" w:customStyle="1" w:styleId="2210">
    <w:name w:val="Основной текст (22)1"/>
    <w:basedOn w:val="a"/>
    <w:link w:val="221"/>
    <w:uiPriority w:val="99"/>
    <w:pPr>
      <w:shd w:val="clear" w:color="auto" w:fill="FFFFFF"/>
      <w:spacing w:line="259" w:lineRule="exact"/>
      <w:jc w:val="center"/>
    </w:pPr>
    <w:rPr>
      <w:rFonts w:ascii="Times New Roman" w:hAnsi="Times New Roman" w:cs="Times New Roman"/>
      <w:color w:val="auto"/>
    </w:rPr>
  </w:style>
  <w:style w:type="paragraph" w:customStyle="1" w:styleId="1210">
    <w:name w:val="Заголовок №1 (2)1"/>
    <w:basedOn w:val="a"/>
    <w:link w:val="124"/>
    <w:uiPriority w:val="99"/>
    <w:pPr>
      <w:shd w:val="clear" w:color="auto" w:fill="FFFFFF"/>
      <w:spacing w:before="900" w:after="180" w:line="317" w:lineRule="exact"/>
      <w:outlineLvl w:val="0"/>
    </w:pPr>
    <w:rPr>
      <w:rFonts w:ascii="Microsoft Sans Serif" w:hAnsi="Microsoft Sans Serif" w:cs="Microsoft Sans Serif"/>
      <w:color w:val="auto"/>
      <w:sz w:val="30"/>
      <w:szCs w:val="30"/>
    </w:rPr>
  </w:style>
  <w:style w:type="paragraph" w:customStyle="1" w:styleId="2211">
    <w:name w:val="Заголовок №2 (2)1"/>
    <w:basedOn w:val="a"/>
    <w:link w:val="222"/>
    <w:uiPriority w:val="99"/>
    <w:pPr>
      <w:shd w:val="clear" w:color="auto" w:fill="FFFFFF"/>
      <w:spacing w:before="480" w:after="180" w:line="278" w:lineRule="exact"/>
      <w:outlineLvl w:val="1"/>
    </w:pPr>
    <w:rPr>
      <w:rFonts w:ascii="Microsoft Sans Serif" w:hAnsi="Microsoft Sans Serif" w:cs="Microsoft Sans Serif"/>
      <w:b/>
      <w:bCs/>
      <w:color w:val="auto"/>
      <w:sz w:val="28"/>
      <w:szCs w:val="28"/>
    </w:rPr>
  </w:style>
  <w:style w:type="paragraph" w:customStyle="1" w:styleId="3210">
    <w:name w:val="Заголовок №3 (2)1"/>
    <w:basedOn w:val="a"/>
    <w:link w:val="321"/>
    <w:uiPriority w:val="99"/>
    <w:pPr>
      <w:shd w:val="clear" w:color="auto" w:fill="FFFFFF"/>
      <w:spacing w:after="360" w:line="259" w:lineRule="exact"/>
      <w:outlineLvl w:val="2"/>
    </w:pPr>
    <w:rPr>
      <w:rFonts w:ascii="Microsoft Sans Serif" w:hAnsi="Microsoft Sans Serif" w:cs="Microsoft Sans Serif"/>
      <w:b/>
      <w:bCs/>
      <w:color w:val="auto"/>
      <w:sz w:val="28"/>
      <w:szCs w:val="28"/>
    </w:rPr>
  </w:style>
  <w:style w:type="paragraph" w:customStyle="1" w:styleId="431">
    <w:name w:val="Заголовок №4 (3)1"/>
    <w:basedOn w:val="a"/>
    <w:link w:val="43"/>
    <w:uiPriority w:val="99"/>
    <w:pPr>
      <w:shd w:val="clear" w:color="auto" w:fill="FFFFFF"/>
      <w:spacing w:before="360" w:after="60" w:line="240" w:lineRule="exact"/>
      <w:outlineLvl w:val="3"/>
    </w:pPr>
    <w:rPr>
      <w:rFonts w:ascii="Microsoft Sans Serif" w:hAnsi="Microsoft Sans Serif" w:cs="Microsoft Sans Serif"/>
      <w:color w:val="auto"/>
      <w:sz w:val="26"/>
      <w:szCs w:val="26"/>
    </w:rPr>
  </w:style>
  <w:style w:type="paragraph" w:customStyle="1" w:styleId="521">
    <w:name w:val="Заголовок №5 (2)1"/>
    <w:basedOn w:val="a"/>
    <w:link w:val="520"/>
    <w:uiPriority w:val="99"/>
    <w:pPr>
      <w:shd w:val="clear" w:color="auto" w:fill="FFFFFF"/>
      <w:spacing w:before="60" w:after="60" w:line="202" w:lineRule="exact"/>
      <w:outlineLvl w:val="4"/>
    </w:pPr>
    <w:rPr>
      <w:rFonts w:ascii="Microsoft Sans Serif" w:hAnsi="Microsoft Sans Serif" w:cs="Microsoft Sans Serif"/>
      <w:b/>
      <w:bCs/>
      <w:color w:val="auto"/>
      <w:sz w:val="22"/>
      <w:szCs w:val="22"/>
    </w:rPr>
  </w:style>
  <w:style w:type="paragraph" w:customStyle="1" w:styleId="531">
    <w:name w:val="Заголовок №5 (3)1"/>
    <w:basedOn w:val="a"/>
    <w:link w:val="53"/>
    <w:uiPriority w:val="99"/>
    <w:pPr>
      <w:shd w:val="clear" w:color="auto" w:fill="FFFFFF"/>
      <w:spacing w:before="180" w:after="60" w:line="206" w:lineRule="exact"/>
      <w:jc w:val="center"/>
      <w:outlineLvl w:val="4"/>
    </w:pPr>
    <w:rPr>
      <w:rFonts w:ascii="Microsoft Sans Serif" w:hAnsi="Microsoft Sans Serif" w:cs="Microsoft Sans Serif"/>
      <w:b/>
      <w:bCs/>
      <w:color w:val="auto"/>
      <w:sz w:val="22"/>
      <w:szCs w:val="22"/>
    </w:rPr>
  </w:style>
  <w:style w:type="paragraph" w:customStyle="1" w:styleId="1110">
    <w:name w:val="Основной текст (11)1"/>
    <w:basedOn w:val="a"/>
    <w:link w:val="111"/>
    <w:uiPriority w:val="99"/>
    <w:pPr>
      <w:shd w:val="clear" w:color="auto" w:fill="FFFFFF"/>
      <w:spacing w:line="259" w:lineRule="exact"/>
      <w:jc w:val="both"/>
    </w:pPr>
    <w:rPr>
      <w:rFonts w:ascii="Times New Roman" w:hAnsi="Times New Roman" w:cs="Times New Roman"/>
      <w:color w:val="auto"/>
    </w:rPr>
  </w:style>
  <w:style w:type="paragraph" w:customStyle="1" w:styleId="441">
    <w:name w:val="Заголовок №4 (4)1"/>
    <w:basedOn w:val="a"/>
    <w:link w:val="44"/>
    <w:uiPriority w:val="99"/>
    <w:pPr>
      <w:shd w:val="clear" w:color="auto" w:fill="FFFFFF"/>
      <w:spacing w:before="360" w:after="60" w:line="235" w:lineRule="exact"/>
      <w:jc w:val="center"/>
      <w:outlineLvl w:val="3"/>
    </w:pPr>
    <w:rPr>
      <w:rFonts w:ascii="Microsoft Sans Serif" w:hAnsi="Microsoft Sans Serif" w:cs="Microsoft Sans Serif"/>
      <w:color w:val="auto"/>
      <w:sz w:val="26"/>
      <w:szCs w:val="26"/>
    </w:rPr>
  </w:style>
  <w:style w:type="paragraph" w:customStyle="1" w:styleId="231">
    <w:name w:val="Основной текст (23)1"/>
    <w:basedOn w:val="a"/>
    <w:link w:val="230"/>
    <w:uiPriority w:val="99"/>
    <w:pPr>
      <w:shd w:val="clear" w:color="auto" w:fill="FFFFFF"/>
      <w:spacing w:before="180" w:after="60" w:line="240" w:lineRule="atLeast"/>
      <w:jc w:val="right"/>
    </w:pPr>
    <w:rPr>
      <w:rFonts w:ascii="Microsoft Sans Serif" w:hAnsi="Microsoft Sans Serif" w:cs="Microsoft Sans Serif"/>
      <w:color w:val="auto"/>
      <w:sz w:val="20"/>
      <w:szCs w:val="20"/>
    </w:rPr>
  </w:style>
  <w:style w:type="paragraph" w:customStyle="1" w:styleId="541">
    <w:name w:val="Заголовок №5 (4)1"/>
    <w:basedOn w:val="a"/>
    <w:link w:val="54"/>
    <w:uiPriority w:val="99"/>
    <w:pPr>
      <w:shd w:val="clear" w:color="auto" w:fill="FFFFFF"/>
      <w:spacing w:before="180" w:after="60" w:line="192" w:lineRule="exact"/>
      <w:jc w:val="right"/>
      <w:outlineLvl w:val="4"/>
    </w:pPr>
    <w:rPr>
      <w:rFonts w:ascii="Microsoft Sans Serif" w:hAnsi="Microsoft Sans Serif" w:cs="Microsoft Sans Serif"/>
      <w:b/>
      <w:bCs/>
      <w:color w:val="auto"/>
      <w:sz w:val="22"/>
      <w:szCs w:val="22"/>
    </w:rPr>
  </w:style>
  <w:style w:type="paragraph" w:customStyle="1" w:styleId="241">
    <w:name w:val="Основной текст (24)1"/>
    <w:basedOn w:val="a"/>
    <w:link w:val="240"/>
    <w:uiPriority w:val="99"/>
    <w:pPr>
      <w:shd w:val="clear" w:color="auto" w:fill="FFFFFF"/>
      <w:spacing w:before="180" w:after="60" w:line="240" w:lineRule="atLeast"/>
    </w:pPr>
    <w:rPr>
      <w:rFonts w:ascii="Microsoft Sans Serif" w:hAnsi="Microsoft Sans Serif" w:cs="Microsoft Sans Serif"/>
      <w:color w:val="auto"/>
      <w:sz w:val="20"/>
      <w:szCs w:val="20"/>
    </w:rPr>
  </w:style>
  <w:style w:type="paragraph" w:customStyle="1" w:styleId="251">
    <w:name w:val="Основной текст (25)1"/>
    <w:basedOn w:val="a"/>
    <w:link w:val="25"/>
    <w:uiPriority w:val="99"/>
    <w:pPr>
      <w:shd w:val="clear" w:color="auto" w:fill="FFFFFF"/>
      <w:spacing w:before="180" w:after="60" w:line="206" w:lineRule="exact"/>
    </w:pPr>
    <w:rPr>
      <w:rFonts w:ascii="Microsoft Sans Serif" w:hAnsi="Microsoft Sans Serif" w:cs="Microsoft Sans Serif"/>
      <w:b/>
      <w:bCs/>
      <w:color w:val="auto"/>
      <w:sz w:val="22"/>
      <w:szCs w:val="22"/>
    </w:rPr>
  </w:style>
  <w:style w:type="paragraph" w:customStyle="1" w:styleId="2310">
    <w:name w:val="Заголовок №2 (3)1"/>
    <w:basedOn w:val="a"/>
    <w:link w:val="232"/>
    <w:uiPriority w:val="99"/>
    <w:pPr>
      <w:shd w:val="clear" w:color="auto" w:fill="FFFFFF"/>
      <w:spacing w:before="600" w:after="180" w:line="317" w:lineRule="exact"/>
      <w:jc w:val="center"/>
      <w:outlineLvl w:val="1"/>
    </w:pPr>
    <w:rPr>
      <w:rFonts w:ascii="Microsoft Sans Serif" w:hAnsi="Microsoft Sans Serif" w:cs="Microsoft Sans Serif"/>
      <w:color w:val="auto"/>
      <w:sz w:val="30"/>
      <w:szCs w:val="30"/>
    </w:rPr>
  </w:style>
  <w:style w:type="paragraph" w:customStyle="1" w:styleId="261">
    <w:name w:val="Основной текст (26)1"/>
    <w:basedOn w:val="a"/>
    <w:link w:val="26"/>
    <w:uiPriority w:val="99"/>
    <w:pPr>
      <w:shd w:val="clear" w:color="auto" w:fill="FFFFFF"/>
      <w:spacing w:before="120" w:line="259" w:lineRule="exact"/>
      <w:ind w:firstLine="400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271">
    <w:name w:val="Основной текст (27)1"/>
    <w:basedOn w:val="a"/>
    <w:link w:val="27"/>
    <w:uiPriority w:val="99"/>
    <w:pPr>
      <w:shd w:val="clear" w:color="auto" w:fill="FFFFFF"/>
      <w:spacing w:before="180" w:after="60" w:line="206" w:lineRule="exact"/>
      <w:jc w:val="center"/>
    </w:pPr>
    <w:rPr>
      <w:rFonts w:ascii="Microsoft Sans Serif" w:hAnsi="Microsoft Sans Serif" w:cs="Microsoft Sans Serif"/>
      <w:b/>
      <w:bCs/>
      <w:color w:val="auto"/>
      <w:sz w:val="22"/>
      <w:szCs w:val="22"/>
    </w:rPr>
  </w:style>
  <w:style w:type="paragraph" w:customStyle="1" w:styleId="281">
    <w:name w:val="Основной текст (28)1"/>
    <w:basedOn w:val="a"/>
    <w:link w:val="28"/>
    <w:uiPriority w:val="99"/>
    <w:pPr>
      <w:shd w:val="clear" w:color="auto" w:fill="FFFFFF"/>
      <w:spacing w:before="240" w:after="60" w:line="202" w:lineRule="exact"/>
      <w:jc w:val="right"/>
    </w:pPr>
    <w:rPr>
      <w:rFonts w:ascii="Microsoft Sans Serif" w:hAnsi="Microsoft Sans Serif" w:cs="Microsoft Sans Serif"/>
      <w:b/>
      <w:bCs/>
      <w:color w:val="auto"/>
      <w:sz w:val="22"/>
      <w:szCs w:val="22"/>
    </w:rPr>
  </w:style>
  <w:style w:type="paragraph" w:customStyle="1" w:styleId="1310">
    <w:name w:val="Заголовок №1 (3)1"/>
    <w:basedOn w:val="a"/>
    <w:link w:val="132"/>
    <w:uiPriority w:val="99"/>
    <w:pPr>
      <w:shd w:val="clear" w:color="auto" w:fill="FFFFFF"/>
      <w:spacing w:after="420" w:line="398" w:lineRule="exact"/>
      <w:outlineLvl w:val="0"/>
    </w:pPr>
    <w:rPr>
      <w:rFonts w:ascii="Microsoft Sans Serif" w:hAnsi="Microsoft Sans Serif" w:cs="Microsoft Sans Serif"/>
      <w:b/>
      <w:bCs/>
      <w:color w:val="auto"/>
      <w:sz w:val="34"/>
      <w:szCs w:val="34"/>
    </w:rPr>
  </w:style>
  <w:style w:type="paragraph" w:customStyle="1" w:styleId="2410">
    <w:name w:val="Заголовок №2 (4)1"/>
    <w:basedOn w:val="a"/>
    <w:link w:val="242"/>
    <w:uiPriority w:val="99"/>
    <w:pPr>
      <w:shd w:val="clear" w:color="auto" w:fill="FFFFFF"/>
      <w:spacing w:before="420" w:after="420" w:line="322" w:lineRule="exact"/>
      <w:outlineLvl w:val="1"/>
    </w:pPr>
    <w:rPr>
      <w:rFonts w:ascii="Microsoft Sans Serif" w:hAnsi="Microsoft Sans Serif" w:cs="Microsoft Sans Serif"/>
      <w:color w:val="auto"/>
      <w:sz w:val="30"/>
      <w:szCs w:val="30"/>
    </w:rPr>
  </w:style>
  <w:style w:type="paragraph" w:customStyle="1" w:styleId="331">
    <w:name w:val="Заголовок №3 (3)1"/>
    <w:basedOn w:val="a"/>
    <w:link w:val="330"/>
    <w:uiPriority w:val="99"/>
    <w:pPr>
      <w:shd w:val="clear" w:color="auto" w:fill="FFFFFF"/>
      <w:spacing w:before="420" w:after="180" w:line="278" w:lineRule="exact"/>
      <w:jc w:val="right"/>
      <w:outlineLvl w:val="2"/>
    </w:pPr>
    <w:rPr>
      <w:rFonts w:ascii="Microsoft Sans Serif" w:hAnsi="Microsoft Sans Serif" w:cs="Microsoft Sans Serif"/>
      <w:b/>
      <w:bCs/>
      <w:color w:val="auto"/>
      <w:sz w:val="28"/>
      <w:szCs w:val="28"/>
    </w:rPr>
  </w:style>
  <w:style w:type="paragraph" w:customStyle="1" w:styleId="451">
    <w:name w:val="Заголовок №4 (5)1"/>
    <w:basedOn w:val="a"/>
    <w:link w:val="45"/>
    <w:uiPriority w:val="99"/>
    <w:pPr>
      <w:shd w:val="clear" w:color="auto" w:fill="FFFFFF"/>
      <w:spacing w:after="120" w:line="235" w:lineRule="exact"/>
      <w:jc w:val="right"/>
      <w:outlineLvl w:val="3"/>
    </w:pPr>
    <w:rPr>
      <w:rFonts w:ascii="Microsoft Sans Serif" w:hAnsi="Microsoft Sans Serif" w:cs="Microsoft Sans Serif"/>
      <w:color w:val="auto"/>
      <w:sz w:val="26"/>
      <w:szCs w:val="26"/>
    </w:rPr>
  </w:style>
  <w:style w:type="paragraph" w:customStyle="1" w:styleId="291">
    <w:name w:val="Основной текст (29)1"/>
    <w:basedOn w:val="a"/>
    <w:link w:val="29"/>
    <w:uiPriority w:val="99"/>
    <w:pPr>
      <w:shd w:val="clear" w:color="auto" w:fill="FFFFFF"/>
      <w:spacing w:before="1500" w:line="322" w:lineRule="exact"/>
    </w:pPr>
    <w:rPr>
      <w:rFonts w:ascii="Microsoft Sans Serif" w:hAnsi="Microsoft Sans Serif" w:cs="Microsoft Sans Serif"/>
      <w:color w:val="auto"/>
      <w:sz w:val="30"/>
      <w:szCs w:val="30"/>
    </w:rPr>
  </w:style>
  <w:style w:type="paragraph" w:customStyle="1" w:styleId="301">
    <w:name w:val="Основной текст (30)1"/>
    <w:basedOn w:val="a"/>
    <w:link w:val="300"/>
    <w:uiPriority w:val="99"/>
    <w:pPr>
      <w:shd w:val="clear" w:color="auto" w:fill="FFFFFF"/>
      <w:spacing w:after="180" w:line="322" w:lineRule="exact"/>
    </w:pPr>
    <w:rPr>
      <w:rFonts w:ascii="Microsoft Sans Serif" w:hAnsi="Microsoft Sans Serif" w:cs="Microsoft Sans Serif"/>
      <w:smallCaps/>
      <w:color w:val="auto"/>
      <w:sz w:val="26"/>
      <w:szCs w:val="26"/>
    </w:rPr>
  </w:style>
  <w:style w:type="paragraph" w:customStyle="1" w:styleId="341">
    <w:name w:val="Заголовок №3 (4)1"/>
    <w:basedOn w:val="a"/>
    <w:link w:val="34"/>
    <w:uiPriority w:val="99"/>
    <w:pPr>
      <w:shd w:val="clear" w:color="auto" w:fill="FFFFFF"/>
      <w:spacing w:before="480" w:after="180" w:line="283" w:lineRule="exact"/>
      <w:jc w:val="center"/>
      <w:outlineLvl w:val="2"/>
    </w:pPr>
    <w:rPr>
      <w:rFonts w:ascii="Microsoft Sans Serif" w:hAnsi="Microsoft Sans Serif" w:cs="Microsoft Sans Serif"/>
      <w:b/>
      <w:bCs/>
      <w:color w:val="auto"/>
      <w:sz w:val="28"/>
      <w:szCs w:val="28"/>
    </w:rPr>
  </w:style>
  <w:style w:type="paragraph" w:customStyle="1" w:styleId="3110">
    <w:name w:val="Основной текст (31)1"/>
    <w:basedOn w:val="a"/>
    <w:link w:val="312"/>
    <w:uiPriority w:val="99"/>
    <w:pPr>
      <w:shd w:val="clear" w:color="auto" w:fill="FFFFFF"/>
      <w:spacing w:line="202" w:lineRule="exact"/>
      <w:jc w:val="both"/>
    </w:pPr>
    <w:rPr>
      <w:rFonts w:ascii="Microsoft Sans Serif" w:hAnsi="Microsoft Sans Serif" w:cs="Microsoft Sans Serif"/>
      <w:color w:val="auto"/>
      <w:sz w:val="16"/>
      <w:szCs w:val="16"/>
    </w:rPr>
  </w:style>
  <w:style w:type="paragraph" w:customStyle="1" w:styleId="1410">
    <w:name w:val="Заголовок №1 (4)1"/>
    <w:basedOn w:val="a"/>
    <w:link w:val="140"/>
    <w:uiPriority w:val="99"/>
    <w:pPr>
      <w:shd w:val="clear" w:color="auto" w:fill="FFFFFF"/>
      <w:spacing w:line="398" w:lineRule="exact"/>
      <w:jc w:val="right"/>
      <w:outlineLvl w:val="0"/>
    </w:pPr>
    <w:rPr>
      <w:rFonts w:ascii="Microsoft Sans Serif" w:hAnsi="Microsoft Sans Serif" w:cs="Microsoft Sans Serif"/>
      <w:b/>
      <w:bCs/>
      <w:color w:val="auto"/>
      <w:sz w:val="34"/>
      <w:szCs w:val="34"/>
    </w:rPr>
  </w:style>
  <w:style w:type="paragraph" w:customStyle="1" w:styleId="351">
    <w:name w:val="Основной текст (35)1"/>
    <w:basedOn w:val="a"/>
    <w:link w:val="35"/>
    <w:uiPriority w:val="99"/>
    <w:pPr>
      <w:shd w:val="clear" w:color="auto" w:fill="FFFFFF"/>
      <w:spacing w:after="1560" w:line="398" w:lineRule="exact"/>
    </w:pPr>
    <w:rPr>
      <w:rFonts w:ascii="Microsoft Sans Serif" w:hAnsi="Microsoft Sans Serif" w:cs="Microsoft Sans Serif"/>
      <w:color w:val="auto"/>
      <w:sz w:val="34"/>
      <w:szCs w:val="34"/>
    </w:rPr>
  </w:style>
  <w:style w:type="paragraph" w:customStyle="1" w:styleId="214">
    <w:name w:val="Подпись к таблице (2)1"/>
    <w:basedOn w:val="a"/>
    <w:link w:val="2a"/>
    <w:uiPriority w:val="99"/>
    <w:pPr>
      <w:shd w:val="clear" w:color="auto" w:fill="FFFFFF"/>
      <w:spacing w:line="202" w:lineRule="exact"/>
      <w:jc w:val="both"/>
    </w:pPr>
    <w:rPr>
      <w:rFonts w:ascii="Microsoft Sans Serif" w:hAnsi="Microsoft Sans Serif" w:cs="Microsoft Sans Serif"/>
      <w:b/>
      <w:bCs/>
      <w:color w:val="auto"/>
      <w:sz w:val="18"/>
      <w:szCs w:val="18"/>
    </w:rPr>
  </w:style>
  <w:style w:type="paragraph" w:customStyle="1" w:styleId="3310">
    <w:name w:val="Основной текст (33)1"/>
    <w:basedOn w:val="a"/>
    <w:link w:val="333"/>
    <w:uiPriority w:val="99"/>
    <w:pPr>
      <w:shd w:val="clear" w:color="auto" w:fill="FFFFFF"/>
      <w:spacing w:line="202" w:lineRule="exact"/>
      <w:jc w:val="center"/>
    </w:pPr>
    <w:rPr>
      <w:rFonts w:ascii="Microsoft Sans Serif" w:hAnsi="Microsoft Sans Serif" w:cs="Microsoft Sans Serif"/>
      <w:b/>
      <w:bCs/>
      <w:color w:val="auto"/>
      <w:sz w:val="16"/>
      <w:szCs w:val="16"/>
    </w:rPr>
  </w:style>
  <w:style w:type="paragraph" w:customStyle="1" w:styleId="3410">
    <w:name w:val="Основной текст (34)1"/>
    <w:basedOn w:val="a"/>
    <w:link w:val="340"/>
    <w:uiPriority w:val="99"/>
    <w:pPr>
      <w:shd w:val="clear" w:color="auto" w:fill="FFFFFF"/>
      <w:spacing w:line="202" w:lineRule="exact"/>
      <w:jc w:val="both"/>
    </w:pPr>
    <w:rPr>
      <w:rFonts w:ascii="Microsoft Sans Serif" w:hAnsi="Microsoft Sans Serif" w:cs="Microsoft Sans Serif"/>
      <w:b/>
      <w:bCs/>
      <w:color w:val="auto"/>
      <w:sz w:val="16"/>
      <w:szCs w:val="16"/>
    </w:rPr>
  </w:style>
  <w:style w:type="paragraph" w:customStyle="1" w:styleId="3211">
    <w:name w:val="Основной текст (32)1"/>
    <w:basedOn w:val="a"/>
    <w:link w:val="325"/>
    <w:uiPriority w:val="99"/>
    <w:pPr>
      <w:shd w:val="clear" w:color="auto" w:fill="FFFFFF"/>
      <w:spacing w:line="240" w:lineRule="atLeast"/>
      <w:jc w:val="center"/>
    </w:pPr>
    <w:rPr>
      <w:rFonts w:ascii="Microsoft Sans Serif" w:hAnsi="Microsoft Sans Serif" w:cs="Microsoft Sans Serif"/>
      <w:color w:val="auto"/>
      <w:sz w:val="16"/>
      <w:szCs w:val="16"/>
    </w:rPr>
  </w:style>
  <w:style w:type="paragraph" w:customStyle="1" w:styleId="391">
    <w:name w:val="Основной текст (39)1"/>
    <w:basedOn w:val="a"/>
    <w:link w:val="39"/>
    <w:uiPriority w:val="99"/>
    <w:pPr>
      <w:shd w:val="clear" w:color="auto" w:fill="FFFFFF"/>
      <w:spacing w:before="180" w:after="180" w:line="240" w:lineRule="atLeast"/>
    </w:pPr>
    <w:rPr>
      <w:rFonts w:ascii="Microsoft Sans Serif" w:hAnsi="Microsoft Sans Serif" w:cs="Microsoft Sans Serif"/>
      <w:b/>
      <w:bCs/>
      <w:color w:val="auto"/>
      <w:sz w:val="18"/>
      <w:szCs w:val="18"/>
    </w:rPr>
  </w:style>
  <w:style w:type="paragraph" w:customStyle="1" w:styleId="361">
    <w:name w:val="Основной текст (36)1"/>
    <w:basedOn w:val="a"/>
    <w:link w:val="36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381">
    <w:name w:val="Основной текст (38)1"/>
    <w:basedOn w:val="a"/>
    <w:link w:val="38"/>
    <w:uiPriority w:val="99"/>
    <w:pPr>
      <w:shd w:val="clear" w:color="auto" w:fill="FFFFFF"/>
      <w:spacing w:line="192" w:lineRule="exact"/>
      <w:jc w:val="right"/>
    </w:pPr>
    <w:rPr>
      <w:rFonts w:ascii="Microsoft Sans Serif" w:hAnsi="Microsoft Sans Serif" w:cs="Microsoft Sans Serif"/>
      <w:b/>
      <w:bCs/>
      <w:color w:val="auto"/>
      <w:sz w:val="16"/>
      <w:szCs w:val="16"/>
    </w:rPr>
  </w:style>
  <w:style w:type="paragraph" w:customStyle="1" w:styleId="371">
    <w:name w:val="Основной текст (37)1"/>
    <w:basedOn w:val="a"/>
    <w:link w:val="37"/>
    <w:uiPriority w:val="99"/>
    <w:pPr>
      <w:shd w:val="clear" w:color="auto" w:fill="FFFFFF"/>
      <w:spacing w:line="240" w:lineRule="atLeast"/>
      <w:jc w:val="right"/>
    </w:pPr>
    <w:rPr>
      <w:rFonts w:ascii="Microsoft Sans Serif" w:hAnsi="Microsoft Sans Serif" w:cs="Microsoft Sans Serif"/>
      <w:color w:val="auto"/>
      <w:sz w:val="16"/>
      <w:szCs w:val="16"/>
    </w:rPr>
  </w:style>
  <w:style w:type="paragraph" w:customStyle="1" w:styleId="401">
    <w:name w:val="Основной текст (40)1"/>
    <w:basedOn w:val="a"/>
    <w:link w:val="400"/>
    <w:uiPriority w:val="99"/>
    <w:pPr>
      <w:shd w:val="clear" w:color="auto" w:fill="FFFFFF"/>
      <w:spacing w:after="120" w:line="202" w:lineRule="exact"/>
      <w:jc w:val="right"/>
    </w:pPr>
    <w:rPr>
      <w:rFonts w:ascii="Microsoft Sans Serif" w:hAnsi="Microsoft Sans Serif" w:cs="Microsoft Sans Serif"/>
      <w:b/>
      <w:bCs/>
      <w:color w:val="auto"/>
      <w:sz w:val="18"/>
      <w:szCs w:val="18"/>
    </w:rPr>
  </w:style>
  <w:style w:type="paragraph" w:customStyle="1" w:styleId="314">
    <w:name w:val="Подпись к таблице (3)1"/>
    <w:basedOn w:val="a"/>
    <w:link w:val="3a"/>
    <w:uiPriority w:val="99"/>
    <w:pPr>
      <w:shd w:val="clear" w:color="auto" w:fill="FFFFFF"/>
      <w:spacing w:line="206" w:lineRule="exact"/>
    </w:pPr>
    <w:rPr>
      <w:rFonts w:ascii="Microsoft Sans Serif" w:hAnsi="Microsoft Sans Serif" w:cs="Microsoft Sans Serif"/>
      <w:color w:val="auto"/>
      <w:sz w:val="16"/>
      <w:szCs w:val="16"/>
    </w:rPr>
  </w:style>
  <w:style w:type="paragraph" w:customStyle="1" w:styleId="411">
    <w:name w:val="Подпись к таблице (4)1"/>
    <w:basedOn w:val="a"/>
    <w:link w:val="46"/>
    <w:uiPriority w:val="99"/>
    <w:pPr>
      <w:shd w:val="clear" w:color="auto" w:fill="FFFFFF"/>
      <w:spacing w:line="206" w:lineRule="exact"/>
      <w:jc w:val="both"/>
    </w:pPr>
    <w:rPr>
      <w:rFonts w:ascii="Microsoft Sans Serif" w:hAnsi="Microsoft Sans Serif" w:cs="Microsoft Sans Serif"/>
      <w:color w:val="auto"/>
      <w:sz w:val="16"/>
      <w:szCs w:val="16"/>
    </w:rPr>
  </w:style>
  <w:style w:type="paragraph" w:customStyle="1" w:styleId="4110">
    <w:name w:val="Основной текст (41)1"/>
    <w:basedOn w:val="a"/>
    <w:link w:val="412"/>
    <w:uiPriority w:val="99"/>
    <w:pPr>
      <w:shd w:val="clear" w:color="auto" w:fill="FFFFFF"/>
      <w:spacing w:line="202" w:lineRule="exact"/>
      <w:ind w:firstLine="480"/>
    </w:pPr>
    <w:rPr>
      <w:rFonts w:ascii="Microsoft Sans Serif" w:hAnsi="Microsoft Sans Serif" w:cs="Microsoft Sans Serif"/>
      <w:b/>
      <w:bCs/>
      <w:color w:val="auto"/>
      <w:sz w:val="16"/>
      <w:szCs w:val="16"/>
    </w:rPr>
  </w:style>
  <w:style w:type="paragraph" w:customStyle="1" w:styleId="4210">
    <w:name w:val="Основной текст (42)1"/>
    <w:basedOn w:val="a"/>
    <w:link w:val="42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2"/>
      <w:szCs w:val="12"/>
    </w:rPr>
  </w:style>
  <w:style w:type="paragraph" w:customStyle="1" w:styleId="4310">
    <w:name w:val="Основной текст (43)1"/>
    <w:basedOn w:val="a"/>
    <w:link w:val="430"/>
    <w:uiPriority w:val="99"/>
    <w:pPr>
      <w:shd w:val="clear" w:color="auto" w:fill="FFFFFF"/>
      <w:spacing w:before="60" w:line="259" w:lineRule="exact"/>
      <w:ind w:firstLine="940"/>
      <w:jc w:val="both"/>
    </w:pPr>
    <w:rPr>
      <w:rFonts w:ascii="Times New Roman" w:hAnsi="Times New Roman" w:cs="Times New Roman"/>
      <w:color w:val="auto"/>
    </w:rPr>
  </w:style>
  <w:style w:type="paragraph" w:customStyle="1" w:styleId="1510">
    <w:name w:val="Заголовок №1 (5)1"/>
    <w:basedOn w:val="a"/>
    <w:link w:val="153"/>
    <w:uiPriority w:val="99"/>
    <w:pPr>
      <w:shd w:val="clear" w:color="auto" w:fill="FFFFFF"/>
      <w:spacing w:after="1500" w:line="398" w:lineRule="exact"/>
      <w:jc w:val="both"/>
      <w:outlineLvl w:val="0"/>
    </w:pPr>
    <w:rPr>
      <w:rFonts w:ascii="Microsoft Sans Serif" w:hAnsi="Microsoft Sans Serif" w:cs="Microsoft Sans Serif"/>
      <w:b/>
      <w:bCs/>
      <w:color w:val="auto"/>
      <w:sz w:val="34"/>
      <w:szCs w:val="34"/>
    </w:rPr>
  </w:style>
  <w:style w:type="paragraph" w:customStyle="1" w:styleId="4410">
    <w:name w:val="Основной текст (44)1"/>
    <w:basedOn w:val="a"/>
    <w:link w:val="440"/>
    <w:uiPriority w:val="99"/>
    <w:pPr>
      <w:shd w:val="clear" w:color="auto" w:fill="FFFFFF"/>
      <w:spacing w:before="540" w:after="240" w:line="259" w:lineRule="exact"/>
      <w:jc w:val="right"/>
    </w:pPr>
    <w:rPr>
      <w:rFonts w:ascii="Microsoft Sans Serif" w:hAnsi="Microsoft Sans Serif" w:cs="Microsoft Sans Serif"/>
      <w:b/>
      <w:bCs/>
      <w:color w:val="auto"/>
      <w:sz w:val="28"/>
      <w:szCs w:val="28"/>
    </w:rPr>
  </w:style>
  <w:style w:type="paragraph" w:customStyle="1" w:styleId="4510">
    <w:name w:val="Основной текст (45)1"/>
    <w:basedOn w:val="a"/>
    <w:link w:val="450"/>
    <w:uiPriority w:val="99"/>
    <w:pPr>
      <w:shd w:val="clear" w:color="auto" w:fill="FFFFFF"/>
      <w:spacing w:before="2220" w:line="240" w:lineRule="atLeast"/>
    </w:pPr>
    <w:rPr>
      <w:rFonts w:ascii="Microsoft Sans Serif" w:hAnsi="Microsoft Sans Serif" w:cs="Microsoft Sans Serif"/>
      <w:color w:val="auto"/>
      <w:sz w:val="64"/>
      <w:szCs w:val="64"/>
    </w:rPr>
  </w:style>
  <w:style w:type="paragraph" w:customStyle="1" w:styleId="461">
    <w:name w:val="Основной текст (46)1"/>
    <w:basedOn w:val="a"/>
    <w:link w:val="460"/>
    <w:uiPriority w:val="99"/>
    <w:pPr>
      <w:shd w:val="clear" w:color="auto" w:fill="FFFFFF"/>
      <w:spacing w:line="259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551">
    <w:name w:val="Заголовок №5 (5)1"/>
    <w:basedOn w:val="a"/>
    <w:link w:val="55"/>
    <w:uiPriority w:val="99"/>
    <w:pPr>
      <w:shd w:val="clear" w:color="auto" w:fill="FFFFFF"/>
      <w:spacing w:after="1140" w:line="240" w:lineRule="atLeast"/>
      <w:outlineLvl w:val="4"/>
    </w:pPr>
    <w:rPr>
      <w:rFonts w:ascii="Microsoft Sans Serif" w:hAnsi="Microsoft Sans Serif" w:cs="Microsoft Sans Serif"/>
      <w:color w:val="auto"/>
      <w:sz w:val="26"/>
      <w:szCs w:val="26"/>
    </w:rPr>
  </w:style>
  <w:style w:type="paragraph" w:customStyle="1" w:styleId="4610">
    <w:name w:val="Заголовок №4 (6)1"/>
    <w:basedOn w:val="a"/>
    <w:link w:val="463"/>
    <w:uiPriority w:val="99"/>
    <w:pPr>
      <w:shd w:val="clear" w:color="auto" w:fill="FFFFFF"/>
      <w:spacing w:before="1140" w:line="240" w:lineRule="atLeast"/>
      <w:outlineLvl w:val="3"/>
    </w:pPr>
    <w:rPr>
      <w:rFonts w:ascii="Microsoft Sans Serif" w:hAnsi="Microsoft Sans Serif" w:cs="Microsoft Sans Serif"/>
      <w:b/>
      <w:bCs/>
      <w:color w:val="auto"/>
      <w:sz w:val="28"/>
      <w:szCs w:val="28"/>
    </w:rPr>
  </w:style>
  <w:style w:type="paragraph" w:customStyle="1" w:styleId="631">
    <w:name w:val="Заголовок №6 (3)1"/>
    <w:basedOn w:val="a"/>
    <w:link w:val="63"/>
    <w:uiPriority w:val="99"/>
    <w:pPr>
      <w:shd w:val="clear" w:color="auto" w:fill="FFFFFF"/>
      <w:spacing w:before="120" w:after="120" w:line="197" w:lineRule="exact"/>
      <w:outlineLvl w:val="5"/>
    </w:pPr>
    <w:rPr>
      <w:rFonts w:ascii="Microsoft Sans Serif" w:hAnsi="Microsoft Sans Serif" w:cs="Microsoft Sans Serif"/>
      <w:b/>
      <w:bCs/>
      <w:color w:val="auto"/>
      <w:sz w:val="22"/>
      <w:szCs w:val="22"/>
    </w:rPr>
  </w:style>
  <w:style w:type="paragraph" w:customStyle="1" w:styleId="641">
    <w:name w:val="Заголовок №6 (4)1"/>
    <w:basedOn w:val="a"/>
    <w:link w:val="64"/>
    <w:uiPriority w:val="99"/>
    <w:pPr>
      <w:shd w:val="clear" w:color="auto" w:fill="FFFFFF"/>
      <w:spacing w:before="180" w:after="60" w:line="202" w:lineRule="exact"/>
      <w:jc w:val="center"/>
      <w:outlineLvl w:val="5"/>
    </w:pPr>
    <w:rPr>
      <w:rFonts w:ascii="Microsoft Sans Serif" w:hAnsi="Microsoft Sans Serif" w:cs="Microsoft Sans Serif"/>
      <w:b/>
      <w:bCs/>
      <w:color w:val="auto"/>
      <w:sz w:val="22"/>
      <w:szCs w:val="22"/>
    </w:rPr>
  </w:style>
  <w:style w:type="paragraph" w:customStyle="1" w:styleId="471">
    <w:name w:val="Заголовок №4 (7)1"/>
    <w:basedOn w:val="a"/>
    <w:link w:val="47"/>
    <w:uiPriority w:val="99"/>
    <w:pPr>
      <w:shd w:val="clear" w:color="auto" w:fill="FFFFFF"/>
      <w:spacing w:before="1140" w:after="240" w:line="259" w:lineRule="exact"/>
      <w:jc w:val="right"/>
      <w:outlineLvl w:val="3"/>
    </w:pPr>
    <w:rPr>
      <w:rFonts w:ascii="Microsoft Sans Serif" w:hAnsi="Microsoft Sans Serif" w:cs="Microsoft Sans Serif"/>
      <w:b/>
      <w:bCs/>
      <w:color w:val="auto"/>
      <w:sz w:val="28"/>
      <w:szCs w:val="28"/>
    </w:rPr>
  </w:style>
  <w:style w:type="paragraph" w:customStyle="1" w:styleId="4710">
    <w:name w:val="Основной текст (47)1"/>
    <w:basedOn w:val="a"/>
    <w:link w:val="470"/>
    <w:uiPriority w:val="99"/>
    <w:pPr>
      <w:shd w:val="clear" w:color="auto" w:fill="FFFFFF"/>
      <w:spacing w:line="192" w:lineRule="exact"/>
    </w:pPr>
    <w:rPr>
      <w:rFonts w:ascii="Franklin Gothic Medium" w:hAnsi="Franklin Gothic Medium" w:cs="Franklin Gothic Medium"/>
      <w:i/>
      <w:iCs/>
      <w:color w:val="auto"/>
      <w:sz w:val="16"/>
      <w:szCs w:val="16"/>
    </w:rPr>
  </w:style>
  <w:style w:type="paragraph" w:customStyle="1" w:styleId="561">
    <w:name w:val="Заголовок №5 (6)1"/>
    <w:basedOn w:val="a"/>
    <w:link w:val="56"/>
    <w:uiPriority w:val="99"/>
    <w:pPr>
      <w:shd w:val="clear" w:color="auto" w:fill="FFFFFF"/>
      <w:spacing w:before="240" w:after="180" w:line="245" w:lineRule="exact"/>
      <w:jc w:val="right"/>
      <w:outlineLvl w:val="4"/>
    </w:pPr>
    <w:rPr>
      <w:rFonts w:ascii="Microsoft Sans Serif" w:hAnsi="Microsoft Sans Serif" w:cs="Microsoft Sans Serif"/>
      <w:color w:val="auto"/>
      <w:sz w:val="26"/>
      <w:szCs w:val="26"/>
    </w:rPr>
  </w:style>
  <w:style w:type="paragraph" w:customStyle="1" w:styleId="481">
    <w:name w:val="Основной текст (48)1"/>
    <w:basedOn w:val="a"/>
    <w:link w:val="48"/>
    <w:uiPriority w:val="99"/>
    <w:pPr>
      <w:shd w:val="clear" w:color="auto" w:fill="FFFFFF"/>
      <w:spacing w:line="187" w:lineRule="exact"/>
      <w:jc w:val="both"/>
    </w:pPr>
    <w:rPr>
      <w:rFonts w:ascii="Franklin Gothic Medium" w:hAnsi="Franklin Gothic Medium" w:cs="Franklin Gothic Medium"/>
      <w:i/>
      <w:iCs/>
      <w:color w:val="auto"/>
      <w:sz w:val="16"/>
      <w:szCs w:val="16"/>
    </w:rPr>
  </w:style>
  <w:style w:type="paragraph" w:customStyle="1" w:styleId="491">
    <w:name w:val="Основной текст (49)1"/>
    <w:basedOn w:val="a"/>
    <w:link w:val="49"/>
    <w:uiPriority w:val="99"/>
    <w:pPr>
      <w:shd w:val="clear" w:color="auto" w:fill="FFFFFF"/>
      <w:spacing w:line="245" w:lineRule="exact"/>
      <w:jc w:val="center"/>
    </w:pPr>
    <w:rPr>
      <w:rFonts w:ascii="Microsoft Sans Serif" w:hAnsi="Microsoft Sans Serif" w:cs="Microsoft Sans Serif"/>
      <w:color w:val="auto"/>
      <w:sz w:val="26"/>
      <w:szCs w:val="26"/>
    </w:rPr>
  </w:style>
  <w:style w:type="paragraph" w:customStyle="1" w:styleId="501">
    <w:name w:val="Основной текст (50)1"/>
    <w:basedOn w:val="a"/>
    <w:link w:val="500"/>
    <w:uiPriority w:val="99"/>
    <w:pPr>
      <w:shd w:val="clear" w:color="auto" w:fill="FFFFFF"/>
      <w:spacing w:line="240" w:lineRule="atLeast"/>
    </w:pPr>
    <w:rPr>
      <w:rFonts w:ascii="Microsoft Sans Serif" w:hAnsi="Microsoft Sans Serif" w:cs="Microsoft Sans Serif"/>
      <w:color w:val="auto"/>
      <w:sz w:val="22"/>
      <w:szCs w:val="22"/>
    </w:rPr>
  </w:style>
  <w:style w:type="paragraph" w:customStyle="1" w:styleId="571">
    <w:name w:val="Заголовок №5 (7)1"/>
    <w:basedOn w:val="a"/>
    <w:link w:val="57"/>
    <w:uiPriority w:val="99"/>
    <w:pPr>
      <w:shd w:val="clear" w:color="auto" w:fill="FFFFFF"/>
      <w:spacing w:before="360" w:after="120" w:line="245" w:lineRule="exact"/>
      <w:jc w:val="center"/>
      <w:outlineLvl w:val="4"/>
    </w:pPr>
    <w:rPr>
      <w:rFonts w:ascii="Microsoft Sans Serif" w:hAnsi="Microsoft Sans Serif" w:cs="Microsoft Sans Serif"/>
      <w:color w:val="auto"/>
      <w:sz w:val="26"/>
      <w:szCs w:val="26"/>
    </w:rPr>
  </w:style>
  <w:style w:type="paragraph" w:customStyle="1" w:styleId="3510">
    <w:name w:val="Заголовок №3 (5)1"/>
    <w:basedOn w:val="a"/>
    <w:link w:val="350"/>
    <w:uiPriority w:val="99"/>
    <w:pPr>
      <w:shd w:val="clear" w:color="auto" w:fill="FFFFFF"/>
      <w:spacing w:before="360" w:after="60" w:line="264" w:lineRule="exact"/>
      <w:outlineLvl w:val="2"/>
    </w:pPr>
    <w:rPr>
      <w:rFonts w:ascii="Microsoft Sans Serif" w:hAnsi="Microsoft Sans Serif" w:cs="Microsoft Sans Serif"/>
      <w:color w:val="auto"/>
      <w:sz w:val="28"/>
      <w:szCs w:val="28"/>
    </w:rPr>
  </w:style>
  <w:style w:type="paragraph" w:customStyle="1" w:styleId="5110">
    <w:name w:val="Основной текст (51)1"/>
    <w:basedOn w:val="a"/>
    <w:link w:val="511"/>
    <w:uiPriority w:val="99"/>
    <w:pPr>
      <w:shd w:val="clear" w:color="auto" w:fill="FFFFFF"/>
      <w:spacing w:before="240" w:after="60" w:line="240" w:lineRule="atLeast"/>
    </w:pPr>
    <w:rPr>
      <w:rFonts w:ascii="Times New Roman" w:hAnsi="Times New Roman" w:cs="Times New Roman"/>
      <w:b/>
      <w:bCs/>
      <w:i/>
      <w:iCs/>
      <w:color w:val="auto"/>
    </w:rPr>
  </w:style>
  <w:style w:type="paragraph" w:customStyle="1" w:styleId="521a">
    <w:name w:val="Основной текст (52)1"/>
    <w:basedOn w:val="a"/>
    <w:link w:val="52a"/>
    <w:uiPriority w:val="99"/>
    <w:pPr>
      <w:shd w:val="clear" w:color="auto" w:fill="FFFFFF"/>
      <w:spacing w:line="432" w:lineRule="exact"/>
      <w:ind w:hanging="400"/>
    </w:pPr>
    <w:rPr>
      <w:rFonts w:ascii="Times New Roman" w:hAnsi="Times New Roman" w:cs="Times New Roman"/>
      <w:b/>
      <w:bCs/>
      <w:color w:val="auto"/>
    </w:rPr>
  </w:style>
  <w:style w:type="paragraph" w:customStyle="1" w:styleId="5318">
    <w:name w:val="Основной текст (53)1"/>
    <w:basedOn w:val="a"/>
    <w:link w:val="530"/>
    <w:uiPriority w:val="99"/>
    <w:pPr>
      <w:shd w:val="clear" w:color="auto" w:fill="FFFFFF"/>
      <w:spacing w:line="490" w:lineRule="exact"/>
      <w:jc w:val="center"/>
    </w:pPr>
    <w:rPr>
      <w:rFonts w:ascii="Times New Roman" w:hAnsi="Times New Roman" w:cs="Times New Roman"/>
      <w:b/>
      <w:bCs/>
      <w:color w:val="auto"/>
    </w:rPr>
  </w:style>
  <w:style w:type="paragraph" w:customStyle="1" w:styleId="5410">
    <w:name w:val="Основной текст (54)1"/>
    <w:basedOn w:val="a"/>
    <w:link w:val="540"/>
    <w:uiPriority w:val="99"/>
    <w:pPr>
      <w:shd w:val="clear" w:color="auto" w:fill="FFFFFF"/>
      <w:spacing w:before="180" w:after="60" w:line="240" w:lineRule="atLeast"/>
      <w:jc w:val="center"/>
    </w:pPr>
    <w:rPr>
      <w:rFonts w:ascii="Times New Roman" w:hAnsi="Times New Roman" w:cs="Times New Roman"/>
      <w:b/>
      <w:bCs/>
      <w:i/>
      <w:iCs/>
      <w:color w:val="auto"/>
    </w:rPr>
  </w:style>
  <w:style w:type="paragraph" w:customStyle="1" w:styleId="5610">
    <w:name w:val="Основной текст (56)1"/>
    <w:basedOn w:val="a"/>
    <w:link w:val="56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4"/>
      <w:szCs w:val="14"/>
    </w:rPr>
  </w:style>
  <w:style w:type="paragraph" w:customStyle="1" w:styleId="512">
    <w:name w:val="Подпись к таблице (5)1"/>
    <w:basedOn w:val="a"/>
    <w:link w:val="58"/>
    <w:uiPriority w:val="99"/>
    <w:pPr>
      <w:shd w:val="clear" w:color="auto" w:fill="FFFFFF"/>
      <w:spacing w:line="130" w:lineRule="exact"/>
      <w:jc w:val="both"/>
    </w:pPr>
    <w:rPr>
      <w:rFonts w:ascii="Times New Roman" w:hAnsi="Times New Roman" w:cs="Times New Roman"/>
      <w:color w:val="auto"/>
      <w:sz w:val="14"/>
      <w:szCs w:val="14"/>
    </w:rPr>
  </w:style>
  <w:style w:type="paragraph" w:customStyle="1" w:styleId="611">
    <w:name w:val="Подпись к таблице (6)1"/>
    <w:basedOn w:val="a"/>
    <w:link w:val="65"/>
    <w:uiPriority w:val="99"/>
    <w:pPr>
      <w:shd w:val="clear" w:color="auto" w:fill="FFFFFF"/>
      <w:spacing w:line="125" w:lineRule="exact"/>
      <w:jc w:val="both"/>
    </w:pPr>
    <w:rPr>
      <w:rFonts w:ascii="Times New Roman" w:hAnsi="Times New Roman" w:cs="Times New Roman"/>
      <w:color w:val="auto"/>
    </w:rPr>
  </w:style>
  <w:style w:type="paragraph" w:customStyle="1" w:styleId="712">
    <w:name w:val="Подпись к таблице (7)1"/>
    <w:basedOn w:val="a"/>
    <w:link w:val="75"/>
    <w:uiPriority w:val="99"/>
    <w:pPr>
      <w:shd w:val="clear" w:color="auto" w:fill="FFFFFF"/>
      <w:spacing w:line="202" w:lineRule="exact"/>
      <w:ind w:firstLine="460"/>
      <w:jc w:val="both"/>
    </w:pPr>
    <w:rPr>
      <w:rFonts w:ascii="Microsoft Sans Serif" w:hAnsi="Microsoft Sans Serif" w:cs="Microsoft Sans Serif"/>
      <w:b/>
      <w:bCs/>
      <w:color w:val="auto"/>
      <w:sz w:val="18"/>
      <w:szCs w:val="18"/>
    </w:rPr>
  </w:style>
  <w:style w:type="paragraph" w:customStyle="1" w:styleId="811">
    <w:name w:val="Подпись к таблице (8)1"/>
    <w:basedOn w:val="a"/>
    <w:link w:val="83"/>
    <w:uiPriority w:val="99"/>
    <w:pPr>
      <w:shd w:val="clear" w:color="auto" w:fill="FFFFFF"/>
      <w:spacing w:line="202" w:lineRule="exact"/>
    </w:pPr>
    <w:rPr>
      <w:rFonts w:ascii="Microsoft Sans Serif" w:hAnsi="Microsoft Sans Serif" w:cs="Microsoft Sans Serif"/>
      <w:b/>
      <w:bCs/>
      <w:color w:val="auto"/>
      <w:sz w:val="18"/>
      <w:szCs w:val="18"/>
    </w:rPr>
  </w:style>
  <w:style w:type="paragraph" w:customStyle="1" w:styleId="910">
    <w:name w:val="Подпись к таблице (9)1"/>
    <w:basedOn w:val="a"/>
    <w:link w:val="90"/>
    <w:uiPriority w:val="99"/>
    <w:pPr>
      <w:shd w:val="clear" w:color="auto" w:fill="FFFFFF"/>
      <w:spacing w:line="202" w:lineRule="exact"/>
      <w:ind w:firstLine="3200"/>
      <w:jc w:val="both"/>
    </w:pPr>
    <w:rPr>
      <w:rFonts w:ascii="Microsoft Sans Serif" w:hAnsi="Microsoft Sans Serif" w:cs="Microsoft Sans Serif"/>
      <w:b/>
      <w:bCs/>
      <w:color w:val="auto"/>
      <w:sz w:val="18"/>
      <w:szCs w:val="18"/>
    </w:rPr>
  </w:style>
  <w:style w:type="paragraph" w:customStyle="1" w:styleId="551a">
    <w:name w:val="Основной текст (55)1"/>
    <w:basedOn w:val="a"/>
    <w:link w:val="55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noProof/>
      <w:color w:val="auto"/>
      <w:sz w:val="8"/>
      <w:szCs w:val="8"/>
    </w:rPr>
  </w:style>
  <w:style w:type="paragraph" w:customStyle="1" w:styleId="5713">
    <w:name w:val="Основной текст (57)1"/>
    <w:basedOn w:val="a"/>
    <w:link w:val="57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591">
    <w:name w:val="Основной текст (59)1"/>
    <w:basedOn w:val="a"/>
    <w:link w:val="5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581">
    <w:name w:val="Основной текст (58)1"/>
    <w:basedOn w:val="a"/>
    <w:link w:val="58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7313">
    <w:name w:val="Основной текст (73)1"/>
    <w:basedOn w:val="a"/>
    <w:link w:val="73a"/>
    <w:uiPriority w:val="99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6110">
    <w:name w:val="Основной текст (61)1"/>
    <w:basedOn w:val="a"/>
    <w:link w:val="61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751">
    <w:name w:val="Основной текст (75)1"/>
    <w:basedOn w:val="a"/>
    <w:link w:val="750"/>
    <w:uiPriority w:val="99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601">
    <w:name w:val="Основной текст (60)1"/>
    <w:basedOn w:val="a"/>
    <w:link w:val="6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7211">
    <w:name w:val="Основной текст (72)1"/>
    <w:basedOn w:val="a"/>
    <w:link w:val="72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6211">
    <w:name w:val="Основной текст (62)1"/>
    <w:basedOn w:val="a"/>
    <w:link w:val="62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651">
    <w:name w:val="Основной текст (65)1"/>
    <w:basedOn w:val="a"/>
    <w:link w:val="65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681">
    <w:name w:val="Основной текст (68)1"/>
    <w:basedOn w:val="a"/>
    <w:link w:val="6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741">
    <w:name w:val="Основной текст (74)1"/>
    <w:basedOn w:val="a"/>
    <w:link w:val="740"/>
    <w:uiPriority w:val="99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6310">
    <w:name w:val="Основной текст (63)1"/>
    <w:basedOn w:val="a"/>
    <w:link w:val="63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781">
    <w:name w:val="Основной текст (78)1"/>
    <w:basedOn w:val="a"/>
    <w:link w:val="78"/>
    <w:uiPriority w:val="99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6410">
    <w:name w:val="Основной текст (64)1"/>
    <w:basedOn w:val="a"/>
    <w:link w:val="64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761">
    <w:name w:val="Основной текст (76)1"/>
    <w:basedOn w:val="a"/>
    <w:link w:val="76"/>
    <w:uiPriority w:val="99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701">
    <w:name w:val="Основной текст (70)1"/>
    <w:basedOn w:val="a"/>
    <w:link w:val="7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771">
    <w:name w:val="Основной текст (77)1"/>
    <w:basedOn w:val="a"/>
    <w:link w:val="77"/>
    <w:uiPriority w:val="99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691">
    <w:name w:val="Основной текст (69)1"/>
    <w:basedOn w:val="a"/>
    <w:link w:val="6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7110">
    <w:name w:val="Основной текст (71)1"/>
    <w:basedOn w:val="a"/>
    <w:link w:val="71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671">
    <w:name w:val="Основной текст (67)1"/>
    <w:basedOn w:val="a"/>
    <w:link w:val="6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661">
    <w:name w:val="Основной текст (66)1"/>
    <w:basedOn w:val="a"/>
    <w:link w:val="66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2510">
    <w:name w:val="Заголовок №2 (5)1"/>
    <w:basedOn w:val="a"/>
    <w:link w:val="250"/>
    <w:uiPriority w:val="99"/>
    <w:pPr>
      <w:shd w:val="clear" w:color="auto" w:fill="FFFFFF"/>
      <w:spacing w:after="2280" w:line="240" w:lineRule="atLeast"/>
      <w:outlineLvl w:val="1"/>
    </w:pPr>
    <w:rPr>
      <w:rFonts w:ascii="Microsoft Sans Serif" w:hAnsi="Microsoft Sans Serif" w:cs="Microsoft Sans Serif"/>
      <w:b/>
      <w:bCs/>
      <w:color w:val="auto"/>
      <w:sz w:val="34"/>
      <w:szCs w:val="34"/>
    </w:rPr>
  </w:style>
  <w:style w:type="paragraph" w:customStyle="1" w:styleId="2611">
    <w:name w:val="Заголовок №2 (6)1"/>
    <w:basedOn w:val="a"/>
    <w:link w:val="264"/>
    <w:uiPriority w:val="99"/>
    <w:pPr>
      <w:shd w:val="clear" w:color="auto" w:fill="FFFFFF"/>
      <w:spacing w:after="1800" w:line="398" w:lineRule="exact"/>
      <w:jc w:val="both"/>
      <w:outlineLvl w:val="1"/>
    </w:pPr>
    <w:rPr>
      <w:rFonts w:ascii="Microsoft Sans Serif" w:hAnsi="Microsoft Sans Serif" w:cs="Microsoft Sans Serif"/>
      <w:b/>
      <w:bCs/>
      <w:color w:val="auto"/>
      <w:sz w:val="34"/>
      <w:szCs w:val="34"/>
    </w:rPr>
  </w:style>
  <w:style w:type="paragraph" w:customStyle="1" w:styleId="1610">
    <w:name w:val="Заголовок №1 (6)1"/>
    <w:basedOn w:val="a"/>
    <w:link w:val="160"/>
    <w:uiPriority w:val="99"/>
    <w:pPr>
      <w:shd w:val="clear" w:color="auto" w:fill="FFFFFF"/>
      <w:spacing w:after="3360" w:line="240" w:lineRule="atLeast"/>
      <w:outlineLvl w:val="0"/>
    </w:pPr>
    <w:rPr>
      <w:rFonts w:ascii="Microsoft Sans Serif" w:hAnsi="Microsoft Sans Serif" w:cs="Microsoft Sans Serif"/>
      <w:b/>
      <w:bCs/>
      <w:color w:val="auto"/>
      <w:sz w:val="44"/>
      <w:szCs w:val="44"/>
    </w:rPr>
  </w:style>
  <w:style w:type="paragraph" w:customStyle="1" w:styleId="215">
    <w:name w:val="Оглавление (2)1"/>
    <w:basedOn w:val="a"/>
    <w:link w:val="2b"/>
    <w:uiPriority w:val="99"/>
    <w:pPr>
      <w:shd w:val="clear" w:color="auto" w:fill="FFFFFF"/>
      <w:spacing w:before="3360" w:after="60" w:line="240" w:lineRule="atLeas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1a">
    <w:name w:val="Оглавление1"/>
    <w:basedOn w:val="a"/>
    <w:link w:val="ab"/>
    <w:uiPriority w:val="99"/>
    <w:pPr>
      <w:shd w:val="clear" w:color="auto" w:fill="FFFFFF"/>
      <w:spacing w:before="60" w:after="60" w:line="240" w:lineRule="atLeast"/>
    </w:pPr>
    <w:rPr>
      <w:rFonts w:ascii="Times New Roman" w:hAnsi="Times New Roman" w:cs="Times New Roman"/>
      <w:color w:val="auto"/>
    </w:rPr>
  </w:style>
  <w:style w:type="paragraph" w:customStyle="1" w:styleId="315">
    <w:name w:val="Оглавление (3)1"/>
    <w:basedOn w:val="a"/>
    <w:link w:val="3b"/>
    <w:uiPriority w:val="99"/>
    <w:pPr>
      <w:shd w:val="clear" w:color="auto" w:fill="FFFFFF"/>
      <w:spacing w:before="60" w:line="259" w:lineRule="exact"/>
    </w:pPr>
    <w:rPr>
      <w:rFonts w:ascii="Times New Roman" w:hAnsi="Times New Roman" w:cs="Times New Roman"/>
      <w:b/>
      <w:bCs/>
      <w:color w:val="auto"/>
    </w:rPr>
  </w:style>
  <w:style w:type="paragraph" w:styleId="ad">
    <w:name w:val="Balloon Text"/>
    <w:basedOn w:val="a"/>
    <w:link w:val="ae"/>
    <w:uiPriority w:val="99"/>
    <w:semiHidden/>
    <w:unhideWhenUsed/>
    <w:rsid w:val="001516C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516C5"/>
    <w:rPr>
      <w:rFonts w:ascii="Tahoma" w:hAnsi="Tahoma" w:cs="Tahoma"/>
      <w:color w:val="000000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1C059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C0593"/>
    <w:rPr>
      <w:rFonts w:cs="Arial Unicode MS"/>
      <w:color w:val="000000"/>
    </w:rPr>
  </w:style>
  <w:style w:type="paragraph" w:styleId="af1">
    <w:name w:val="footer"/>
    <w:basedOn w:val="a"/>
    <w:link w:val="af2"/>
    <w:uiPriority w:val="99"/>
    <w:unhideWhenUsed/>
    <w:rsid w:val="001C059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C0593"/>
    <w:rPr>
      <w:rFonts w:cs="Arial Unicode MS"/>
      <w:color w:val="000000"/>
    </w:rPr>
  </w:style>
  <w:style w:type="paragraph" w:styleId="af3">
    <w:name w:val="No Spacing"/>
    <w:uiPriority w:val="1"/>
    <w:qFormat/>
    <w:rsid w:val="00795310"/>
    <w:rPr>
      <w:rFonts w:cs="Arial Unicode MS"/>
      <w:color w:val="000000"/>
    </w:rPr>
  </w:style>
  <w:style w:type="paragraph" w:styleId="af4">
    <w:name w:val="Normal (Web)"/>
    <w:basedOn w:val="a"/>
    <w:uiPriority w:val="99"/>
    <w:unhideWhenUsed/>
    <w:rsid w:val="0012727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5">
    <w:name w:val="List Paragraph"/>
    <w:basedOn w:val="a"/>
    <w:uiPriority w:val="34"/>
    <w:qFormat/>
    <w:rsid w:val="00362EF9"/>
    <w:pPr>
      <w:ind w:left="720"/>
      <w:contextualSpacing/>
    </w:pPr>
  </w:style>
  <w:style w:type="character" w:customStyle="1" w:styleId="4a">
    <w:name w:val="Сноска (4)"/>
    <w:basedOn w:val="a0"/>
    <w:link w:val="414"/>
    <w:uiPriority w:val="99"/>
    <w:rsid w:val="00B0407A"/>
    <w:rPr>
      <w:rFonts w:ascii="Times New Roman" w:hAnsi="Times New Roman"/>
      <w:sz w:val="22"/>
      <w:szCs w:val="22"/>
      <w:shd w:val="clear" w:color="auto" w:fill="FFFFFF"/>
    </w:rPr>
  </w:style>
  <w:style w:type="character" w:customStyle="1" w:styleId="5a">
    <w:name w:val="Сноска (5)"/>
    <w:basedOn w:val="a0"/>
    <w:link w:val="513"/>
    <w:uiPriority w:val="99"/>
    <w:rsid w:val="00B0407A"/>
    <w:rPr>
      <w:rFonts w:ascii="Times New Roman" w:hAnsi="Times New Roman"/>
      <w:sz w:val="18"/>
      <w:szCs w:val="18"/>
      <w:shd w:val="clear" w:color="auto" w:fill="FFFFFF"/>
    </w:rPr>
  </w:style>
  <w:style w:type="character" w:customStyle="1" w:styleId="5b">
    <w:name w:val="Сноска (5) + Курсив"/>
    <w:basedOn w:val="5a"/>
    <w:uiPriority w:val="99"/>
    <w:rsid w:val="00B0407A"/>
    <w:rPr>
      <w:rFonts w:ascii="Times New Roman" w:hAnsi="Times New Roman"/>
      <w:i/>
      <w:iCs/>
      <w:sz w:val="18"/>
      <w:szCs w:val="18"/>
      <w:shd w:val="clear" w:color="auto" w:fill="FFFFFF"/>
    </w:rPr>
  </w:style>
  <w:style w:type="character" w:customStyle="1" w:styleId="514">
    <w:name w:val="Сноска (5) + Курсив1"/>
    <w:basedOn w:val="5a"/>
    <w:uiPriority w:val="99"/>
    <w:rsid w:val="00B0407A"/>
    <w:rPr>
      <w:rFonts w:ascii="Times New Roman" w:hAnsi="Times New Roman"/>
      <w:i/>
      <w:iCs/>
      <w:sz w:val="18"/>
      <w:szCs w:val="18"/>
      <w:shd w:val="clear" w:color="auto" w:fill="FFFFFF"/>
    </w:rPr>
  </w:style>
  <w:style w:type="paragraph" w:customStyle="1" w:styleId="414">
    <w:name w:val="Сноска (4)1"/>
    <w:basedOn w:val="a"/>
    <w:link w:val="4a"/>
    <w:uiPriority w:val="99"/>
    <w:rsid w:val="00B0407A"/>
    <w:pPr>
      <w:shd w:val="clear" w:color="auto" w:fill="FFFFFF"/>
      <w:spacing w:line="209" w:lineRule="exac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513">
    <w:name w:val="Сноска (5)1"/>
    <w:basedOn w:val="a"/>
    <w:link w:val="5a"/>
    <w:uiPriority w:val="99"/>
    <w:rsid w:val="00B0407A"/>
    <w:pPr>
      <w:shd w:val="clear" w:color="auto" w:fill="FFFFFF"/>
      <w:spacing w:line="212" w:lineRule="exact"/>
      <w:ind w:firstLine="300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ConsPlusNormal">
    <w:name w:val="ConsPlusNormal"/>
    <w:rsid w:val="00F5040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f6">
    <w:name w:val="Hyperlink"/>
    <w:basedOn w:val="a0"/>
    <w:uiPriority w:val="99"/>
    <w:unhideWhenUsed/>
    <w:rsid w:val="0070150F"/>
    <w:rPr>
      <w:color w:val="0000FF" w:themeColor="hyperlink"/>
      <w:u w:val="single"/>
    </w:rPr>
  </w:style>
  <w:style w:type="paragraph" w:styleId="af7">
    <w:name w:val="Title"/>
    <w:basedOn w:val="a"/>
    <w:next w:val="a"/>
    <w:link w:val="af8"/>
    <w:uiPriority w:val="10"/>
    <w:qFormat/>
    <w:rsid w:val="0000279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7"/>
    <w:uiPriority w:val="10"/>
    <w:rsid w:val="000027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9">
    <w:name w:val="Table Grid"/>
    <w:basedOn w:val="a1"/>
    <w:uiPriority w:val="59"/>
    <w:rsid w:val="005823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"/>
    <w:basedOn w:val="a0"/>
    <w:link w:val="1"/>
    <w:uiPriority w:val="99"/>
    <w:rPr>
      <w:rFonts w:ascii="Times New Roman" w:hAnsi="Times New Roman" w:cs="Times New Roman"/>
      <w:sz w:val="16"/>
      <w:szCs w:val="16"/>
    </w:rPr>
  </w:style>
  <w:style w:type="character" w:customStyle="1" w:styleId="2">
    <w:name w:val="Сноска (2)"/>
    <w:basedOn w:val="a0"/>
    <w:link w:val="21"/>
    <w:uiPriority w:val="99"/>
    <w:rPr>
      <w:rFonts w:ascii="Times New Roman" w:hAnsi="Times New Roman" w:cs="Times New Roman"/>
      <w:sz w:val="16"/>
      <w:szCs w:val="16"/>
    </w:rPr>
  </w:style>
  <w:style w:type="character" w:customStyle="1" w:styleId="22">
    <w:name w:val="Сноска (2)2"/>
    <w:basedOn w:val="2"/>
    <w:uiPriority w:val="99"/>
    <w:rPr>
      <w:rFonts w:ascii="Times New Roman" w:hAnsi="Times New Roman" w:cs="Times New Roman"/>
      <w:noProof/>
      <w:sz w:val="16"/>
      <w:szCs w:val="16"/>
    </w:rPr>
  </w:style>
  <w:style w:type="character" w:customStyle="1" w:styleId="3">
    <w:name w:val="Сноска (3)"/>
    <w:basedOn w:val="a0"/>
    <w:link w:val="31"/>
    <w:uiPriority w:val="99"/>
    <w:rPr>
      <w:rFonts w:ascii="Microsoft Sans Serif" w:hAnsi="Microsoft Sans Serif" w:cs="Microsoft Sans Serif"/>
      <w:sz w:val="16"/>
      <w:szCs w:val="16"/>
    </w:rPr>
  </w:style>
  <w:style w:type="character" w:customStyle="1" w:styleId="32">
    <w:name w:val="Сноска (3)2"/>
    <w:basedOn w:val="3"/>
    <w:uiPriority w:val="99"/>
    <w:rPr>
      <w:rFonts w:ascii="Microsoft Sans Serif" w:hAnsi="Microsoft Sans Serif" w:cs="Microsoft Sans Serif"/>
      <w:noProof/>
      <w:sz w:val="16"/>
      <w:szCs w:val="16"/>
    </w:rPr>
  </w:style>
  <w:style w:type="character" w:customStyle="1" w:styleId="a4">
    <w:name w:val="Подпись к картинке"/>
    <w:basedOn w:val="a0"/>
    <w:link w:val="10"/>
    <w:uiPriority w:val="99"/>
    <w:rPr>
      <w:rFonts w:ascii="Microsoft Sans Serif" w:hAnsi="Microsoft Sans Serif" w:cs="Microsoft Sans Serif"/>
      <w:sz w:val="20"/>
      <w:szCs w:val="20"/>
    </w:rPr>
  </w:style>
  <w:style w:type="character" w:customStyle="1" w:styleId="20">
    <w:name w:val="Основной текст (2)"/>
    <w:basedOn w:val="a0"/>
    <w:link w:val="210"/>
    <w:uiPriority w:val="99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11">
    <w:name w:val="Заголовок №1"/>
    <w:basedOn w:val="a0"/>
    <w:link w:val="110"/>
    <w:uiPriority w:val="99"/>
    <w:rPr>
      <w:rFonts w:ascii="Franklin Gothic Medium Cond" w:hAnsi="Franklin Gothic Medium Cond" w:cs="Franklin Gothic Medium Cond"/>
      <w:b/>
      <w:bCs/>
      <w:sz w:val="92"/>
      <w:szCs w:val="92"/>
    </w:rPr>
  </w:style>
  <w:style w:type="character" w:customStyle="1" w:styleId="30">
    <w:name w:val="Основной текст (3)"/>
    <w:basedOn w:val="a0"/>
    <w:link w:val="310"/>
    <w:uiPriority w:val="99"/>
    <w:rPr>
      <w:rFonts w:ascii="Microsoft Sans Serif" w:hAnsi="Microsoft Sans Serif" w:cs="Microsoft Sans Serif"/>
      <w:sz w:val="42"/>
      <w:szCs w:val="42"/>
    </w:rPr>
  </w:style>
  <w:style w:type="character" w:customStyle="1" w:styleId="320">
    <w:name w:val="Основной текст (3)2"/>
    <w:basedOn w:val="30"/>
    <w:uiPriority w:val="99"/>
    <w:rPr>
      <w:rFonts w:ascii="Microsoft Sans Serif" w:hAnsi="Microsoft Sans Serif" w:cs="Microsoft Sans Serif"/>
      <w:noProof/>
      <w:sz w:val="42"/>
      <w:szCs w:val="42"/>
    </w:rPr>
  </w:style>
  <w:style w:type="character" w:customStyle="1" w:styleId="23">
    <w:name w:val="Заголовок №2"/>
    <w:basedOn w:val="a0"/>
    <w:link w:val="211"/>
    <w:uiPriority w:val="99"/>
    <w:rPr>
      <w:rFonts w:ascii="Microsoft Sans Serif" w:hAnsi="Microsoft Sans Serif" w:cs="Microsoft Sans Serif"/>
      <w:sz w:val="66"/>
      <w:szCs w:val="66"/>
    </w:rPr>
  </w:style>
  <w:style w:type="character" w:customStyle="1" w:styleId="220">
    <w:name w:val="Заголовок №22"/>
    <w:basedOn w:val="23"/>
    <w:uiPriority w:val="99"/>
    <w:rPr>
      <w:rFonts w:ascii="Microsoft Sans Serif" w:hAnsi="Microsoft Sans Serif" w:cs="Microsoft Sans Serif"/>
      <w:noProof/>
      <w:sz w:val="66"/>
      <w:szCs w:val="66"/>
    </w:rPr>
  </w:style>
  <w:style w:type="character" w:customStyle="1" w:styleId="4">
    <w:name w:val="Основной текст (4)"/>
    <w:basedOn w:val="a0"/>
    <w:link w:val="41"/>
    <w:uiPriority w:val="99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5">
    <w:name w:val="Основной текст (5)"/>
    <w:basedOn w:val="a0"/>
    <w:link w:val="51"/>
    <w:uiPriority w:val="99"/>
    <w:rPr>
      <w:rFonts w:ascii="Microsoft Sans Serif" w:hAnsi="Microsoft Sans Serif" w:cs="Microsoft Sans Serif"/>
      <w:sz w:val="20"/>
      <w:szCs w:val="20"/>
    </w:rPr>
  </w:style>
  <w:style w:type="character" w:customStyle="1" w:styleId="52">
    <w:name w:val="Основной текст (5)2"/>
    <w:basedOn w:val="5"/>
    <w:uiPriority w:val="99"/>
    <w:rPr>
      <w:rFonts w:ascii="Microsoft Sans Serif" w:hAnsi="Microsoft Sans Serif" w:cs="Microsoft Sans Serif"/>
      <w:noProof/>
      <w:sz w:val="20"/>
      <w:szCs w:val="20"/>
    </w:rPr>
  </w:style>
  <w:style w:type="character" w:customStyle="1" w:styleId="6">
    <w:name w:val="Основной текст (6)"/>
    <w:basedOn w:val="a0"/>
    <w:link w:val="61"/>
    <w:uiPriority w:val="99"/>
    <w:rPr>
      <w:rFonts w:ascii="Microsoft Sans Serif" w:hAnsi="Microsoft Sans Serif" w:cs="Microsoft Sans Serif"/>
      <w:sz w:val="18"/>
      <w:szCs w:val="18"/>
    </w:rPr>
  </w:style>
  <w:style w:type="character" w:customStyle="1" w:styleId="62">
    <w:name w:val="Основной текст (6)2"/>
    <w:basedOn w:val="6"/>
    <w:uiPriority w:val="99"/>
    <w:rPr>
      <w:rFonts w:ascii="Microsoft Sans Serif" w:hAnsi="Microsoft Sans Serif" w:cs="Microsoft Sans Serif"/>
      <w:noProof/>
      <w:sz w:val="18"/>
      <w:szCs w:val="18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sz w:val="24"/>
      <w:szCs w:val="24"/>
    </w:rPr>
  </w:style>
  <w:style w:type="character" w:customStyle="1" w:styleId="72">
    <w:name w:val="Основной текст (7)2"/>
    <w:basedOn w:val="7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8">
    <w:name w:val="Основной текст (8)"/>
    <w:basedOn w:val="a0"/>
    <w:link w:val="81"/>
    <w:uiPriority w:val="99"/>
    <w:rPr>
      <w:rFonts w:ascii="Times New Roman" w:hAnsi="Times New Roman" w:cs="Times New Roman"/>
      <w:sz w:val="18"/>
      <w:szCs w:val="18"/>
    </w:rPr>
  </w:style>
  <w:style w:type="character" w:customStyle="1" w:styleId="80">
    <w:name w:val="Основной текст (8) + Полужирный"/>
    <w:aliases w:val="Курсив,Основной текст + Полужирный3"/>
    <w:basedOn w:val="8"/>
    <w:uiPriority w:val="9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82">
    <w:name w:val="Основной текст (8)2"/>
    <w:basedOn w:val="8"/>
    <w:uiPriority w:val="99"/>
    <w:rPr>
      <w:rFonts w:ascii="Times New Roman" w:hAnsi="Times New Roman" w:cs="Times New Roman"/>
      <w:noProof/>
      <w:sz w:val="18"/>
      <w:szCs w:val="18"/>
    </w:rPr>
  </w:style>
  <w:style w:type="character" w:customStyle="1" w:styleId="810">
    <w:name w:val="Основной текст (8) + Полужирный1"/>
    <w:aliases w:val="Курсив35"/>
    <w:basedOn w:val="8"/>
    <w:uiPriority w:val="99"/>
    <w:rPr>
      <w:rFonts w:ascii="Times New Roman" w:hAnsi="Times New Roman" w:cs="Times New Roman"/>
      <w:b/>
      <w:bCs/>
      <w:i/>
      <w:iCs/>
      <w:noProof/>
      <w:sz w:val="18"/>
      <w:szCs w:val="18"/>
    </w:rPr>
  </w:style>
  <w:style w:type="character" w:customStyle="1" w:styleId="8Tahoma">
    <w:name w:val="Основной текст (8) + Tahoma"/>
    <w:aliases w:val="8 pt,Полужирный"/>
    <w:basedOn w:val="8"/>
    <w:uiPriority w:val="99"/>
    <w:rPr>
      <w:rFonts w:ascii="Tahoma" w:hAnsi="Tahoma" w:cs="Tahoma"/>
      <w:b/>
      <w:bCs/>
      <w:sz w:val="16"/>
      <w:szCs w:val="16"/>
    </w:rPr>
  </w:style>
  <w:style w:type="paragraph" w:styleId="a5">
    <w:name w:val="Body Text"/>
    <w:basedOn w:val="a"/>
    <w:link w:val="a6"/>
    <w:pPr>
      <w:shd w:val="clear" w:color="auto" w:fill="FFFFFF"/>
      <w:spacing w:before="2100" w:after="60" w:line="235" w:lineRule="exact"/>
      <w:ind w:firstLine="400"/>
      <w:jc w:val="both"/>
    </w:pPr>
    <w:rPr>
      <w:rFonts w:ascii="Times New Roman" w:hAnsi="Times New Roman" w:cs="Times New Roman"/>
      <w:color w:val="auto"/>
    </w:rPr>
  </w:style>
  <w:style w:type="character" w:customStyle="1" w:styleId="a6">
    <w:name w:val="Основной текст Знак"/>
    <w:basedOn w:val="a0"/>
    <w:link w:val="a5"/>
    <w:rPr>
      <w:rFonts w:cs="Arial Unicode MS"/>
      <w:color w:val="000000"/>
    </w:rPr>
  </w:style>
  <w:style w:type="character" w:customStyle="1" w:styleId="a7">
    <w:name w:val="Основной текст + Полужирный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2">
    <w:name w:val="Основной текст + Полужирный1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9">
    <w:name w:val="Основной текст (9)"/>
    <w:basedOn w:val="a0"/>
    <w:link w:val="91"/>
    <w:uiPriority w:val="99"/>
    <w:rPr>
      <w:rFonts w:ascii="Times New Roman" w:hAnsi="Times New Roman" w:cs="Times New Roman"/>
      <w:sz w:val="18"/>
      <w:szCs w:val="18"/>
    </w:rPr>
  </w:style>
  <w:style w:type="character" w:customStyle="1" w:styleId="92">
    <w:name w:val="Основной текст (9)2"/>
    <w:basedOn w:val="9"/>
    <w:uiPriority w:val="99"/>
    <w:rPr>
      <w:rFonts w:ascii="Times New Roman" w:hAnsi="Times New Roman" w:cs="Times New Roman"/>
      <w:noProof/>
      <w:sz w:val="18"/>
      <w:szCs w:val="18"/>
    </w:rPr>
  </w:style>
  <w:style w:type="character" w:customStyle="1" w:styleId="98pt">
    <w:name w:val="Основной текст (9) + 8 pt"/>
    <w:basedOn w:val="9"/>
    <w:uiPriority w:val="99"/>
    <w:rPr>
      <w:rFonts w:ascii="Times New Roman" w:hAnsi="Times New Roman" w:cs="Times New Roman"/>
      <w:sz w:val="16"/>
      <w:szCs w:val="16"/>
    </w:rPr>
  </w:style>
  <w:style w:type="character" w:customStyle="1" w:styleId="42">
    <w:name w:val="Заголовок №4 (2)"/>
    <w:basedOn w:val="a0"/>
    <w:link w:val="421"/>
    <w:uiPriority w:val="99"/>
    <w:rPr>
      <w:rFonts w:ascii="Microsoft Sans Serif" w:hAnsi="Microsoft Sans Serif" w:cs="Microsoft Sans Serif"/>
      <w:b/>
      <w:bCs/>
      <w:sz w:val="34"/>
      <w:szCs w:val="34"/>
    </w:rPr>
  </w:style>
  <w:style w:type="character" w:customStyle="1" w:styleId="a8">
    <w:name w:val="Колонтитул"/>
    <w:basedOn w:val="a0"/>
    <w:link w:val="13"/>
    <w:uiPriority w:val="99"/>
    <w:rPr>
      <w:rFonts w:ascii="Times New Roman" w:hAnsi="Times New Roman" w:cs="Times New Roman"/>
      <w:sz w:val="20"/>
      <w:szCs w:val="20"/>
    </w:rPr>
  </w:style>
  <w:style w:type="character" w:customStyle="1" w:styleId="MicrosoftSansSerif">
    <w:name w:val="Колонтитул + Microsoft Sans Serif"/>
    <w:aliases w:val="11 pt"/>
    <w:basedOn w:val="a8"/>
    <w:uiPriority w:val="99"/>
    <w:rPr>
      <w:rFonts w:ascii="Microsoft Sans Serif" w:hAnsi="Microsoft Sans Serif" w:cs="Microsoft Sans Serif"/>
      <w:sz w:val="22"/>
      <w:szCs w:val="22"/>
    </w:rPr>
  </w:style>
  <w:style w:type="character" w:customStyle="1" w:styleId="100">
    <w:name w:val="Основной текст (10)"/>
    <w:basedOn w:val="a0"/>
    <w:link w:val="101"/>
    <w:uiPriority w:val="99"/>
    <w:rPr>
      <w:rFonts w:ascii="Microsoft Sans Serif" w:hAnsi="Microsoft Sans Serif" w:cs="Microsoft Sans Serif"/>
      <w:sz w:val="26"/>
      <w:szCs w:val="26"/>
    </w:rPr>
  </w:style>
  <w:style w:type="character" w:customStyle="1" w:styleId="102">
    <w:name w:val="Основной текст (10)2"/>
    <w:basedOn w:val="100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70">
    <w:name w:val="Заголовок №7"/>
    <w:basedOn w:val="a0"/>
    <w:link w:val="710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720">
    <w:name w:val="Заголовок №72"/>
    <w:basedOn w:val="7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11">
    <w:name w:val="Основной текст (11)"/>
    <w:basedOn w:val="a0"/>
    <w:link w:val="1110"/>
    <w:uiPriority w:val="99"/>
    <w:rPr>
      <w:rFonts w:ascii="Times New Roman" w:hAnsi="Times New Roman" w:cs="Times New Roman"/>
      <w:sz w:val="24"/>
      <w:szCs w:val="24"/>
    </w:rPr>
  </w:style>
  <w:style w:type="character" w:customStyle="1" w:styleId="1118">
    <w:name w:val="Основной текст (11)18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21">
    <w:name w:val="Заголовок №7 (2)"/>
    <w:basedOn w:val="a0"/>
    <w:link w:val="7210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726">
    <w:name w:val="Заголовок №7 (2)6"/>
    <w:basedOn w:val="721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117">
    <w:name w:val="Основной текст (11)17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60">
    <w:name w:val="Заголовок №6"/>
    <w:basedOn w:val="a0"/>
    <w:link w:val="610"/>
    <w:uiPriority w:val="99"/>
    <w:rPr>
      <w:rFonts w:ascii="Microsoft Sans Serif" w:hAnsi="Microsoft Sans Serif" w:cs="Microsoft Sans Serif"/>
      <w:sz w:val="26"/>
      <w:szCs w:val="26"/>
    </w:rPr>
  </w:style>
  <w:style w:type="character" w:customStyle="1" w:styleId="620">
    <w:name w:val="Заголовок №62"/>
    <w:basedOn w:val="60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73">
    <w:name w:val="Основной текст (7) + Полужирный"/>
    <w:basedOn w:val="7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20">
    <w:name w:val="Основной текст (12)"/>
    <w:basedOn w:val="a0"/>
    <w:link w:val="121"/>
    <w:uiPriority w:val="99"/>
    <w:rPr>
      <w:rFonts w:ascii="Microsoft Sans Serif" w:hAnsi="Microsoft Sans Serif" w:cs="Microsoft Sans Serif"/>
      <w:sz w:val="64"/>
      <w:szCs w:val="64"/>
    </w:rPr>
  </w:style>
  <w:style w:type="character" w:customStyle="1" w:styleId="123">
    <w:name w:val="Основной текст (12)3"/>
    <w:basedOn w:val="120"/>
    <w:uiPriority w:val="99"/>
    <w:rPr>
      <w:rFonts w:ascii="Microsoft Sans Serif" w:hAnsi="Microsoft Sans Serif" w:cs="Microsoft Sans Serif"/>
      <w:sz w:val="64"/>
      <w:szCs w:val="64"/>
    </w:rPr>
  </w:style>
  <w:style w:type="character" w:customStyle="1" w:styleId="423">
    <w:name w:val="Заголовок №4 (2)3"/>
    <w:basedOn w:val="42"/>
    <w:uiPriority w:val="99"/>
    <w:rPr>
      <w:rFonts w:ascii="Microsoft Sans Serif" w:hAnsi="Microsoft Sans Serif" w:cs="Microsoft Sans Serif"/>
      <w:b/>
      <w:bCs/>
      <w:noProof/>
      <w:sz w:val="34"/>
      <w:szCs w:val="34"/>
    </w:rPr>
  </w:style>
  <w:style w:type="character" w:customStyle="1" w:styleId="1116">
    <w:name w:val="Основной текст (11)16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25">
    <w:name w:val="Заголовок №7 (2)5"/>
    <w:basedOn w:val="721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115">
    <w:name w:val="Основной текст (11)15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1114">
    <w:name w:val="Основной текст (11)14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30">
    <w:name w:val="Заголовок №7 (3)"/>
    <w:basedOn w:val="a0"/>
    <w:link w:val="731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7312">
    <w:name w:val="Заголовок №7 (3)12"/>
    <w:basedOn w:val="73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422">
    <w:name w:val="Заголовок №4 (2)2"/>
    <w:basedOn w:val="42"/>
    <w:uiPriority w:val="99"/>
    <w:rPr>
      <w:rFonts w:ascii="Microsoft Sans Serif" w:hAnsi="Microsoft Sans Serif" w:cs="Microsoft Sans Serif"/>
      <w:b/>
      <w:bCs/>
      <w:noProof/>
      <w:sz w:val="34"/>
      <w:szCs w:val="34"/>
    </w:rPr>
  </w:style>
  <w:style w:type="character" w:customStyle="1" w:styleId="621">
    <w:name w:val="Заголовок №6 (2)"/>
    <w:basedOn w:val="a0"/>
    <w:link w:val="6210"/>
    <w:uiPriority w:val="99"/>
    <w:rPr>
      <w:rFonts w:ascii="Microsoft Sans Serif" w:hAnsi="Microsoft Sans Serif" w:cs="Microsoft Sans Serif"/>
      <w:sz w:val="26"/>
      <w:szCs w:val="26"/>
    </w:rPr>
  </w:style>
  <w:style w:type="character" w:customStyle="1" w:styleId="623">
    <w:name w:val="Заголовок №6 (2)3"/>
    <w:basedOn w:val="621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1113">
    <w:name w:val="Основной текст (11)13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1112">
    <w:name w:val="Основной текст (11)12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1111">
    <w:name w:val="Основной текст (11)11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122">
    <w:name w:val="Основной текст (12)2"/>
    <w:basedOn w:val="120"/>
    <w:uiPriority w:val="99"/>
    <w:rPr>
      <w:rFonts w:ascii="Microsoft Sans Serif" w:hAnsi="Microsoft Sans Serif" w:cs="Microsoft Sans Serif"/>
      <w:sz w:val="64"/>
      <w:szCs w:val="64"/>
    </w:rPr>
  </w:style>
  <w:style w:type="character" w:customStyle="1" w:styleId="40">
    <w:name w:val="Заголовок №4"/>
    <w:basedOn w:val="a0"/>
    <w:link w:val="410"/>
    <w:uiPriority w:val="99"/>
    <w:rPr>
      <w:rFonts w:ascii="Microsoft Sans Serif" w:hAnsi="Microsoft Sans Serif" w:cs="Microsoft Sans Serif"/>
      <w:b/>
      <w:bCs/>
      <w:sz w:val="34"/>
      <w:szCs w:val="34"/>
    </w:rPr>
  </w:style>
  <w:style w:type="character" w:customStyle="1" w:styleId="420">
    <w:name w:val="Заголовок №42"/>
    <w:basedOn w:val="40"/>
    <w:uiPriority w:val="99"/>
    <w:rPr>
      <w:rFonts w:ascii="Microsoft Sans Serif" w:hAnsi="Microsoft Sans Serif" w:cs="Microsoft Sans Serif"/>
      <w:b/>
      <w:bCs/>
      <w:noProof/>
      <w:sz w:val="34"/>
      <w:szCs w:val="34"/>
    </w:rPr>
  </w:style>
  <w:style w:type="character" w:customStyle="1" w:styleId="33">
    <w:name w:val="Заголовок №3"/>
    <w:basedOn w:val="a0"/>
    <w:link w:val="311"/>
    <w:uiPriority w:val="99"/>
    <w:rPr>
      <w:rFonts w:ascii="Microsoft Sans Serif" w:hAnsi="Microsoft Sans Serif" w:cs="Microsoft Sans Serif"/>
      <w:sz w:val="34"/>
      <w:szCs w:val="34"/>
    </w:rPr>
  </w:style>
  <w:style w:type="character" w:customStyle="1" w:styleId="711">
    <w:name w:val="Основной текст (7) + Полужирный1"/>
    <w:basedOn w:val="7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7311">
    <w:name w:val="Заголовок №7 (3)11"/>
    <w:basedOn w:val="73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30">
    <w:name w:val="Основной текст (13)"/>
    <w:basedOn w:val="a0"/>
    <w:link w:val="13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a9">
    <w:name w:val="Основной текст + Курсив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724">
    <w:name w:val="Заголовок №7 (2)4"/>
    <w:basedOn w:val="721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4">
    <w:name w:val="Основной текст (14)"/>
    <w:basedOn w:val="a0"/>
    <w:link w:val="14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1100">
    <w:name w:val="Основной текст (11)10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119">
    <w:name w:val="Основной текст (11)9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23">
    <w:name w:val="Заголовок №7 (2)3"/>
    <w:basedOn w:val="721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18">
    <w:name w:val="Основной текст (11)8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aa">
    <w:name w:val="Подпись к таблице"/>
    <w:basedOn w:val="a0"/>
    <w:link w:val="15"/>
    <w:uiPriority w:val="99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24">
    <w:name w:val="Подпись к таблице2"/>
    <w:basedOn w:val="aa"/>
    <w:uiPriority w:val="99"/>
    <w:rPr>
      <w:rFonts w:ascii="Microsoft Sans Serif" w:hAnsi="Microsoft Sans Serif" w:cs="Microsoft Sans Serif"/>
      <w:b/>
      <w:bCs/>
      <w:noProof/>
      <w:sz w:val="18"/>
      <w:szCs w:val="18"/>
    </w:rPr>
  </w:style>
  <w:style w:type="character" w:customStyle="1" w:styleId="16">
    <w:name w:val="Основной текст (16)"/>
    <w:basedOn w:val="a0"/>
    <w:link w:val="161"/>
    <w:uiPriority w:val="99"/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150">
    <w:name w:val="Основной текст (15)"/>
    <w:basedOn w:val="a0"/>
    <w:link w:val="151"/>
    <w:uiPriority w:val="99"/>
    <w:rPr>
      <w:rFonts w:ascii="Microsoft Sans Serif" w:hAnsi="Microsoft Sans Serif" w:cs="Microsoft Sans Serif"/>
      <w:sz w:val="16"/>
      <w:szCs w:val="16"/>
    </w:rPr>
  </w:style>
  <w:style w:type="character" w:customStyle="1" w:styleId="74">
    <w:name w:val="Основной текст (7) + Курсив"/>
    <w:basedOn w:val="7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17">
    <w:name w:val="Основной текст (17)"/>
    <w:basedOn w:val="a0"/>
    <w:link w:val="171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170">
    <w:name w:val="Основной текст (17) + Не курсив"/>
    <w:basedOn w:val="17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18">
    <w:name w:val="Основной текст + Курсив1"/>
    <w:uiPriority w:val="99"/>
    <w:rPr>
      <w:rFonts w:ascii="Times New Roman" w:hAnsi="Times New Roman" w:cs="Times New Roman"/>
      <w:i/>
      <w:iCs/>
      <w:noProof/>
      <w:sz w:val="24"/>
      <w:szCs w:val="24"/>
    </w:rPr>
  </w:style>
  <w:style w:type="character" w:customStyle="1" w:styleId="117">
    <w:name w:val="Основной текст (11)7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310">
    <w:name w:val="Заголовок №7 (3)10"/>
    <w:basedOn w:val="73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80">
    <w:name w:val="Основной текст (18)"/>
    <w:basedOn w:val="a0"/>
    <w:link w:val="181"/>
    <w:uiPriority w:val="99"/>
    <w:rPr>
      <w:rFonts w:ascii="Microsoft Sans Serif" w:hAnsi="Microsoft Sans Serif" w:cs="Microsoft Sans Serif"/>
      <w:b/>
      <w:bCs/>
      <w:sz w:val="34"/>
      <w:szCs w:val="34"/>
    </w:rPr>
  </w:style>
  <w:style w:type="character" w:customStyle="1" w:styleId="182">
    <w:name w:val="Основной текст (18)2"/>
    <w:basedOn w:val="180"/>
    <w:uiPriority w:val="99"/>
    <w:rPr>
      <w:rFonts w:ascii="Microsoft Sans Serif" w:hAnsi="Microsoft Sans Serif" w:cs="Microsoft Sans Serif"/>
      <w:b/>
      <w:bCs/>
      <w:noProof/>
      <w:sz w:val="34"/>
      <w:szCs w:val="34"/>
    </w:rPr>
  </w:style>
  <w:style w:type="character" w:customStyle="1" w:styleId="50">
    <w:name w:val="Заголовок №5"/>
    <w:basedOn w:val="a0"/>
    <w:link w:val="510"/>
    <w:uiPriority w:val="99"/>
    <w:rPr>
      <w:rFonts w:ascii="Microsoft Sans Serif" w:hAnsi="Microsoft Sans Serif" w:cs="Microsoft Sans Serif"/>
      <w:sz w:val="30"/>
      <w:szCs w:val="30"/>
    </w:rPr>
  </w:style>
  <w:style w:type="character" w:customStyle="1" w:styleId="19">
    <w:name w:val="Основной текст (19)"/>
    <w:basedOn w:val="a0"/>
    <w:link w:val="191"/>
    <w:uiPriority w:val="99"/>
    <w:rPr>
      <w:rFonts w:ascii="Microsoft Sans Serif" w:hAnsi="Microsoft Sans Serif" w:cs="Microsoft Sans Serif"/>
      <w:sz w:val="20"/>
      <w:szCs w:val="20"/>
    </w:rPr>
  </w:style>
  <w:style w:type="character" w:customStyle="1" w:styleId="192">
    <w:name w:val="Основной текст (19)2"/>
    <w:basedOn w:val="19"/>
    <w:uiPriority w:val="99"/>
    <w:rPr>
      <w:rFonts w:ascii="Microsoft Sans Serif" w:hAnsi="Microsoft Sans Serif" w:cs="Microsoft Sans Serif"/>
      <w:noProof/>
      <w:sz w:val="20"/>
      <w:szCs w:val="20"/>
    </w:rPr>
  </w:style>
  <w:style w:type="character" w:customStyle="1" w:styleId="200">
    <w:name w:val="Основной текст (20)"/>
    <w:basedOn w:val="a0"/>
    <w:uiPriority w:val="99"/>
    <w:rPr>
      <w:rFonts w:ascii="Microsoft Sans Serif" w:hAnsi="Microsoft Sans Serif" w:cs="Microsoft Sans Serif"/>
      <w:sz w:val="20"/>
      <w:szCs w:val="20"/>
    </w:rPr>
  </w:style>
  <w:style w:type="character" w:customStyle="1" w:styleId="201">
    <w:name w:val="Основной текст (20)1"/>
    <w:basedOn w:val="a0"/>
    <w:uiPriority w:val="99"/>
    <w:rPr>
      <w:rFonts w:ascii="Microsoft Sans Serif" w:hAnsi="Microsoft Sans Serif" w:cs="Microsoft Sans Serif"/>
      <w:noProof/>
      <w:sz w:val="20"/>
      <w:szCs w:val="20"/>
    </w:rPr>
  </w:style>
  <w:style w:type="character" w:customStyle="1" w:styleId="212">
    <w:name w:val="Основной текст (21)"/>
    <w:basedOn w:val="a0"/>
    <w:link w:val="2110"/>
    <w:uiPriority w:val="99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213">
    <w:name w:val="Основной текст (21)3"/>
    <w:basedOn w:val="212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2120">
    <w:name w:val="Основной текст (21)2"/>
    <w:basedOn w:val="212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739">
    <w:name w:val="Заголовок №7 (3)9"/>
    <w:basedOn w:val="73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738">
    <w:name w:val="Заголовок №7 (3)8"/>
    <w:basedOn w:val="73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622">
    <w:name w:val="Заголовок №6 (2)2"/>
    <w:basedOn w:val="621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116">
    <w:name w:val="Основной текст (11)6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37">
    <w:name w:val="Заголовок №7 (3)7"/>
    <w:basedOn w:val="73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15">
    <w:name w:val="Основной текст (11)5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36">
    <w:name w:val="Заголовок №7 (3)6"/>
    <w:basedOn w:val="73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735">
    <w:name w:val="Заголовок №7 (3)5"/>
    <w:basedOn w:val="73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734">
    <w:name w:val="Заголовок №7 (3)4"/>
    <w:basedOn w:val="73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14">
    <w:name w:val="Основной текст (11)4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33">
    <w:name w:val="Заголовок №7 (3)3"/>
    <w:basedOn w:val="73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13">
    <w:name w:val="Основной текст (11)3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32">
    <w:name w:val="Заголовок №7 (3)2"/>
    <w:basedOn w:val="73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21">
    <w:name w:val="Основной текст (22)"/>
    <w:basedOn w:val="a0"/>
    <w:link w:val="2210"/>
    <w:uiPriority w:val="99"/>
    <w:rPr>
      <w:rFonts w:ascii="Times New Roman" w:hAnsi="Times New Roman" w:cs="Times New Roman"/>
      <w:sz w:val="24"/>
      <w:szCs w:val="24"/>
    </w:rPr>
  </w:style>
  <w:style w:type="character" w:customStyle="1" w:styleId="722">
    <w:name w:val="Заголовок №7 (2)2"/>
    <w:basedOn w:val="721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12">
    <w:name w:val="Основной текст (11)2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124">
    <w:name w:val="Заголовок №1 (2)"/>
    <w:basedOn w:val="a0"/>
    <w:link w:val="1210"/>
    <w:uiPriority w:val="99"/>
    <w:rPr>
      <w:rFonts w:ascii="Microsoft Sans Serif" w:hAnsi="Microsoft Sans Serif" w:cs="Microsoft Sans Serif"/>
      <w:sz w:val="30"/>
      <w:szCs w:val="30"/>
    </w:rPr>
  </w:style>
  <w:style w:type="character" w:customStyle="1" w:styleId="1240">
    <w:name w:val="Заголовок №1 (2)4"/>
    <w:basedOn w:val="124"/>
    <w:uiPriority w:val="99"/>
    <w:rPr>
      <w:rFonts w:ascii="Microsoft Sans Serif" w:hAnsi="Microsoft Sans Serif" w:cs="Microsoft Sans Serif"/>
      <w:noProof/>
      <w:sz w:val="30"/>
      <w:szCs w:val="30"/>
    </w:rPr>
  </w:style>
  <w:style w:type="character" w:customStyle="1" w:styleId="222">
    <w:name w:val="Заголовок №2 (2)"/>
    <w:basedOn w:val="a0"/>
    <w:link w:val="2211"/>
    <w:uiPriority w:val="99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224">
    <w:name w:val="Заголовок №2 (2)4"/>
    <w:basedOn w:val="222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321">
    <w:name w:val="Заголовок №3 (2)"/>
    <w:basedOn w:val="a0"/>
    <w:link w:val="3210"/>
    <w:uiPriority w:val="99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324">
    <w:name w:val="Заголовок №3 (2)4"/>
    <w:basedOn w:val="321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43">
    <w:name w:val="Заголовок №4 (3)"/>
    <w:basedOn w:val="a0"/>
    <w:link w:val="431"/>
    <w:uiPriority w:val="99"/>
    <w:rPr>
      <w:rFonts w:ascii="Microsoft Sans Serif" w:hAnsi="Microsoft Sans Serif" w:cs="Microsoft Sans Serif"/>
      <w:sz w:val="26"/>
      <w:szCs w:val="26"/>
    </w:rPr>
  </w:style>
  <w:style w:type="character" w:customStyle="1" w:styleId="439">
    <w:name w:val="Заголовок №4 (3)9"/>
    <w:basedOn w:val="43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20">
    <w:name w:val="Заголовок №5 (2)"/>
    <w:basedOn w:val="a0"/>
    <w:link w:val="521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5226">
    <w:name w:val="Заголовок №5 (2)26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">
    <w:name w:val="Заголовок №5 (3)"/>
    <w:basedOn w:val="a0"/>
    <w:link w:val="531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5317">
    <w:name w:val="Заголовок №5 (3)17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16">
    <w:name w:val="Заголовок №5 (3)16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15">
    <w:name w:val="Заголовок №5 (3)15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25">
    <w:name w:val="Заголовок №5 (2)25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438">
    <w:name w:val="Заголовок №4 (3)8"/>
    <w:basedOn w:val="43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224">
    <w:name w:val="Заголовок №5 (2)24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14">
    <w:name w:val="Заголовок №5 (3)14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13">
    <w:name w:val="Заголовок №5 (3)13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23">
    <w:name w:val="Заголовок №5 (2)23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437">
    <w:name w:val="Заголовок №4 (3)7"/>
    <w:basedOn w:val="43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222">
    <w:name w:val="Заголовок №5 (2)22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21">
    <w:name w:val="Заголовок №5 (2)21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20">
    <w:name w:val="Заголовок №5 (2)20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436">
    <w:name w:val="Заголовок №4 (3)6"/>
    <w:basedOn w:val="43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219">
    <w:name w:val="Заголовок №5 (2)19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12">
    <w:name w:val="Заголовок №5 (3)12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18">
    <w:name w:val="Заголовок №5 (2)18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44">
    <w:name w:val="Заголовок №4 (4)"/>
    <w:basedOn w:val="a0"/>
    <w:link w:val="441"/>
    <w:uiPriority w:val="99"/>
    <w:rPr>
      <w:rFonts w:ascii="Microsoft Sans Serif" w:hAnsi="Microsoft Sans Serif" w:cs="Microsoft Sans Serif"/>
      <w:sz w:val="26"/>
      <w:szCs w:val="26"/>
    </w:rPr>
  </w:style>
  <w:style w:type="character" w:customStyle="1" w:styleId="443">
    <w:name w:val="Заголовок №4 (4)3"/>
    <w:basedOn w:val="44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217">
    <w:name w:val="Заголовок №5 (2)17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30">
    <w:name w:val="Основной текст (23)"/>
    <w:basedOn w:val="a0"/>
    <w:link w:val="231"/>
    <w:uiPriority w:val="99"/>
    <w:rPr>
      <w:rFonts w:ascii="Microsoft Sans Serif" w:hAnsi="Microsoft Sans Serif" w:cs="Microsoft Sans Serif"/>
      <w:sz w:val="20"/>
      <w:szCs w:val="20"/>
    </w:rPr>
  </w:style>
  <w:style w:type="character" w:customStyle="1" w:styleId="54">
    <w:name w:val="Заголовок №5 (4)"/>
    <w:basedOn w:val="a0"/>
    <w:link w:val="541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544">
    <w:name w:val="Заголовок №5 (4)4"/>
    <w:basedOn w:val="54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40">
    <w:name w:val="Основной текст (24)"/>
    <w:basedOn w:val="a0"/>
    <w:link w:val="241"/>
    <w:uiPriority w:val="99"/>
    <w:rPr>
      <w:rFonts w:ascii="Microsoft Sans Serif" w:hAnsi="Microsoft Sans Serif" w:cs="Microsoft Sans Serif"/>
      <w:sz w:val="20"/>
      <w:szCs w:val="20"/>
    </w:rPr>
  </w:style>
  <w:style w:type="character" w:customStyle="1" w:styleId="543">
    <w:name w:val="Заголовок №5 (4)3"/>
    <w:basedOn w:val="54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11">
    <w:name w:val="Заголовок №5 (3)11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16">
    <w:name w:val="Заголовок №5 (2)16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230">
    <w:name w:val="Заголовок №1 (2)3"/>
    <w:basedOn w:val="124"/>
    <w:uiPriority w:val="99"/>
    <w:rPr>
      <w:rFonts w:ascii="Microsoft Sans Serif" w:hAnsi="Microsoft Sans Serif" w:cs="Microsoft Sans Serif"/>
      <w:noProof/>
      <w:sz w:val="30"/>
      <w:szCs w:val="30"/>
    </w:rPr>
  </w:style>
  <w:style w:type="character" w:customStyle="1" w:styleId="223">
    <w:name w:val="Заголовок №2 (2)3"/>
    <w:basedOn w:val="222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323">
    <w:name w:val="Заголовок №3 (2)3"/>
    <w:basedOn w:val="321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435">
    <w:name w:val="Заголовок №4 (3)5"/>
    <w:basedOn w:val="43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215">
    <w:name w:val="Заголовок №5 (2)15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14">
    <w:name w:val="Заголовок №5 (2)14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10">
    <w:name w:val="Заголовок №5 (3)10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9">
    <w:name w:val="Заголовок №5 (3)9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13">
    <w:name w:val="Заголовок №5 (2)13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12">
    <w:name w:val="Заголовок №5 (2)12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11">
    <w:name w:val="Заголовок №5 (2)11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10">
    <w:name w:val="Заголовок №5 (2)10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220">
    <w:name w:val="Заголовок №1 (2)2"/>
    <w:basedOn w:val="124"/>
    <w:uiPriority w:val="99"/>
    <w:rPr>
      <w:rFonts w:ascii="Microsoft Sans Serif" w:hAnsi="Microsoft Sans Serif" w:cs="Microsoft Sans Serif"/>
      <w:noProof/>
      <w:sz w:val="30"/>
      <w:szCs w:val="30"/>
    </w:rPr>
  </w:style>
  <w:style w:type="character" w:customStyle="1" w:styleId="2220">
    <w:name w:val="Заголовок №2 (2)2"/>
    <w:basedOn w:val="222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322">
    <w:name w:val="Заголовок №3 (2)2"/>
    <w:basedOn w:val="321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442">
    <w:name w:val="Заголовок №4 (4)2"/>
    <w:basedOn w:val="44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29">
    <w:name w:val="Заголовок №5 (2)9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8">
    <w:name w:val="Заголовок №5 (3)8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42">
    <w:name w:val="Заголовок №5 (4)2"/>
    <w:basedOn w:val="54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7">
    <w:name w:val="Заголовок №5 (3)7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8">
    <w:name w:val="Заголовок №5 (2)8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434">
    <w:name w:val="Заголовок №4 (3)4"/>
    <w:basedOn w:val="43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27">
    <w:name w:val="Заголовок №5 (2)7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6">
    <w:name w:val="Заголовок №5 (2)6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6">
    <w:name w:val="Заголовок №5 (3)6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5">
    <w:name w:val="Заголовок №5 (3)5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5">
    <w:name w:val="Заголовок №5 (2)5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433">
    <w:name w:val="Заголовок №4 (3)3"/>
    <w:basedOn w:val="43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24">
    <w:name w:val="Заголовок №5 (2)4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4">
    <w:name w:val="Заголовок №5 (3)4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3">
    <w:name w:val="Заголовок №5 (3)3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3">
    <w:name w:val="Заголовок №5 (2)3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432">
    <w:name w:val="Заголовок №4 (3)2"/>
    <w:basedOn w:val="43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22">
    <w:name w:val="Заголовок №5 (2)2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2">
    <w:name w:val="Заголовок №5 (3)2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5">
    <w:name w:val="Основной текст (25)"/>
    <w:basedOn w:val="a0"/>
    <w:link w:val="251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257">
    <w:name w:val="Основной текст (25)7"/>
    <w:basedOn w:val="25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32">
    <w:name w:val="Заголовок №2 (3)"/>
    <w:basedOn w:val="a0"/>
    <w:link w:val="2310"/>
    <w:uiPriority w:val="99"/>
    <w:rPr>
      <w:rFonts w:ascii="Microsoft Sans Serif" w:hAnsi="Microsoft Sans Serif" w:cs="Microsoft Sans Serif"/>
      <w:sz w:val="30"/>
      <w:szCs w:val="30"/>
    </w:rPr>
  </w:style>
  <w:style w:type="character" w:customStyle="1" w:styleId="233">
    <w:name w:val="Заголовок №2 (3)3"/>
    <w:basedOn w:val="232"/>
    <w:uiPriority w:val="99"/>
    <w:rPr>
      <w:rFonts w:ascii="Microsoft Sans Serif" w:hAnsi="Microsoft Sans Serif" w:cs="Microsoft Sans Serif"/>
      <w:noProof/>
      <w:sz w:val="30"/>
      <w:szCs w:val="30"/>
    </w:rPr>
  </w:style>
  <w:style w:type="character" w:customStyle="1" w:styleId="26">
    <w:name w:val="Основной текст (26)"/>
    <w:basedOn w:val="a0"/>
    <w:link w:val="26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56">
    <w:name w:val="Основной текст (25)6"/>
    <w:basedOn w:val="25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7">
    <w:name w:val="Основной текст (27)"/>
    <w:basedOn w:val="a0"/>
    <w:link w:val="271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273">
    <w:name w:val="Основной текст (27)3"/>
    <w:basedOn w:val="27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72">
    <w:name w:val="Основной текст (27)2"/>
    <w:basedOn w:val="27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55">
    <w:name w:val="Основной текст (25)5"/>
    <w:basedOn w:val="25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54">
    <w:name w:val="Основной текст (25)4"/>
    <w:basedOn w:val="25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8">
    <w:name w:val="Основной текст (28)"/>
    <w:basedOn w:val="a0"/>
    <w:link w:val="281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282">
    <w:name w:val="Основной текст (28)2"/>
    <w:basedOn w:val="28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53">
    <w:name w:val="Основной текст (25)3"/>
    <w:basedOn w:val="25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52">
    <w:name w:val="Основной текст (25)2"/>
    <w:basedOn w:val="25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32">
    <w:name w:val="Заголовок №1 (3)"/>
    <w:basedOn w:val="a0"/>
    <w:link w:val="1310"/>
    <w:uiPriority w:val="99"/>
    <w:rPr>
      <w:rFonts w:ascii="Microsoft Sans Serif" w:hAnsi="Microsoft Sans Serif" w:cs="Microsoft Sans Serif"/>
      <w:b/>
      <w:bCs/>
      <w:sz w:val="34"/>
      <w:szCs w:val="34"/>
    </w:rPr>
  </w:style>
  <w:style w:type="character" w:customStyle="1" w:styleId="133">
    <w:name w:val="Заголовок №1 (3)3"/>
    <w:basedOn w:val="132"/>
    <w:uiPriority w:val="99"/>
    <w:rPr>
      <w:rFonts w:ascii="Microsoft Sans Serif" w:hAnsi="Microsoft Sans Serif" w:cs="Microsoft Sans Serif"/>
      <w:b/>
      <w:bCs/>
      <w:noProof/>
      <w:sz w:val="34"/>
      <w:szCs w:val="34"/>
    </w:rPr>
  </w:style>
  <w:style w:type="character" w:customStyle="1" w:styleId="242">
    <w:name w:val="Заголовок №2 (4)"/>
    <w:basedOn w:val="a0"/>
    <w:link w:val="2410"/>
    <w:uiPriority w:val="99"/>
    <w:rPr>
      <w:rFonts w:ascii="Microsoft Sans Serif" w:hAnsi="Microsoft Sans Serif" w:cs="Microsoft Sans Serif"/>
      <w:sz w:val="30"/>
      <w:szCs w:val="30"/>
    </w:rPr>
  </w:style>
  <w:style w:type="character" w:customStyle="1" w:styleId="243">
    <w:name w:val="Заголовок №2 (4)3"/>
    <w:basedOn w:val="242"/>
    <w:uiPriority w:val="99"/>
    <w:rPr>
      <w:rFonts w:ascii="Microsoft Sans Serif" w:hAnsi="Microsoft Sans Serif" w:cs="Microsoft Sans Serif"/>
      <w:noProof/>
      <w:sz w:val="30"/>
      <w:szCs w:val="30"/>
    </w:rPr>
  </w:style>
  <w:style w:type="character" w:customStyle="1" w:styleId="330">
    <w:name w:val="Заголовок №3 (3)"/>
    <w:basedOn w:val="a0"/>
    <w:link w:val="331"/>
    <w:uiPriority w:val="99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332">
    <w:name w:val="Заголовок №3 (3)2"/>
    <w:basedOn w:val="330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263">
    <w:name w:val="Основной текст (26)3"/>
    <w:basedOn w:val="26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260">
    <w:name w:val="Основной текст (26) + Не полужирный"/>
    <w:basedOn w:val="26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62">
    <w:name w:val="Основной текст (26) + Не полужирный2"/>
    <w:basedOn w:val="26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2420">
    <w:name w:val="Заголовок №2 (4)2"/>
    <w:basedOn w:val="242"/>
    <w:uiPriority w:val="99"/>
    <w:rPr>
      <w:rFonts w:ascii="Microsoft Sans Serif" w:hAnsi="Microsoft Sans Serif" w:cs="Microsoft Sans Serif"/>
      <w:noProof/>
      <w:sz w:val="30"/>
      <w:szCs w:val="30"/>
    </w:rPr>
  </w:style>
  <w:style w:type="character" w:customStyle="1" w:styleId="45">
    <w:name w:val="Заголовок №4 (5)"/>
    <w:basedOn w:val="a0"/>
    <w:link w:val="451"/>
    <w:uiPriority w:val="99"/>
    <w:rPr>
      <w:rFonts w:ascii="Microsoft Sans Serif" w:hAnsi="Microsoft Sans Serif" w:cs="Microsoft Sans Serif"/>
      <w:sz w:val="26"/>
      <w:szCs w:val="26"/>
    </w:rPr>
  </w:style>
  <w:style w:type="character" w:customStyle="1" w:styleId="452">
    <w:name w:val="Заголовок №4 (5)2"/>
    <w:basedOn w:val="4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1320">
    <w:name w:val="Заголовок №1 (3)2"/>
    <w:basedOn w:val="132"/>
    <w:uiPriority w:val="99"/>
    <w:rPr>
      <w:rFonts w:ascii="Microsoft Sans Serif" w:hAnsi="Microsoft Sans Serif" w:cs="Microsoft Sans Serif"/>
      <w:b/>
      <w:bCs/>
      <w:noProof/>
      <w:sz w:val="34"/>
      <w:szCs w:val="34"/>
    </w:rPr>
  </w:style>
  <w:style w:type="character" w:customStyle="1" w:styleId="29">
    <w:name w:val="Основной текст (29)"/>
    <w:basedOn w:val="a0"/>
    <w:link w:val="291"/>
    <w:uiPriority w:val="99"/>
    <w:rPr>
      <w:rFonts w:ascii="Microsoft Sans Serif" w:hAnsi="Microsoft Sans Serif" w:cs="Microsoft Sans Serif"/>
      <w:sz w:val="30"/>
      <w:szCs w:val="30"/>
    </w:rPr>
  </w:style>
  <w:style w:type="character" w:customStyle="1" w:styleId="300">
    <w:name w:val="Основной текст (30)"/>
    <w:basedOn w:val="a0"/>
    <w:link w:val="301"/>
    <w:uiPriority w:val="99"/>
    <w:rPr>
      <w:rFonts w:ascii="Microsoft Sans Serif" w:hAnsi="Microsoft Sans Serif" w:cs="Microsoft Sans Serif"/>
      <w:smallCaps/>
      <w:sz w:val="26"/>
      <w:szCs w:val="26"/>
    </w:rPr>
  </w:style>
  <w:style w:type="character" w:customStyle="1" w:styleId="302">
    <w:name w:val="Основной текст (30)2"/>
    <w:basedOn w:val="300"/>
    <w:uiPriority w:val="99"/>
    <w:rPr>
      <w:rFonts w:ascii="Microsoft Sans Serif" w:hAnsi="Microsoft Sans Serif" w:cs="Microsoft Sans Serif"/>
      <w:smallCaps/>
      <w:noProof/>
      <w:sz w:val="26"/>
      <w:szCs w:val="26"/>
    </w:rPr>
  </w:style>
  <w:style w:type="character" w:customStyle="1" w:styleId="34">
    <w:name w:val="Заголовок №3 (4)"/>
    <w:basedOn w:val="a0"/>
    <w:link w:val="341"/>
    <w:uiPriority w:val="99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342">
    <w:name w:val="Заголовок №3 (4)2"/>
    <w:basedOn w:val="34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312">
    <w:name w:val="Основной текст (31)"/>
    <w:basedOn w:val="a0"/>
    <w:link w:val="3110"/>
    <w:uiPriority w:val="99"/>
    <w:rPr>
      <w:rFonts w:ascii="Microsoft Sans Serif" w:hAnsi="Microsoft Sans Serif" w:cs="Microsoft Sans Serif"/>
      <w:sz w:val="16"/>
      <w:szCs w:val="16"/>
    </w:rPr>
  </w:style>
  <w:style w:type="character" w:customStyle="1" w:styleId="313">
    <w:name w:val="Основной текст (31)3"/>
    <w:basedOn w:val="312"/>
    <w:uiPriority w:val="99"/>
    <w:rPr>
      <w:rFonts w:ascii="Microsoft Sans Serif" w:hAnsi="Microsoft Sans Serif" w:cs="Microsoft Sans Serif"/>
      <w:noProof/>
      <w:sz w:val="16"/>
      <w:szCs w:val="16"/>
    </w:rPr>
  </w:style>
  <w:style w:type="character" w:customStyle="1" w:styleId="152">
    <w:name w:val="Основной текст (15)2"/>
    <w:basedOn w:val="150"/>
    <w:uiPriority w:val="99"/>
    <w:rPr>
      <w:rFonts w:ascii="Microsoft Sans Serif" w:hAnsi="Microsoft Sans Serif" w:cs="Microsoft Sans Serif"/>
      <w:noProof/>
      <w:sz w:val="16"/>
      <w:szCs w:val="16"/>
    </w:rPr>
  </w:style>
  <w:style w:type="character" w:customStyle="1" w:styleId="3120">
    <w:name w:val="Основной текст (31)2"/>
    <w:basedOn w:val="312"/>
    <w:uiPriority w:val="99"/>
    <w:rPr>
      <w:rFonts w:ascii="Microsoft Sans Serif" w:hAnsi="Microsoft Sans Serif" w:cs="Microsoft Sans Serif"/>
      <w:noProof/>
      <w:sz w:val="16"/>
      <w:szCs w:val="16"/>
    </w:rPr>
  </w:style>
  <w:style w:type="character" w:customStyle="1" w:styleId="FranklinGothicMedium">
    <w:name w:val="Колонтитул + Franklin Gothic Medium"/>
    <w:aliases w:val="8 pt2,Курсив34"/>
    <w:basedOn w:val="a8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2320">
    <w:name w:val="Заголовок №2 (3)2"/>
    <w:basedOn w:val="232"/>
    <w:uiPriority w:val="99"/>
    <w:rPr>
      <w:rFonts w:ascii="Microsoft Sans Serif" w:hAnsi="Microsoft Sans Serif" w:cs="Microsoft Sans Serif"/>
      <w:noProof/>
      <w:sz w:val="30"/>
      <w:szCs w:val="30"/>
    </w:rPr>
  </w:style>
  <w:style w:type="character" w:customStyle="1" w:styleId="140">
    <w:name w:val="Заголовок №1 (4)"/>
    <w:basedOn w:val="a0"/>
    <w:link w:val="1410"/>
    <w:uiPriority w:val="99"/>
    <w:rPr>
      <w:rFonts w:ascii="Microsoft Sans Serif" w:hAnsi="Microsoft Sans Serif" w:cs="Microsoft Sans Serif"/>
      <w:b/>
      <w:bCs/>
      <w:sz w:val="34"/>
      <w:szCs w:val="34"/>
    </w:rPr>
  </w:style>
  <w:style w:type="character" w:customStyle="1" w:styleId="142">
    <w:name w:val="Заголовок №1 (4)2"/>
    <w:basedOn w:val="140"/>
    <w:uiPriority w:val="99"/>
    <w:rPr>
      <w:rFonts w:ascii="Microsoft Sans Serif" w:hAnsi="Microsoft Sans Serif" w:cs="Microsoft Sans Serif"/>
      <w:b/>
      <w:bCs/>
      <w:noProof/>
      <w:sz w:val="34"/>
      <w:szCs w:val="34"/>
    </w:rPr>
  </w:style>
  <w:style w:type="character" w:customStyle="1" w:styleId="35">
    <w:name w:val="Основной текст (35)"/>
    <w:basedOn w:val="a0"/>
    <w:link w:val="351"/>
    <w:uiPriority w:val="99"/>
    <w:rPr>
      <w:rFonts w:ascii="Microsoft Sans Serif" w:hAnsi="Microsoft Sans Serif" w:cs="Microsoft Sans Serif"/>
      <w:sz w:val="34"/>
      <w:szCs w:val="34"/>
    </w:rPr>
  </w:style>
  <w:style w:type="character" w:customStyle="1" w:styleId="2a">
    <w:name w:val="Подпись к таблице (2)"/>
    <w:basedOn w:val="a0"/>
    <w:link w:val="214"/>
    <w:uiPriority w:val="99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225">
    <w:name w:val="Подпись к таблице (2)2"/>
    <w:basedOn w:val="2a"/>
    <w:uiPriority w:val="99"/>
    <w:rPr>
      <w:rFonts w:ascii="Microsoft Sans Serif" w:hAnsi="Microsoft Sans Serif" w:cs="Microsoft Sans Serif"/>
      <w:b/>
      <w:bCs/>
      <w:noProof/>
      <w:sz w:val="18"/>
      <w:szCs w:val="18"/>
    </w:rPr>
  </w:style>
  <w:style w:type="character" w:customStyle="1" w:styleId="333">
    <w:name w:val="Основной текст (33)"/>
    <w:basedOn w:val="a0"/>
    <w:link w:val="3310"/>
    <w:uiPriority w:val="99"/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337">
    <w:name w:val="Основной текст (33)7"/>
    <w:basedOn w:val="333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40">
    <w:name w:val="Основной текст (34)"/>
    <w:basedOn w:val="a0"/>
    <w:link w:val="3410"/>
    <w:uiPriority w:val="99"/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348">
    <w:name w:val="Основной текст (34)8"/>
    <w:basedOn w:val="340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25">
    <w:name w:val="Основной текст (32)"/>
    <w:basedOn w:val="a0"/>
    <w:link w:val="3211"/>
    <w:uiPriority w:val="99"/>
    <w:rPr>
      <w:rFonts w:ascii="Microsoft Sans Serif" w:hAnsi="Microsoft Sans Serif" w:cs="Microsoft Sans Serif"/>
      <w:sz w:val="16"/>
      <w:szCs w:val="16"/>
    </w:rPr>
  </w:style>
  <w:style w:type="character" w:customStyle="1" w:styleId="39">
    <w:name w:val="Основной текст (39)"/>
    <w:basedOn w:val="a0"/>
    <w:link w:val="391"/>
    <w:uiPriority w:val="99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36">
    <w:name w:val="Основной текст (36)"/>
    <w:basedOn w:val="a0"/>
    <w:link w:val="361"/>
    <w:uiPriority w:val="99"/>
    <w:rPr>
      <w:rFonts w:ascii="Times New Roman" w:hAnsi="Times New Roman" w:cs="Times New Roman"/>
      <w:noProof/>
      <w:sz w:val="20"/>
      <w:szCs w:val="20"/>
    </w:rPr>
  </w:style>
  <w:style w:type="character" w:customStyle="1" w:styleId="38">
    <w:name w:val="Основной текст (38)"/>
    <w:basedOn w:val="a0"/>
    <w:link w:val="381"/>
    <w:uiPriority w:val="99"/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388">
    <w:name w:val="Основной текст (38)8"/>
    <w:basedOn w:val="38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7">
    <w:name w:val="Основной текст (37)"/>
    <w:basedOn w:val="a0"/>
    <w:link w:val="371"/>
    <w:uiPriority w:val="99"/>
    <w:rPr>
      <w:rFonts w:ascii="Microsoft Sans Serif" w:hAnsi="Microsoft Sans Serif" w:cs="Microsoft Sans Serif"/>
      <w:sz w:val="16"/>
      <w:szCs w:val="16"/>
    </w:rPr>
  </w:style>
  <w:style w:type="character" w:customStyle="1" w:styleId="374">
    <w:name w:val="Основной текст (37)4"/>
    <w:basedOn w:val="37"/>
    <w:uiPriority w:val="99"/>
    <w:rPr>
      <w:rFonts w:ascii="Microsoft Sans Serif" w:hAnsi="Microsoft Sans Serif" w:cs="Microsoft Sans Serif"/>
      <w:noProof/>
      <w:sz w:val="16"/>
      <w:szCs w:val="16"/>
    </w:rPr>
  </w:style>
  <w:style w:type="character" w:customStyle="1" w:styleId="347">
    <w:name w:val="Основной текст (34)7"/>
    <w:basedOn w:val="340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87">
    <w:name w:val="Основной текст (38)7"/>
    <w:basedOn w:val="38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400">
    <w:name w:val="Основной текст (40)"/>
    <w:basedOn w:val="a0"/>
    <w:link w:val="401"/>
    <w:uiPriority w:val="99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404">
    <w:name w:val="Основной текст (40)4"/>
    <w:basedOn w:val="400"/>
    <w:uiPriority w:val="99"/>
    <w:rPr>
      <w:rFonts w:ascii="Microsoft Sans Serif" w:hAnsi="Microsoft Sans Serif" w:cs="Microsoft Sans Serif"/>
      <w:b/>
      <w:bCs/>
      <w:noProof/>
      <w:sz w:val="18"/>
      <w:szCs w:val="18"/>
    </w:rPr>
  </w:style>
  <w:style w:type="character" w:customStyle="1" w:styleId="403">
    <w:name w:val="Основной текст (40)3"/>
    <w:basedOn w:val="400"/>
    <w:uiPriority w:val="99"/>
    <w:rPr>
      <w:rFonts w:ascii="Microsoft Sans Serif" w:hAnsi="Microsoft Sans Serif" w:cs="Microsoft Sans Serif"/>
      <w:b/>
      <w:bCs/>
      <w:noProof/>
      <w:sz w:val="18"/>
      <w:szCs w:val="18"/>
    </w:rPr>
  </w:style>
  <w:style w:type="character" w:customStyle="1" w:styleId="386">
    <w:name w:val="Основной текст (38)6"/>
    <w:basedOn w:val="38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46">
    <w:name w:val="Основной текст (34)6"/>
    <w:basedOn w:val="340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36">
    <w:name w:val="Основной текст (33)6"/>
    <w:basedOn w:val="333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45">
    <w:name w:val="Основной текст (34)5"/>
    <w:basedOn w:val="340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a">
    <w:name w:val="Подпись к таблице (3)"/>
    <w:basedOn w:val="a0"/>
    <w:link w:val="314"/>
    <w:uiPriority w:val="99"/>
    <w:rPr>
      <w:rFonts w:ascii="Microsoft Sans Serif" w:hAnsi="Microsoft Sans Serif" w:cs="Microsoft Sans Serif"/>
      <w:sz w:val="16"/>
      <w:szCs w:val="16"/>
    </w:rPr>
  </w:style>
  <w:style w:type="character" w:customStyle="1" w:styleId="46">
    <w:name w:val="Подпись к таблице (4)"/>
    <w:basedOn w:val="a0"/>
    <w:link w:val="411"/>
    <w:uiPriority w:val="99"/>
    <w:rPr>
      <w:rFonts w:ascii="Microsoft Sans Serif" w:hAnsi="Microsoft Sans Serif" w:cs="Microsoft Sans Serif"/>
      <w:sz w:val="16"/>
      <w:szCs w:val="16"/>
    </w:rPr>
  </w:style>
  <w:style w:type="character" w:customStyle="1" w:styleId="424">
    <w:name w:val="Подпись к таблице (4)2"/>
    <w:basedOn w:val="46"/>
    <w:uiPriority w:val="99"/>
    <w:rPr>
      <w:rFonts w:ascii="Microsoft Sans Serif" w:hAnsi="Microsoft Sans Serif" w:cs="Microsoft Sans Serif"/>
      <w:noProof/>
      <w:sz w:val="16"/>
      <w:szCs w:val="16"/>
    </w:rPr>
  </w:style>
  <w:style w:type="character" w:customStyle="1" w:styleId="385">
    <w:name w:val="Основной текст (38)5"/>
    <w:basedOn w:val="38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35">
    <w:name w:val="Основной текст (33)5"/>
    <w:basedOn w:val="333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240">
    <w:name w:val="Основной текст (32)4"/>
    <w:basedOn w:val="325"/>
    <w:uiPriority w:val="99"/>
    <w:rPr>
      <w:rFonts w:ascii="Microsoft Sans Serif" w:hAnsi="Microsoft Sans Serif" w:cs="Microsoft Sans Serif"/>
      <w:noProof/>
      <w:sz w:val="16"/>
      <w:szCs w:val="16"/>
    </w:rPr>
  </w:style>
  <w:style w:type="character" w:customStyle="1" w:styleId="373">
    <w:name w:val="Основной текст (37)3"/>
    <w:basedOn w:val="37"/>
    <w:uiPriority w:val="99"/>
    <w:rPr>
      <w:rFonts w:ascii="Microsoft Sans Serif" w:hAnsi="Microsoft Sans Serif" w:cs="Microsoft Sans Serif"/>
      <w:noProof/>
      <w:sz w:val="16"/>
      <w:szCs w:val="16"/>
    </w:rPr>
  </w:style>
  <w:style w:type="character" w:customStyle="1" w:styleId="384">
    <w:name w:val="Основной текст (38)4"/>
    <w:basedOn w:val="38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34">
    <w:name w:val="Основной текст (33)4"/>
    <w:basedOn w:val="333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402">
    <w:name w:val="Основной текст (40)2"/>
    <w:basedOn w:val="400"/>
    <w:uiPriority w:val="99"/>
    <w:rPr>
      <w:rFonts w:ascii="Microsoft Sans Serif" w:hAnsi="Microsoft Sans Serif" w:cs="Microsoft Sans Serif"/>
      <w:b/>
      <w:bCs/>
      <w:noProof/>
      <w:sz w:val="18"/>
      <w:szCs w:val="18"/>
    </w:rPr>
  </w:style>
  <w:style w:type="character" w:customStyle="1" w:styleId="412">
    <w:name w:val="Основной текст (41)"/>
    <w:basedOn w:val="a0"/>
    <w:link w:val="4110"/>
    <w:uiPriority w:val="99"/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413">
    <w:name w:val="Основной текст (41)3"/>
    <w:basedOn w:val="412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44">
    <w:name w:val="Основной текст (34)4"/>
    <w:basedOn w:val="340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72">
    <w:name w:val="Основной текст (37)2"/>
    <w:basedOn w:val="37"/>
    <w:uiPriority w:val="99"/>
    <w:rPr>
      <w:rFonts w:ascii="Microsoft Sans Serif" w:hAnsi="Microsoft Sans Serif" w:cs="Microsoft Sans Serif"/>
      <w:noProof/>
      <w:sz w:val="16"/>
      <w:szCs w:val="16"/>
    </w:rPr>
  </w:style>
  <w:style w:type="character" w:customStyle="1" w:styleId="4120">
    <w:name w:val="Основной текст (41)2"/>
    <w:basedOn w:val="412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43">
    <w:name w:val="Основной текст (34)3"/>
    <w:basedOn w:val="340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52">
    <w:name w:val="Основной текст (35)2"/>
    <w:basedOn w:val="35"/>
    <w:uiPriority w:val="99"/>
    <w:rPr>
      <w:rFonts w:ascii="Microsoft Sans Serif" w:hAnsi="Microsoft Sans Serif" w:cs="Microsoft Sans Serif"/>
      <w:noProof/>
      <w:sz w:val="34"/>
      <w:szCs w:val="34"/>
    </w:rPr>
  </w:style>
  <w:style w:type="character" w:customStyle="1" w:styleId="3420">
    <w:name w:val="Основной текст (34)2"/>
    <w:basedOn w:val="340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330">
    <w:name w:val="Основной текст (33)3"/>
    <w:basedOn w:val="333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83">
    <w:name w:val="Основной текст (38)3"/>
    <w:basedOn w:val="38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230">
    <w:name w:val="Основной текст (32)3"/>
    <w:basedOn w:val="325"/>
    <w:uiPriority w:val="99"/>
    <w:rPr>
      <w:rFonts w:ascii="Microsoft Sans Serif" w:hAnsi="Microsoft Sans Serif" w:cs="Microsoft Sans Serif"/>
      <w:noProof/>
      <w:sz w:val="16"/>
      <w:szCs w:val="16"/>
    </w:rPr>
  </w:style>
  <w:style w:type="character" w:customStyle="1" w:styleId="382">
    <w:name w:val="Основной текст (38)2"/>
    <w:basedOn w:val="38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320">
    <w:name w:val="Основной текст (33)2"/>
    <w:basedOn w:val="333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220">
    <w:name w:val="Основной текст (32)2"/>
    <w:basedOn w:val="325"/>
    <w:uiPriority w:val="99"/>
    <w:rPr>
      <w:rFonts w:ascii="Microsoft Sans Serif" w:hAnsi="Microsoft Sans Serif" w:cs="Microsoft Sans Serif"/>
      <w:noProof/>
      <w:sz w:val="16"/>
      <w:szCs w:val="16"/>
    </w:rPr>
  </w:style>
  <w:style w:type="character" w:customStyle="1" w:styleId="425">
    <w:name w:val="Основной текст (42)"/>
    <w:basedOn w:val="a0"/>
    <w:link w:val="4210"/>
    <w:uiPriority w:val="99"/>
    <w:rPr>
      <w:rFonts w:ascii="Times New Roman" w:hAnsi="Times New Roman" w:cs="Times New Roman"/>
      <w:sz w:val="12"/>
      <w:szCs w:val="12"/>
    </w:rPr>
  </w:style>
  <w:style w:type="character" w:customStyle="1" w:styleId="430">
    <w:name w:val="Основной текст (43)"/>
    <w:basedOn w:val="a0"/>
    <w:link w:val="4310"/>
    <w:uiPriority w:val="99"/>
    <w:rPr>
      <w:rFonts w:ascii="Times New Roman" w:hAnsi="Times New Roman" w:cs="Times New Roman"/>
      <w:sz w:val="24"/>
      <w:szCs w:val="24"/>
    </w:rPr>
  </w:style>
  <w:style w:type="character" w:customStyle="1" w:styleId="4340">
    <w:name w:val="Основной текст (43)4"/>
    <w:basedOn w:val="430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6pt">
    <w:name w:val="Основной текст + 6 pt"/>
    <w:uiPriority w:val="99"/>
    <w:rPr>
      <w:rFonts w:ascii="Times New Roman" w:hAnsi="Times New Roman" w:cs="Times New Roman"/>
      <w:noProof/>
      <w:sz w:val="12"/>
      <w:szCs w:val="12"/>
    </w:rPr>
  </w:style>
  <w:style w:type="character" w:customStyle="1" w:styleId="76pt">
    <w:name w:val="Основной текст (7) + 6 pt"/>
    <w:basedOn w:val="7"/>
    <w:uiPriority w:val="99"/>
    <w:rPr>
      <w:rFonts w:ascii="Times New Roman" w:hAnsi="Times New Roman" w:cs="Times New Roman"/>
      <w:sz w:val="12"/>
      <w:szCs w:val="12"/>
    </w:rPr>
  </w:style>
  <w:style w:type="character" w:customStyle="1" w:styleId="43a">
    <w:name w:val="Основной текст (43) + Полужирный"/>
    <w:basedOn w:val="43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4311">
    <w:name w:val="Основной текст (43) + Полужирный1"/>
    <w:basedOn w:val="430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4330">
    <w:name w:val="Основной текст (43)3"/>
    <w:basedOn w:val="430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153">
    <w:name w:val="Заголовок №1 (5)"/>
    <w:basedOn w:val="a0"/>
    <w:link w:val="1510"/>
    <w:uiPriority w:val="99"/>
    <w:rPr>
      <w:rFonts w:ascii="Microsoft Sans Serif" w:hAnsi="Microsoft Sans Serif" w:cs="Microsoft Sans Serif"/>
      <w:b/>
      <w:bCs/>
      <w:sz w:val="34"/>
      <w:szCs w:val="34"/>
    </w:rPr>
  </w:style>
  <w:style w:type="character" w:customStyle="1" w:styleId="1520">
    <w:name w:val="Заголовок №1 (5)2"/>
    <w:basedOn w:val="153"/>
    <w:uiPriority w:val="99"/>
    <w:rPr>
      <w:rFonts w:ascii="Microsoft Sans Serif" w:hAnsi="Microsoft Sans Serif" w:cs="Microsoft Sans Serif"/>
      <w:b/>
      <w:bCs/>
      <w:noProof/>
      <w:sz w:val="34"/>
      <w:szCs w:val="34"/>
    </w:rPr>
  </w:style>
  <w:style w:type="character" w:customStyle="1" w:styleId="4320">
    <w:name w:val="Основной текст (43)2"/>
    <w:basedOn w:val="430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440">
    <w:name w:val="Основной текст (44)"/>
    <w:basedOn w:val="a0"/>
    <w:link w:val="4410"/>
    <w:uiPriority w:val="99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4420">
    <w:name w:val="Основной текст (44)2"/>
    <w:basedOn w:val="440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450">
    <w:name w:val="Основной текст (45)"/>
    <w:basedOn w:val="a0"/>
    <w:link w:val="4510"/>
    <w:uiPriority w:val="99"/>
    <w:rPr>
      <w:rFonts w:ascii="Microsoft Sans Serif" w:hAnsi="Microsoft Sans Serif" w:cs="Microsoft Sans Serif"/>
      <w:sz w:val="64"/>
      <w:szCs w:val="64"/>
    </w:rPr>
  </w:style>
  <w:style w:type="character" w:customStyle="1" w:styleId="4520">
    <w:name w:val="Основной текст (45)2"/>
    <w:basedOn w:val="450"/>
    <w:uiPriority w:val="99"/>
    <w:rPr>
      <w:rFonts w:ascii="Microsoft Sans Serif" w:hAnsi="Microsoft Sans Serif" w:cs="Microsoft Sans Serif"/>
      <w:sz w:val="64"/>
      <w:szCs w:val="64"/>
    </w:rPr>
  </w:style>
  <w:style w:type="character" w:customStyle="1" w:styleId="2610">
    <w:name w:val="Основной текст (26) + Не полужирный1"/>
    <w:basedOn w:val="26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620">
    <w:name w:val="Основной текст (26)2"/>
    <w:basedOn w:val="26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460">
    <w:name w:val="Основной текст (46)"/>
    <w:basedOn w:val="a0"/>
    <w:link w:val="46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462">
    <w:name w:val="Основной текст (46)2"/>
    <w:basedOn w:val="460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11a">
    <w:name w:val="Основной текст (11) + Полужирный"/>
    <w:basedOn w:val="11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130">
    <w:name w:val="Основной текст (11) + Полужирный3"/>
    <w:basedOn w:val="11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120">
    <w:name w:val="Основной текст (11) + Полужирный2"/>
    <w:basedOn w:val="111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1119">
    <w:name w:val="Основной текст (11) + Полужирный1"/>
    <w:basedOn w:val="11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55">
    <w:name w:val="Заголовок №5 (5)"/>
    <w:basedOn w:val="a0"/>
    <w:link w:val="551"/>
    <w:uiPriority w:val="99"/>
    <w:rPr>
      <w:rFonts w:ascii="Microsoft Sans Serif" w:hAnsi="Microsoft Sans Serif" w:cs="Microsoft Sans Serif"/>
      <w:sz w:val="26"/>
      <w:szCs w:val="26"/>
    </w:rPr>
  </w:style>
  <w:style w:type="character" w:customStyle="1" w:styleId="463">
    <w:name w:val="Заголовок №4 (6)"/>
    <w:basedOn w:val="a0"/>
    <w:link w:val="4610"/>
    <w:uiPriority w:val="99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5522">
    <w:name w:val="Заголовок №5 (5)22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63">
    <w:name w:val="Заголовок №6 (3)"/>
    <w:basedOn w:val="a0"/>
    <w:link w:val="631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638">
    <w:name w:val="Заголовок №6 (3)8"/>
    <w:basedOn w:val="6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637">
    <w:name w:val="Заголовок №6 (3)7"/>
    <w:basedOn w:val="6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64">
    <w:name w:val="Заголовок №6 (4)"/>
    <w:basedOn w:val="a0"/>
    <w:link w:val="641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642">
    <w:name w:val="Заголовок №6 (4)2"/>
    <w:basedOn w:val="64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636">
    <w:name w:val="Заголовок №6 (3)6"/>
    <w:basedOn w:val="6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635">
    <w:name w:val="Заголовок №6 (3)5"/>
    <w:basedOn w:val="6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47">
    <w:name w:val="Заголовок №4 (7)"/>
    <w:basedOn w:val="a0"/>
    <w:link w:val="471"/>
    <w:uiPriority w:val="99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472">
    <w:name w:val="Заголовок №4 (7)2"/>
    <w:basedOn w:val="47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5521">
    <w:name w:val="Заголовок №5 (5)21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15FranklinGothicMedium">
    <w:name w:val="Основной текст (15) + Franklin Gothic Medium"/>
    <w:aliases w:val="Курсив33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23">
    <w:name w:val="Основной текст (15) + Franklin Gothic Medium23"/>
    <w:aliases w:val="Курсив32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0">
    <w:name w:val="Основной текст (47)"/>
    <w:basedOn w:val="a0"/>
    <w:link w:val="471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31FranklinGothicMedium">
    <w:name w:val="Основной текст (31) + Franklin Gothic Medium"/>
    <w:aliases w:val="Курсив31"/>
    <w:basedOn w:val="312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31FranklinGothicMedium7">
    <w:name w:val="Основной текст (31) + Franklin Gothic Medium7"/>
    <w:aliases w:val="Курсив30"/>
    <w:basedOn w:val="312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15FranklinGothicMedium22">
    <w:name w:val="Основной текст (15) + Franklin Gothic Medium22"/>
    <w:aliases w:val="Курсив29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21">
    <w:name w:val="Основной текст (15) + Franklin Gothic Medium21"/>
    <w:aliases w:val="Курсив28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56">
    <w:name w:val="Заголовок №5 (6)"/>
    <w:basedOn w:val="a0"/>
    <w:link w:val="561"/>
    <w:uiPriority w:val="99"/>
    <w:rPr>
      <w:rFonts w:ascii="Microsoft Sans Serif" w:hAnsi="Microsoft Sans Serif" w:cs="Microsoft Sans Serif"/>
      <w:sz w:val="26"/>
      <w:szCs w:val="26"/>
    </w:rPr>
  </w:style>
  <w:style w:type="character" w:customStyle="1" w:styleId="565">
    <w:name w:val="Заголовок №5 (6)5"/>
    <w:basedOn w:val="56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48">
    <w:name w:val="Основной текст (48)"/>
    <w:basedOn w:val="a0"/>
    <w:link w:val="481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482">
    <w:name w:val="Основной текст (48)2"/>
    <w:basedOn w:val="48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8MicrosoftSansSerif">
    <w:name w:val="Основной текст (48) + Microsoft Sans Serif"/>
    <w:aliases w:val="Не курсив"/>
    <w:basedOn w:val="48"/>
    <w:uiPriority w:val="99"/>
    <w:rPr>
      <w:rFonts w:ascii="Microsoft Sans Serif" w:hAnsi="Microsoft Sans Serif" w:cs="Microsoft Sans Serif"/>
      <w:i/>
      <w:iCs/>
      <w:sz w:val="16"/>
      <w:szCs w:val="16"/>
    </w:rPr>
  </w:style>
  <w:style w:type="character" w:customStyle="1" w:styleId="48MicrosoftSansSerif1">
    <w:name w:val="Основной текст (48) + Microsoft Sans Serif1"/>
    <w:aliases w:val="Не курсив12"/>
    <w:basedOn w:val="48"/>
    <w:uiPriority w:val="99"/>
    <w:rPr>
      <w:rFonts w:ascii="Microsoft Sans Serif" w:hAnsi="Microsoft Sans Serif" w:cs="Microsoft Sans Serif"/>
      <w:i/>
      <w:iCs/>
      <w:noProof/>
      <w:sz w:val="16"/>
      <w:szCs w:val="16"/>
    </w:rPr>
  </w:style>
  <w:style w:type="character" w:customStyle="1" w:styleId="31FranklinGothicMedium6">
    <w:name w:val="Основной текст (31) + Franklin Gothic Medium6"/>
    <w:aliases w:val="Курсив27"/>
    <w:basedOn w:val="312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31FranklinGothicMedium5">
    <w:name w:val="Основной текст (31) + Franklin Gothic Medium5"/>
    <w:aliases w:val="Курсив26"/>
    <w:basedOn w:val="312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15FranklinGothicMedium20">
    <w:name w:val="Основной текст (15) + Franklin Gothic Medium20"/>
    <w:aliases w:val="Курсив25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19">
    <w:name w:val="Основной текст (15) + Franklin Gothic Medium19"/>
    <w:aliases w:val="Курсив24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15FranklinGothicMedium18">
    <w:name w:val="Основной текст (15) + Franklin Gothic Medium18"/>
    <w:aliases w:val="Курсив23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17">
    <w:name w:val="Основной текст (15) + Franklin Gothic Medium17"/>
    <w:aliases w:val="Курсив22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100">
    <w:name w:val="Основной текст (47)10"/>
    <w:basedOn w:val="47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MicrosoftSansSerif">
    <w:name w:val="Основной текст (47) + Microsoft Sans Serif"/>
    <w:aliases w:val="Не курсив11"/>
    <w:basedOn w:val="470"/>
    <w:uiPriority w:val="99"/>
    <w:rPr>
      <w:rFonts w:ascii="Microsoft Sans Serif" w:hAnsi="Microsoft Sans Serif" w:cs="Microsoft Sans Serif"/>
      <w:i/>
      <w:iCs/>
      <w:sz w:val="16"/>
      <w:szCs w:val="16"/>
    </w:rPr>
  </w:style>
  <w:style w:type="character" w:customStyle="1" w:styleId="47MicrosoftSansSerif10">
    <w:name w:val="Основной текст (47) + Microsoft Sans Serif10"/>
    <w:aliases w:val="Не курсив10"/>
    <w:basedOn w:val="470"/>
    <w:uiPriority w:val="99"/>
    <w:rPr>
      <w:rFonts w:ascii="Microsoft Sans Serif" w:hAnsi="Microsoft Sans Serif" w:cs="Microsoft Sans Serif"/>
      <w:i/>
      <w:iCs/>
      <w:noProof/>
      <w:sz w:val="16"/>
      <w:szCs w:val="16"/>
    </w:rPr>
  </w:style>
  <w:style w:type="character" w:customStyle="1" w:styleId="31FranklinGothicMedium4">
    <w:name w:val="Основной текст (31) + Franklin Gothic Medium4"/>
    <w:aliases w:val="Курсив21"/>
    <w:basedOn w:val="312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31FranklinGothicMedium3">
    <w:name w:val="Основной текст (31) + Franklin Gothic Medium3"/>
    <w:aliases w:val="Курсив20"/>
    <w:basedOn w:val="312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564">
    <w:name w:val="Заголовок №5 (6)4"/>
    <w:basedOn w:val="56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15FranklinGothicMedium16">
    <w:name w:val="Основной текст (15) + Franklin Gothic Medium16"/>
    <w:aliases w:val="Курсив19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15">
    <w:name w:val="Основной текст (15) + Franklin Gothic Medium15"/>
    <w:aliases w:val="Курсив18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9">
    <w:name w:val="Основной текст (47)9"/>
    <w:basedOn w:val="47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8">
    <w:name w:val="Основной текст (47)8"/>
    <w:basedOn w:val="47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MicrosoftSansSerif9">
    <w:name w:val="Основной текст (47) + Microsoft Sans Serif9"/>
    <w:aliases w:val="Не курсив9"/>
    <w:basedOn w:val="470"/>
    <w:uiPriority w:val="99"/>
    <w:rPr>
      <w:rFonts w:ascii="Microsoft Sans Serif" w:hAnsi="Microsoft Sans Serif" w:cs="Microsoft Sans Serif"/>
      <w:i/>
      <w:iCs/>
      <w:sz w:val="16"/>
      <w:szCs w:val="16"/>
    </w:rPr>
  </w:style>
  <w:style w:type="character" w:customStyle="1" w:styleId="47MicrosoftSansSerif8">
    <w:name w:val="Основной текст (47) + Microsoft Sans Serif8"/>
    <w:aliases w:val="Не курсив8"/>
    <w:basedOn w:val="470"/>
    <w:uiPriority w:val="99"/>
    <w:rPr>
      <w:rFonts w:ascii="Microsoft Sans Serif" w:hAnsi="Microsoft Sans Serif" w:cs="Microsoft Sans Serif"/>
      <w:i/>
      <w:iCs/>
      <w:noProof/>
      <w:sz w:val="16"/>
      <w:szCs w:val="16"/>
    </w:rPr>
  </w:style>
  <w:style w:type="character" w:customStyle="1" w:styleId="15FranklinGothicMedium14">
    <w:name w:val="Основной текст (15) + Franklin Gothic Medium14"/>
    <w:aliases w:val="Курсив17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13">
    <w:name w:val="Основной текст (15) + Franklin Gothic Medium13"/>
    <w:aliases w:val="Курсив16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7">
    <w:name w:val="Основной текст (47)7"/>
    <w:basedOn w:val="47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9">
    <w:name w:val="Основной текст (49)"/>
    <w:basedOn w:val="a0"/>
    <w:link w:val="491"/>
    <w:uiPriority w:val="99"/>
    <w:rPr>
      <w:rFonts w:ascii="Microsoft Sans Serif" w:hAnsi="Microsoft Sans Serif" w:cs="Microsoft Sans Serif"/>
      <w:sz w:val="26"/>
      <w:szCs w:val="26"/>
    </w:rPr>
  </w:style>
  <w:style w:type="character" w:customStyle="1" w:styleId="492">
    <w:name w:val="Основной текст (49)2"/>
    <w:basedOn w:val="49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31FranklinGothicMedium2">
    <w:name w:val="Основной текст (31) + Franklin Gothic Medium2"/>
    <w:aliases w:val="Курсив15"/>
    <w:basedOn w:val="312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31FranklinGothicMedium1">
    <w:name w:val="Основной текст (31) + Franklin Gothic Medium1"/>
    <w:aliases w:val="Курсив14"/>
    <w:basedOn w:val="312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15FranklinGothicMedium12">
    <w:name w:val="Основной текст (15) + Franklin Gothic Medium12"/>
    <w:aliases w:val="Курсив13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11">
    <w:name w:val="Основной текст (15) + Franklin Gothic Medium11"/>
    <w:aliases w:val="Курсив12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6">
    <w:name w:val="Основной текст (47)6"/>
    <w:basedOn w:val="47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5">
    <w:name w:val="Основной текст (47)5"/>
    <w:basedOn w:val="47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MicrosoftSansSerif7">
    <w:name w:val="Основной текст (47) + Microsoft Sans Serif7"/>
    <w:aliases w:val="Не курсив7"/>
    <w:basedOn w:val="470"/>
    <w:uiPriority w:val="99"/>
    <w:rPr>
      <w:rFonts w:ascii="Microsoft Sans Serif" w:hAnsi="Microsoft Sans Serif" w:cs="Microsoft Sans Serif"/>
      <w:i/>
      <w:iCs/>
      <w:sz w:val="16"/>
      <w:szCs w:val="16"/>
    </w:rPr>
  </w:style>
  <w:style w:type="character" w:customStyle="1" w:styleId="47MicrosoftSansSerif6">
    <w:name w:val="Основной текст (47) + Microsoft Sans Serif6"/>
    <w:aliases w:val="Не курсив6"/>
    <w:basedOn w:val="470"/>
    <w:uiPriority w:val="99"/>
    <w:rPr>
      <w:rFonts w:ascii="Microsoft Sans Serif" w:hAnsi="Microsoft Sans Serif" w:cs="Microsoft Sans Serif"/>
      <w:i/>
      <w:iCs/>
      <w:noProof/>
      <w:sz w:val="16"/>
      <w:szCs w:val="16"/>
    </w:rPr>
  </w:style>
  <w:style w:type="character" w:customStyle="1" w:styleId="15FranklinGothicMedium10">
    <w:name w:val="Основной текст (15) + Franklin Gothic Medium10"/>
    <w:aliases w:val="Курсив11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9">
    <w:name w:val="Основной текст (15) + Franklin Gothic Medium9"/>
    <w:aliases w:val="Курсив10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15FranklinGothicMedium8">
    <w:name w:val="Основной текст (15) + Franklin Gothic Medium8"/>
    <w:aliases w:val="Курсив9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7">
    <w:name w:val="Основной текст (15) + Franklin Gothic Medium7"/>
    <w:aliases w:val="Курсив8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4">
    <w:name w:val="Основной текст (47)4"/>
    <w:basedOn w:val="47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MicrosoftSansSerif5">
    <w:name w:val="Основной текст (47) + Microsoft Sans Serif5"/>
    <w:aliases w:val="Не курсив5"/>
    <w:basedOn w:val="470"/>
    <w:uiPriority w:val="99"/>
    <w:rPr>
      <w:rFonts w:ascii="Microsoft Sans Serif" w:hAnsi="Microsoft Sans Serif" w:cs="Microsoft Sans Serif"/>
      <w:i/>
      <w:iCs/>
      <w:sz w:val="16"/>
      <w:szCs w:val="16"/>
    </w:rPr>
  </w:style>
  <w:style w:type="character" w:customStyle="1" w:styleId="47MicrosoftSansSerif4">
    <w:name w:val="Основной текст (47) + Microsoft Sans Serif4"/>
    <w:aliases w:val="Не курсив4"/>
    <w:basedOn w:val="470"/>
    <w:uiPriority w:val="99"/>
    <w:rPr>
      <w:rFonts w:ascii="Microsoft Sans Serif" w:hAnsi="Microsoft Sans Serif" w:cs="Microsoft Sans Serif"/>
      <w:i/>
      <w:iCs/>
      <w:noProof/>
      <w:sz w:val="16"/>
      <w:szCs w:val="16"/>
    </w:rPr>
  </w:style>
  <w:style w:type="character" w:customStyle="1" w:styleId="500">
    <w:name w:val="Основной текст (50)"/>
    <w:basedOn w:val="a0"/>
    <w:link w:val="501"/>
    <w:uiPriority w:val="99"/>
    <w:rPr>
      <w:rFonts w:ascii="Microsoft Sans Serif" w:hAnsi="Microsoft Sans Serif" w:cs="Microsoft Sans Serif"/>
      <w:sz w:val="22"/>
      <w:szCs w:val="22"/>
    </w:rPr>
  </w:style>
  <w:style w:type="character" w:customStyle="1" w:styleId="15FranklinGothicMedium6">
    <w:name w:val="Основной текст (15) + Franklin Gothic Medium6"/>
    <w:aliases w:val="Курсив7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5">
    <w:name w:val="Основной текст (15) + Franklin Gothic Medium5"/>
    <w:aliases w:val="Курсив6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3">
    <w:name w:val="Основной текст (47)3"/>
    <w:basedOn w:val="47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MicrosoftSansSerif3">
    <w:name w:val="Основной текст (47) + Microsoft Sans Serif3"/>
    <w:aliases w:val="Не курсив3"/>
    <w:basedOn w:val="470"/>
    <w:uiPriority w:val="99"/>
    <w:rPr>
      <w:rFonts w:ascii="Microsoft Sans Serif" w:hAnsi="Microsoft Sans Serif" w:cs="Microsoft Sans Serif"/>
      <w:i/>
      <w:iCs/>
      <w:sz w:val="16"/>
      <w:szCs w:val="16"/>
    </w:rPr>
  </w:style>
  <w:style w:type="character" w:customStyle="1" w:styleId="47MicrosoftSansSerif2">
    <w:name w:val="Основной текст (47) + Microsoft Sans Serif2"/>
    <w:aliases w:val="Не курсив2"/>
    <w:basedOn w:val="470"/>
    <w:uiPriority w:val="99"/>
    <w:rPr>
      <w:rFonts w:ascii="Microsoft Sans Serif" w:hAnsi="Microsoft Sans Serif" w:cs="Microsoft Sans Serif"/>
      <w:i/>
      <w:iCs/>
      <w:noProof/>
      <w:sz w:val="16"/>
      <w:szCs w:val="16"/>
    </w:rPr>
  </w:style>
  <w:style w:type="character" w:customStyle="1" w:styleId="15FranklinGothicMedium4">
    <w:name w:val="Основной текст (15) + Franklin Gothic Medium4"/>
    <w:aliases w:val="Курсив5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3">
    <w:name w:val="Основной текст (15) + Franklin Gothic Medium3"/>
    <w:aliases w:val="Курсив4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15FranklinGothicMedium2">
    <w:name w:val="Основной текст (15) + Franklin Gothic Medium2"/>
    <w:aliases w:val="Курсив3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1">
    <w:name w:val="Основной текст (15) + Franklin Gothic Medium1"/>
    <w:aliases w:val="Курсив2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20">
    <w:name w:val="Основной текст (47)2"/>
    <w:basedOn w:val="47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MicrosoftSansSerif1">
    <w:name w:val="Основной текст (47) + Microsoft Sans Serif1"/>
    <w:aliases w:val="Не курсив1"/>
    <w:basedOn w:val="470"/>
    <w:uiPriority w:val="99"/>
    <w:rPr>
      <w:rFonts w:ascii="Microsoft Sans Serif" w:hAnsi="Microsoft Sans Serif" w:cs="Microsoft Sans Serif"/>
      <w:i/>
      <w:iCs/>
      <w:sz w:val="16"/>
      <w:szCs w:val="16"/>
    </w:rPr>
  </w:style>
  <w:style w:type="character" w:customStyle="1" w:styleId="465">
    <w:name w:val="Заголовок №4 (6)5"/>
    <w:basedOn w:val="463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5520">
    <w:name w:val="Заголовок №5 (5)20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134">
    <w:name w:val="Основной текст (13) + Не полужирный"/>
    <w:basedOn w:val="13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57">
    <w:name w:val="Заголовок №5 (7)"/>
    <w:basedOn w:val="a0"/>
    <w:link w:val="571"/>
    <w:uiPriority w:val="99"/>
    <w:rPr>
      <w:rFonts w:ascii="Microsoft Sans Serif" w:hAnsi="Microsoft Sans Serif" w:cs="Microsoft Sans Serif"/>
      <w:sz w:val="26"/>
      <w:szCs w:val="26"/>
    </w:rPr>
  </w:style>
  <w:style w:type="character" w:customStyle="1" w:styleId="5712">
    <w:name w:val="Заголовок №5 (7)12"/>
    <w:basedOn w:val="57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19">
    <w:name w:val="Заголовок №5 (5)19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18">
    <w:name w:val="Заголовок №5 (5)18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464">
    <w:name w:val="Заголовок №4 (6)4"/>
    <w:basedOn w:val="463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5517">
    <w:name w:val="Заголовок №5 (5)17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16">
    <w:name w:val="Заголовок №5 (5)16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711">
    <w:name w:val="Заголовок №5 (7)11"/>
    <w:basedOn w:val="57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710">
    <w:name w:val="Заголовок №5 (7)10"/>
    <w:basedOn w:val="57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15">
    <w:name w:val="Заголовок №5 (5)15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79">
    <w:name w:val="Заголовок №5 (7)9"/>
    <w:basedOn w:val="57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14">
    <w:name w:val="Заголовок №5 (5)14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13">
    <w:name w:val="Заголовок №5 (5)13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12">
    <w:name w:val="Заголовок №5 (5)12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78">
    <w:name w:val="Заголовок №5 (7)8"/>
    <w:basedOn w:val="57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77">
    <w:name w:val="Заголовок №5 (7)7"/>
    <w:basedOn w:val="57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11">
    <w:name w:val="Заголовок №5 (5)11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4630">
    <w:name w:val="Заголовок №4 (6)3"/>
    <w:basedOn w:val="463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350">
    <w:name w:val="Заголовок №3 (5)"/>
    <w:basedOn w:val="a0"/>
    <w:link w:val="3510"/>
    <w:uiPriority w:val="99"/>
    <w:rPr>
      <w:rFonts w:ascii="Microsoft Sans Serif" w:hAnsi="Microsoft Sans Serif" w:cs="Microsoft Sans Serif"/>
      <w:sz w:val="28"/>
      <w:szCs w:val="28"/>
    </w:rPr>
  </w:style>
  <w:style w:type="character" w:customStyle="1" w:styleId="3520">
    <w:name w:val="Заголовок №3 (5)2"/>
    <w:basedOn w:val="350"/>
    <w:uiPriority w:val="99"/>
    <w:rPr>
      <w:rFonts w:ascii="Microsoft Sans Serif" w:hAnsi="Microsoft Sans Serif" w:cs="Microsoft Sans Serif"/>
      <w:noProof/>
      <w:sz w:val="28"/>
      <w:szCs w:val="28"/>
    </w:rPr>
  </w:style>
  <w:style w:type="character" w:customStyle="1" w:styleId="576">
    <w:name w:val="Заголовок №5 (7)6"/>
    <w:basedOn w:val="57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10">
    <w:name w:val="Заголовок №5 (5)10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Tahoma">
    <w:name w:val="Основной текст + Tahoma"/>
    <w:aliases w:val="8 pt1,Полужирный1"/>
    <w:uiPriority w:val="99"/>
    <w:rPr>
      <w:rFonts w:ascii="Tahoma" w:hAnsi="Tahoma" w:cs="Tahoma"/>
      <w:b/>
      <w:bCs/>
      <w:sz w:val="16"/>
      <w:szCs w:val="16"/>
    </w:rPr>
  </w:style>
  <w:style w:type="character" w:customStyle="1" w:styleId="575">
    <w:name w:val="Заголовок №5 (7)5"/>
    <w:basedOn w:val="57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9">
    <w:name w:val="Заголовок №5 (5)9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4620">
    <w:name w:val="Заголовок №4 (6)2"/>
    <w:basedOn w:val="463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511">
    <w:name w:val="Основной текст (51)"/>
    <w:basedOn w:val="a0"/>
    <w:link w:val="511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558">
    <w:name w:val="Заголовок №5 (5)8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74">
    <w:name w:val="Заголовок №5 (7)4"/>
    <w:basedOn w:val="57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7">
    <w:name w:val="Заголовок №5 (5)7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634">
    <w:name w:val="Заголовок №6 (3)4"/>
    <w:basedOn w:val="6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a">
    <w:name w:val="Основной текст (52)"/>
    <w:basedOn w:val="a0"/>
    <w:link w:val="521a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5227">
    <w:name w:val="Основной текст (52)2"/>
    <w:basedOn w:val="52a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52b">
    <w:name w:val="Основной текст (52) + Курсив"/>
    <w:basedOn w:val="52a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556">
    <w:name w:val="Заголовок №5 (5)6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633">
    <w:name w:val="Заголовок №6 (3)3"/>
    <w:basedOn w:val="6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0">
    <w:name w:val="Основной текст (53)"/>
    <w:basedOn w:val="a0"/>
    <w:link w:val="5318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5320">
    <w:name w:val="Основной текст (53)2"/>
    <w:basedOn w:val="530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53a">
    <w:name w:val="Основной текст (53) + Курсив"/>
    <w:basedOn w:val="53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555">
    <w:name w:val="Заголовок №5 (5)5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4">
    <w:name w:val="Заголовок №5 (5)4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73">
    <w:name w:val="Заголовок №5 (7)3"/>
    <w:basedOn w:val="57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40">
    <w:name w:val="Основной текст (54)"/>
    <w:basedOn w:val="a0"/>
    <w:link w:val="541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553">
    <w:name w:val="Заголовок №5 (5)3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60">
    <w:name w:val="Основной текст (56)"/>
    <w:basedOn w:val="a0"/>
    <w:link w:val="5610"/>
    <w:uiPriority w:val="99"/>
    <w:rPr>
      <w:rFonts w:ascii="Times New Roman" w:hAnsi="Times New Roman" w:cs="Times New Roman"/>
      <w:sz w:val="14"/>
      <w:szCs w:val="14"/>
    </w:rPr>
  </w:style>
  <w:style w:type="character" w:customStyle="1" w:styleId="58">
    <w:name w:val="Подпись к таблице (5)"/>
    <w:basedOn w:val="a0"/>
    <w:link w:val="512"/>
    <w:uiPriority w:val="99"/>
    <w:rPr>
      <w:rFonts w:ascii="Times New Roman" w:hAnsi="Times New Roman" w:cs="Times New Roman"/>
      <w:sz w:val="14"/>
      <w:szCs w:val="14"/>
    </w:rPr>
  </w:style>
  <w:style w:type="character" w:customStyle="1" w:styleId="512pt">
    <w:name w:val="Подпись к таблице (5) + 12 pt"/>
    <w:basedOn w:val="58"/>
    <w:uiPriority w:val="99"/>
    <w:rPr>
      <w:rFonts w:ascii="Times New Roman" w:hAnsi="Times New Roman" w:cs="Times New Roman"/>
      <w:sz w:val="24"/>
      <w:szCs w:val="24"/>
    </w:rPr>
  </w:style>
  <w:style w:type="character" w:customStyle="1" w:styleId="65">
    <w:name w:val="Подпись к таблице (6)"/>
    <w:basedOn w:val="a0"/>
    <w:link w:val="611"/>
    <w:uiPriority w:val="99"/>
    <w:rPr>
      <w:rFonts w:ascii="Times New Roman" w:hAnsi="Times New Roman" w:cs="Times New Roman"/>
      <w:sz w:val="24"/>
      <w:szCs w:val="24"/>
    </w:rPr>
  </w:style>
  <w:style w:type="character" w:customStyle="1" w:styleId="67pt">
    <w:name w:val="Подпись к таблице (6) + 7 pt"/>
    <w:basedOn w:val="65"/>
    <w:uiPriority w:val="99"/>
    <w:rPr>
      <w:rFonts w:ascii="Times New Roman" w:hAnsi="Times New Roman" w:cs="Times New Roman"/>
      <w:sz w:val="14"/>
      <w:szCs w:val="14"/>
    </w:rPr>
  </w:style>
  <w:style w:type="character" w:customStyle="1" w:styleId="75">
    <w:name w:val="Подпись к таблице (7)"/>
    <w:basedOn w:val="a0"/>
    <w:link w:val="712"/>
    <w:uiPriority w:val="99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83">
    <w:name w:val="Подпись к таблице (8)"/>
    <w:basedOn w:val="a0"/>
    <w:link w:val="811"/>
    <w:uiPriority w:val="99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90">
    <w:name w:val="Подпись к таблице (9)"/>
    <w:basedOn w:val="a0"/>
    <w:link w:val="910"/>
    <w:uiPriority w:val="99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88pt">
    <w:name w:val="Подпись к таблице (8) + 8 pt"/>
    <w:basedOn w:val="83"/>
    <w:uiPriority w:val="99"/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550">
    <w:name w:val="Основной текст (55)"/>
    <w:basedOn w:val="a0"/>
    <w:link w:val="551a"/>
    <w:uiPriority w:val="99"/>
    <w:rPr>
      <w:rFonts w:ascii="Times New Roman" w:hAnsi="Times New Roman" w:cs="Times New Roman"/>
      <w:b/>
      <w:bCs/>
      <w:noProof/>
      <w:sz w:val="8"/>
      <w:szCs w:val="8"/>
    </w:rPr>
  </w:style>
  <w:style w:type="character" w:customStyle="1" w:styleId="512pt1">
    <w:name w:val="Подпись к таблице (5) + 12 pt1"/>
    <w:basedOn w:val="58"/>
    <w:uiPriority w:val="99"/>
    <w:rPr>
      <w:rFonts w:ascii="Times New Roman" w:hAnsi="Times New Roman" w:cs="Times New Roman"/>
      <w:sz w:val="24"/>
      <w:szCs w:val="24"/>
    </w:rPr>
  </w:style>
  <w:style w:type="character" w:customStyle="1" w:styleId="570">
    <w:name w:val="Основной текст (57)"/>
    <w:basedOn w:val="a0"/>
    <w:link w:val="5713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59">
    <w:name w:val="Основной текст (59)"/>
    <w:basedOn w:val="a0"/>
    <w:link w:val="59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580">
    <w:name w:val="Основной текст (58)"/>
    <w:basedOn w:val="a0"/>
    <w:link w:val="58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73a">
    <w:name w:val="Основной текст (73)"/>
    <w:basedOn w:val="a0"/>
    <w:link w:val="7313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612">
    <w:name w:val="Основной текст (61)"/>
    <w:basedOn w:val="a0"/>
    <w:link w:val="6110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750">
    <w:name w:val="Основной текст (75)"/>
    <w:basedOn w:val="a0"/>
    <w:link w:val="75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600">
    <w:name w:val="Основной текст (60)"/>
    <w:basedOn w:val="a0"/>
    <w:link w:val="60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727">
    <w:name w:val="Основной текст (72)"/>
    <w:basedOn w:val="a0"/>
    <w:link w:val="721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624">
    <w:name w:val="Основной текст (62)"/>
    <w:basedOn w:val="a0"/>
    <w:link w:val="621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650">
    <w:name w:val="Основной текст (65)"/>
    <w:basedOn w:val="a0"/>
    <w:link w:val="65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68">
    <w:name w:val="Основной текст (68)"/>
    <w:basedOn w:val="a0"/>
    <w:link w:val="68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740">
    <w:name w:val="Основной текст (74)"/>
    <w:basedOn w:val="a0"/>
    <w:link w:val="74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630">
    <w:name w:val="Основной текст (63)"/>
    <w:basedOn w:val="a0"/>
    <w:link w:val="6310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78">
    <w:name w:val="Основной текст (78)"/>
    <w:basedOn w:val="a0"/>
    <w:link w:val="78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640">
    <w:name w:val="Основной текст (64)"/>
    <w:basedOn w:val="a0"/>
    <w:link w:val="6410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76">
    <w:name w:val="Основной текст (76)"/>
    <w:basedOn w:val="a0"/>
    <w:link w:val="76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700">
    <w:name w:val="Основной текст (70)"/>
    <w:basedOn w:val="a0"/>
    <w:link w:val="70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77">
    <w:name w:val="Основной текст (77)"/>
    <w:basedOn w:val="a0"/>
    <w:link w:val="77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69">
    <w:name w:val="Основной текст (69)"/>
    <w:basedOn w:val="a0"/>
    <w:link w:val="69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713">
    <w:name w:val="Основной текст (71)"/>
    <w:basedOn w:val="a0"/>
    <w:link w:val="7110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67">
    <w:name w:val="Основной текст (67)"/>
    <w:basedOn w:val="a0"/>
    <w:link w:val="67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66">
    <w:name w:val="Основной текст (66)"/>
    <w:basedOn w:val="a0"/>
    <w:link w:val="66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250">
    <w:name w:val="Заголовок №2 (5)"/>
    <w:basedOn w:val="a0"/>
    <w:link w:val="2510"/>
    <w:uiPriority w:val="99"/>
    <w:rPr>
      <w:rFonts w:ascii="Microsoft Sans Serif" w:hAnsi="Microsoft Sans Serif" w:cs="Microsoft Sans Serif"/>
      <w:b/>
      <w:bCs/>
      <w:sz w:val="34"/>
      <w:szCs w:val="34"/>
    </w:rPr>
  </w:style>
  <w:style w:type="character" w:customStyle="1" w:styleId="552">
    <w:name w:val="Заголовок №5 (5)2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63">
    <w:name w:val="Заголовок №5 (6)3"/>
    <w:basedOn w:val="56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264">
    <w:name w:val="Заголовок №2 (6)"/>
    <w:basedOn w:val="a0"/>
    <w:link w:val="2611"/>
    <w:uiPriority w:val="99"/>
    <w:rPr>
      <w:rFonts w:ascii="Microsoft Sans Serif" w:hAnsi="Microsoft Sans Serif" w:cs="Microsoft Sans Serif"/>
      <w:b/>
      <w:bCs/>
      <w:sz w:val="34"/>
      <w:szCs w:val="34"/>
    </w:rPr>
  </w:style>
  <w:style w:type="character" w:customStyle="1" w:styleId="2621">
    <w:name w:val="Заголовок №2 (6)2"/>
    <w:basedOn w:val="264"/>
    <w:uiPriority w:val="99"/>
    <w:rPr>
      <w:rFonts w:ascii="Microsoft Sans Serif" w:hAnsi="Microsoft Sans Serif" w:cs="Microsoft Sans Serif"/>
      <w:b/>
      <w:bCs/>
      <w:noProof/>
      <w:sz w:val="34"/>
      <w:szCs w:val="34"/>
    </w:rPr>
  </w:style>
  <w:style w:type="character" w:customStyle="1" w:styleId="572">
    <w:name w:val="Заголовок №5 (7)2"/>
    <w:basedOn w:val="57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632">
    <w:name w:val="Заголовок №6 (3)2"/>
    <w:basedOn w:val="6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62">
    <w:name w:val="Заголовок №5 (6)2"/>
    <w:basedOn w:val="56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160">
    <w:name w:val="Заголовок №1 (6)"/>
    <w:basedOn w:val="a0"/>
    <w:link w:val="1610"/>
    <w:uiPriority w:val="99"/>
    <w:rPr>
      <w:rFonts w:ascii="Microsoft Sans Serif" w:hAnsi="Microsoft Sans Serif" w:cs="Microsoft Sans Serif"/>
      <w:b/>
      <w:bCs/>
      <w:sz w:val="44"/>
      <w:szCs w:val="44"/>
    </w:rPr>
  </w:style>
  <w:style w:type="character" w:customStyle="1" w:styleId="2b">
    <w:name w:val="Оглавление (2)"/>
    <w:basedOn w:val="a0"/>
    <w:link w:val="215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212pt">
    <w:name w:val="Оглавление (2) + 12 pt"/>
    <w:aliases w:val="Не полужирный"/>
    <w:basedOn w:val="2b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ab">
    <w:name w:val="Оглавление"/>
    <w:basedOn w:val="a0"/>
    <w:link w:val="1a"/>
    <w:uiPriority w:val="99"/>
    <w:rPr>
      <w:rFonts w:ascii="Times New Roman" w:hAnsi="Times New Roman" w:cs="Times New Roman"/>
      <w:sz w:val="24"/>
      <w:szCs w:val="24"/>
    </w:rPr>
  </w:style>
  <w:style w:type="character" w:customStyle="1" w:styleId="3b">
    <w:name w:val="Оглавление (3)"/>
    <w:basedOn w:val="a0"/>
    <w:link w:val="315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ac">
    <w:name w:val="Оглавление + Курсив"/>
    <w:basedOn w:val="ab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3c">
    <w:name w:val="Оглавление (3) + Не полужирный"/>
    <w:basedOn w:val="3b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ranklinGothicMedium1">
    <w:name w:val="Колонтитул + Franklin Gothic Medium1"/>
    <w:aliases w:val="15 pt,Курсив1"/>
    <w:basedOn w:val="a8"/>
    <w:uiPriority w:val="99"/>
    <w:rPr>
      <w:rFonts w:ascii="Franklin Gothic Medium" w:hAnsi="Franklin Gothic Medium" w:cs="Franklin Gothic Medium"/>
      <w:i/>
      <w:iCs/>
      <w:sz w:val="30"/>
      <w:szCs w:val="30"/>
    </w:rPr>
  </w:style>
  <w:style w:type="paragraph" w:customStyle="1" w:styleId="1">
    <w:name w:val="Сноска1"/>
    <w:basedOn w:val="a"/>
    <w:link w:val="a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6"/>
      <w:szCs w:val="16"/>
    </w:rPr>
  </w:style>
  <w:style w:type="paragraph" w:customStyle="1" w:styleId="21">
    <w:name w:val="Сноска (2)1"/>
    <w:basedOn w:val="a"/>
    <w:link w:val="2"/>
    <w:uiPriority w:val="99"/>
    <w:pPr>
      <w:shd w:val="clear" w:color="auto" w:fill="FFFFFF"/>
      <w:spacing w:line="178" w:lineRule="exact"/>
      <w:ind w:firstLine="340"/>
      <w:jc w:val="both"/>
    </w:pPr>
    <w:rPr>
      <w:rFonts w:ascii="Times New Roman" w:hAnsi="Times New Roman" w:cs="Times New Roman"/>
      <w:color w:val="auto"/>
      <w:sz w:val="16"/>
      <w:szCs w:val="16"/>
    </w:rPr>
  </w:style>
  <w:style w:type="paragraph" w:customStyle="1" w:styleId="31">
    <w:name w:val="Сноска (3)1"/>
    <w:basedOn w:val="a"/>
    <w:link w:val="3"/>
    <w:uiPriority w:val="99"/>
    <w:pPr>
      <w:shd w:val="clear" w:color="auto" w:fill="FFFFFF"/>
      <w:spacing w:line="202" w:lineRule="exact"/>
      <w:jc w:val="both"/>
    </w:pPr>
    <w:rPr>
      <w:rFonts w:ascii="Microsoft Sans Serif" w:hAnsi="Microsoft Sans Serif" w:cs="Microsoft Sans Serif"/>
      <w:color w:val="auto"/>
      <w:sz w:val="16"/>
      <w:szCs w:val="16"/>
    </w:rPr>
  </w:style>
  <w:style w:type="paragraph" w:customStyle="1" w:styleId="10">
    <w:name w:val="Подпись к картинке1"/>
    <w:basedOn w:val="a"/>
    <w:link w:val="a4"/>
    <w:uiPriority w:val="99"/>
    <w:pPr>
      <w:shd w:val="clear" w:color="auto" w:fill="FFFFFF"/>
      <w:spacing w:line="240" w:lineRule="atLeast"/>
    </w:pPr>
    <w:rPr>
      <w:rFonts w:ascii="Microsoft Sans Serif" w:hAnsi="Microsoft Sans Serif" w:cs="Microsoft Sans Serif"/>
      <w:color w:val="auto"/>
      <w:sz w:val="20"/>
      <w:szCs w:val="20"/>
    </w:rPr>
  </w:style>
  <w:style w:type="paragraph" w:customStyle="1" w:styleId="210">
    <w:name w:val="Основной текст (2)1"/>
    <w:basedOn w:val="a"/>
    <w:link w:val="20"/>
    <w:uiPriority w:val="99"/>
    <w:pPr>
      <w:shd w:val="clear" w:color="auto" w:fill="FFFFFF"/>
      <w:spacing w:after="60" w:line="240" w:lineRule="atLeast"/>
    </w:pPr>
    <w:rPr>
      <w:rFonts w:ascii="Microsoft Sans Serif" w:hAnsi="Microsoft Sans Serif" w:cs="Microsoft Sans Serif"/>
      <w:b/>
      <w:bCs/>
      <w:color w:val="auto"/>
      <w:sz w:val="20"/>
      <w:szCs w:val="20"/>
    </w:rPr>
  </w:style>
  <w:style w:type="paragraph" w:customStyle="1" w:styleId="110">
    <w:name w:val="Заголовок №11"/>
    <w:basedOn w:val="a"/>
    <w:link w:val="11"/>
    <w:uiPriority w:val="99"/>
    <w:pPr>
      <w:shd w:val="clear" w:color="auto" w:fill="FFFFFF"/>
      <w:spacing w:before="60" w:line="240" w:lineRule="atLeast"/>
      <w:outlineLvl w:val="0"/>
    </w:pPr>
    <w:rPr>
      <w:rFonts w:ascii="Franklin Gothic Medium Cond" w:hAnsi="Franklin Gothic Medium Cond" w:cs="Franklin Gothic Medium Cond"/>
      <w:b/>
      <w:bCs/>
      <w:color w:val="auto"/>
      <w:sz w:val="92"/>
      <w:szCs w:val="92"/>
    </w:rPr>
  </w:style>
  <w:style w:type="paragraph" w:customStyle="1" w:styleId="310">
    <w:name w:val="Основной текст (3)1"/>
    <w:basedOn w:val="a"/>
    <w:link w:val="30"/>
    <w:uiPriority w:val="99"/>
    <w:pPr>
      <w:shd w:val="clear" w:color="auto" w:fill="FFFFFF"/>
      <w:spacing w:line="461" w:lineRule="exact"/>
    </w:pPr>
    <w:rPr>
      <w:rFonts w:ascii="Microsoft Sans Serif" w:hAnsi="Microsoft Sans Serif" w:cs="Microsoft Sans Serif"/>
      <w:color w:val="auto"/>
      <w:sz w:val="42"/>
      <w:szCs w:val="42"/>
    </w:rPr>
  </w:style>
  <w:style w:type="paragraph" w:customStyle="1" w:styleId="211">
    <w:name w:val="Заголовок №21"/>
    <w:basedOn w:val="a"/>
    <w:link w:val="23"/>
    <w:uiPriority w:val="99"/>
    <w:pPr>
      <w:shd w:val="clear" w:color="auto" w:fill="FFFFFF"/>
      <w:spacing w:before="480" w:after="480" w:line="701" w:lineRule="exact"/>
      <w:outlineLvl w:val="1"/>
    </w:pPr>
    <w:rPr>
      <w:rFonts w:ascii="Microsoft Sans Serif" w:hAnsi="Microsoft Sans Serif" w:cs="Microsoft Sans Serif"/>
      <w:color w:val="auto"/>
      <w:sz w:val="66"/>
      <w:szCs w:val="66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before="480" w:line="278" w:lineRule="exact"/>
      <w:jc w:val="both"/>
    </w:pPr>
    <w:rPr>
      <w:rFonts w:ascii="Microsoft Sans Serif" w:hAnsi="Microsoft Sans Serif" w:cs="Microsoft Sans Serif"/>
      <w:b/>
      <w:bCs/>
      <w:color w:val="auto"/>
      <w:sz w:val="20"/>
      <w:szCs w:val="20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after="480" w:line="278" w:lineRule="exact"/>
      <w:jc w:val="both"/>
    </w:pPr>
    <w:rPr>
      <w:rFonts w:ascii="Microsoft Sans Serif" w:hAnsi="Microsoft Sans Serif" w:cs="Microsoft Sans Serif"/>
      <w:color w:val="auto"/>
      <w:sz w:val="20"/>
      <w:szCs w:val="20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1020" w:line="197" w:lineRule="exact"/>
    </w:pPr>
    <w:rPr>
      <w:rFonts w:ascii="Microsoft Sans Serif" w:hAnsi="Microsoft Sans Serif" w:cs="Microsoft Sans Serif"/>
      <w:color w:val="auto"/>
      <w:sz w:val="18"/>
      <w:szCs w:val="18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after="300" w:line="221" w:lineRule="exact"/>
    </w:pPr>
    <w:rPr>
      <w:rFonts w:ascii="Times New Roman" w:hAnsi="Times New Roman" w:cs="Times New Roman"/>
      <w:color w:val="auto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before="300" w:after="180" w:line="216" w:lineRule="exact"/>
      <w:ind w:firstLine="400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91">
    <w:name w:val="Основной текст (9)1"/>
    <w:basedOn w:val="a"/>
    <w:link w:val="9"/>
    <w:uiPriority w:val="99"/>
    <w:pPr>
      <w:shd w:val="clear" w:color="auto" w:fill="FFFFFF"/>
      <w:spacing w:before="300" w:line="192" w:lineRule="exact"/>
      <w:ind w:firstLine="2460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421">
    <w:name w:val="Заголовок №4 (2)1"/>
    <w:basedOn w:val="a"/>
    <w:link w:val="42"/>
    <w:uiPriority w:val="99"/>
    <w:pPr>
      <w:shd w:val="clear" w:color="auto" w:fill="FFFFFF"/>
      <w:spacing w:after="3420" w:line="240" w:lineRule="atLeast"/>
      <w:outlineLvl w:val="3"/>
    </w:pPr>
    <w:rPr>
      <w:rFonts w:ascii="Microsoft Sans Serif" w:hAnsi="Microsoft Sans Serif" w:cs="Microsoft Sans Serif"/>
      <w:b/>
      <w:bCs/>
      <w:color w:val="auto"/>
      <w:sz w:val="34"/>
      <w:szCs w:val="34"/>
    </w:rPr>
  </w:style>
  <w:style w:type="paragraph" w:customStyle="1" w:styleId="13">
    <w:name w:val="Колонтитул1"/>
    <w:basedOn w:val="a"/>
    <w:link w:val="a8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101">
    <w:name w:val="Основной текст (10)1"/>
    <w:basedOn w:val="a"/>
    <w:link w:val="100"/>
    <w:uiPriority w:val="99"/>
    <w:pPr>
      <w:shd w:val="clear" w:color="auto" w:fill="FFFFFF"/>
      <w:spacing w:before="240" w:after="240" w:line="259" w:lineRule="exact"/>
    </w:pPr>
    <w:rPr>
      <w:rFonts w:ascii="Microsoft Sans Serif" w:hAnsi="Microsoft Sans Serif" w:cs="Microsoft Sans Serif"/>
      <w:color w:val="auto"/>
      <w:sz w:val="26"/>
      <w:szCs w:val="26"/>
    </w:rPr>
  </w:style>
  <w:style w:type="paragraph" w:customStyle="1" w:styleId="710">
    <w:name w:val="Заголовок №71"/>
    <w:basedOn w:val="a"/>
    <w:link w:val="70"/>
    <w:uiPriority w:val="99"/>
    <w:pPr>
      <w:shd w:val="clear" w:color="auto" w:fill="FFFFFF"/>
      <w:spacing w:before="240" w:line="206" w:lineRule="exact"/>
      <w:outlineLvl w:val="6"/>
    </w:pPr>
    <w:rPr>
      <w:rFonts w:ascii="Microsoft Sans Serif" w:hAnsi="Microsoft Sans Serif" w:cs="Microsoft Sans Serif"/>
      <w:b/>
      <w:bCs/>
      <w:color w:val="auto"/>
      <w:sz w:val="22"/>
      <w:szCs w:val="22"/>
    </w:rPr>
  </w:style>
  <w:style w:type="paragraph" w:customStyle="1" w:styleId="7210">
    <w:name w:val="Заголовок №7 (2)1"/>
    <w:basedOn w:val="a"/>
    <w:link w:val="721"/>
    <w:uiPriority w:val="99"/>
    <w:pPr>
      <w:shd w:val="clear" w:color="auto" w:fill="FFFFFF"/>
      <w:spacing w:before="240" w:after="60" w:line="197" w:lineRule="exact"/>
      <w:jc w:val="right"/>
      <w:outlineLvl w:val="6"/>
    </w:pPr>
    <w:rPr>
      <w:rFonts w:ascii="Microsoft Sans Serif" w:hAnsi="Microsoft Sans Serif" w:cs="Microsoft Sans Serif"/>
      <w:b/>
      <w:bCs/>
      <w:color w:val="auto"/>
      <w:sz w:val="22"/>
      <w:szCs w:val="22"/>
    </w:rPr>
  </w:style>
  <w:style w:type="paragraph" w:customStyle="1" w:styleId="610">
    <w:name w:val="Заголовок №61"/>
    <w:basedOn w:val="a"/>
    <w:link w:val="60"/>
    <w:uiPriority w:val="99"/>
    <w:pPr>
      <w:shd w:val="clear" w:color="auto" w:fill="FFFFFF"/>
      <w:spacing w:before="360" w:after="120" w:line="245" w:lineRule="exact"/>
      <w:outlineLvl w:val="5"/>
    </w:pPr>
    <w:rPr>
      <w:rFonts w:ascii="Microsoft Sans Serif" w:hAnsi="Microsoft Sans Serif" w:cs="Microsoft Sans Serif"/>
      <w:color w:val="auto"/>
      <w:sz w:val="26"/>
      <w:szCs w:val="26"/>
    </w:rPr>
  </w:style>
  <w:style w:type="paragraph" w:customStyle="1" w:styleId="121">
    <w:name w:val="Основной текст (12)1"/>
    <w:basedOn w:val="a"/>
    <w:link w:val="120"/>
    <w:uiPriority w:val="99"/>
    <w:pPr>
      <w:shd w:val="clear" w:color="auto" w:fill="FFFFFF"/>
      <w:spacing w:before="3240" w:line="737" w:lineRule="exact"/>
      <w:jc w:val="center"/>
    </w:pPr>
    <w:rPr>
      <w:rFonts w:ascii="Microsoft Sans Serif" w:hAnsi="Microsoft Sans Serif" w:cs="Microsoft Sans Serif"/>
      <w:color w:val="auto"/>
      <w:sz w:val="64"/>
      <w:szCs w:val="64"/>
    </w:rPr>
  </w:style>
  <w:style w:type="paragraph" w:customStyle="1" w:styleId="731">
    <w:name w:val="Заголовок №7 (3)1"/>
    <w:basedOn w:val="a"/>
    <w:link w:val="730"/>
    <w:uiPriority w:val="99"/>
    <w:pPr>
      <w:shd w:val="clear" w:color="auto" w:fill="FFFFFF"/>
      <w:spacing w:before="240" w:after="60" w:line="202" w:lineRule="exact"/>
      <w:jc w:val="center"/>
      <w:outlineLvl w:val="6"/>
    </w:pPr>
    <w:rPr>
      <w:rFonts w:ascii="Microsoft Sans Serif" w:hAnsi="Microsoft Sans Serif" w:cs="Microsoft Sans Serif"/>
      <w:b/>
      <w:bCs/>
      <w:color w:val="auto"/>
      <w:sz w:val="22"/>
      <w:szCs w:val="22"/>
    </w:rPr>
  </w:style>
  <w:style w:type="paragraph" w:customStyle="1" w:styleId="6210">
    <w:name w:val="Заголовок №6 (2)1"/>
    <w:basedOn w:val="a"/>
    <w:link w:val="621"/>
    <w:uiPriority w:val="99"/>
    <w:pPr>
      <w:shd w:val="clear" w:color="auto" w:fill="FFFFFF"/>
      <w:spacing w:before="2100" w:after="120" w:line="235" w:lineRule="exact"/>
      <w:jc w:val="center"/>
      <w:outlineLvl w:val="5"/>
    </w:pPr>
    <w:rPr>
      <w:rFonts w:ascii="Microsoft Sans Serif" w:hAnsi="Microsoft Sans Serif" w:cs="Microsoft Sans Serif"/>
      <w:color w:val="auto"/>
      <w:sz w:val="26"/>
      <w:szCs w:val="26"/>
    </w:rPr>
  </w:style>
  <w:style w:type="paragraph" w:customStyle="1" w:styleId="410">
    <w:name w:val="Заголовок №41"/>
    <w:basedOn w:val="a"/>
    <w:link w:val="40"/>
    <w:uiPriority w:val="99"/>
    <w:pPr>
      <w:shd w:val="clear" w:color="auto" w:fill="FFFFFF"/>
      <w:spacing w:line="398" w:lineRule="exact"/>
      <w:jc w:val="both"/>
      <w:outlineLvl w:val="3"/>
    </w:pPr>
    <w:rPr>
      <w:rFonts w:ascii="Microsoft Sans Serif" w:hAnsi="Microsoft Sans Serif" w:cs="Microsoft Sans Serif"/>
      <w:b/>
      <w:bCs/>
      <w:color w:val="auto"/>
      <w:sz w:val="34"/>
      <w:szCs w:val="34"/>
    </w:rPr>
  </w:style>
  <w:style w:type="paragraph" w:customStyle="1" w:styleId="311">
    <w:name w:val="Заголовок №31"/>
    <w:basedOn w:val="a"/>
    <w:link w:val="33"/>
    <w:uiPriority w:val="99"/>
    <w:pPr>
      <w:shd w:val="clear" w:color="auto" w:fill="FFFFFF"/>
      <w:spacing w:after="1560" w:line="398" w:lineRule="exact"/>
      <w:outlineLvl w:val="2"/>
    </w:pPr>
    <w:rPr>
      <w:rFonts w:ascii="Microsoft Sans Serif" w:hAnsi="Microsoft Sans Serif" w:cs="Microsoft Sans Serif"/>
      <w:color w:val="auto"/>
      <w:sz w:val="34"/>
      <w:szCs w:val="34"/>
    </w:rPr>
  </w:style>
  <w:style w:type="paragraph" w:customStyle="1" w:styleId="131">
    <w:name w:val="Основной текст (13)1"/>
    <w:basedOn w:val="a"/>
    <w:link w:val="130"/>
    <w:uiPriority w:val="99"/>
    <w:pPr>
      <w:shd w:val="clear" w:color="auto" w:fill="FFFFFF"/>
      <w:spacing w:before="120" w:line="259" w:lineRule="exact"/>
    </w:pPr>
    <w:rPr>
      <w:rFonts w:ascii="Times New Roman" w:hAnsi="Times New Roman" w:cs="Times New Roman"/>
      <w:b/>
      <w:bCs/>
      <w:color w:val="auto"/>
    </w:rPr>
  </w:style>
  <w:style w:type="paragraph" w:customStyle="1" w:styleId="141">
    <w:name w:val="Основной текст (14)1"/>
    <w:basedOn w:val="a"/>
    <w:link w:val="14"/>
    <w:uiPriority w:val="99"/>
    <w:pPr>
      <w:shd w:val="clear" w:color="auto" w:fill="FFFFFF"/>
      <w:spacing w:before="180" w:line="259" w:lineRule="exact"/>
      <w:jc w:val="right"/>
    </w:pPr>
    <w:rPr>
      <w:rFonts w:ascii="Times New Roman" w:hAnsi="Times New Roman" w:cs="Times New Roman"/>
      <w:b/>
      <w:bCs/>
      <w:color w:val="auto"/>
    </w:rPr>
  </w:style>
  <w:style w:type="paragraph" w:customStyle="1" w:styleId="15">
    <w:name w:val="Подпись к таблице1"/>
    <w:basedOn w:val="a"/>
    <w:link w:val="aa"/>
    <w:uiPriority w:val="99"/>
    <w:pPr>
      <w:shd w:val="clear" w:color="auto" w:fill="FFFFFF"/>
      <w:spacing w:line="202" w:lineRule="exact"/>
      <w:jc w:val="right"/>
    </w:pPr>
    <w:rPr>
      <w:rFonts w:ascii="Microsoft Sans Serif" w:hAnsi="Microsoft Sans Serif" w:cs="Microsoft Sans Serif"/>
      <w:b/>
      <w:bCs/>
      <w:color w:val="auto"/>
      <w:sz w:val="18"/>
      <w:szCs w:val="18"/>
    </w:rPr>
  </w:style>
  <w:style w:type="paragraph" w:customStyle="1" w:styleId="161">
    <w:name w:val="Основной текст (16)1"/>
    <w:basedOn w:val="a"/>
    <w:link w:val="16"/>
    <w:uiPriority w:val="99"/>
    <w:pPr>
      <w:shd w:val="clear" w:color="auto" w:fill="FFFFFF"/>
      <w:spacing w:line="240" w:lineRule="atLeast"/>
    </w:pPr>
    <w:rPr>
      <w:rFonts w:ascii="Microsoft Sans Serif" w:hAnsi="Microsoft Sans Serif" w:cs="Microsoft Sans Serif"/>
      <w:b/>
      <w:bCs/>
      <w:color w:val="auto"/>
      <w:sz w:val="16"/>
      <w:szCs w:val="16"/>
    </w:rPr>
  </w:style>
  <w:style w:type="paragraph" w:customStyle="1" w:styleId="151">
    <w:name w:val="Основной текст (15)1"/>
    <w:basedOn w:val="a"/>
    <w:link w:val="150"/>
    <w:uiPriority w:val="99"/>
    <w:pPr>
      <w:shd w:val="clear" w:color="auto" w:fill="FFFFFF"/>
      <w:spacing w:line="240" w:lineRule="atLeast"/>
    </w:pPr>
    <w:rPr>
      <w:rFonts w:ascii="Microsoft Sans Serif" w:hAnsi="Microsoft Sans Serif" w:cs="Microsoft Sans Serif"/>
      <w:color w:val="auto"/>
      <w:sz w:val="16"/>
      <w:szCs w:val="16"/>
    </w:rPr>
  </w:style>
  <w:style w:type="paragraph" w:customStyle="1" w:styleId="171">
    <w:name w:val="Основной текст (17)1"/>
    <w:basedOn w:val="a"/>
    <w:link w:val="17"/>
    <w:uiPriority w:val="99"/>
    <w:pPr>
      <w:shd w:val="clear" w:color="auto" w:fill="FFFFFF"/>
      <w:spacing w:line="259" w:lineRule="exact"/>
    </w:pPr>
    <w:rPr>
      <w:rFonts w:ascii="Times New Roman" w:hAnsi="Times New Roman" w:cs="Times New Roman"/>
      <w:i/>
      <w:iCs/>
      <w:color w:val="auto"/>
    </w:rPr>
  </w:style>
  <w:style w:type="paragraph" w:customStyle="1" w:styleId="181">
    <w:name w:val="Основной текст (18)1"/>
    <w:basedOn w:val="a"/>
    <w:link w:val="180"/>
    <w:uiPriority w:val="99"/>
    <w:pPr>
      <w:shd w:val="clear" w:color="auto" w:fill="FFFFFF"/>
      <w:spacing w:after="2040" w:line="398" w:lineRule="exact"/>
    </w:pPr>
    <w:rPr>
      <w:rFonts w:ascii="Microsoft Sans Serif" w:hAnsi="Microsoft Sans Serif" w:cs="Microsoft Sans Serif"/>
      <w:b/>
      <w:bCs/>
      <w:color w:val="auto"/>
      <w:sz w:val="34"/>
      <w:szCs w:val="34"/>
    </w:rPr>
  </w:style>
  <w:style w:type="paragraph" w:customStyle="1" w:styleId="510">
    <w:name w:val="Заголовок №51"/>
    <w:basedOn w:val="a"/>
    <w:link w:val="50"/>
    <w:uiPriority w:val="99"/>
    <w:pPr>
      <w:shd w:val="clear" w:color="auto" w:fill="FFFFFF"/>
      <w:spacing w:before="960" w:line="317" w:lineRule="exact"/>
      <w:outlineLvl w:val="4"/>
    </w:pPr>
    <w:rPr>
      <w:rFonts w:ascii="Microsoft Sans Serif" w:hAnsi="Microsoft Sans Serif" w:cs="Microsoft Sans Serif"/>
      <w:color w:val="auto"/>
      <w:sz w:val="30"/>
      <w:szCs w:val="30"/>
    </w:rPr>
  </w:style>
  <w:style w:type="paragraph" w:customStyle="1" w:styleId="191">
    <w:name w:val="Основной текст (19)1"/>
    <w:basedOn w:val="a"/>
    <w:link w:val="19"/>
    <w:uiPriority w:val="99"/>
    <w:pPr>
      <w:shd w:val="clear" w:color="auto" w:fill="FFFFFF"/>
      <w:spacing w:before="120" w:line="259" w:lineRule="exact"/>
      <w:ind w:firstLine="380"/>
      <w:jc w:val="both"/>
    </w:pPr>
    <w:rPr>
      <w:rFonts w:ascii="Microsoft Sans Serif" w:hAnsi="Microsoft Sans Serif" w:cs="Microsoft Sans Serif"/>
      <w:color w:val="auto"/>
      <w:sz w:val="20"/>
      <w:szCs w:val="20"/>
    </w:rPr>
  </w:style>
  <w:style w:type="paragraph" w:customStyle="1" w:styleId="2110">
    <w:name w:val="Основной текст (21)1"/>
    <w:basedOn w:val="a"/>
    <w:link w:val="212"/>
    <w:uiPriority w:val="99"/>
    <w:pPr>
      <w:shd w:val="clear" w:color="auto" w:fill="FFFFFF"/>
      <w:spacing w:before="480" w:after="180" w:line="278" w:lineRule="exact"/>
    </w:pPr>
    <w:rPr>
      <w:rFonts w:ascii="Microsoft Sans Serif" w:hAnsi="Microsoft Sans Serif" w:cs="Microsoft Sans Serif"/>
      <w:b/>
      <w:bCs/>
      <w:color w:val="auto"/>
      <w:sz w:val="28"/>
      <w:szCs w:val="28"/>
    </w:rPr>
  </w:style>
  <w:style w:type="paragraph" w:customStyle="1" w:styleId="2210">
    <w:name w:val="Основной текст (22)1"/>
    <w:basedOn w:val="a"/>
    <w:link w:val="221"/>
    <w:uiPriority w:val="99"/>
    <w:pPr>
      <w:shd w:val="clear" w:color="auto" w:fill="FFFFFF"/>
      <w:spacing w:line="259" w:lineRule="exact"/>
      <w:jc w:val="center"/>
    </w:pPr>
    <w:rPr>
      <w:rFonts w:ascii="Times New Roman" w:hAnsi="Times New Roman" w:cs="Times New Roman"/>
      <w:color w:val="auto"/>
    </w:rPr>
  </w:style>
  <w:style w:type="paragraph" w:customStyle="1" w:styleId="1210">
    <w:name w:val="Заголовок №1 (2)1"/>
    <w:basedOn w:val="a"/>
    <w:link w:val="124"/>
    <w:uiPriority w:val="99"/>
    <w:pPr>
      <w:shd w:val="clear" w:color="auto" w:fill="FFFFFF"/>
      <w:spacing w:before="900" w:after="180" w:line="317" w:lineRule="exact"/>
      <w:outlineLvl w:val="0"/>
    </w:pPr>
    <w:rPr>
      <w:rFonts w:ascii="Microsoft Sans Serif" w:hAnsi="Microsoft Sans Serif" w:cs="Microsoft Sans Serif"/>
      <w:color w:val="auto"/>
      <w:sz w:val="30"/>
      <w:szCs w:val="30"/>
    </w:rPr>
  </w:style>
  <w:style w:type="paragraph" w:customStyle="1" w:styleId="2211">
    <w:name w:val="Заголовок №2 (2)1"/>
    <w:basedOn w:val="a"/>
    <w:link w:val="222"/>
    <w:uiPriority w:val="99"/>
    <w:pPr>
      <w:shd w:val="clear" w:color="auto" w:fill="FFFFFF"/>
      <w:spacing w:before="480" w:after="180" w:line="278" w:lineRule="exact"/>
      <w:outlineLvl w:val="1"/>
    </w:pPr>
    <w:rPr>
      <w:rFonts w:ascii="Microsoft Sans Serif" w:hAnsi="Microsoft Sans Serif" w:cs="Microsoft Sans Serif"/>
      <w:b/>
      <w:bCs/>
      <w:color w:val="auto"/>
      <w:sz w:val="28"/>
      <w:szCs w:val="28"/>
    </w:rPr>
  </w:style>
  <w:style w:type="paragraph" w:customStyle="1" w:styleId="3210">
    <w:name w:val="Заголовок №3 (2)1"/>
    <w:basedOn w:val="a"/>
    <w:link w:val="321"/>
    <w:uiPriority w:val="99"/>
    <w:pPr>
      <w:shd w:val="clear" w:color="auto" w:fill="FFFFFF"/>
      <w:spacing w:after="360" w:line="259" w:lineRule="exact"/>
      <w:outlineLvl w:val="2"/>
    </w:pPr>
    <w:rPr>
      <w:rFonts w:ascii="Microsoft Sans Serif" w:hAnsi="Microsoft Sans Serif" w:cs="Microsoft Sans Serif"/>
      <w:b/>
      <w:bCs/>
      <w:color w:val="auto"/>
      <w:sz w:val="28"/>
      <w:szCs w:val="28"/>
    </w:rPr>
  </w:style>
  <w:style w:type="paragraph" w:customStyle="1" w:styleId="431">
    <w:name w:val="Заголовок №4 (3)1"/>
    <w:basedOn w:val="a"/>
    <w:link w:val="43"/>
    <w:uiPriority w:val="99"/>
    <w:pPr>
      <w:shd w:val="clear" w:color="auto" w:fill="FFFFFF"/>
      <w:spacing w:before="360" w:after="60" w:line="240" w:lineRule="exact"/>
      <w:outlineLvl w:val="3"/>
    </w:pPr>
    <w:rPr>
      <w:rFonts w:ascii="Microsoft Sans Serif" w:hAnsi="Microsoft Sans Serif" w:cs="Microsoft Sans Serif"/>
      <w:color w:val="auto"/>
      <w:sz w:val="26"/>
      <w:szCs w:val="26"/>
    </w:rPr>
  </w:style>
  <w:style w:type="paragraph" w:customStyle="1" w:styleId="521">
    <w:name w:val="Заголовок №5 (2)1"/>
    <w:basedOn w:val="a"/>
    <w:link w:val="520"/>
    <w:uiPriority w:val="99"/>
    <w:pPr>
      <w:shd w:val="clear" w:color="auto" w:fill="FFFFFF"/>
      <w:spacing w:before="60" w:after="60" w:line="202" w:lineRule="exact"/>
      <w:outlineLvl w:val="4"/>
    </w:pPr>
    <w:rPr>
      <w:rFonts w:ascii="Microsoft Sans Serif" w:hAnsi="Microsoft Sans Serif" w:cs="Microsoft Sans Serif"/>
      <w:b/>
      <w:bCs/>
      <w:color w:val="auto"/>
      <w:sz w:val="22"/>
      <w:szCs w:val="22"/>
    </w:rPr>
  </w:style>
  <w:style w:type="paragraph" w:customStyle="1" w:styleId="531">
    <w:name w:val="Заголовок №5 (3)1"/>
    <w:basedOn w:val="a"/>
    <w:link w:val="53"/>
    <w:uiPriority w:val="99"/>
    <w:pPr>
      <w:shd w:val="clear" w:color="auto" w:fill="FFFFFF"/>
      <w:spacing w:before="180" w:after="60" w:line="206" w:lineRule="exact"/>
      <w:jc w:val="center"/>
      <w:outlineLvl w:val="4"/>
    </w:pPr>
    <w:rPr>
      <w:rFonts w:ascii="Microsoft Sans Serif" w:hAnsi="Microsoft Sans Serif" w:cs="Microsoft Sans Serif"/>
      <w:b/>
      <w:bCs/>
      <w:color w:val="auto"/>
      <w:sz w:val="22"/>
      <w:szCs w:val="22"/>
    </w:rPr>
  </w:style>
  <w:style w:type="paragraph" w:customStyle="1" w:styleId="1110">
    <w:name w:val="Основной текст (11)1"/>
    <w:basedOn w:val="a"/>
    <w:link w:val="111"/>
    <w:uiPriority w:val="99"/>
    <w:pPr>
      <w:shd w:val="clear" w:color="auto" w:fill="FFFFFF"/>
      <w:spacing w:line="259" w:lineRule="exact"/>
      <w:jc w:val="both"/>
    </w:pPr>
    <w:rPr>
      <w:rFonts w:ascii="Times New Roman" w:hAnsi="Times New Roman" w:cs="Times New Roman"/>
      <w:color w:val="auto"/>
    </w:rPr>
  </w:style>
  <w:style w:type="paragraph" w:customStyle="1" w:styleId="441">
    <w:name w:val="Заголовок №4 (4)1"/>
    <w:basedOn w:val="a"/>
    <w:link w:val="44"/>
    <w:uiPriority w:val="99"/>
    <w:pPr>
      <w:shd w:val="clear" w:color="auto" w:fill="FFFFFF"/>
      <w:spacing w:before="360" w:after="60" w:line="235" w:lineRule="exact"/>
      <w:jc w:val="center"/>
      <w:outlineLvl w:val="3"/>
    </w:pPr>
    <w:rPr>
      <w:rFonts w:ascii="Microsoft Sans Serif" w:hAnsi="Microsoft Sans Serif" w:cs="Microsoft Sans Serif"/>
      <w:color w:val="auto"/>
      <w:sz w:val="26"/>
      <w:szCs w:val="26"/>
    </w:rPr>
  </w:style>
  <w:style w:type="paragraph" w:customStyle="1" w:styleId="231">
    <w:name w:val="Основной текст (23)1"/>
    <w:basedOn w:val="a"/>
    <w:link w:val="230"/>
    <w:uiPriority w:val="99"/>
    <w:pPr>
      <w:shd w:val="clear" w:color="auto" w:fill="FFFFFF"/>
      <w:spacing w:before="180" w:after="60" w:line="240" w:lineRule="atLeast"/>
      <w:jc w:val="right"/>
    </w:pPr>
    <w:rPr>
      <w:rFonts w:ascii="Microsoft Sans Serif" w:hAnsi="Microsoft Sans Serif" w:cs="Microsoft Sans Serif"/>
      <w:color w:val="auto"/>
      <w:sz w:val="20"/>
      <w:szCs w:val="20"/>
    </w:rPr>
  </w:style>
  <w:style w:type="paragraph" w:customStyle="1" w:styleId="541">
    <w:name w:val="Заголовок №5 (4)1"/>
    <w:basedOn w:val="a"/>
    <w:link w:val="54"/>
    <w:uiPriority w:val="99"/>
    <w:pPr>
      <w:shd w:val="clear" w:color="auto" w:fill="FFFFFF"/>
      <w:spacing w:before="180" w:after="60" w:line="192" w:lineRule="exact"/>
      <w:jc w:val="right"/>
      <w:outlineLvl w:val="4"/>
    </w:pPr>
    <w:rPr>
      <w:rFonts w:ascii="Microsoft Sans Serif" w:hAnsi="Microsoft Sans Serif" w:cs="Microsoft Sans Serif"/>
      <w:b/>
      <w:bCs/>
      <w:color w:val="auto"/>
      <w:sz w:val="22"/>
      <w:szCs w:val="22"/>
    </w:rPr>
  </w:style>
  <w:style w:type="paragraph" w:customStyle="1" w:styleId="241">
    <w:name w:val="Основной текст (24)1"/>
    <w:basedOn w:val="a"/>
    <w:link w:val="240"/>
    <w:uiPriority w:val="99"/>
    <w:pPr>
      <w:shd w:val="clear" w:color="auto" w:fill="FFFFFF"/>
      <w:spacing w:before="180" w:after="60" w:line="240" w:lineRule="atLeast"/>
    </w:pPr>
    <w:rPr>
      <w:rFonts w:ascii="Microsoft Sans Serif" w:hAnsi="Microsoft Sans Serif" w:cs="Microsoft Sans Serif"/>
      <w:color w:val="auto"/>
      <w:sz w:val="20"/>
      <w:szCs w:val="20"/>
    </w:rPr>
  </w:style>
  <w:style w:type="paragraph" w:customStyle="1" w:styleId="251">
    <w:name w:val="Основной текст (25)1"/>
    <w:basedOn w:val="a"/>
    <w:link w:val="25"/>
    <w:uiPriority w:val="99"/>
    <w:pPr>
      <w:shd w:val="clear" w:color="auto" w:fill="FFFFFF"/>
      <w:spacing w:before="180" w:after="60" w:line="206" w:lineRule="exact"/>
    </w:pPr>
    <w:rPr>
      <w:rFonts w:ascii="Microsoft Sans Serif" w:hAnsi="Microsoft Sans Serif" w:cs="Microsoft Sans Serif"/>
      <w:b/>
      <w:bCs/>
      <w:color w:val="auto"/>
      <w:sz w:val="22"/>
      <w:szCs w:val="22"/>
    </w:rPr>
  </w:style>
  <w:style w:type="paragraph" w:customStyle="1" w:styleId="2310">
    <w:name w:val="Заголовок №2 (3)1"/>
    <w:basedOn w:val="a"/>
    <w:link w:val="232"/>
    <w:uiPriority w:val="99"/>
    <w:pPr>
      <w:shd w:val="clear" w:color="auto" w:fill="FFFFFF"/>
      <w:spacing w:before="600" w:after="180" w:line="317" w:lineRule="exact"/>
      <w:jc w:val="center"/>
      <w:outlineLvl w:val="1"/>
    </w:pPr>
    <w:rPr>
      <w:rFonts w:ascii="Microsoft Sans Serif" w:hAnsi="Microsoft Sans Serif" w:cs="Microsoft Sans Serif"/>
      <w:color w:val="auto"/>
      <w:sz w:val="30"/>
      <w:szCs w:val="30"/>
    </w:rPr>
  </w:style>
  <w:style w:type="paragraph" w:customStyle="1" w:styleId="261">
    <w:name w:val="Основной текст (26)1"/>
    <w:basedOn w:val="a"/>
    <w:link w:val="26"/>
    <w:uiPriority w:val="99"/>
    <w:pPr>
      <w:shd w:val="clear" w:color="auto" w:fill="FFFFFF"/>
      <w:spacing w:before="120" w:line="259" w:lineRule="exact"/>
      <w:ind w:firstLine="400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271">
    <w:name w:val="Основной текст (27)1"/>
    <w:basedOn w:val="a"/>
    <w:link w:val="27"/>
    <w:uiPriority w:val="99"/>
    <w:pPr>
      <w:shd w:val="clear" w:color="auto" w:fill="FFFFFF"/>
      <w:spacing w:before="180" w:after="60" w:line="206" w:lineRule="exact"/>
      <w:jc w:val="center"/>
    </w:pPr>
    <w:rPr>
      <w:rFonts w:ascii="Microsoft Sans Serif" w:hAnsi="Microsoft Sans Serif" w:cs="Microsoft Sans Serif"/>
      <w:b/>
      <w:bCs/>
      <w:color w:val="auto"/>
      <w:sz w:val="22"/>
      <w:szCs w:val="22"/>
    </w:rPr>
  </w:style>
  <w:style w:type="paragraph" w:customStyle="1" w:styleId="281">
    <w:name w:val="Основной текст (28)1"/>
    <w:basedOn w:val="a"/>
    <w:link w:val="28"/>
    <w:uiPriority w:val="99"/>
    <w:pPr>
      <w:shd w:val="clear" w:color="auto" w:fill="FFFFFF"/>
      <w:spacing w:before="240" w:after="60" w:line="202" w:lineRule="exact"/>
      <w:jc w:val="right"/>
    </w:pPr>
    <w:rPr>
      <w:rFonts w:ascii="Microsoft Sans Serif" w:hAnsi="Microsoft Sans Serif" w:cs="Microsoft Sans Serif"/>
      <w:b/>
      <w:bCs/>
      <w:color w:val="auto"/>
      <w:sz w:val="22"/>
      <w:szCs w:val="22"/>
    </w:rPr>
  </w:style>
  <w:style w:type="paragraph" w:customStyle="1" w:styleId="1310">
    <w:name w:val="Заголовок №1 (3)1"/>
    <w:basedOn w:val="a"/>
    <w:link w:val="132"/>
    <w:uiPriority w:val="99"/>
    <w:pPr>
      <w:shd w:val="clear" w:color="auto" w:fill="FFFFFF"/>
      <w:spacing w:after="420" w:line="398" w:lineRule="exact"/>
      <w:outlineLvl w:val="0"/>
    </w:pPr>
    <w:rPr>
      <w:rFonts w:ascii="Microsoft Sans Serif" w:hAnsi="Microsoft Sans Serif" w:cs="Microsoft Sans Serif"/>
      <w:b/>
      <w:bCs/>
      <w:color w:val="auto"/>
      <w:sz w:val="34"/>
      <w:szCs w:val="34"/>
    </w:rPr>
  </w:style>
  <w:style w:type="paragraph" w:customStyle="1" w:styleId="2410">
    <w:name w:val="Заголовок №2 (4)1"/>
    <w:basedOn w:val="a"/>
    <w:link w:val="242"/>
    <w:uiPriority w:val="99"/>
    <w:pPr>
      <w:shd w:val="clear" w:color="auto" w:fill="FFFFFF"/>
      <w:spacing w:before="420" w:after="420" w:line="322" w:lineRule="exact"/>
      <w:outlineLvl w:val="1"/>
    </w:pPr>
    <w:rPr>
      <w:rFonts w:ascii="Microsoft Sans Serif" w:hAnsi="Microsoft Sans Serif" w:cs="Microsoft Sans Serif"/>
      <w:color w:val="auto"/>
      <w:sz w:val="30"/>
      <w:szCs w:val="30"/>
    </w:rPr>
  </w:style>
  <w:style w:type="paragraph" w:customStyle="1" w:styleId="331">
    <w:name w:val="Заголовок №3 (3)1"/>
    <w:basedOn w:val="a"/>
    <w:link w:val="330"/>
    <w:uiPriority w:val="99"/>
    <w:pPr>
      <w:shd w:val="clear" w:color="auto" w:fill="FFFFFF"/>
      <w:spacing w:before="420" w:after="180" w:line="278" w:lineRule="exact"/>
      <w:jc w:val="right"/>
      <w:outlineLvl w:val="2"/>
    </w:pPr>
    <w:rPr>
      <w:rFonts w:ascii="Microsoft Sans Serif" w:hAnsi="Microsoft Sans Serif" w:cs="Microsoft Sans Serif"/>
      <w:b/>
      <w:bCs/>
      <w:color w:val="auto"/>
      <w:sz w:val="28"/>
      <w:szCs w:val="28"/>
    </w:rPr>
  </w:style>
  <w:style w:type="paragraph" w:customStyle="1" w:styleId="451">
    <w:name w:val="Заголовок №4 (5)1"/>
    <w:basedOn w:val="a"/>
    <w:link w:val="45"/>
    <w:uiPriority w:val="99"/>
    <w:pPr>
      <w:shd w:val="clear" w:color="auto" w:fill="FFFFFF"/>
      <w:spacing w:after="120" w:line="235" w:lineRule="exact"/>
      <w:jc w:val="right"/>
      <w:outlineLvl w:val="3"/>
    </w:pPr>
    <w:rPr>
      <w:rFonts w:ascii="Microsoft Sans Serif" w:hAnsi="Microsoft Sans Serif" w:cs="Microsoft Sans Serif"/>
      <w:color w:val="auto"/>
      <w:sz w:val="26"/>
      <w:szCs w:val="26"/>
    </w:rPr>
  </w:style>
  <w:style w:type="paragraph" w:customStyle="1" w:styleId="291">
    <w:name w:val="Основной текст (29)1"/>
    <w:basedOn w:val="a"/>
    <w:link w:val="29"/>
    <w:uiPriority w:val="99"/>
    <w:pPr>
      <w:shd w:val="clear" w:color="auto" w:fill="FFFFFF"/>
      <w:spacing w:before="1500" w:line="322" w:lineRule="exact"/>
    </w:pPr>
    <w:rPr>
      <w:rFonts w:ascii="Microsoft Sans Serif" w:hAnsi="Microsoft Sans Serif" w:cs="Microsoft Sans Serif"/>
      <w:color w:val="auto"/>
      <w:sz w:val="30"/>
      <w:szCs w:val="30"/>
    </w:rPr>
  </w:style>
  <w:style w:type="paragraph" w:customStyle="1" w:styleId="301">
    <w:name w:val="Основной текст (30)1"/>
    <w:basedOn w:val="a"/>
    <w:link w:val="300"/>
    <w:uiPriority w:val="99"/>
    <w:pPr>
      <w:shd w:val="clear" w:color="auto" w:fill="FFFFFF"/>
      <w:spacing w:after="180" w:line="322" w:lineRule="exact"/>
    </w:pPr>
    <w:rPr>
      <w:rFonts w:ascii="Microsoft Sans Serif" w:hAnsi="Microsoft Sans Serif" w:cs="Microsoft Sans Serif"/>
      <w:smallCaps/>
      <w:color w:val="auto"/>
      <w:sz w:val="26"/>
      <w:szCs w:val="26"/>
    </w:rPr>
  </w:style>
  <w:style w:type="paragraph" w:customStyle="1" w:styleId="341">
    <w:name w:val="Заголовок №3 (4)1"/>
    <w:basedOn w:val="a"/>
    <w:link w:val="34"/>
    <w:uiPriority w:val="99"/>
    <w:pPr>
      <w:shd w:val="clear" w:color="auto" w:fill="FFFFFF"/>
      <w:spacing w:before="480" w:after="180" w:line="283" w:lineRule="exact"/>
      <w:jc w:val="center"/>
      <w:outlineLvl w:val="2"/>
    </w:pPr>
    <w:rPr>
      <w:rFonts w:ascii="Microsoft Sans Serif" w:hAnsi="Microsoft Sans Serif" w:cs="Microsoft Sans Serif"/>
      <w:b/>
      <w:bCs/>
      <w:color w:val="auto"/>
      <w:sz w:val="28"/>
      <w:szCs w:val="28"/>
    </w:rPr>
  </w:style>
  <w:style w:type="paragraph" w:customStyle="1" w:styleId="3110">
    <w:name w:val="Основной текст (31)1"/>
    <w:basedOn w:val="a"/>
    <w:link w:val="312"/>
    <w:uiPriority w:val="99"/>
    <w:pPr>
      <w:shd w:val="clear" w:color="auto" w:fill="FFFFFF"/>
      <w:spacing w:line="202" w:lineRule="exact"/>
      <w:jc w:val="both"/>
    </w:pPr>
    <w:rPr>
      <w:rFonts w:ascii="Microsoft Sans Serif" w:hAnsi="Microsoft Sans Serif" w:cs="Microsoft Sans Serif"/>
      <w:color w:val="auto"/>
      <w:sz w:val="16"/>
      <w:szCs w:val="16"/>
    </w:rPr>
  </w:style>
  <w:style w:type="paragraph" w:customStyle="1" w:styleId="1410">
    <w:name w:val="Заголовок №1 (4)1"/>
    <w:basedOn w:val="a"/>
    <w:link w:val="140"/>
    <w:uiPriority w:val="99"/>
    <w:pPr>
      <w:shd w:val="clear" w:color="auto" w:fill="FFFFFF"/>
      <w:spacing w:line="398" w:lineRule="exact"/>
      <w:jc w:val="right"/>
      <w:outlineLvl w:val="0"/>
    </w:pPr>
    <w:rPr>
      <w:rFonts w:ascii="Microsoft Sans Serif" w:hAnsi="Microsoft Sans Serif" w:cs="Microsoft Sans Serif"/>
      <w:b/>
      <w:bCs/>
      <w:color w:val="auto"/>
      <w:sz w:val="34"/>
      <w:szCs w:val="34"/>
    </w:rPr>
  </w:style>
  <w:style w:type="paragraph" w:customStyle="1" w:styleId="351">
    <w:name w:val="Основной текст (35)1"/>
    <w:basedOn w:val="a"/>
    <w:link w:val="35"/>
    <w:uiPriority w:val="99"/>
    <w:pPr>
      <w:shd w:val="clear" w:color="auto" w:fill="FFFFFF"/>
      <w:spacing w:after="1560" w:line="398" w:lineRule="exact"/>
    </w:pPr>
    <w:rPr>
      <w:rFonts w:ascii="Microsoft Sans Serif" w:hAnsi="Microsoft Sans Serif" w:cs="Microsoft Sans Serif"/>
      <w:color w:val="auto"/>
      <w:sz w:val="34"/>
      <w:szCs w:val="34"/>
    </w:rPr>
  </w:style>
  <w:style w:type="paragraph" w:customStyle="1" w:styleId="214">
    <w:name w:val="Подпись к таблице (2)1"/>
    <w:basedOn w:val="a"/>
    <w:link w:val="2a"/>
    <w:uiPriority w:val="99"/>
    <w:pPr>
      <w:shd w:val="clear" w:color="auto" w:fill="FFFFFF"/>
      <w:spacing w:line="202" w:lineRule="exact"/>
      <w:jc w:val="both"/>
    </w:pPr>
    <w:rPr>
      <w:rFonts w:ascii="Microsoft Sans Serif" w:hAnsi="Microsoft Sans Serif" w:cs="Microsoft Sans Serif"/>
      <w:b/>
      <w:bCs/>
      <w:color w:val="auto"/>
      <w:sz w:val="18"/>
      <w:szCs w:val="18"/>
    </w:rPr>
  </w:style>
  <w:style w:type="paragraph" w:customStyle="1" w:styleId="3310">
    <w:name w:val="Основной текст (33)1"/>
    <w:basedOn w:val="a"/>
    <w:link w:val="333"/>
    <w:uiPriority w:val="99"/>
    <w:pPr>
      <w:shd w:val="clear" w:color="auto" w:fill="FFFFFF"/>
      <w:spacing w:line="202" w:lineRule="exact"/>
      <w:jc w:val="center"/>
    </w:pPr>
    <w:rPr>
      <w:rFonts w:ascii="Microsoft Sans Serif" w:hAnsi="Microsoft Sans Serif" w:cs="Microsoft Sans Serif"/>
      <w:b/>
      <w:bCs/>
      <w:color w:val="auto"/>
      <w:sz w:val="16"/>
      <w:szCs w:val="16"/>
    </w:rPr>
  </w:style>
  <w:style w:type="paragraph" w:customStyle="1" w:styleId="3410">
    <w:name w:val="Основной текст (34)1"/>
    <w:basedOn w:val="a"/>
    <w:link w:val="340"/>
    <w:uiPriority w:val="99"/>
    <w:pPr>
      <w:shd w:val="clear" w:color="auto" w:fill="FFFFFF"/>
      <w:spacing w:line="202" w:lineRule="exact"/>
      <w:jc w:val="both"/>
    </w:pPr>
    <w:rPr>
      <w:rFonts w:ascii="Microsoft Sans Serif" w:hAnsi="Microsoft Sans Serif" w:cs="Microsoft Sans Serif"/>
      <w:b/>
      <w:bCs/>
      <w:color w:val="auto"/>
      <w:sz w:val="16"/>
      <w:szCs w:val="16"/>
    </w:rPr>
  </w:style>
  <w:style w:type="paragraph" w:customStyle="1" w:styleId="3211">
    <w:name w:val="Основной текст (32)1"/>
    <w:basedOn w:val="a"/>
    <w:link w:val="325"/>
    <w:uiPriority w:val="99"/>
    <w:pPr>
      <w:shd w:val="clear" w:color="auto" w:fill="FFFFFF"/>
      <w:spacing w:line="240" w:lineRule="atLeast"/>
      <w:jc w:val="center"/>
    </w:pPr>
    <w:rPr>
      <w:rFonts w:ascii="Microsoft Sans Serif" w:hAnsi="Microsoft Sans Serif" w:cs="Microsoft Sans Serif"/>
      <w:color w:val="auto"/>
      <w:sz w:val="16"/>
      <w:szCs w:val="16"/>
    </w:rPr>
  </w:style>
  <w:style w:type="paragraph" w:customStyle="1" w:styleId="391">
    <w:name w:val="Основной текст (39)1"/>
    <w:basedOn w:val="a"/>
    <w:link w:val="39"/>
    <w:uiPriority w:val="99"/>
    <w:pPr>
      <w:shd w:val="clear" w:color="auto" w:fill="FFFFFF"/>
      <w:spacing w:before="180" w:after="180" w:line="240" w:lineRule="atLeast"/>
    </w:pPr>
    <w:rPr>
      <w:rFonts w:ascii="Microsoft Sans Serif" w:hAnsi="Microsoft Sans Serif" w:cs="Microsoft Sans Serif"/>
      <w:b/>
      <w:bCs/>
      <w:color w:val="auto"/>
      <w:sz w:val="18"/>
      <w:szCs w:val="18"/>
    </w:rPr>
  </w:style>
  <w:style w:type="paragraph" w:customStyle="1" w:styleId="361">
    <w:name w:val="Основной текст (36)1"/>
    <w:basedOn w:val="a"/>
    <w:link w:val="36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381">
    <w:name w:val="Основной текст (38)1"/>
    <w:basedOn w:val="a"/>
    <w:link w:val="38"/>
    <w:uiPriority w:val="99"/>
    <w:pPr>
      <w:shd w:val="clear" w:color="auto" w:fill="FFFFFF"/>
      <w:spacing w:line="192" w:lineRule="exact"/>
      <w:jc w:val="right"/>
    </w:pPr>
    <w:rPr>
      <w:rFonts w:ascii="Microsoft Sans Serif" w:hAnsi="Microsoft Sans Serif" w:cs="Microsoft Sans Serif"/>
      <w:b/>
      <w:bCs/>
      <w:color w:val="auto"/>
      <w:sz w:val="16"/>
      <w:szCs w:val="16"/>
    </w:rPr>
  </w:style>
  <w:style w:type="paragraph" w:customStyle="1" w:styleId="371">
    <w:name w:val="Основной текст (37)1"/>
    <w:basedOn w:val="a"/>
    <w:link w:val="37"/>
    <w:uiPriority w:val="99"/>
    <w:pPr>
      <w:shd w:val="clear" w:color="auto" w:fill="FFFFFF"/>
      <w:spacing w:line="240" w:lineRule="atLeast"/>
      <w:jc w:val="right"/>
    </w:pPr>
    <w:rPr>
      <w:rFonts w:ascii="Microsoft Sans Serif" w:hAnsi="Microsoft Sans Serif" w:cs="Microsoft Sans Serif"/>
      <w:color w:val="auto"/>
      <w:sz w:val="16"/>
      <w:szCs w:val="16"/>
    </w:rPr>
  </w:style>
  <w:style w:type="paragraph" w:customStyle="1" w:styleId="401">
    <w:name w:val="Основной текст (40)1"/>
    <w:basedOn w:val="a"/>
    <w:link w:val="400"/>
    <w:uiPriority w:val="99"/>
    <w:pPr>
      <w:shd w:val="clear" w:color="auto" w:fill="FFFFFF"/>
      <w:spacing w:after="120" w:line="202" w:lineRule="exact"/>
      <w:jc w:val="right"/>
    </w:pPr>
    <w:rPr>
      <w:rFonts w:ascii="Microsoft Sans Serif" w:hAnsi="Microsoft Sans Serif" w:cs="Microsoft Sans Serif"/>
      <w:b/>
      <w:bCs/>
      <w:color w:val="auto"/>
      <w:sz w:val="18"/>
      <w:szCs w:val="18"/>
    </w:rPr>
  </w:style>
  <w:style w:type="paragraph" w:customStyle="1" w:styleId="314">
    <w:name w:val="Подпись к таблице (3)1"/>
    <w:basedOn w:val="a"/>
    <w:link w:val="3a"/>
    <w:uiPriority w:val="99"/>
    <w:pPr>
      <w:shd w:val="clear" w:color="auto" w:fill="FFFFFF"/>
      <w:spacing w:line="206" w:lineRule="exact"/>
    </w:pPr>
    <w:rPr>
      <w:rFonts w:ascii="Microsoft Sans Serif" w:hAnsi="Microsoft Sans Serif" w:cs="Microsoft Sans Serif"/>
      <w:color w:val="auto"/>
      <w:sz w:val="16"/>
      <w:szCs w:val="16"/>
    </w:rPr>
  </w:style>
  <w:style w:type="paragraph" w:customStyle="1" w:styleId="411">
    <w:name w:val="Подпись к таблице (4)1"/>
    <w:basedOn w:val="a"/>
    <w:link w:val="46"/>
    <w:uiPriority w:val="99"/>
    <w:pPr>
      <w:shd w:val="clear" w:color="auto" w:fill="FFFFFF"/>
      <w:spacing w:line="206" w:lineRule="exact"/>
      <w:jc w:val="both"/>
    </w:pPr>
    <w:rPr>
      <w:rFonts w:ascii="Microsoft Sans Serif" w:hAnsi="Microsoft Sans Serif" w:cs="Microsoft Sans Serif"/>
      <w:color w:val="auto"/>
      <w:sz w:val="16"/>
      <w:szCs w:val="16"/>
    </w:rPr>
  </w:style>
  <w:style w:type="paragraph" w:customStyle="1" w:styleId="4110">
    <w:name w:val="Основной текст (41)1"/>
    <w:basedOn w:val="a"/>
    <w:link w:val="412"/>
    <w:uiPriority w:val="99"/>
    <w:pPr>
      <w:shd w:val="clear" w:color="auto" w:fill="FFFFFF"/>
      <w:spacing w:line="202" w:lineRule="exact"/>
      <w:ind w:firstLine="480"/>
    </w:pPr>
    <w:rPr>
      <w:rFonts w:ascii="Microsoft Sans Serif" w:hAnsi="Microsoft Sans Serif" w:cs="Microsoft Sans Serif"/>
      <w:b/>
      <w:bCs/>
      <w:color w:val="auto"/>
      <w:sz w:val="16"/>
      <w:szCs w:val="16"/>
    </w:rPr>
  </w:style>
  <w:style w:type="paragraph" w:customStyle="1" w:styleId="4210">
    <w:name w:val="Основной текст (42)1"/>
    <w:basedOn w:val="a"/>
    <w:link w:val="42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2"/>
      <w:szCs w:val="12"/>
    </w:rPr>
  </w:style>
  <w:style w:type="paragraph" w:customStyle="1" w:styleId="4310">
    <w:name w:val="Основной текст (43)1"/>
    <w:basedOn w:val="a"/>
    <w:link w:val="430"/>
    <w:uiPriority w:val="99"/>
    <w:pPr>
      <w:shd w:val="clear" w:color="auto" w:fill="FFFFFF"/>
      <w:spacing w:before="60" w:line="259" w:lineRule="exact"/>
      <w:ind w:firstLine="940"/>
      <w:jc w:val="both"/>
    </w:pPr>
    <w:rPr>
      <w:rFonts w:ascii="Times New Roman" w:hAnsi="Times New Roman" w:cs="Times New Roman"/>
      <w:color w:val="auto"/>
    </w:rPr>
  </w:style>
  <w:style w:type="paragraph" w:customStyle="1" w:styleId="1510">
    <w:name w:val="Заголовок №1 (5)1"/>
    <w:basedOn w:val="a"/>
    <w:link w:val="153"/>
    <w:uiPriority w:val="99"/>
    <w:pPr>
      <w:shd w:val="clear" w:color="auto" w:fill="FFFFFF"/>
      <w:spacing w:after="1500" w:line="398" w:lineRule="exact"/>
      <w:jc w:val="both"/>
      <w:outlineLvl w:val="0"/>
    </w:pPr>
    <w:rPr>
      <w:rFonts w:ascii="Microsoft Sans Serif" w:hAnsi="Microsoft Sans Serif" w:cs="Microsoft Sans Serif"/>
      <w:b/>
      <w:bCs/>
      <w:color w:val="auto"/>
      <w:sz w:val="34"/>
      <w:szCs w:val="34"/>
    </w:rPr>
  </w:style>
  <w:style w:type="paragraph" w:customStyle="1" w:styleId="4410">
    <w:name w:val="Основной текст (44)1"/>
    <w:basedOn w:val="a"/>
    <w:link w:val="440"/>
    <w:uiPriority w:val="99"/>
    <w:pPr>
      <w:shd w:val="clear" w:color="auto" w:fill="FFFFFF"/>
      <w:spacing w:before="540" w:after="240" w:line="259" w:lineRule="exact"/>
      <w:jc w:val="right"/>
    </w:pPr>
    <w:rPr>
      <w:rFonts w:ascii="Microsoft Sans Serif" w:hAnsi="Microsoft Sans Serif" w:cs="Microsoft Sans Serif"/>
      <w:b/>
      <w:bCs/>
      <w:color w:val="auto"/>
      <w:sz w:val="28"/>
      <w:szCs w:val="28"/>
    </w:rPr>
  </w:style>
  <w:style w:type="paragraph" w:customStyle="1" w:styleId="4510">
    <w:name w:val="Основной текст (45)1"/>
    <w:basedOn w:val="a"/>
    <w:link w:val="450"/>
    <w:uiPriority w:val="99"/>
    <w:pPr>
      <w:shd w:val="clear" w:color="auto" w:fill="FFFFFF"/>
      <w:spacing w:before="2220" w:line="240" w:lineRule="atLeast"/>
    </w:pPr>
    <w:rPr>
      <w:rFonts w:ascii="Microsoft Sans Serif" w:hAnsi="Microsoft Sans Serif" w:cs="Microsoft Sans Serif"/>
      <w:color w:val="auto"/>
      <w:sz w:val="64"/>
      <w:szCs w:val="64"/>
    </w:rPr>
  </w:style>
  <w:style w:type="paragraph" w:customStyle="1" w:styleId="461">
    <w:name w:val="Основной текст (46)1"/>
    <w:basedOn w:val="a"/>
    <w:link w:val="460"/>
    <w:uiPriority w:val="99"/>
    <w:pPr>
      <w:shd w:val="clear" w:color="auto" w:fill="FFFFFF"/>
      <w:spacing w:line="259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551">
    <w:name w:val="Заголовок №5 (5)1"/>
    <w:basedOn w:val="a"/>
    <w:link w:val="55"/>
    <w:uiPriority w:val="99"/>
    <w:pPr>
      <w:shd w:val="clear" w:color="auto" w:fill="FFFFFF"/>
      <w:spacing w:after="1140" w:line="240" w:lineRule="atLeast"/>
      <w:outlineLvl w:val="4"/>
    </w:pPr>
    <w:rPr>
      <w:rFonts w:ascii="Microsoft Sans Serif" w:hAnsi="Microsoft Sans Serif" w:cs="Microsoft Sans Serif"/>
      <w:color w:val="auto"/>
      <w:sz w:val="26"/>
      <w:szCs w:val="26"/>
    </w:rPr>
  </w:style>
  <w:style w:type="paragraph" w:customStyle="1" w:styleId="4610">
    <w:name w:val="Заголовок №4 (6)1"/>
    <w:basedOn w:val="a"/>
    <w:link w:val="463"/>
    <w:uiPriority w:val="99"/>
    <w:pPr>
      <w:shd w:val="clear" w:color="auto" w:fill="FFFFFF"/>
      <w:spacing w:before="1140" w:line="240" w:lineRule="atLeast"/>
      <w:outlineLvl w:val="3"/>
    </w:pPr>
    <w:rPr>
      <w:rFonts w:ascii="Microsoft Sans Serif" w:hAnsi="Microsoft Sans Serif" w:cs="Microsoft Sans Serif"/>
      <w:b/>
      <w:bCs/>
      <w:color w:val="auto"/>
      <w:sz w:val="28"/>
      <w:szCs w:val="28"/>
    </w:rPr>
  </w:style>
  <w:style w:type="paragraph" w:customStyle="1" w:styleId="631">
    <w:name w:val="Заголовок №6 (3)1"/>
    <w:basedOn w:val="a"/>
    <w:link w:val="63"/>
    <w:uiPriority w:val="99"/>
    <w:pPr>
      <w:shd w:val="clear" w:color="auto" w:fill="FFFFFF"/>
      <w:spacing w:before="120" w:after="120" w:line="197" w:lineRule="exact"/>
      <w:outlineLvl w:val="5"/>
    </w:pPr>
    <w:rPr>
      <w:rFonts w:ascii="Microsoft Sans Serif" w:hAnsi="Microsoft Sans Serif" w:cs="Microsoft Sans Serif"/>
      <w:b/>
      <w:bCs/>
      <w:color w:val="auto"/>
      <w:sz w:val="22"/>
      <w:szCs w:val="22"/>
    </w:rPr>
  </w:style>
  <w:style w:type="paragraph" w:customStyle="1" w:styleId="641">
    <w:name w:val="Заголовок №6 (4)1"/>
    <w:basedOn w:val="a"/>
    <w:link w:val="64"/>
    <w:uiPriority w:val="99"/>
    <w:pPr>
      <w:shd w:val="clear" w:color="auto" w:fill="FFFFFF"/>
      <w:spacing w:before="180" w:after="60" w:line="202" w:lineRule="exact"/>
      <w:jc w:val="center"/>
      <w:outlineLvl w:val="5"/>
    </w:pPr>
    <w:rPr>
      <w:rFonts w:ascii="Microsoft Sans Serif" w:hAnsi="Microsoft Sans Serif" w:cs="Microsoft Sans Serif"/>
      <w:b/>
      <w:bCs/>
      <w:color w:val="auto"/>
      <w:sz w:val="22"/>
      <w:szCs w:val="22"/>
    </w:rPr>
  </w:style>
  <w:style w:type="paragraph" w:customStyle="1" w:styleId="471">
    <w:name w:val="Заголовок №4 (7)1"/>
    <w:basedOn w:val="a"/>
    <w:link w:val="47"/>
    <w:uiPriority w:val="99"/>
    <w:pPr>
      <w:shd w:val="clear" w:color="auto" w:fill="FFFFFF"/>
      <w:spacing w:before="1140" w:after="240" w:line="259" w:lineRule="exact"/>
      <w:jc w:val="right"/>
      <w:outlineLvl w:val="3"/>
    </w:pPr>
    <w:rPr>
      <w:rFonts w:ascii="Microsoft Sans Serif" w:hAnsi="Microsoft Sans Serif" w:cs="Microsoft Sans Serif"/>
      <w:b/>
      <w:bCs/>
      <w:color w:val="auto"/>
      <w:sz w:val="28"/>
      <w:szCs w:val="28"/>
    </w:rPr>
  </w:style>
  <w:style w:type="paragraph" w:customStyle="1" w:styleId="4710">
    <w:name w:val="Основной текст (47)1"/>
    <w:basedOn w:val="a"/>
    <w:link w:val="470"/>
    <w:uiPriority w:val="99"/>
    <w:pPr>
      <w:shd w:val="clear" w:color="auto" w:fill="FFFFFF"/>
      <w:spacing w:line="192" w:lineRule="exact"/>
    </w:pPr>
    <w:rPr>
      <w:rFonts w:ascii="Franklin Gothic Medium" w:hAnsi="Franklin Gothic Medium" w:cs="Franklin Gothic Medium"/>
      <w:i/>
      <w:iCs/>
      <w:color w:val="auto"/>
      <w:sz w:val="16"/>
      <w:szCs w:val="16"/>
    </w:rPr>
  </w:style>
  <w:style w:type="paragraph" w:customStyle="1" w:styleId="561">
    <w:name w:val="Заголовок №5 (6)1"/>
    <w:basedOn w:val="a"/>
    <w:link w:val="56"/>
    <w:uiPriority w:val="99"/>
    <w:pPr>
      <w:shd w:val="clear" w:color="auto" w:fill="FFFFFF"/>
      <w:spacing w:before="240" w:after="180" w:line="245" w:lineRule="exact"/>
      <w:jc w:val="right"/>
      <w:outlineLvl w:val="4"/>
    </w:pPr>
    <w:rPr>
      <w:rFonts w:ascii="Microsoft Sans Serif" w:hAnsi="Microsoft Sans Serif" w:cs="Microsoft Sans Serif"/>
      <w:color w:val="auto"/>
      <w:sz w:val="26"/>
      <w:szCs w:val="26"/>
    </w:rPr>
  </w:style>
  <w:style w:type="paragraph" w:customStyle="1" w:styleId="481">
    <w:name w:val="Основной текст (48)1"/>
    <w:basedOn w:val="a"/>
    <w:link w:val="48"/>
    <w:uiPriority w:val="99"/>
    <w:pPr>
      <w:shd w:val="clear" w:color="auto" w:fill="FFFFFF"/>
      <w:spacing w:line="187" w:lineRule="exact"/>
      <w:jc w:val="both"/>
    </w:pPr>
    <w:rPr>
      <w:rFonts w:ascii="Franklin Gothic Medium" w:hAnsi="Franklin Gothic Medium" w:cs="Franklin Gothic Medium"/>
      <w:i/>
      <w:iCs/>
      <w:color w:val="auto"/>
      <w:sz w:val="16"/>
      <w:szCs w:val="16"/>
    </w:rPr>
  </w:style>
  <w:style w:type="paragraph" w:customStyle="1" w:styleId="491">
    <w:name w:val="Основной текст (49)1"/>
    <w:basedOn w:val="a"/>
    <w:link w:val="49"/>
    <w:uiPriority w:val="99"/>
    <w:pPr>
      <w:shd w:val="clear" w:color="auto" w:fill="FFFFFF"/>
      <w:spacing w:line="245" w:lineRule="exact"/>
      <w:jc w:val="center"/>
    </w:pPr>
    <w:rPr>
      <w:rFonts w:ascii="Microsoft Sans Serif" w:hAnsi="Microsoft Sans Serif" w:cs="Microsoft Sans Serif"/>
      <w:color w:val="auto"/>
      <w:sz w:val="26"/>
      <w:szCs w:val="26"/>
    </w:rPr>
  </w:style>
  <w:style w:type="paragraph" w:customStyle="1" w:styleId="501">
    <w:name w:val="Основной текст (50)1"/>
    <w:basedOn w:val="a"/>
    <w:link w:val="500"/>
    <w:uiPriority w:val="99"/>
    <w:pPr>
      <w:shd w:val="clear" w:color="auto" w:fill="FFFFFF"/>
      <w:spacing w:line="240" w:lineRule="atLeast"/>
    </w:pPr>
    <w:rPr>
      <w:rFonts w:ascii="Microsoft Sans Serif" w:hAnsi="Microsoft Sans Serif" w:cs="Microsoft Sans Serif"/>
      <w:color w:val="auto"/>
      <w:sz w:val="22"/>
      <w:szCs w:val="22"/>
    </w:rPr>
  </w:style>
  <w:style w:type="paragraph" w:customStyle="1" w:styleId="571">
    <w:name w:val="Заголовок №5 (7)1"/>
    <w:basedOn w:val="a"/>
    <w:link w:val="57"/>
    <w:uiPriority w:val="99"/>
    <w:pPr>
      <w:shd w:val="clear" w:color="auto" w:fill="FFFFFF"/>
      <w:spacing w:before="360" w:after="120" w:line="245" w:lineRule="exact"/>
      <w:jc w:val="center"/>
      <w:outlineLvl w:val="4"/>
    </w:pPr>
    <w:rPr>
      <w:rFonts w:ascii="Microsoft Sans Serif" w:hAnsi="Microsoft Sans Serif" w:cs="Microsoft Sans Serif"/>
      <w:color w:val="auto"/>
      <w:sz w:val="26"/>
      <w:szCs w:val="26"/>
    </w:rPr>
  </w:style>
  <w:style w:type="paragraph" w:customStyle="1" w:styleId="3510">
    <w:name w:val="Заголовок №3 (5)1"/>
    <w:basedOn w:val="a"/>
    <w:link w:val="350"/>
    <w:uiPriority w:val="99"/>
    <w:pPr>
      <w:shd w:val="clear" w:color="auto" w:fill="FFFFFF"/>
      <w:spacing w:before="360" w:after="60" w:line="264" w:lineRule="exact"/>
      <w:outlineLvl w:val="2"/>
    </w:pPr>
    <w:rPr>
      <w:rFonts w:ascii="Microsoft Sans Serif" w:hAnsi="Microsoft Sans Serif" w:cs="Microsoft Sans Serif"/>
      <w:color w:val="auto"/>
      <w:sz w:val="28"/>
      <w:szCs w:val="28"/>
    </w:rPr>
  </w:style>
  <w:style w:type="paragraph" w:customStyle="1" w:styleId="5110">
    <w:name w:val="Основной текст (51)1"/>
    <w:basedOn w:val="a"/>
    <w:link w:val="511"/>
    <w:uiPriority w:val="99"/>
    <w:pPr>
      <w:shd w:val="clear" w:color="auto" w:fill="FFFFFF"/>
      <w:spacing w:before="240" w:after="60" w:line="240" w:lineRule="atLeast"/>
    </w:pPr>
    <w:rPr>
      <w:rFonts w:ascii="Times New Roman" w:hAnsi="Times New Roman" w:cs="Times New Roman"/>
      <w:b/>
      <w:bCs/>
      <w:i/>
      <w:iCs/>
      <w:color w:val="auto"/>
    </w:rPr>
  </w:style>
  <w:style w:type="paragraph" w:customStyle="1" w:styleId="521a">
    <w:name w:val="Основной текст (52)1"/>
    <w:basedOn w:val="a"/>
    <w:link w:val="52a"/>
    <w:uiPriority w:val="99"/>
    <w:pPr>
      <w:shd w:val="clear" w:color="auto" w:fill="FFFFFF"/>
      <w:spacing w:line="432" w:lineRule="exact"/>
      <w:ind w:hanging="400"/>
    </w:pPr>
    <w:rPr>
      <w:rFonts w:ascii="Times New Roman" w:hAnsi="Times New Roman" w:cs="Times New Roman"/>
      <w:b/>
      <w:bCs/>
      <w:color w:val="auto"/>
    </w:rPr>
  </w:style>
  <w:style w:type="paragraph" w:customStyle="1" w:styleId="5318">
    <w:name w:val="Основной текст (53)1"/>
    <w:basedOn w:val="a"/>
    <w:link w:val="530"/>
    <w:uiPriority w:val="99"/>
    <w:pPr>
      <w:shd w:val="clear" w:color="auto" w:fill="FFFFFF"/>
      <w:spacing w:line="490" w:lineRule="exact"/>
      <w:jc w:val="center"/>
    </w:pPr>
    <w:rPr>
      <w:rFonts w:ascii="Times New Roman" w:hAnsi="Times New Roman" w:cs="Times New Roman"/>
      <w:b/>
      <w:bCs/>
      <w:color w:val="auto"/>
    </w:rPr>
  </w:style>
  <w:style w:type="paragraph" w:customStyle="1" w:styleId="5410">
    <w:name w:val="Основной текст (54)1"/>
    <w:basedOn w:val="a"/>
    <w:link w:val="540"/>
    <w:uiPriority w:val="99"/>
    <w:pPr>
      <w:shd w:val="clear" w:color="auto" w:fill="FFFFFF"/>
      <w:spacing w:before="180" w:after="60" w:line="240" w:lineRule="atLeast"/>
      <w:jc w:val="center"/>
    </w:pPr>
    <w:rPr>
      <w:rFonts w:ascii="Times New Roman" w:hAnsi="Times New Roman" w:cs="Times New Roman"/>
      <w:b/>
      <w:bCs/>
      <w:i/>
      <w:iCs/>
      <w:color w:val="auto"/>
    </w:rPr>
  </w:style>
  <w:style w:type="paragraph" w:customStyle="1" w:styleId="5610">
    <w:name w:val="Основной текст (56)1"/>
    <w:basedOn w:val="a"/>
    <w:link w:val="56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4"/>
      <w:szCs w:val="14"/>
    </w:rPr>
  </w:style>
  <w:style w:type="paragraph" w:customStyle="1" w:styleId="512">
    <w:name w:val="Подпись к таблице (5)1"/>
    <w:basedOn w:val="a"/>
    <w:link w:val="58"/>
    <w:uiPriority w:val="99"/>
    <w:pPr>
      <w:shd w:val="clear" w:color="auto" w:fill="FFFFFF"/>
      <w:spacing w:line="130" w:lineRule="exact"/>
      <w:jc w:val="both"/>
    </w:pPr>
    <w:rPr>
      <w:rFonts w:ascii="Times New Roman" w:hAnsi="Times New Roman" w:cs="Times New Roman"/>
      <w:color w:val="auto"/>
      <w:sz w:val="14"/>
      <w:szCs w:val="14"/>
    </w:rPr>
  </w:style>
  <w:style w:type="paragraph" w:customStyle="1" w:styleId="611">
    <w:name w:val="Подпись к таблице (6)1"/>
    <w:basedOn w:val="a"/>
    <w:link w:val="65"/>
    <w:uiPriority w:val="99"/>
    <w:pPr>
      <w:shd w:val="clear" w:color="auto" w:fill="FFFFFF"/>
      <w:spacing w:line="125" w:lineRule="exact"/>
      <w:jc w:val="both"/>
    </w:pPr>
    <w:rPr>
      <w:rFonts w:ascii="Times New Roman" w:hAnsi="Times New Roman" w:cs="Times New Roman"/>
      <w:color w:val="auto"/>
    </w:rPr>
  </w:style>
  <w:style w:type="paragraph" w:customStyle="1" w:styleId="712">
    <w:name w:val="Подпись к таблице (7)1"/>
    <w:basedOn w:val="a"/>
    <w:link w:val="75"/>
    <w:uiPriority w:val="99"/>
    <w:pPr>
      <w:shd w:val="clear" w:color="auto" w:fill="FFFFFF"/>
      <w:spacing w:line="202" w:lineRule="exact"/>
      <w:ind w:firstLine="460"/>
      <w:jc w:val="both"/>
    </w:pPr>
    <w:rPr>
      <w:rFonts w:ascii="Microsoft Sans Serif" w:hAnsi="Microsoft Sans Serif" w:cs="Microsoft Sans Serif"/>
      <w:b/>
      <w:bCs/>
      <w:color w:val="auto"/>
      <w:sz w:val="18"/>
      <w:szCs w:val="18"/>
    </w:rPr>
  </w:style>
  <w:style w:type="paragraph" w:customStyle="1" w:styleId="811">
    <w:name w:val="Подпись к таблице (8)1"/>
    <w:basedOn w:val="a"/>
    <w:link w:val="83"/>
    <w:uiPriority w:val="99"/>
    <w:pPr>
      <w:shd w:val="clear" w:color="auto" w:fill="FFFFFF"/>
      <w:spacing w:line="202" w:lineRule="exact"/>
    </w:pPr>
    <w:rPr>
      <w:rFonts w:ascii="Microsoft Sans Serif" w:hAnsi="Microsoft Sans Serif" w:cs="Microsoft Sans Serif"/>
      <w:b/>
      <w:bCs/>
      <w:color w:val="auto"/>
      <w:sz w:val="18"/>
      <w:szCs w:val="18"/>
    </w:rPr>
  </w:style>
  <w:style w:type="paragraph" w:customStyle="1" w:styleId="910">
    <w:name w:val="Подпись к таблице (9)1"/>
    <w:basedOn w:val="a"/>
    <w:link w:val="90"/>
    <w:uiPriority w:val="99"/>
    <w:pPr>
      <w:shd w:val="clear" w:color="auto" w:fill="FFFFFF"/>
      <w:spacing w:line="202" w:lineRule="exact"/>
      <w:ind w:firstLine="3200"/>
      <w:jc w:val="both"/>
    </w:pPr>
    <w:rPr>
      <w:rFonts w:ascii="Microsoft Sans Serif" w:hAnsi="Microsoft Sans Serif" w:cs="Microsoft Sans Serif"/>
      <w:b/>
      <w:bCs/>
      <w:color w:val="auto"/>
      <w:sz w:val="18"/>
      <w:szCs w:val="18"/>
    </w:rPr>
  </w:style>
  <w:style w:type="paragraph" w:customStyle="1" w:styleId="551a">
    <w:name w:val="Основной текст (55)1"/>
    <w:basedOn w:val="a"/>
    <w:link w:val="55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noProof/>
      <w:color w:val="auto"/>
      <w:sz w:val="8"/>
      <w:szCs w:val="8"/>
    </w:rPr>
  </w:style>
  <w:style w:type="paragraph" w:customStyle="1" w:styleId="5713">
    <w:name w:val="Основной текст (57)1"/>
    <w:basedOn w:val="a"/>
    <w:link w:val="57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591">
    <w:name w:val="Основной текст (59)1"/>
    <w:basedOn w:val="a"/>
    <w:link w:val="5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581">
    <w:name w:val="Основной текст (58)1"/>
    <w:basedOn w:val="a"/>
    <w:link w:val="58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7313">
    <w:name w:val="Основной текст (73)1"/>
    <w:basedOn w:val="a"/>
    <w:link w:val="73a"/>
    <w:uiPriority w:val="99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6110">
    <w:name w:val="Основной текст (61)1"/>
    <w:basedOn w:val="a"/>
    <w:link w:val="61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751">
    <w:name w:val="Основной текст (75)1"/>
    <w:basedOn w:val="a"/>
    <w:link w:val="750"/>
    <w:uiPriority w:val="99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601">
    <w:name w:val="Основной текст (60)1"/>
    <w:basedOn w:val="a"/>
    <w:link w:val="6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7211">
    <w:name w:val="Основной текст (72)1"/>
    <w:basedOn w:val="a"/>
    <w:link w:val="72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6211">
    <w:name w:val="Основной текст (62)1"/>
    <w:basedOn w:val="a"/>
    <w:link w:val="62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651">
    <w:name w:val="Основной текст (65)1"/>
    <w:basedOn w:val="a"/>
    <w:link w:val="65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681">
    <w:name w:val="Основной текст (68)1"/>
    <w:basedOn w:val="a"/>
    <w:link w:val="6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741">
    <w:name w:val="Основной текст (74)1"/>
    <w:basedOn w:val="a"/>
    <w:link w:val="740"/>
    <w:uiPriority w:val="99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6310">
    <w:name w:val="Основной текст (63)1"/>
    <w:basedOn w:val="a"/>
    <w:link w:val="63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781">
    <w:name w:val="Основной текст (78)1"/>
    <w:basedOn w:val="a"/>
    <w:link w:val="78"/>
    <w:uiPriority w:val="99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6410">
    <w:name w:val="Основной текст (64)1"/>
    <w:basedOn w:val="a"/>
    <w:link w:val="64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761">
    <w:name w:val="Основной текст (76)1"/>
    <w:basedOn w:val="a"/>
    <w:link w:val="76"/>
    <w:uiPriority w:val="99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701">
    <w:name w:val="Основной текст (70)1"/>
    <w:basedOn w:val="a"/>
    <w:link w:val="7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771">
    <w:name w:val="Основной текст (77)1"/>
    <w:basedOn w:val="a"/>
    <w:link w:val="77"/>
    <w:uiPriority w:val="99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691">
    <w:name w:val="Основной текст (69)1"/>
    <w:basedOn w:val="a"/>
    <w:link w:val="6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7110">
    <w:name w:val="Основной текст (71)1"/>
    <w:basedOn w:val="a"/>
    <w:link w:val="71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671">
    <w:name w:val="Основной текст (67)1"/>
    <w:basedOn w:val="a"/>
    <w:link w:val="6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661">
    <w:name w:val="Основной текст (66)1"/>
    <w:basedOn w:val="a"/>
    <w:link w:val="66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2510">
    <w:name w:val="Заголовок №2 (5)1"/>
    <w:basedOn w:val="a"/>
    <w:link w:val="250"/>
    <w:uiPriority w:val="99"/>
    <w:pPr>
      <w:shd w:val="clear" w:color="auto" w:fill="FFFFFF"/>
      <w:spacing w:after="2280" w:line="240" w:lineRule="atLeast"/>
      <w:outlineLvl w:val="1"/>
    </w:pPr>
    <w:rPr>
      <w:rFonts w:ascii="Microsoft Sans Serif" w:hAnsi="Microsoft Sans Serif" w:cs="Microsoft Sans Serif"/>
      <w:b/>
      <w:bCs/>
      <w:color w:val="auto"/>
      <w:sz w:val="34"/>
      <w:szCs w:val="34"/>
    </w:rPr>
  </w:style>
  <w:style w:type="paragraph" w:customStyle="1" w:styleId="2611">
    <w:name w:val="Заголовок №2 (6)1"/>
    <w:basedOn w:val="a"/>
    <w:link w:val="264"/>
    <w:uiPriority w:val="99"/>
    <w:pPr>
      <w:shd w:val="clear" w:color="auto" w:fill="FFFFFF"/>
      <w:spacing w:after="1800" w:line="398" w:lineRule="exact"/>
      <w:jc w:val="both"/>
      <w:outlineLvl w:val="1"/>
    </w:pPr>
    <w:rPr>
      <w:rFonts w:ascii="Microsoft Sans Serif" w:hAnsi="Microsoft Sans Serif" w:cs="Microsoft Sans Serif"/>
      <w:b/>
      <w:bCs/>
      <w:color w:val="auto"/>
      <w:sz w:val="34"/>
      <w:szCs w:val="34"/>
    </w:rPr>
  </w:style>
  <w:style w:type="paragraph" w:customStyle="1" w:styleId="1610">
    <w:name w:val="Заголовок №1 (6)1"/>
    <w:basedOn w:val="a"/>
    <w:link w:val="160"/>
    <w:uiPriority w:val="99"/>
    <w:pPr>
      <w:shd w:val="clear" w:color="auto" w:fill="FFFFFF"/>
      <w:spacing w:after="3360" w:line="240" w:lineRule="atLeast"/>
      <w:outlineLvl w:val="0"/>
    </w:pPr>
    <w:rPr>
      <w:rFonts w:ascii="Microsoft Sans Serif" w:hAnsi="Microsoft Sans Serif" w:cs="Microsoft Sans Serif"/>
      <w:b/>
      <w:bCs/>
      <w:color w:val="auto"/>
      <w:sz w:val="44"/>
      <w:szCs w:val="44"/>
    </w:rPr>
  </w:style>
  <w:style w:type="paragraph" w:customStyle="1" w:styleId="215">
    <w:name w:val="Оглавление (2)1"/>
    <w:basedOn w:val="a"/>
    <w:link w:val="2b"/>
    <w:uiPriority w:val="99"/>
    <w:pPr>
      <w:shd w:val="clear" w:color="auto" w:fill="FFFFFF"/>
      <w:spacing w:before="3360" w:after="60" w:line="240" w:lineRule="atLeas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1a">
    <w:name w:val="Оглавление1"/>
    <w:basedOn w:val="a"/>
    <w:link w:val="ab"/>
    <w:uiPriority w:val="99"/>
    <w:pPr>
      <w:shd w:val="clear" w:color="auto" w:fill="FFFFFF"/>
      <w:spacing w:before="60" w:after="60" w:line="240" w:lineRule="atLeast"/>
    </w:pPr>
    <w:rPr>
      <w:rFonts w:ascii="Times New Roman" w:hAnsi="Times New Roman" w:cs="Times New Roman"/>
      <w:color w:val="auto"/>
    </w:rPr>
  </w:style>
  <w:style w:type="paragraph" w:customStyle="1" w:styleId="315">
    <w:name w:val="Оглавление (3)1"/>
    <w:basedOn w:val="a"/>
    <w:link w:val="3b"/>
    <w:uiPriority w:val="99"/>
    <w:pPr>
      <w:shd w:val="clear" w:color="auto" w:fill="FFFFFF"/>
      <w:spacing w:before="60" w:line="259" w:lineRule="exact"/>
    </w:pPr>
    <w:rPr>
      <w:rFonts w:ascii="Times New Roman" w:hAnsi="Times New Roman" w:cs="Times New Roman"/>
      <w:b/>
      <w:bCs/>
      <w:color w:val="auto"/>
    </w:rPr>
  </w:style>
  <w:style w:type="paragraph" w:styleId="ad">
    <w:name w:val="Balloon Text"/>
    <w:basedOn w:val="a"/>
    <w:link w:val="ae"/>
    <w:uiPriority w:val="99"/>
    <w:semiHidden/>
    <w:unhideWhenUsed/>
    <w:rsid w:val="001516C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516C5"/>
    <w:rPr>
      <w:rFonts w:ascii="Tahoma" w:hAnsi="Tahoma" w:cs="Tahoma"/>
      <w:color w:val="000000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1C059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C0593"/>
    <w:rPr>
      <w:rFonts w:cs="Arial Unicode MS"/>
      <w:color w:val="000000"/>
    </w:rPr>
  </w:style>
  <w:style w:type="paragraph" w:styleId="af1">
    <w:name w:val="footer"/>
    <w:basedOn w:val="a"/>
    <w:link w:val="af2"/>
    <w:uiPriority w:val="99"/>
    <w:unhideWhenUsed/>
    <w:rsid w:val="001C059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C0593"/>
    <w:rPr>
      <w:rFonts w:cs="Arial Unicode MS"/>
      <w:color w:val="000000"/>
    </w:rPr>
  </w:style>
  <w:style w:type="paragraph" w:styleId="af3">
    <w:name w:val="No Spacing"/>
    <w:uiPriority w:val="1"/>
    <w:qFormat/>
    <w:rsid w:val="00795310"/>
    <w:rPr>
      <w:rFonts w:cs="Arial Unicode MS"/>
      <w:color w:val="000000"/>
    </w:rPr>
  </w:style>
  <w:style w:type="paragraph" w:styleId="af4">
    <w:name w:val="Normal (Web)"/>
    <w:basedOn w:val="a"/>
    <w:uiPriority w:val="99"/>
    <w:unhideWhenUsed/>
    <w:rsid w:val="0012727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5">
    <w:name w:val="List Paragraph"/>
    <w:basedOn w:val="a"/>
    <w:uiPriority w:val="34"/>
    <w:qFormat/>
    <w:rsid w:val="00362EF9"/>
    <w:pPr>
      <w:ind w:left="720"/>
      <w:contextualSpacing/>
    </w:pPr>
  </w:style>
  <w:style w:type="character" w:customStyle="1" w:styleId="4a">
    <w:name w:val="Сноска (4)"/>
    <w:basedOn w:val="a0"/>
    <w:link w:val="414"/>
    <w:uiPriority w:val="99"/>
    <w:rsid w:val="00B0407A"/>
    <w:rPr>
      <w:rFonts w:ascii="Times New Roman" w:hAnsi="Times New Roman"/>
      <w:sz w:val="22"/>
      <w:szCs w:val="22"/>
      <w:shd w:val="clear" w:color="auto" w:fill="FFFFFF"/>
    </w:rPr>
  </w:style>
  <w:style w:type="character" w:customStyle="1" w:styleId="5a">
    <w:name w:val="Сноска (5)"/>
    <w:basedOn w:val="a0"/>
    <w:link w:val="513"/>
    <w:uiPriority w:val="99"/>
    <w:rsid w:val="00B0407A"/>
    <w:rPr>
      <w:rFonts w:ascii="Times New Roman" w:hAnsi="Times New Roman"/>
      <w:sz w:val="18"/>
      <w:szCs w:val="18"/>
      <w:shd w:val="clear" w:color="auto" w:fill="FFFFFF"/>
    </w:rPr>
  </w:style>
  <w:style w:type="character" w:customStyle="1" w:styleId="5b">
    <w:name w:val="Сноска (5) + Курсив"/>
    <w:basedOn w:val="5a"/>
    <w:uiPriority w:val="99"/>
    <w:rsid w:val="00B0407A"/>
    <w:rPr>
      <w:rFonts w:ascii="Times New Roman" w:hAnsi="Times New Roman"/>
      <w:i/>
      <w:iCs/>
      <w:sz w:val="18"/>
      <w:szCs w:val="18"/>
      <w:shd w:val="clear" w:color="auto" w:fill="FFFFFF"/>
    </w:rPr>
  </w:style>
  <w:style w:type="character" w:customStyle="1" w:styleId="514">
    <w:name w:val="Сноска (5) + Курсив1"/>
    <w:basedOn w:val="5a"/>
    <w:uiPriority w:val="99"/>
    <w:rsid w:val="00B0407A"/>
    <w:rPr>
      <w:rFonts w:ascii="Times New Roman" w:hAnsi="Times New Roman"/>
      <w:i/>
      <w:iCs/>
      <w:sz w:val="18"/>
      <w:szCs w:val="18"/>
      <w:shd w:val="clear" w:color="auto" w:fill="FFFFFF"/>
    </w:rPr>
  </w:style>
  <w:style w:type="paragraph" w:customStyle="1" w:styleId="414">
    <w:name w:val="Сноска (4)1"/>
    <w:basedOn w:val="a"/>
    <w:link w:val="4a"/>
    <w:uiPriority w:val="99"/>
    <w:rsid w:val="00B0407A"/>
    <w:pPr>
      <w:shd w:val="clear" w:color="auto" w:fill="FFFFFF"/>
      <w:spacing w:line="209" w:lineRule="exac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513">
    <w:name w:val="Сноска (5)1"/>
    <w:basedOn w:val="a"/>
    <w:link w:val="5a"/>
    <w:uiPriority w:val="99"/>
    <w:rsid w:val="00B0407A"/>
    <w:pPr>
      <w:shd w:val="clear" w:color="auto" w:fill="FFFFFF"/>
      <w:spacing w:line="212" w:lineRule="exact"/>
      <w:ind w:firstLine="300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ConsPlusNormal">
    <w:name w:val="ConsPlusNormal"/>
    <w:rsid w:val="00F5040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f6">
    <w:name w:val="Hyperlink"/>
    <w:basedOn w:val="a0"/>
    <w:uiPriority w:val="99"/>
    <w:unhideWhenUsed/>
    <w:rsid w:val="0070150F"/>
    <w:rPr>
      <w:color w:val="0000FF" w:themeColor="hyperlink"/>
      <w:u w:val="single"/>
    </w:rPr>
  </w:style>
  <w:style w:type="paragraph" w:styleId="af7">
    <w:name w:val="Title"/>
    <w:basedOn w:val="a"/>
    <w:next w:val="a"/>
    <w:link w:val="af8"/>
    <w:uiPriority w:val="10"/>
    <w:qFormat/>
    <w:rsid w:val="0000279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7"/>
    <w:uiPriority w:val="10"/>
    <w:rsid w:val="000027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9">
    <w:name w:val="Table Grid"/>
    <w:basedOn w:val="a1"/>
    <w:uiPriority w:val="59"/>
    <w:rsid w:val="005823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image" Target="media/image7.emf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emf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23" Type="http://schemas.openxmlformats.org/officeDocument/2006/relationships/theme" Target="theme/theme1.xml"/><Relationship Id="rId10" Type="http://schemas.openxmlformats.org/officeDocument/2006/relationships/hyperlink" Target="http://www.edu.ru/db-mon/mo/Data/d_09/m655.html" TargetMode="External"/><Relationship Id="rId19" Type="http://schemas.openxmlformats.org/officeDocument/2006/relationships/hyperlink" Target="http://government.ru/docs/18312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4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B75D-60D9-4444-A23E-E3495E6D1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24850</Words>
  <Characters>141649</Characters>
  <Application>Microsoft Office Word</Application>
  <DocSecurity>0</DocSecurity>
  <Lines>1180</Lines>
  <Paragraphs>332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166167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Пользователь</cp:lastModifiedBy>
  <cp:revision>10</cp:revision>
  <cp:lastPrinted>2017-01-20T07:15:00Z</cp:lastPrinted>
  <dcterms:created xsi:type="dcterms:W3CDTF">2015-09-14T07:03:00Z</dcterms:created>
  <dcterms:modified xsi:type="dcterms:W3CDTF">2017-01-20T07:53:00Z</dcterms:modified>
</cp:coreProperties>
</file>